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49944" w14:textId="42BDBE29" w:rsidR="009A7933" w:rsidRPr="00005042" w:rsidRDefault="00DF5FA1" w:rsidP="0009708C">
      <w:pPr>
        <w:jc w:val="both"/>
        <w:rPr>
          <w:rFonts w:ascii="Times New Roman" w:hAnsi="Times New Roman" w:cs="Times New Roman"/>
          <w:b/>
        </w:rPr>
      </w:pPr>
      <w:r w:rsidRPr="00005042">
        <w:rPr>
          <w:rFonts w:ascii="Times New Roman" w:hAnsi="Times New Roman" w:cs="Times New Roman"/>
          <w:noProof/>
        </w:rPr>
        <w:drawing>
          <wp:anchor distT="0" distB="0" distL="114300" distR="114300" simplePos="0" relativeHeight="251594240" behindDoc="0" locked="0" layoutInCell="1" allowOverlap="1" wp14:anchorId="27C8B07C" wp14:editId="0553FF84">
            <wp:simplePos x="0" y="0"/>
            <wp:positionH relativeFrom="margin">
              <wp:align>center</wp:align>
            </wp:positionH>
            <wp:positionV relativeFrom="paragraph">
              <wp:posOffset>166370</wp:posOffset>
            </wp:positionV>
            <wp:extent cx="2588260" cy="733425"/>
            <wp:effectExtent l="0" t="0" r="0" b="9525"/>
            <wp:wrapSquare wrapText="bothSides"/>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66639"/>
                    <a:stretch/>
                  </pic:blipFill>
                  <pic:spPr bwMode="auto">
                    <a:xfrm>
                      <a:off x="0" y="0"/>
                      <a:ext cx="2588260" cy="733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31C7" w:rsidRPr="00005042">
        <w:rPr>
          <w:rFonts w:ascii="Times New Roman" w:hAnsi="Times New Roman" w:cs="Times New Roman"/>
          <w:b/>
        </w:rPr>
        <w:t xml:space="preserve">        </w:t>
      </w:r>
      <w:r w:rsidR="009A7933" w:rsidRPr="00005042">
        <w:rPr>
          <w:rFonts w:ascii="Times New Roman" w:hAnsi="Times New Roman" w:cs="Times New Roman"/>
          <w:b/>
        </w:rPr>
        <w:br/>
      </w:r>
    </w:p>
    <w:p w14:paraId="71F8B0A0" w14:textId="27569E7F" w:rsidR="009A7933" w:rsidRPr="00005042" w:rsidRDefault="009A7933" w:rsidP="0009708C">
      <w:pPr>
        <w:rPr>
          <w:rFonts w:ascii="Times New Roman" w:hAnsi="Times New Roman" w:cs="Times New Roman"/>
          <w:b/>
          <w:sz w:val="32"/>
          <w:szCs w:val="32"/>
        </w:rPr>
      </w:pPr>
      <w:r w:rsidRPr="00005042">
        <w:rPr>
          <w:rFonts w:ascii="Times New Roman" w:hAnsi="Times New Roman" w:cs="Times New Roman"/>
          <w:sz w:val="30"/>
          <w:szCs w:val="30"/>
        </w:rPr>
        <w:br/>
      </w:r>
      <w:r w:rsidRPr="00005042">
        <w:rPr>
          <w:rFonts w:ascii="Times New Roman" w:hAnsi="Times New Roman" w:cs="Times New Roman"/>
          <w:sz w:val="30"/>
          <w:szCs w:val="30"/>
        </w:rPr>
        <w:br/>
      </w:r>
    </w:p>
    <w:p w14:paraId="5F18C128" w14:textId="77777777" w:rsidR="00DF5FA1" w:rsidRPr="00005042" w:rsidRDefault="00DF5FA1" w:rsidP="0009708C">
      <w:pPr>
        <w:jc w:val="both"/>
        <w:rPr>
          <w:rFonts w:ascii="Times New Roman" w:hAnsi="Times New Roman" w:cs="Times New Roman"/>
          <w:b/>
          <w:sz w:val="32"/>
          <w:szCs w:val="32"/>
        </w:rPr>
      </w:pPr>
    </w:p>
    <w:p w14:paraId="6C9CCBAE" w14:textId="2DADC91F" w:rsidR="009A7933" w:rsidRPr="00005042" w:rsidRDefault="009A7933" w:rsidP="0009708C">
      <w:pPr>
        <w:rPr>
          <w:rFonts w:ascii="Times New Roman" w:hAnsi="Times New Roman" w:cs="Times New Roman"/>
          <w:b/>
          <w:sz w:val="32"/>
          <w:szCs w:val="32"/>
        </w:rPr>
      </w:pPr>
      <w:r w:rsidRPr="00005042">
        <w:rPr>
          <w:rFonts w:ascii="Times New Roman" w:hAnsi="Times New Roman" w:cs="Times New Roman"/>
          <w:b/>
          <w:sz w:val="32"/>
          <w:szCs w:val="32"/>
        </w:rPr>
        <w:t xml:space="preserve">CARRERA </w:t>
      </w:r>
      <w:r w:rsidR="000973C1" w:rsidRPr="00005042">
        <w:rPr>
          <w:rFonts w:ascii="Times New Roman" w:hAnsi="Times New Roman" w:cs="Times New Roman"/>
          <w:b/>
          <w:sz w:val="32"/>
          <w:szCs w:val="32"/>
        </w:rPr>
        <w:t>GASTRONOMIA</w:t>
      </w:r>
    </w:p>
    <w:p w14:paraId="24FBAEFB" w14:textId="77777777" w:rsidR="009A7933" w:rsidRPr="00005042" w:rsidRDefault="009A7933" w:rsidP="0009708C">
      <w:pPr>
        <w:jc w:val="both"/>
        <w:rPr>
          <w:rFonts w:ascii="Times New Roman" w:hAnsi="Times New Roman" w:cs="Times New Roman"/>
          <w:sz w:val="32"/>
          <w:szCs w:val="32"/>
        </w:rPr>
      </w:pPr>
    </w:p>
    <w:p w14:paraId="66748875" w14:textId="77777777" w:rsidR="009A7933" w:rsidRPr="0074455B" w:rsidRDefault="009A7933" w:rsidP="0074455B">
      <w:pPr>
        <w:pStyle w:val="Ttulo1"/>
        <w:rPr>
          <w:sz w:val="32"/>
          <w:szCs w:val="32"/>
        </w:rPr>
      </w:pPr>
      <w:bookmarkStart w:id="0" w:name="_Toc105708927"/>
      <w:r w:rsidRPr="0074455B">
        <w:rPr>
          <w:rStyle w:val="Ttulo1Car"/>
          <w:b/>
          <w:sz w:val="32"/>
          <w:szCs w:val="32"/>
        </w:rPr>
        <w:t>TEMA</w:t>
      </w:r>
      <w:r w:rsidRPr="0074455B">
        <w:rPr>
          <w:sz w:val="32"/>
          <w:szCs w:val="32"/>
        </w:rPr>
        <w:t>:</w:t>
      </w:r>
      <w:bookmarkEnd w:id="0"/>
    </w:p>
    <w:p w14:paraId="1FA3CFF7" w14:textId="7CAB4807" w:rsidR="009A7933" w:rsidRDefault="009A7933" w:rsidP="0009708C">
      <w:pPr>
        <w:rPr>
          <w:rFonts w:ascii="Times New Roman" w:hAnsi="Times New Roman" w:cs="Times New Roman"/>
          <w:sz w:val="32"/>
          <w:szCs w:val="32"/>
        </w:rPr>
      </w:pPr>
    </w:p>
    <w:p w14:paraId="51F72FF3" w14:textId="12F75D6A" w:rsidR="007A1C2F" w:rsidRDefault="007A1C2F" w:rsidP="0009708C">
      <w:pPr>
        <w:rPr>
          <w:rFonts w:ascii="Times New Roman" w:hAnsi="Times New Roman" w:cs="Times New Roman"/>
          <w:sz w:val="32"/>
          <w:szCs w:val="32"/>
        </w:rPr>
      </w:pPr>
    </w:p>
    <w:p w14:paraId="36C760B5" w14:textId="77777777" w:rsidR="007A1C2F" w:rsidRPr="00005042" w:rsidRDefault="007A1C2F" w:rsidP="0009708C">
      <w:pPr>
        <w:rPr>
          <w:rFonts w:ascii="Times New Roman" w:hAnsi="Times New Roman" w:cs="Times New Roman"/>
          <w:sz w:val="32"/>
          <w:szCs w:val="32"/>
        </w:rPr>
      </w:pPr>
    </w:p>
    <w:p w14:paraId="6A6DF9F0" w14:textId="24FE1429" w:rsidR="009A7933" w:rsidRPr="00005042" w:rsidRDefault="00005042" w:rsidP="0009708C">
      <w:pPr>
        <w:rPr>
          <w:rFonts w:ascii="Times New Roman" w:hAnsi="Times New Roman" w:cs="Times New Roman"/>
          <w:b/>
          <w:sz w:val="32"/>
          <w:szCs w:val="32"/>
        </w:rPr>
      </w:pPr>
      <w:r w:rsidRPr="00005042">
        <w:rPr>
          <w:rFonts w:ascii="Times New Roman" w:hAnsi="Times New Roman" w:cs="Times New Roman"/>
          <w:b/>
          <w:sz w:val="32"/>
          <w:szCs w:val="32"/>
        </w:rPr>
        <w:t xml:space="preserve">“Implementación </w:t>
      </w:r>
      <w:r>
        <w:rPr>
          <w:rFonts w:ascii="Times New Roman" w:hAnsi="Times New Roman" w:cs="Times New Roman"/>
          <w:b/>
          <w:sz w:val="32"/>
          <w:szCs w:val="32"/>
        </w:rPr>
        <w:t>d</w:t>
      </w:r>
      <w:r w:rsidRPr="00005042">
        <w:rPr>
          <w:rFonts w:ascii="Times New Roman" w:hAnsi="Times New Roman" w:cs="Times New Roman"/>
          <w:b/>
          <w:sz w:val="32"/>
          <w:szCs w:val="32"/>
        </w:rPr>
        <w:t xml:space="preserve">e </w:t>
      </w:r>
      <w:r>
        <w:rPr>
          <w:rFonts w:ascii="Times New Roman" w:hAnsi="Times New Roman" w:cs="Times New Roman"/>
          <w:b/>
          <w:sz w:val="32"/>
          <w:szCs w:val="32"/>
        </w:rPr>
        <w:t>b</w:t>
      </w:r>
      <w:r w:rsidRPr="00005042">
        <w:rPr>
          <w:rFonts w:ascii="Times New Roman" w:hAnsi="Times New Roman" w:cs="Times New Roman"/>
          <w:b/>
          <w:sz w:val="32"/>
          <w:szCs w:val="32"/>
        </w:rPr>
        <w:t xml:space="preserve">uenas </w:t>
      </w:r>
      <w:r>
        <w:rPr>
          <w:rFonts w:ascii="Times New Roman" w:hAnsi="Times New Roman" w:cs="Times New Roman"/>
          <w:b/>
          <w:sz w:val="32"/>
          <w:szCs w:val="32"/>
        </w:rPr>
        <w:t>p</w:t>
      </w:r>
      <w:r w:rsidRPr="00005042">
        <w:rPr>
          <w:rFonts w:ascii="Times New Roman" w:hAnsi="Times New Roman" w:cs="Times New Roman"/>
          <w:b/>
          <w:sz w:val="32"/>
          <w:szCs w:val="32"/>
        </w:rPr>
        <w:t xml:space="preserve">rácticas </w:t>
      </w:r>
      <w:r>
        <w:rPr>
          <w:rFonts w:ascii="Times New Roman" w:hAnsi="Times New Roman" w:cs="Times New Roman"/>
          <w:b/>
          <w:sz w:val="32"/>
          <w:szCs w:val="32"/>
        </w:rPr>
        <w:t>d</w:t>
      </w:r>
      <w:r w:rsidRPr="00005042">
        <w:rPr>
          <w:rFonts w:ascii="Times New Roman" w:hAnsi="Times New Roman" w:cs="Times New Roman"/>
          <w:b/>
          <w:sz w:val="32"/>
          <w:szCs w:val="32"/>
        </w:rPr>
        <w:t xml:space="preserve">e </w:t>
      </w:r>
      <w:r>
        <w:rPr>
          <w:rFonts w:ascii="Times New Roman" w:hAnsi="Times New Roman" w:cs="Times New Roman"/>
          <w:b/>
          <w:sz w:val="32"/>
          <w:szCs w:val="32"/>
        </w:rPr>
        <w:t>m</w:t>
      </w:r>
      <w:r w:rsidRPr="00005042">
        <w:rPr>
          <w:rFonts w:ascii="Times New Roman" w:hAnsi="Times New Roman" w:cs="Times New Roman"/>
          <w:b/>
          <w:sz w:val="32"/>
          <w:szCs w:val="32"/>
        </w:rPr>
        <w:t xml:space="preserve">anufactura </w:t>
      </w:r>
      <w:r>
        <w:rPr>
          <w:rFonts w:ascii="Times New Roman" w:hAnsi="Times New Roman" w:cs="Times New Roman"/>
          <w:b/>
          <w:sz w:val="32"/>
          <w:szCs w:val="32"/>
        </w:rPr>
        <w:t>e</w:t>
      </w:r>
      <w:r w:rsidRPr="00005042">
        <w:rPr>
          <w:rFonts w:ascii="Times New Roman" w:hAnsi="Times New Roman" w:cs="Times New Roman"/>
          <w:b/>
          <w:sz w:val="32"/>
          <w:szCs w:val="32"/>
        </w:rPr>
        <w:t xml:space="preserve">n </w:t>
      </w:r>
      <w:r>
        <w:rPr>
          <w:rFonts w:ascii="Times New Roman" w:hAnsi="Times New Roman" w:cs="Times New Roman"/>
          <w:b/>
          <w:sz w:val="32"/>
          <w:szCs w:val="32"/>
        </w:rPr>
        <w:t>e</w:t>
      </w:r>
      <w:r w:rsidRPr="00005042">
        <w:rPr>
          <w:rFonts w:ascii="Times New Roman" w:hAnsi="Times New Roman" w:cs="Times New Roman"/>
          <w:b/>
          <w:sz w:val="32"/>
          <w:szCs w:val="32"/>
        </w:rPr>
        <w:t xml:space="preserve">l </w:t>
      </w:r>
      <w:r>
        <w:rPr>
          <w:rFonts w:ascii="Times New Roman" w:hAnsi="Times New Roman" w:cs="Times New Roman"/>
          <w:b/>
          <w:sz w:val="32"/>
          <w:szCs w:val="32"/>
        </w:rPr>
        <w:t>n</w:t>
      </w:r>
      <w:r w:rsidRPr="00005042">
        <w:rPr>
          <w:rFonts w:ascii="Times New Roman" w:hAnsi="Times New Roman" w:cs="Times New Roman"/>
          <w:b/>
          <w:sz w:val="32"/>
          <w:szCs w:val="32"/>
        </w:rPr>
        <w:t>egocio Asiry (</w:t>
      </w:r>
      <w:r>
        <w:rPr>
          <w:rFonts w:ascii="Times New Roman" w:hAnsi="Times New Roman" w:cs="Times New Roman"/>
          <w:b/>
          <w:sz w:val="32"/>
          <w:szCs w:val="32"/>
        </w:rPr>
        <w:t>f</w:t>
      </w:r>
      <w:r w:rsidRPr="00005042">
        <w:rPr>
          <w:rFonts w:ascii="Times New Roman" w:hAnsi="Times New Roman" w:cs="Times New Roman"/>
          <w:b/>
          <w:sz w:val="32"/>
          <w:szCs w:val="32"/>
        </w:rPr>
        <w:t xml:space="preserve">resas </w:t>
      </w:r>
      <w:r>
        <w:rPr>
          <w:rFonts w:ascii="Times New Roman" w:hAnsi="Times New Roman" w:cs="Times New Roman"/>
          <w:b/>
          <w:sz w:val="32"/>
          <w:szCs w:val="32"/>
        </w:rPr>
        <w:t>c</w:t>
      </w:r>
      <w:r w:rsidRPr="00005042">
        <w:rPr>
          <w:rFonts w:ascii="Times New Roman" w:hAnsi="Times New Roman" w:cs="Times New Roman"/>
          <w:b/>
          <w:sz w:val="32"/>
          <w:szCs w:val="32"/>
        </w:rPr>
        <w:t xml:space="preserve">ubiertas </w:t>
      </w:r>
      <w:r>
        <w:rPr>
          <w:rFonts w:ascii="Times New Roman" w:hAnsi="Times New Roman" w:cs="Times New Roman"/>
          <w:b/>
          <w:sz w:val="32"/>
          <w:szCs w:val="32"/>
        </w:rPr>
        <w:t>c</w:t>
      </w:r>
      <w:r w:rsidRPr="00005042">
        <w:rPr>
          <w:rFonts w:ascii="Times New Roman" w:hAnsi="Times New Roman" w:cs="Times New Roman"/>
          <w:b/>
          <w:sz w:val="32"/>
          <w:szCs w:val="32"/>
        </w:rPr>
        <w:t xml:space="preserve">on </w:t>
      </w:r>
      <w:r>
        <w:rPr>
          <w:rFonts w:ascii="Times New Roman" w:hAnsi="Times New Roman" w:cs="Times New Roman"/>
          <w:b/>
          <w:sz w:val="32"/>
          <w:szCs w:val="32"/>
        </w:rPr>
        <w:t>c</w:t>
      </w:r>
      <w:r w:rsidRPr="00005042">
        <w:rPr>
          <w:rFonts w:ascii="Times New Roman" w:hAnsi="Times New Roman" w:cs="Times New Roman"/>
          <w:b/>
          <w:sz w:val="32"/>
          <w:szCs w:val="32"/>
        </w:rPr>
        <w:t>hocolate)”</w:t>
      </w:r>
    </w:p>
    <w:p w14:paraId="48586E87" w14:textId="19D5D83F" w:rsidR="009A7933" w:rsidRDefault="009A7933" w:rsidP="0009708C">
      <w:pPr>
        <w:jc w:val="both"/>
        <w:rPr>
          <w:rFonts w:ascii="Times New Roman" w:hAnsi="Times New Roman" w:cs="Times New Roman"/>
          <w:b/>
          <w:sz w:val="32"/>
          <w:szCs w:val="32"/>
        </w:rPr>
      </w:pPr>
    </w:p>
    <w:p w14:paraId="3BD5B038" w14:textId="77777777" w:rsidR="007A1C2F" w:rsidRPr="00005042" w:rsidRDefault="007A1C2F" w:rsidP="0009708C">
      <w:pPr>
        <w:jc w:val="both"/>
        <w:rPr>
          <w:rFonts w:ascii="Times New Roman" w:hAnsi="Times New Roman" w:cs="Times New Roman"/>
          <w:b/>
          <w:sz w:val="32"/>
          <w:szCs w:val="32"/>
        </w:rPr>
      </w:pPr>
    </w:p>
    <w:p w14:paraId="03950138" w14:textId="5ECEFF74" w:rsidR="009A7933" w:rsidRPr="00005042" w:rsidRDefault="00005042" w:rsidP="0009708C">
      <w:pPr>
        <w:rPr>
          <w:rFonts w:ascii="Times New Roman" w:hAnsi="Times New Roman" w:cs="Times New Roman"/>
          <w:b/>
          <w:sz w:val="32"/>
          <w:szCs w:val="32"/>
        </w:rPr>
      </w:pPr>
      <w:r w:rsidRPr="00005042">
        <w:rPr>
          <w:rFonts w:ascii="Times New Roman" w:hAnsi="Times New Roman" w:cs="Times New Roman"/>
          <w:b/>
          <w:sz w:val="32"/>
          <w:szCs w:val="32"/>
        </w:rPr>
        <w:t>Proyecto Integrador De Grado Previo A La Obtención Del Título De Tecnólogo Superior En Gastronomía</w:t>
      </w:r>
    </w:p>
    <w:p w14:paraId="582DE464" w14:textId="0FD62B30" w:rsidR="009A7933" w:rsidRDefault="009A7933" w:rsidP="0009708C">
      <w:pPr>
        <w:jc w:val="both"/>
        <w:rPr>
          <w:rFonts w:ascii="Times New Roman" w:hAnsi="Times New Roman" w:cs="Times New Roman"/>
          <w:b/>
          <w:sz w:val="32"/>
          <w:szCs w:val="32"/>
        </w:rPr>
      </w:pPr>
    </w:p>
    <w:p w14:paraId="264397EC" w14:textId="77777777" w:rsidR="007A1C2F" w:rsidRPr="00005042" w:rsidRDefault="007A1C2F" w:rsidP="0009708C">
      <w:pPr>
        <w:jc w:val="both"/>
        <w:rPr>
          <w:rFonts w:ascii="Times New Roman" w:hAnsi="Times New Roman" w:cs="Times New Roman"/>
          <w:b/>
          <w:sz w:val="32"/>
          <w:szCs w:val="32"/>
        </w:rPr>
      </w:pPr>
    </w:p>
    <w:p w14:paraId="739FACDD" w14:textId="2D3ADD00" w:rsidR="009A7933" w:rsidRPr="00005042" w:rsidRDefault="004A316B" w:rsidP="0009708C">
      <w:pPr>
        <w:jc w:val="right"/>
        <w:rPr>
          <w:rFonts w:ascii="Times New Roman" w:hAnsi="Times New Roman" w:cs="Times New Roman"/>
        </w:rPr>
      </w:pPr>
      <w:r w:rsidRPr="00005042">
        <w:rPr>
          <w:rFonts w:ascii="Times New Roman" w:hAnsi="Times New Roman" w:cs="Times New Roman"/>
          <w:b/>
        </w:rPr>
        <w:t xml:space="preserve">       </w:t>
      </w:r>
      <w:r w:rsidR="000973C1" w:rsidRPr="00005042">
        <w:rPr>
          <w:rFonts w:ascii="Times New Roman" w:hAnsi="Times New Roman" w:cs="Times New Roman"/>
          <w:b/>
        </w:rPr>
        <w:t xml:space="preserve">AUTOR: Edison </w:t>
      </w:r>
      <w:r w:rsidR="00321F1D" w:rsidRPr="00005042">
        <w:rPr>
          <w:rFonts w:ascii="Times New Roman" w:hAnsi="Times New Roman" w:cs="Times New Roman"/>
          <w:b/>
        </w:rPr>
        <w:t xml:space="preserve">Patricio </w:t>
      </w:r>
      <w:r w:rsidR="000973C1" w:rsidRPr="00005042">
        <w:rPr>
          <w:rFonts w:ascii="Times New Roman" w:hAnsi="Times New Roman" w:cs="Times New Roman"/>
          <w:b/>
        </w:rPr>
        <w:t>Sandoval</w:t>
      </w:r>
      <w:r w:rsidR="009A7933" w:rsidRPr="00005042">
        <w:rPr>
          <w:rFonts w:ascii="Times New Roman" w:hAnsi="Times New Roman" w:cs="Times New Roman"/>
          <w:b/>
        </w:rPr>
        <w:t xml:space="preserve"> </w:t>
      </w:r>
      <w:r w:rsidR="00321F1D" w:rsidRPr="00005042">
        <w:rPr>
          <w:rFonts w:ascii="Times New Roman" w:hAnsi="Times New Roman" w:cs="Times New Roman"/>
          <w:b/>
        </w:rPr>
        <w:t>Tabango</w:t>
      </w:r>
    </w:p>
    <w:p w14:paraId="7130A5DE" w14:textId="2978FD7D" w:rsidR="009A7933" w:rsidRPr="00005042" w:rsidRDefault="00DF5FA1" w:rsidP="0009708C">
      <w:pPr>
        <w:jc w:val="right"/>
        <w:rPr>
          <w:rFonts w:ascii="Times New Roman" w:hAnsi="Times New Roman" w:cs="Times New Roman"/>
        </w:rPr>
      </w:pPr>
      <w:r w:rsidRPr="00005042">
        <w:rPr>
          <w:rFonts w:ascii="Times New Roman" w:hAnsi="Times New Roman" w:cs="Times New Roman"/>
          <w:b/>
        </w:rPr>
        <w:t xml:space="preserve">     </w:t>
      </w:r>
      <w:r w:rsidR="004A316B" w:rsidRPr="00005042">
        <w:rPr>
          <w:rFonts w:ascii="Times New Roman" w:hAnsi="Times New Roman" w:cs="Times New Roman"/>
          <w:b/>
        </w:rPr>
        <w:t xml:space="preserve">   </w:t>
      </w:r>
      <w:r w:rsidR="00E81FEB" w:rsidRPr="00005042">
        <w:rPr>
          <w:rFonts w:ascii="Times New Roman" w:hAnsi="Times New Roman" w:cs="Times New Roman"/>
          <w:b/>
        </w:rPr>
        <w:t>DIREC</w:t>
      </w:r>
      <w:r w:rsidR="009A7933" w:rsidRPr="00005042">
        <w:rPr>
          <w:rFonts w:ascii="Times New Roman" w:hAnsi="Times New Roman" w:cs="Times New Roman"/>
          <w:b/>
        </w:rPr>
        <w:t>TOR:</w:t>
      </w:r>
      <w:r w:rsidR="004A316B" w:rsidRPr="00005042">
        <w:rPr>
          <w:rFonts w:ascii="Times New Roman" w:hAnsi="Times New Roman" w:cs="Times New Roman"/>
          <w:b/>
        </w:rPr>
        <w:t xml:space="preserve"> </w:t>
      </w:r>
      <w:r w:rsidR="000C5DEA" w:rsidRPr="00005042">
        <w:rPr>
          <w:rFonts w:ascii="Times New Roman" w:hAnsi="Times New Roman" w:cs="Times New Roman"/>
          <w:b/>
        </w:rPr>
        <w:t xml:space="preserve">Chef Carlos </w:t>
      </w:r>
      <w:r w:rsidR="00005042" w:rsidRPr="00005042">
        <w:rPr>
          <w:rFonts w:ascii="Times New Roman" w:hAnsi="Times New Roman" w:cs="Times New Roman"/>
          <w:b/>
        </w:rPr>
        <w:t>Chávez</w:t>
      </w:r>
      <w:r w:rsidR="009A7933" w:rsidRPr="00005042">
        <w:rPr>
          <w:rFonts w:ascii="Times New Roman" w:hAnsi="Times New Roman" w:cs="Times New Roman"/>
          <w:b/>
        </w:rPr>
        <w:t xml:space="preserve"> </w:t>
      </w:r>
    </w:p>
    <w:p w14:paraId="72581BD9" w14:textId="0A27F727" w:rsidR="009A7933" w:rsidRDefault="009A7933" w:rsidP="0009708C">
      <w:pPr>
        <w:rPr>
          <w:rFonts w:ascii="Times New Roman" w:hAnsi="Times New Roman" w:cs="Times New Roman"/>
          <w:sz w:val="32"/>
          <w:szCs w:val="32"/>
        </w:rPr>
      </w:pPr>
    </w:p>
    <w:p w14:paraId="22D53315" w14:textId="77777777" w:rsidR="007A1C2F" w:rsidRPr="00005042" w:rsidRDefault="007A1C2F" w:rsidP="0009708C">
      <w:pPr>
        <w:rPr>
          <w:rFonts w:ascii="Times New Roman" w:hAnsi="Times New Roman" w:cs="Times New Roman"/>
          <w:sz w:val="32"/>
          <w:szCs w:val="32"/>
        </w:rPr>
      </w:pPr>
    </w:p>
    <w:p w14:paraId="39314ABE" w14:textId="77777777" w:rsidR="009A7933" w:rsidRPr="00005042" w:rsidRDefault="009A7933" w:rsidP="0009708C">
      <w:pPr>
        <w:rPr>
          <w:rFonts w:ascii="Times New Roman" w:hAnsi="Times New Roman" w:cs="Times New Roman"/>
          <w:sz w:val="32"/>
          <w:szCs w:val="32"/>
        </w:rPr>
      </w:pPr>
    </w:p>
    <w:p w14:paraId="35E3E900" w14:textId="6CD7B780" w:rsidR="007A1C2F" w:rsidRPr="0074455B" w:rsidRDefault="009A7933" w:rsidP="007A1C2F">
      <w:pPr>
        <w:rPr>
          <w:rFonts w:ascii="Times New Roman" w:hAnsi="Times New Roman" w:cs="Times New Roman"/>
          <w:b/>
          <w:bCs/>
          <w:color w:val="auto"/>
          <w:sz w:val="32"/>
          <w:szCs w:val="32"/>
        </w:rPr>
      </w:pPr>
      <w:r w:rsidRPr="0074455B">
        <w:rPr>
          <w:rFonts w:ascii="Times New Roman" w:hAnsi="Times New Roman" w:cs="Times New Roman"/>
          <w:b/>
          <w:bCs/>
          <w:sz w:val="32"/>
          <w:szCs w:val="32"/>
        </w:rPr>
        <w:lastRenderedPageBreak/>
        <w:t>D.M.</w:t>
      </w:r>
      <w:r w:rsidR="00682CD4" w:rsidRPr="0074455B">
        <w:rPr>
          <w:rFonts w:ascii="Times New Roman" w:hAnsi="Times New Roman" w:cs="Times New Roman"/>
          <w:b/>
          <w:bCs/>
          <w:sz w:val="32"/>
          <w:szCs w:val="32"/>
        </w:rPr>
        <w:t xml:space="preserve"> </w:t>
      </w:r>
      <w:r w:rsidRPr="0074455B">
        <w:rPr>
          <w:rFonts w:ascii="Times New Roman" w:hAnsi="Times New Roman" w:cs="Times New Roman"/>
          <w:b/>
          <w:bCs/>
          <w:sz w:val="32"/>
          <w:szCs w:val="32"/>
        </w:rPr>
        <w:t>Quito,</w:t>
      </w:r>
      <w:r w:rsidR="00EB4774" w:rsidRPr="0074455B">
        <w:rPr>
          <w:rFonts w:ascii="Times New Roman" w:hAnsi="Times New Roman" w:cs="Times New Roman"/>
          <w:b/>
          <w:bCs/>
          <w:sz w:val="32"/>
          <w:szCs w:val="32"/>
        </w:rPr>
        <w:t>…………………………..</w:t>
      </w:r>
      <w:r w:rsidRPr="0074455B">
        <w:rPr>
          <w:rFonts w:ascii="Times New Roman" w:hAnsi="Times New Roman" w:cs="Times New Roman"/>
          <w:b/>
          <w:bCs/>
          <w:color w:val="auto"/>
          <w:sz w:val="32"/>
          <w:szCs w:val="32"/>
        </w:rPr>
        <w:t>20</w:t>
      </w:r>
      <w:r w:rsidR="00543109" w:rsidRPr="0074455B">
        <w:rPr>
          <w:rFonts w:ascii="Times New Roman" w:hAnsi="Times New Roman" w:cs="Times New Roman"/>
          <w:b/>
          <w:bCs/>
          <w:color w:val="auto"/>
          <w:sz w:val="32"/>
          <w:szCs w:val="32"/>
        </w:rPr>
        <w:t>2</w:t>
      </w:r>
      <w:r w:rsidR="00005042" w:rsidRPr="0074455B">
        <w:rPr>
          <w:rFonts w:ascii="Times New Roman" w:hAnsi="Times New Roman" w:cs="Times New Roman"/>
          <w:b/>
          <w:bCs/>
          <w:color w:val="auto"/>
          <w:sz w:val="32"/>
          <w:szCs w:val="32"/>
        </w:rPr>
        <w:t>2</w:t>
      </w:r>
    </w:p>
    <w:p w14:paraId="2AA7A535" w14:textId="77777777" w:rsidR="007A1C2F" w:rsidRDefault="007A1C2F">
      <w:pPr>
        <w:spacing w:after="200" w:line="276" w:lineRule="auto"/>
        <w:jc w:val="left"/>
        <w:rPr>
          <w:rFonts w:ascii="Times New Roman" w:hAnsi="Times New Roman" w:cs="Times New Roman"/>
          <w:color w:val="auto"/>
          <w:sz w:val="32"/>
          <w:szCs w:val="32"/>
        </w:rPr>
      </w:pPr>
      <w:r>
        <w:rPr>
          <w:rFonts w:ascii="Times New Roman" w:hAnsi="Times New Roman" w:cs="Times New Roman"/>
          <w:color w:val="auto"/>
          <w:sz w:val="32"/>
          <w:szCs w:val="32"/>
        </w:rPr>
        <w:br w:type="page"/>
      </w:r>
    </w:p>
    <w:p w14:paraId="13F30371" w14:textId="77777777" w:rsidR="0009708C" w:rsidRPr="007A1C2F" w:rsidRDefault="0009708C" w:rsidP="007A1C2F">
      <w:pPr>
        <w:rPr>
          <w:rFonts w:ascii="Times New Roman" w:hAnsi="Times New Roman" w:cs="Times New Roman"/>
          <w:color w:val="auto"/>
          <w:sz w:val="32"/>
          <w:szCs w:val="32"/>
        </w:rPr>
      </w:pPr>
    </w:p>
    <w:p w14:paraId="54F1D3E1" w14:textId="5BDE1387" w:rsidR="009A7933" w:rsidRPr="0074455B" w:rsidRDefault="009A7933" w:rsidP="0074455B">
      <w:pPr>
        <w:pStyle w:val="Ttulo1"/>
      </w:pPr>
      <w:bookmarkStart w:id="1" w:name="_Toc105708928"/>
      <w:r w:rsidRPr="0074455B">
        <w:t>DEDICATORIA</w:t>
      </w:r>
      <w:bookmarkEnd w:id="1"/>
    </w:p>
    <w:p w14:paraId="5C5A4F21" w14:textId="77777777" w:rsidR="009A7933" w:rsidRPr="00005042" w:rsidRDefault="009A7933" w:rsidP="0009708C">
      <w:pPr>
        <w:ind w:left="3261"/>
        <w:jc w:val="both"/>
        <w:rPr>
          <w:rFonts w:ascii="Times New Roman" w:hAnsi="Times New Roman" w:cs="Times New Roman"/>
          <w:b/>
        </w:rPr>
      </w:pPr>
    </w:p>
    <w:p w14:paraId="0F9A9083" w14:textId="1B2E365E" w:rsidR="009A7933" w:rsidRPr="00005042" w:rsidRDefault="00F82048" w:rsidP="0009708C">
      <w:pPr>
        <w:ind w:left="2835"/>
        <w:jc w:val="both"/>
        <w:rPr>
          <w:rFonts w:ascii="Times New Roman" w:hAnsi="Times New Roman" w:cs="Times New Roman"/>
        </w:rPr>
      </w:pPr>
      <w:r w:rsidRPr="00005042">
        <w:rPr>
          <w:rFonts w:ascii="Times New Roman" w:hAnsi="Times New Roman" w:cs="Times New Roman"/>
        </w:rPr>
        <w:t>Dedico este proyecto:</w:t>
      </w:r>
    </w:p>
    <w:p w14:paraId="48955A78" w14:textId="3E40FAD2" w:rsidR="0042325D" w:rsidRPr="00005042" w:rsidRDefault="00BE79DF" w:rsidP="0009708C">
      <w:pPr>
        <w:ind w:left="2835"/>
        <w:jc w:val="both"/>
        <w:rPr>
          <w:rFonts w:ascii="Times New Roman" w:hAnsi="Times New Roman" w:cs="Times New Roman"/>
        </w:rPr>
      </w:pPr>
      <w:r w:rsidRPr="00005042">
        <w:rPr>
          <w:rFonts w:ascii="Times New Roman" w:hAnsi="Times New Roman" w:cs="Times New Roman"/>
        </w:rPr>
        <w:t>A mis padres por creer en mi capacidad, brindarme una carrera profesional</w:t>
      </w:r>
      <w:r w:rsidR="0042325D" w:rsidRPr="00005042">
        <w:rPr>
          <w:rFonts w:ascii="Times New Roman" w:hAnsi="Times New Roman" w:cs="Times New Roman"/>
        </w:rPr>
        <w:t xml:space="preserve">, </w:t>
      </w:r>
      <w:r w:rsidRPr="00005042">
        <w:rPr>
          <w:rFonts w:ascii="Times New Roman" w:hAnsi="Times New Roman" w:cs="Times New Roman"/>
        </w:rPr>
        <w:t>apoya</w:t>
      </w:r>
      <w:r w:rsidR="0042325D" w:rsidRPr="00005042">
        <w:rPr>
          <w:rFonts w:ascii="Times New Roman" w:hAnsi="Times New Roman" w:cs="Times New Roman"/>
        </w:rPr>
        <w:t>ron</w:t>
      </w:r>
      <w:r w:rsidR="00F82048" w:rsidRPr="00005042">
        <w:rPr>
          <w:rFonts w:ascii="Times New Roman" w:hAnsi="Times New Roman" w:cs="Times New Roman"/>
        </w:rPr>
        <w:t xml:space="preserve"> a cumplir mi sueño, co</w:t>
      </w:r>
      <w:r w:rsidR="0042325D" w:rsidRPr="00005042">
        <w:rPr>
          <w:rFonts w:ascii="Times New Roman" w:hAnsi="Times New Roman" w:cs="Times New Roman"/>
        </w:rPr>
        <w:t>n sus consejos, motivaciones y esfuerzo</w:t>
      </w:r>
      <w:r w:rsidR="00F82048" w:rsidRPr="00005042">
        <w:rPr>
          <w:rFonts w:ascii="Times New Roman" w:hAnsi="Times New Roman" w:cs="Times New Roman"/>
        </w:rPr>
        <w:t>.</w:t>
      </w:r>
    </w:p>
    <w:p w14:paraId="2BDEBE10" w14:textId="5FB216D5" w:rsidR="00F82048" w:rsidRPr="00005042" w:rsidRDefault="0042325D" w:rsidP="0009708C">
      <w:pPr>
        <w:ind w:left="2835"/>
        <w:jc w:val="both"/>
        <w:rPr>
          <w:rFonts w:ascii="Times New Roman" w:hAnsi="Times New Roman" w:cs="Times New Roman"/>
        </w:rPr>
      </w:pPr>
      <w:r w:rsidRPr="00005042">
        <w:rPr>
          <w:rFonts w:ascii="Times New Roman" w:hAnsi="Times New Roman" w:cs="Times New Roman"/>
        </w:rPr>
        <w:t>Mis hermanos que siempre mencionaron quiero ser como tú de grande, ayudaron a no decaer y rendirme en todo este transcurso.</w:t>
      </w:r>
    </w:p>
    <w:p w14:paraId="7BF4D32D" w14:textId="74858C6D" w:rsidR="00B8485A" w:rsidRPr="00005042" w:rsidRDefault="00357C57" w:rsidP="0009708C">
      <w:pPr>
        <w:ind w:left="2835"/>
        <w:jc w:val="both"/>
        <w:rPr>
          <w:rFonts w:ascii="Times New Roman" w:hAnsi="Times New Roman" w:cs="Times New Roman"/>
        </w:rPr>
      </w:pPr>
      <w:r w:rsidRPr="00005042">
        <w:rPr>
          <w:rFonts w:ascii="Times New Roman" w:hAnsi="Times New Roman" w:cs="Times New Roman"/>
        </w:rPr>
        <w:t>A mi esposa que ha compartido todo este lapso de estudio por compartir momentos buenos y difíciles, mi hija Linda que es mi motivo mi inspiración para seguir adelante.</w:t>
      </w:r>
    </w:p>
    <w:p w14:paraId="426936F8" w14:textId="77777777" w:rsidR="00B8485A" w:rsidRPr="00005042" w:rsidRDefault="00B8485A" w:rsidP="0009708C">
      <w:pPr>
        <w:spacing w:after="200"/>
        <w:ind w:left="2835"/>
        <w:jc w:val="left"/>
        <w:rPr>
          <w:rFonts w:ascii="Times New Roman" w:hAnsi="Times New Roman" w:cs="Times New Roman"/>
        </w:rPr>
      </w:pPr>
      <w:r w:rsidRPr="00005042">
        <w:rPr>
          <w:rFonts w:ascii="Times New Roman" w:hAnsi="Times New Roman" w:cs="Times New Roman"/>
        </w:rPr>
        <w:br w:type="page"/>
      </w:r>
    </w:p>
    <w:p w14:paraId="6153B35F" w14:textId="4107CF4F" w:rsidR="009A7933" w:rsidRPr="00005042" w:rsidRDefault="009A7933" w:rsidP="0074455B">
      <w:pPr>
        <w:pStyle w:val="Ttulo1"/>
      </w:pPr>
      <w:bookmarkStart w:id="2" w:name="_Toc105708929"/>
      <w:r w:rsidRPr="00005042">
        <w:lastRenderedPageBreak/>
        <w:t>AGRADECIMIENTO</w:t>
      </w:r>
      <w:bookmarkEnd w:id="2"/>
    </w:p>
    <w:p w14:paraId="01DA9D67" w14:textId="77777777" w:rsidR="00E4477D" w:rsidRPr="00005042" w:rsidRDefault="00E4477D" w:rsidP="0009708C">
      <w:pPr>
        <w:rPr>
          <w:rFonts w:ascii="Times New Roman" w:hAnsi="Times New Roman" w:cs="Times New Roman"/>
          <w:b/>
          <w:sz w:val="28"/>
          <w:szCs w:val="28"/>
        </w:rPr>
      </w:pPr>
    </w:p>
    <w:p w14:paraId="77DCAFC0" w14:textId="684F51AF" w:rsidR="00C63AB0" w:rsidRPr="00005042" w:rsidRDefault="00B8485A" w:rsidP="0009708C">
      <w:pPr>
        <w:ind w:left="2835"/>
        <w:jc w:val="both"/>
        <w:rPr>
          <w:rFonts w:ascii="Times New Roman" w:hAnsi="Times New Roman" w:cs="Times New Roman"/>
          <w:szCs w:val="28"/>
        </w:rPr>
      </w:pPr>
      <w:r w:rsidRPr="00005042">
        <w:rPr>
          <w:rFonts w:ascii="Times New Roman" w:hAnsi="Times New Roman" w:cs="Times New Roman"/>
          <w:szCs w:val="28"/>
        </w:rPr>
        <w:t xml:space="preserve">Agradezco a mis docentes que </w:t>
      </w:r>
      <w:r w:rsidR="00620820" w:rsidRPr="00005042">
        <w:rPr>
          <w:rFonts w:ascii="Times New Roman" w:hAnsi="Times New Roman" w:cs="Times New Roman"/>
          <w:szCs w:val="28"/>
        </w:rPr>
        <w:t>compartieron</w:t>
      </w:r>
      <w:r w:rsidRPr="00005042">
        <w:rPr>
          <w:rFonts w:ascii="Times New Roman" w:hAnsi="Times New Roman" w:cs="Times New Roman"/>
          <w:szCs w:val="28"/>
        </w:rPr>
        <w:t xml:space="preserve"> sus </w:t>
      </w:r>
      <w:r w:rsidR="00620820" w:rsidRPr="00005042">
        <w:rPr>
          <w:rFonts w:ascii="Times New Roman" w:hAnsi="Times New Roman" w:cs="Times New Roman"/>
          <w:szCs w:val="28"/>
        </w:rPr>
        <w:t>experiencias</w:t>
      </w:r>
      <w:r w:rsidRPr="00005042">
        <w:rPr>
          <w:rFonts w:ascii="Times New Roman" w:hAnsi="Times New Roman" w:cs="Times New Roman"/>
          <w:szCs w:val="28"/>
        </w:rPr>
        <w:t xml:space="preserve"> durante todos los semestres en el ITI, a la paciencia que han brindado en cada materia. </w:t>
      </w:r>
    </w:p>
    <w:p w14:paraId="64EEAAC5" w14:textId="4461022D" w:rsidR="00620820" w:rsidRPr="00005042" w:rsidRDefault="00620820" w:rsidP="0009708C">
      <w:pPr>
        <w:ind w:left="2835"/>
        <w:jc w:val="both"/>
        <w:rPr>
          <w:rFonts w:ascii="Times New Roman" w:hAnsi="Times New Roman" w:cs="Times New Roman"/>
          <w:szCs w:val="28"/>
        </w:rPr>
      </w:pPr>
      <w:r w:rsidRPr="00005042">
        <w:rPr>
          <w:rFonts w:ascii="Times New Roman" w:hAnsi="Times New Roman" w:cs="Times New Roman"/>
          <w:szCs w:val="28"/>
        </w:rPr>
        <w:t>Mi madre en ayudarme económicamente y compartir sus consejos, gracias por formar un hijo feliz que forje la profesión que más le llena de alegría y satisfacción.</w:t>
      </w:r>
    </w:p>
    <w:p w14:paraId="4B06D2EC" w14:textId="1CFF3904" w:rsidR="00620820" w:rsidRPr="00005042" w:rsidRDefault="00E4477D" w:rsidP="0009708C">
      <w:pPr>
        <w:ind w:left="2835"/>
        <w:jc w:val="both"/>
        <w:rPr>
          <w:rFonts w:ascii="Times New Roman" w:hAnsi="Times New Roman" w:cs="Times New Roman"/>
          <w:szCs w:val="28"/>
        </w:rPr>
      </w:pPr>
      <w:r w:rsidRPr="00005042">
        <w:rPr>
          <w:rFonts w:ascii="Times New Roman" w:hAnsi="Times New Roman" w:cs="Times New Roman"/>
          <w:szCs w:val="28"/>
        </w:rPr>
        <w:t>También</w:t>
      </w:r>
      <w:r w:rsidR="00620820" w:rsidRPr="00005042">
        <w:rPr>
          <w:rFonts w:ascii="Times New Roman" w:hAnsi="Times New Roman" w:cs="Times New Roman"/>
          <w:szCs w:val="28"/>
        </w:rPr>
        <w:t xml:space="preserve"> </w:t>
      </w:r>
      <w:r w:rsidRPr="00005042">
        <w:rPr>
          <w:rFonts w:ascii="Times New Roman" w:hAnsi="Times New Roman" w:cs="Times New Roman"/>
          <w:szCs w:val="28"/>
        </w:rPr>
        <w:t>a mi padre que siempre menciono que debo realizar lo que más me gusta hacer y no dudar de mis capacidades.</w:t>
      </w:r>
    </w:p>
    <w:p w14:paraId="0576613F" w14:textId="0D15036F" w:rsidR="00620820" w:rsidRPr="00005042" w:rsidRDefault="00620820" w:rsidP="0009708C">
      <w:pPr>
        <w:ind w:left="2835"/>
        <w:jc w:val="both"/>
        <w:rPr>
          <w:rFonts w:ascii="Times New Roman" w:hAnsi="Times New Roman" w:cs="Times New Roman"/>
          <w:szCs w:val="28"/>
        </w:rPr>
      </w:pPr>
      <w:r w:rsidRPr="00005042">
        <w:rPr>
          <w:rFonts w:ascii="Times New Roman" w:hAnsi="Times New Roman" w:cs="Times New Roman"/>
          <w:szCs w:val="28"/>
        </w:rPr>
        <w:t xml:space="preserve">A la vez mi esposa que </w:t>
      </w:r>
      <w:r w:rsidR="007A1C2F" w:rsidRPr="00005042">
        <w:rPr>
          <w:rFonts w:ascii="Times New Roman" w:hAnsi="Times New Roman" w:cs="Times New Roman"/>
          <w:szCs w:val="28"/>
        </w:rPr>
        <w:t>aporto con</w:t>
      </w:r>
      <w:r w:rsidRPr="00005042">
        <w:rPr>
          <w:rFonts w:ascii="Times New Roman" w:hAnsi="Times New Roman" w:cs="Times New Roman"/>
          <w:szCs w:val="28"/>
        </w:rPr>
        <w:t xml:space="preserve"> sus id</w:t>
      </w:r>
      <w:r w:rsidR="00E4477D" w:rsidRPr="00005042">
        <w:rPr>
          <w:rFonts w:ascii="Times New Roman" w:hAnsi="Times New Roman" w:cs="Times New Roman"/>
          <w:szCs w:val="28"/>
        </w:rPr>
        <w:t xml:space="preserve">eas e innovaciones, con </w:t>
      </w:r>
      <w:r w:rsidR="00EF1389" w:rsidRPr="00005042">
        <w:rPr>
          <w:rFonts w:ascii="Times New Roman" w:hAnsi="Times New Roman" w:cs="Times New Roman"/>
          <w:szCs w:val="28"/>
        </w:rPr>
        <w:t>esmero, esfuerzo</w:t>
      </w:r>
      <w:r w:rsidRPr="00005042">
        <w:rPr>
          <w:rFonts w:ascii="Times New Roman" w:hAnsi="Times New Roman" w:cs="Times New Roman"/>
          <w:szCs w:val="28"/>
        </w:rPr>
        <w:t xml:space="preserve"> hemos logrado formar nuestro emprendimiento y seguiremos luchando.</w:t>
      </w:r>
    </w:p>
    <w:p w14:paraId="63152238" w14:textId="77777777" w:rsidR="009A7933" w:rsidRPr="00005042" w:rsidRDefault="009A7933" w:rsidP="0009708C">
      <w:pPr>
        <w:jc w:val="both"/>
        <w:rPr>
          <w:rFonts w:ascii="Times New Roman" w:hAnsi="Times New Roman" w:cs="Times New Roman"/>
          <w:b/>
        </w:rPr>
      </w:pPr>
    </w:p>
    <w:p w14:paraId="3CCEAEF6" w14:textId="77777777" w:rsidR="009A7933" w:rsidRPr="00005042" w:rsidRDefault="009A7933" w:rsidP="0009708C">
      <w:pPr>
        <w:jc w:val="both"/>
        <w:rPr>
          <w:rFonts w:ascii="Times New Roman" w:hAnsi="Times New Roman" w:cs="Times New Roman"/>
        </w:rPr>
      </w:pPr>
    </w:p>
    <w:p w14:paraId="601AED6E" w14:textId="77777777" w:rsidR="009A7933" w:rsidRPr="00005042" w:rsidRDefault="009A7933" w:rsidP="0009708C">
      <w:pPr>
        <w:jc w:val="both"/>
        <w:rPr>
          <w:rFonts w:ascii="Times New Roman" w:hAnsi="Times New Roman" w:cs="Times New Roman"/>
        </w:rPr>
      </w:pPr>
    </w:p>
    <w:p w14:paraId="04137B8B" w14:textId="6C24C53B" w:rsidR="00E4477D" w:rsidRPr="00005042" w:rsidRDefault="00E4477D" w:rsidP="0009708C">
      <w:pPr>
        <w:spacing w:after="200"/>
        <w:jc w:val="left"/>
        <w:rPr>
          <w:rFonts w:ascii="Times New Roman" w:hAnsi="Times New Roman" w:cs="Times New Roman"/>
        </w:rPr>
      </w:pPr>
      <w:r w:rsidRPr="00005042">
        <w:rPr>
          <w:rFonts w:ascii="Times New Roman" w:hAnsi="Times New Roman" w:cs="Times New Roman"/>
        </w:rPr>
        <w:br w:type="page"/>
      </w:r>
    </w:p>
    <w:p w14:paraId="0EA45866" w14:textId="0976E9DF" w:rsidR="009A7933" w:rsidRPr="00005042" w:rsidRDefault="009A7933" w:rsidP="0074455B">
      <w:pPr>
        <w:pStyle w:val="Ttulo1"/>
      </w:pPr>
      <w:bookmarkStart w:id="3" w:name="_Toc105708930"/>
      <w:r w:rsidRPr="00005042">
        <w:lastRenderedPageBreak/>
        <w:t>AUTORIA</w:t>
      </w:r>
      <w:bookmarkEnd w:id="3"/>
    </w:p>
    <w:p w14:paraId="51E0035E" w14:textId="77777777" w:rsidR="009A7933" w:rsidRPr="00005042" w:rsidRDefault="009A7933" w:rsidP="0009708C">
      <w:pPr>
        <w:jc w:val="both"/>
        <w:rPr>
          <w:rFonts w:ascii="Times New Roman" w:hAnsi="Times New Roman" w:cs="Times New Roman"/>
        </w:rPr>
      </w:pPr>
    </w:p>
    <w:p w14:paraId="19EDFD79" w14:textId="1FC7C9FE" w:rsidR="009A7933" w:rsidRPr="00005042" w:rsidRDefault="00E4477D" w:rsidP="0009708C">
      <w:pPr>
        <w:jc w:val="both"/>
        <w:rPr>
          <w:rFonts w:ascii="Times New Roman" w:hAnsi="Times New Roman" w:cs="Times New Roman"/>
        </w:rPr>
      </w:pPr>
      <w:r w:rsidRPr="00005042">
        <w:rPr>
          <w:rFonts w:ascii="Times New Roman" w:hAnsi="Times New Roman" w:cs="Times New Roman"/>
        </w:rPr>
        <w:t xml:space="preserve">Yo, Edison Patricio Sandoval </w:t>
      </w:r>
      <w:r w:rsidR="007A1C2F" w:rsidRPr="00005042">
        <w:rPr>
          <w:rFonts w:ascii="Times New Roman" w:hAnsi="Times New Roman" w:cs="Times New Roman"/>
        </w:rPr>
        <w:t>Tabango, autor</w:t>
      </w:r>
      <w:r w:rsidR="009A7933" w:rsidRPr="00005042">
        <w:rPr>
          <w:rFonts w:ascii="Times New Roman" w:hAnsi="Times New Roman" w:cs="Times New Roman"/>
        </w:rPr>
        <w:t xml:space="preserve"> del presente informe, me responsabilizo por los conceptos, opiniones y propuestas contenidos en el mismo. </w:t>
      </w:r>
    </w:p>
    <w:p w14:paraId="5A21DA01" w14:textId="77777777" w:rsidR="009A7933" w:rsidRPr="00005042" w:rsidRDefault="009A7933" w:rsidP="0009708C">
      <w:pPr>
        <w:jc w:val="both"/>
        <w:rPr>
          <w:rFonts w:ascii="Times New Roman" w:hAnsi="Times New Roman" w:cs="Times New Roman"/>
        </w:rPr>
      </w:pPr>
    </w:p>
    <w:p w14:paraId="5FB54A67" w14:textId="77777777" w:rsidR="009A7933" w:rsidRPr="00005042" w:rsidRDefault="009A7933" w:rsidP="0009708C">
      <w:pPr>
        <w:jc w:val="both"/>
        <w:rPr>
          <w:rFonts w:ascii="Times New Roman" w:hAnsi="Times New Roman" w:cs="Times New Roman"/>
        </w:rPr>
      </w:pPr>
    </w:p>
    <w:p w14:paraId="48F43CCA" w14:textId="77777777" w:rsidR="009A7933" w:rsidRPr="00005042" w:rsidRDefault="009A7933" w:rsidP="0009708C">
      <w:pPr>
        <w:jc w:val="both"/>
        <w:rPr>
          <w:rFonts w:ascii="Times New Roman" w:hAnsi="Times New Roman" w:cs="Times New Roman"/>
        </w:rPr>
      </w:pPr>
    </w:p>
    <w:p w14:paraId="5CCCF662" w14:textId="77777777" w:rsidR="009A7933" w:rsidRPr="00005042" w:rsidRDefault="009A7933" w:rsidP="0009708C">
      <w:pPr>
        <w:jc w:val="both"/>
        <w:rPr>
          <w:rFonts w:ascii="Times New Roman" w:hAnsi="Times New Roman" w:cs="Times New Roman"/>
        </w:rPr>
      </w:pPr>
    </w:p>
    <w:p w14:paraId="3E15081C" w14:textId="77777777" w:rsidR="009A7933" w:rsidRPr="00005042" w:rsidRDefault="009A7933" w:rsidP="0009708C">
      <w:pPr>
        <w:jc w:val="both"/>
        <w:rPr>
          <w:rFonts w:ascii="Times New Roman" w:hAnsi="Times New Roman" w:cs="Times New Roman"/>
        </w:rPr>
      </w:pPr>
      <w:r w:rsidRPr="00005042">
        <w:rPr>
          <w:rFonts w:ascii="Times New Roman" w:hAnsi="Times New Roman" w:cs="Times New Roman"/>
        </w:rPr>
        <w:t xml:space="preserve">Atentamente </w:t>
      </w:r>
    </w:p>
    <w:p w14:paraId="47E4F356" w14:textId="77777777" w:rsidR="009A7933" w:rsidRPr="00005042" w:rsidRDefault="009A7933" w:rsidP="0009708C">
      <w:pPr>
        <w:jc w:val="both"/>
        <w:rPr>
          <w:rFonts w:ascii="Times New Roman" w:hAnsi="Times New Roman" w:cs="Times New Roman"/>
        </w:rPr>
      </w:pPr>
    </w:p>
    <w:p w14:paraId="355809ED" w14:textId="77777777" w:rsidR="009A7933" w:rsidRPr="00005042" w:rsidRDefault="009A7933" w:rsidP="0009708C">
      <w:pPr>
        <w:jc w:val="both"/>
        <w:rPr>
          <w:rFonts w:ascii="Times New Roman" w:hAnsi="Times New Roman" w:cs="Times New Roman"/>
        </w:rPr>
      </w:pPr>
    </w:p>
    <w:p w14:paraId="0D81A137" w14:textId="77777777" w:rsidR="009A7933" w:rsidRPr="00005042" w:rsidRDefault="009A7933" w:rsidP="0009708C">
      <w:pPr>
        <w:jc w:val="both"/>
        <w:rPr>
          <w:rFonts w:ascii="Times New Roman" w:hAnsi="Times New Roman" w:cs="Times New Roman"/>
        </w:rPr>
      </w:pPr>
    </w:p>
    <w:p w14:paraId="411285D6" w14:textId="0116A15A" w:rsidR="009A7933" w:rsidRPr="00005042" w:rsidRDefault="00E4477D" w:rsidP="0009708C">
      <w:pPr>
        <w:jc w:val="both"/>
        <w:rPr>
          <w:rFonts w:ascii="Times New Roman" w:hAnsi="Times New Roman" w:cs="Times New Roman"/>
        </w:rPr>
      </w:pPr>
      <w:r w:rsidRPr="00005042">
        <w:rPr>
          <w:rFonts w:ascii="Times New Roman" w:hAnsi="Times New Roman" w:cs="Times New Roman"/>
        </w:rPr>
        <w:t>(Edison Patricio Sandoval Tabango</w:t>
      </w:r>
      <w:r w:rsidR="009A7933" w:rsidRPr="00005042">
        <w:rPr>
          <w:rFonts w:ascii="Times New Roman" w:hAnsi="Times New Roman" w:cs="Times New Roman"/>
        </w:rPr>
        <w:t>)</w:t>
      </w:r>
    </w:p>
    <w:p w14:paraId="7EA527D3" w14:textId="77777777" w:rsidR="009A7933" w:rsidRPr="00005042" w:rsidRDefault="009A7933" w:rsidP="0009708C">
      <w:pPr>
        <w:jc w:val="both"/>
        <w:rPr>
          <w:rFonts w:ascii="Times New Roman" w:hAnsi="Times New Roman" w:cs="Times New Roman"/>
        </w:rPr>
      </w:pPr>
    </w:p>
    <w:p w14:paraId="20F5B5A0" w14:textId="77777777" w:rsidR="009A7933" w:rsidRPr="00005042" w:rsidRDefault="009A7933" w:rsidP="0009708C">
      <w:pPr>
        <w:jc w:val="both"/>
        <w:rPr>
          <w:rFonts w:ascii="Times New Roman" w:hAnsi="Times New Roman" w:cs="Times New Roman"/>
        </w:rPr>
      </w:pPr>
    </w:p>
    <w:p w14:paraId="0D458B3A" w14:textId="21CD8E16" w:rsidR="009A7933" w:rsidRPr="00005042" w:rsidRDefault="00E4477D" w:rsidP="0009708C">
      <w:pPr>
        <w:jc w:val="both"/>
        <w:rPr>
          <w:rFonts w:ascii="Times New Roman" w:hAnsi="Times New Roman" w:cs="Times New Roman"/>
        </w:rPr>
      </w:pPr>
      <w:r w:rsidRPr="00005042">
        <w:rPr>
          <w:rFonts w:ascii="Times New Roman" w:hAnsi="Times New Roman" w:cs="Times New Roman"/>
        </w:rPr>
        <w:t xml:space="preserve">Quito, Abril </w:t>
      </w:r>
      <w:r w:rsidR="009A7933" w:rsidRPr="00005042">
        <w:rPr>
          <w:rFonts w:ascii="Times New Roman" w:hAnsi="Times New Roman" w:cs="Times New Roman"/>
        </w:rPr>
        <w:t>.del 20</w:t>
      </w:r>
      <w:r w:rsidRPr="00005042">
        <w:rPr>
          <w:rFonts w:ascii="Times New Roman" w:hAnsi="Times New Roman" w:cs="Times New Roman"/>
        </w:rPr>
        <w:t>22</w:t>
      </w:r>
    </w:p>
    <w:p w14:paraId="3FFAEA37" w14:textId="65D0A9C6" w:rsidR="00E4477D" w:rsidRPr="00005042" w:rsidRDefault="00E4477D" w:rsidP="0009708C">
      <w:pPr>
        <w:spacing w:after="200"/>
        <w:jc w:val="left"/>
        <w:rPr>
          <w:rFonts w:ascii="Times New Roman" w:hAnsi="Times New Roman" w:cs="Times New Roman"/>
        </w:rPr>
      </w:pPr>
      <w:r w:rsidRPr="00005042">
        <w:rPr>
          <w:rFonts w:ascii="Times New Roman" w:hAnsi="Times New Roman" w:cs="Times New Roman"/>
        </w:rPr>
        <w:br w:type="page"/>
      </w:r>
    </w:p>
    <w:p w14:paraId="11D6FB65" w14:textId="7F76FB0C" w:rsidR="000C5DEA" w:rsidRPr="00005042" w:rsidRDefault="000C5DEA" w:rsidP="0009708C">
      <w:pPr>
        <w:jc w:val="both"/>
        <w:rPr>
          <w:rFonts w:ascii="Times New Roman" w:hAnsi="Times New Roman" w:cs="Times New Roman"/>
          <w:b/>
        </w:rPr>
      </w:pPr>
      <w:r w:rsidRPr="00005042">
        <w:rPr>
          <w:rFonts w:ascii="Times New Roman" w:hAnsi="Times New Roman" w:cs="Times New Roman"/>
          <w:b/>
        </w:rPr>
        <w:lastRenderedPageBreak/>
        <w:t>Chef Carlos Chavez</w:t>
      </w:r>
    </w:p>
    <w:p w14:paraId="503309EB" w14:textId="77777777" w:rsidR="009A7933" w:rsidRPr="00005042" w:rsidRDefault="009A7933" w:rsidP="0009708C">
      <w:pPr>
        <w:jc w:val="both"/>
        <w:rPr>
          <w:rFonts w:ascii="Times New Roman" w:hAnsi="Times New Roman" w:cs="Times New Roman"/>
          <w:b/>
        </w:rPr>
      </w:pPr>
      <w:r w:rsidRPr="00005042">
        <w:rPr>
          <w:rFonts w:ascii="Times New Roman" w:hAnsi="Times New Roman" w:cs="Times New Roman"/>
          <w:b/>
        </w:rPr>
        <w:t>DIRECTOR DE TRABAJO DE TITULACIÓN</w:t>
      </w:r>
    </w:p>
    <w:p w14:paraId="51104D5E" w14:textId="77777777" w:rsidR="009A7933" w:rsidRPr="00005042" w:rsidRDefault="009A7933" w:rsidP="0009708C">
      <w:pPr>
        <w:jc w:val="both"/>
        <w:rPr>
          <w:rFonts w:ascii="Times New Roman" w:hAnsi="Times New Roman" w:cs="Times New Roman"/>
        </w:rPr>
      </w:pPr>
    </w:p>
    <w:p w14:paraId="7974F68C" w14:textId="77777777" w:rsidR="009A7933" w:rsidRPr="00005042" w:rsidRDefault="009A7933" w:rsidP="0009708C">
      <w:pPr>
        <w:jc w:val="both"/>
        <w:rPr>
          <w:rFonts w:ascii="Times New Roman" w:hAnsi="Times New Roman" w:cs="Times New Roman"/>
        </w:rPr>
      </w:pPr>
    </w:p>
    <w:p w14:paraId="17234C2D" w14:textId="3866EF5D" w:rsidR="009A7933" w:rsidRPr="00005042" w:rsidRDefault="009A7933" w:rsidP="0074455B">
      <w:pPr>
        <w:pStyle w:val="Ttulo1"/>
      </w:pPr>
      <w:bookmarkStart w:id="4" w:name="_Toc105708931"/>
      <w:r w:rsidRPr="00005042">
        <w:t>CERTIFICA</w:t>
      </w:r>
      <w:r w:rsidR="0074455B">
        <w:t>CIÓN</w:t>
      </w:r>
      <w:bookmarkEnd w:id="4"/>
    </w:p>
    <w:p w14:paraId="402E22CE" w14:textId="77777777" w:rsidR="009A7933" w:rsidRPr="00005042" w:rsidRDefault="009A7933" w:rsidP="0009708C">
      <w:pPr>
        <w:jc w:val="both"/>
        <w:rPr>
          <w:rFonts w:ascii="Times New Roman" w:hAnsi="Times New Roman" w:cs="Times New Roman"/>
        </w:rPr>
      </w:pPr>
    </w:p>
    <w:p w14:paraId="44FA051D" w14:textId="77777777" w:rsidR="009A7933" w:rsidRPr="00005042" w:rsidRDefault="009A7933" w:rsidP="0009708C">
      <w:pPr>
        <w:jc w:val="both"/>
        <w:rPr>
          <w:rFonts w:ascii="Times New Roman" w:hAnsi="Times New Roman" w:cs="Times New Roman"/>
        </w:rPr>
      </w:pPr>
    </w:p>
    <w:p w14:paraId="46A2FFED" w14:textId="7B5A0110" w:rsidR="009A7933" w:rsidRPr="00005042" w:rsidRDefault="009A7933" w:rsidP="0009708C">
      <w:pPr>
        <w:jc w:val="both"/>
        <w:rPr>
          <w:rFonts w:ascii="Times New Roman" w:hAnsi="Times New Roman" w:cs="Times New Roman"/>
        </w:rPr>
      </w:pPr>
      <w:r w:rsidRPr="00005042">
        <w:rPr>
          <w:rFonts w:ascii="Times New Roman" w:hAnsi="Times New Roman" w:cs="Times New Roman"/>
        </w:rPr>
        <w:t xml:space="preserve">Haber revisado el presente informe de investigación, que se ajusta a las normas institucionales y académicas establecidas por el Instituto Tecnológico Superior </w:t>
      </w:r>
      <w:r w:rsidR="005D73DF" w:rsidRPr="00005042">
        <w:rPr>
          <w:rFonts w:ascii="Times New Roman" w:hAnsi="Times New Roman" w:cs="Times New Roman"/>
        </w:rPr>
        <w:t>Internacional IT</w:t>
      </w:r>
      <w:r w:rsidRPr="00005042">
        <w:rPr>
          <w:rFonts w:ascii="Times New Roman" w:hAnsi="Times New Roman" w:cs="Times New Roman"/>
        </w:rPr>
        <w:t xml:space="preserve">I, de </w:t>
      </w:r>
      <w:r w:rsidR="00EF1389" w:rsidRPr="00005042">
        <w:rPr>
          <w:rFonts w:ascii="Times New Roman" w:hAnsi="Times New Roman" w:cs="Times New Roman"/>
        </w:rPr>
        <w:t>Quito, por</w:t>
      </w:r>
      <w:r w:rsidRPr="00005042">
        <w:rPr>
          <w:rFonts w:ascii="Times New Roman" w:hAnsi="Times New Roman" w:cs="Times New Roman"/>
        </w:rPr>
        <w:t xml:space="preserve"> </w:t>
      </w:r>
      <w:r w:rsidR="00EF1389" w:rsidRPr="00005042">
        <w:rPr>
          <w:rFonts w:ascii="Times New Roman" w:hAnsi="Times New Roman" w:cs="Times New Roman"/>
        </w:rPr>
        <w:t>tanto,</w:t>
      </w:r>
      <w:r w:rsidRPr="00005042">
        <w:rPr>
          <w:rFonts w:ascii="Times New Roman" w:hAnsi="Times New Roman" w:cs="Times New Roman"/>
        </w:rPr>
        <w:t xml:space="preserve"> se autoriza su presentación final para los fines legales pertinentes.</w:t>
      </w:r>
    </w:p>
    <w:p w14:paraId="7641117E" w14:textId="77777777" w:rsidR="009A7933" w:rsidRPr="00005042" w:rsidRDefault="009A7933" w:rsidP="0009708C">
      <w:pPr>
        <w:jc w:val="both"/>
        <w:rPr>
          <w:rFonts w:ascii="Times New Roman" w:hAnsi="Times New Roman" w:cs="Times New Roman"/>
        </w:rPr>
      </w:pPr>
    </w:p>
    <w:p w14:paraId="39490C47" w14:textId="77777777" w:rsidR="009A7933" w:rsidRPr="00005042" w:rsidRDefault="009A7933" w:rsidP="0009708C">
      <w:pPr>
        <w:jc w:val="both"/>
        <w:rPr>
          <w:rFonts w:ascii="Times New Roman" w:hAnsi="Times New Roman" w:cs="Times New Roman"/>
        </w:rPr>
      </w:pPr>
    </w:p>
    <w:p w14:paraId="4268E339" w14:textId="77777777" w:rsidR="009A7933" w:rsidRPr="00005042" w:rsidRDefault="009A7933" w:rsidP="0009708C">
      <w:pPr>
        <w:jc w:val="both"/>
        <w:rPr>
          <w:rFonts w:ascii="Times New Roman" w:hAnsi="Times New Roman" w:cs="Times New Roman"/>
        </w:rPr>
      </w:pPr>
    </w:p>
    <w:p w14:paraId="4CE1DCF8" w14:textId="128A05C1" w:rsidR="009A7933" w:rsidRPr="00005042" w:rsidRDefault="000C5DEA" w:rsidP="0009708C">
      <w:pPr>
        <w:jc w:val="both"/>
        <w:rPr>
          <w:rFonts w:ascii="Times New Roman" w:hAnsi="Times New Roman" w:cs="Times New Roman"/>
          <w:b/>
        </w:rPr>
      </w:pPr>
      <w:r w:rsidRPr="00005042">
        <w:rPr>
          <w:rFonts w:ascii="Times New Roman" w:hAnsi="Times New Roman" w:cs="Times New Roman"/>
          <w:b/>
        </w:rPr>
        <w:t>Chef Carlos Chavez</w:t>
      </w:r>
    </w:p>
    <w:p w14:paraId="0FE6F914" w14:textId="77777777" w:rsidR="009A7933" w:rsidRPr="00005042" w:rsidRDefault="009A7933" w:rsidP="0009708C">
      <w:pPr>
        <w:jc w:val="both"/>
        <w:rPr>
          <w:rFonts w:ascii="Times New Roman" w:hAnsi="Times New Roman" w:cs="Times New Roman"/>
        </w:rPr>
      </w:pPr>
    </w:p>
    <w:p w14:paraId="2AEE25B8" w14:textId="77777777" w:rsidR="009A7933" w:rsidRPr="00005042" w:rsidRDefault="009A7933" w:rsidP="0009708C">
      <w:pPr>
        <w:jc w:val="both"/>
        <w:rPr>
          <w:rFonts w:ascii="Times New Roman" w:hAnsi="Times New Roman" w:cs="Times New Roman"/>
        </w:rPr>
      </w:pPr>
    </w:p>
    <w:p w14:paraId="0D29D931" w14:textId="77777777" w:rsidR="009A7933" w:rsidRPr="00005042" w:rsidRDefault="009A7933" w:rsidP="0009708C">
      <w:pPr>
        <w:jc w:val="both"/>
        <w:rPr>
          <w:rFonts w:ascii="Times New Roman" w:hAnsi="Times New Roman" w:cs="Times New Roman"/>
        </w:rPr>
      </w:pPr>
    </w:p>
    <w:p w14:paraId="197DDC02" w14:textId="77777777" w:rsidR="009A7933" w:rsidRPr="00005042" w:rsidRDefault="009A7933" w:rsidP="0009708C">
      <w:pPr>
        <w:jc w:val="both"/>
        <w:rPr>
          <w:rFonts w:ascii="Times New Roman" w:hAnsi="Times New Roman" w:cs="Times New Roman"/>
        </w:rPr>
      </w:pPr>
    </w:p>
    <w:p w14:paraId="0C6DFCD7" w14:textId="1B829F00" w:rsidR="009A7933" w:rsidRPr="00005042" w:rsidRDefault="00682CD4" w:rsidP="0009708C">
      <w:pPr>
        <w:jc w:val="both"/>
        <w:rPr>
          <w:rFonts w:ascii="Times New Roman" w:hAnsi="Times New Roman" w:cs="Times New Roman"/>
        </w:rPr>
      </w:pPr>
      <w:r w:rsidRPr="00005042">
        <w:rPr>
          <w:rFonts w:ascii="Times New Roman" w:hAnsi="Times New Roman" w:cs="Times New Roman"/>
        </w:rPr>
        <w:t>Quito,</w:t>
      </w:r>
      <w:r w:rsidR="00AE2F78" w:rsidRPr="00005042">
        <w:rPr>
          <w:rFonts w:ascii="Times New Roman" w:hAnsi="Times New Roman" w:cs="Times New Roman"/>
        </w:rPr>
        <w:t xml:space="preserve"> </w:t>
      </w:r>
      <w:r w:rsidR="00E4477D" w:rsidRPr="00005042">
        <w:rPr>
          <w:rFonts w:ascii="Times New Roman" w:hAnsi="Times New Roman" w:cs="Times New Roman"/>
        </w:rPr>
        <w:t>Abril</w:t>
      </w:r>
      <w:r w:rsidR="005D73DF" w:rsidRPr="00005042">
        <w:rPr>
          <w:rFonts w:ascii="Times New Roman" w:hAnsi="Times New Roman" w:cs="Times New Roman"/>
        </w:rPr>
        <w:t xml:space="preserve"> del 20</w:t>
      </w:r>
      <w:r w:rsidR="00EB4774" w:rsidRPr="00005042">
        <w:rPr>
          <w:rFonts w:ascii="Times New Roman" w:hAnsi="Times New Roman" w:cs="Times New Roman"/>
        </w:rPr>
        <w:t>2</w:t>
      </w:r>
      <w:r w:rsidR="00E4477D" w:rsidRPr="00005042">
        <w:rPr>
          <w:rFonts w:ascii="Times New Roman" w:hAnsi="Times New Roman" w:cs="Times New Roman"/>
        </w:rPr>
        <w:t>2</w:t>
      </w:r>
    </w:p>
    <w:p w14:paraId="72897BD9" w14:textId="77777777" w:rsidR="009A7933" w:rsidRPr="00005042" w:rsidRDefault="009A7933" w:rsidP="0009708C">
      <w:pPr>
        <w:jc w:val="both"/>
        <w:rPr>
          <w:rFonts w:ascii="Times New Roman" w:hAnsi="Times New Roman" w:cs="Times New Roman"/>
        </w:rPr>
      </w:pPr>
    </w:p>
    <w:p w14:paraId="1F61396E" w14:textId="77777777" w:rsidR="009A7933" w:rsidRPr="00005042" w:rsidRDefault="009A7933" w:rsidP="0009708C">
      <w:pPr>
        <w:jc w:val="both"/>
        <w:rPr>
          <w:rFonts w:ascii="Times New Roman" w:hAnsi="Times New Roman" w:cs="Times New Roman"/>
        </w:rPr>
      </w:pPr>
    </w:p>
    <w:p w14:paraId="6FE505B4" w14:textId="77777777" w:rsidR="003B7D00" w:rsidRPr="00005042" w:rsidRDefault="003B7D00" w:rsidP="0009708C">
      <w:pPr>
        <w:jc w:val="both"/>
        <w:rPr>
          <w:rFonts w:ascii="Times New Roman" w:hAnsi="Times New Roman" w:cs="Times New Roman"/>
        </w:rPr>
      </w:pPr>
    </w:p>
    <w:p w14:paraId="18CE0B8F" w14:textId="77777777" w:rsidR="009A7933" w:rsidRPr="00005042" w:rsidRDefault="009A7933" w:rsidP="0009708C">
      <w:pPr>
        <w:jc w:val="both"/>
        <w:rPr>
          <w:rFonts w:ascii="Times New Roman" w:hAnsi="Times New Roman" w:cs="Times New Roman"/>
        </w:rPr>
      </w:pPr>
    </w:p>
    <w:p w14:paraId="53026137" w14:textId="77777777" w:rsidR="0009708C" w:rsidRDefault="0009708C">
      <w:pPr>
        <w:spacing w:after="200" w:line="276" w:lineRule="auto"/>
        <w:jc w:val="left"/>
        <w:rPr>
          <w:rFonts w:ascii="Times New Roman" w:hAnsi="Times New Roman" w:cs="Times New Roman"/>
          <w:b/>
        </w:rPr>
      </w:pPr>
      <w:r>
        <w:rPr>
          <w:rFonts w:ascii="Times New Roman" w:hAnsi="Times New Roman" w:cs="Times New Roman"/>
          <w:b/>
        </w:rPr>
        <w:br w:type="page"/>
      </w:r>
    </w:p>
    <w:p w14:paraId="339E39C0" w14:textId="274ADFD1" w:rsidR="009A7933" w:rsidRPr="00005042" w:rsidRDefault="009A7933" w:rsidP="0074455B">
      <w:pPr>
        <w:pStyle w:val="Ttulo1"/>
      </w:pPr>
      <w:bookmarkStart w:id="5" w:name="_Toc105708932"/>
      <w:r w:rsidRPr="00005042">
        <w:lastRenderedPageBreak/>
        <w:t>ACTA DE CESIÓN DE DERECHOS DE TRABAJO FIN DE CARRERA</w:t>
      </w:r>
      <w:bookmarkEnd w:id="5"/>
    </w:p>
    <w:p w14:paraId="581A5B8E" w14:textId="77777777" w:rsidR="009A7933" w:rsidRPr="00005042" w:rsidRDefault="009A7933" w:rsidP="0009708C">
      <w:pPr>
        <w:jc w:val="both"/>
        <w:rPr>
          <w:rFonts w:ascii="Times New Roman" w:hAnsi="Times New Roman" w:cs="Times New Roman"/>
        </w:rPr>
      </w:pPr>
    </w:p>
    <w:p w14:paraId="06374A81" w14:textId="77777777" w:rsidR="009A7933" w:rsidRPr="00005042" w:rsidRDefault="009A7933" w:rsidP="0009708C">
      <w:pPr>
        <w:jc w:val="both"/>
        <w:rPr>
          <w:rFonts w:ascii="Times New Roman" w:hAnsi="Times New Roman" w:cs="Times New Roman"/>
        </w:rPr>
      </w:pPr>
      <w:r w:rsidRPr="00005042">
        <w:rPr>
          <w:rFonts w:ascii="Times New Roman" w:hAnsi="Times New Roman" w:cs="Times New Roman"/>
        </w:rPr>
        <w:t>Conste por el presente documento la cesión de los derechos en trabajo fin de carrera, de conformidad con las siguientes clausulas:</w:t>
      </w:r>
    </w:p>
    <w:p w14:paraId="1231EA44" w14:textId="77777777" w:rsidR="009A7933" w:rsidRPr="00005042" w:rsidRDefault="009A7933" w:rsidP="0009708C">
      <w:pPr>
        <w:jc w:val="both"/>
        <w:rPr>
          <w:rFonts w:ascii="Times New Roman" w:hAnsi="Times New Roman" w:cs="Times New Roman"/>
        </w:rPr>
      </w:pPr>
    </w:p>
    <w:p w14:paraId="14AA5C4B" w14:textId="57C72CF1" w:rsidR="009A7933" w:rsidRPr="00005042" w:rsidRDefault="00E4477D" w:rsidP="0009708C">
      <w:pPr>
        <w:jc w:val="both"/>
        <w:rPr>
          <w:rFonts w:ascii="Times New Roman" w:hAnsi="Times New Roman" w:cs="Times New Roman"/>
        </w:rPr>
      </w:pPr>
      <w:r w:rsidRPr="00005042">
        <w:rPr>
          <w:rFonts w:ascii="Times New Roman" w:hAnsi="Times New Roman" w:cs="Times New Roman"/>
        </w:rPr>
        <w:t xml:space="preserve">PRIMERA: </w:t>
      </w:r>
      <w:r w:rsidR="00E809F0" w:rsidRPr="00005042">
        <w:rPr>
          <w:rFonts w:ascii="Times New Roman" w:hAnsi="Times New Roman" w:cs="Times New Roman"/>
        </w:rPr>
        <w:t xml:space="preserve">Chef </w:t>
      </w:r>
      <w:r w:rsidR="000C5DEA" w:rsidRPr="00005042">
        <w:rPr>
          <w:rFonts w:ascii="Times New Roman" w:hAnsi="Times New Roman" w:cs="Times New Roman"/>
        </w:rPr>
        <w:t>Carlos Ch</w:t>
      </w:r>
      <w:r w:rsidR="009667F7">
        <w:rPr>
          <w:rFonts w:ascii="Times New Roman" w:hAnsi="Times New Roman" w:cs="Times New Roman"/>
        </w:rPr>
        <w:t>á</w:t>
      </w:r>
      <w:r w:rsidR="000C5DEA" w:rsidRPr="00005042">
        <w:rPr>
          <w:rFonts w:ascii="Times New Roman" w:hAnsi="Times New Roman" w:cs="Times New Roman"/>
        </w:rPr>
        <w:t>vez</w:t>
      </w:r>
      <w:r w:rsidR="009A7933" w:rsidRPr="00005042">
        <w:rPr>
          <w:rFonts w:ascii="Times New Roman" w:hAnsi="Times New Roman" w:cs="Times New Roman"/>
        </w:rPr>
        <w:t xml:space="preserve"> y por sus propios derechos en calidad de Director del t</w:t>
      </w:r>
      <w:r w:rsidRPr="00005042">
        <w:rPr>
          <w:rFonts w:ascii="Times New Roman" w:hAnsi="Times New Roman" w:cs="Times New Roman"/>
        </w:rPr>
        <w:t>rabajo fin de carrera; y el Sr. Edison Patricio Sandoval Tabango</w:t>
      </w:r>
      <w:r w:rsidR="009A7933" w:rsidRPr="00005042">
        <w:rPr>
          <w:rFonts w:ascii="Times New Roman" w:hAnsi="Times New Roman" w:cs="Times New Roman"/>
        </w:rPr>
        <w:t xml:space="preserve"> por sus propios derechos, en calidad de autor del trabajo fin de carrera.</w:t>
      </w:r>
    </w:p>
    <w:p w14:paraId="66A37718" w14:textId="77777777" w:rsidR="009A7933" w:rsidRPr="00005042" w:rsidRDefault="009A7933" w:rsidP="0009708C">
      <w:pPr>
        <w:jc w:val="both"/>
        <w:rPr>
          <w:rFonts w:ascii="Times New Roman" w:hAnsi="Times New Roman" w:cs="Times New Roman"/>
        </w:rPr>
      </w:pPr>
      <w:r w:rsidRPr="00005042">
        <w:rPr>
          <w:rFonts w:ascii="Times New Roman" w:hAnsi="Times New Roman" w:cs="Times New Roman"/>
        </w:rPr>
        <w:t>SEGUNDA:</w:t>
      </w:r>
    </w:p>
    <w:p w14:paraId="281CC95C" w14:textId="0DE5788D" w:rsidR="009A7933" w:rsidRPr="00005042" w:rsidRDefault="00EF1389" w:rsidP="0009708C">
      <w:pPr>
        <w:jc w:val="both"/>
        <w:rPr>
          <w:rFonts w:ascii="Times New Roman" w:hAnsi="Times New Roman" w:cs="Times New Roman"/>
        </w:rPr>
      </w:pPr>
      <w:r w:rsidRPr="00005042">
        <w:rPr>
          <w:rFonts w:ascii="Times New Roman" w:hAnsi="Times New Roman" w:cs="Times New Roman"/>
        </w:rPr>
        <w:t>UNO. -</w:t>
      </w:r>
      <w:r w:rsidR="00E4477D" w:rsidRPr="00005042">
        <w:rPr>
          <w:rFonts w:ascii="Times New Roman" w:hAnsi="Times New Roman" w:cs="Times New Roman"/>
        </w:rPr>
        <w:t xml:space="preserve"> El Sr</w:t>
      </w:r>
      <w:r w:rsidR="00682CD4" w:rsidRPr="00005042">
        <w:rPr>
          <w:rFonts w:ascii="Times New Roman" w:hAnsi="Times New Roman" w:cs="Times New Roman"/>
        </w:rPr>
        <w:t>.</w:t>
      </w:r>
      <w:r w:rsidR="00E4477D" w:rsidRPr="00005042">
        <w:rPr>
          <w:rFonts w:ascii="Times New Roman" w:hAnsi="Times New Roman" w:cs="Times New Roman"/>
        </w:rPr>
        <w:t xml:space="preserve"> Edison Patricio Sandoval Tabango </w:t>
      </w:r>
      <w:r w:rsidR="009A7933" w:rsidRPr="00005042">
        <w:rPr>
          <w:rFonts w:ascii="Times New Roman" w:hAnsi="Times New Roman" w:cs="Times New Roman"/>
        </w:rPr>
        <w:t>realizó el trabajo fin de carrera titulado:</w:t>
      </w:r>
      <w:r w:rsidR="00E4477D" w:rsidRPr="00005042">
        <w:rPr>
          <w:rFonts w:ascii="Times New Roman" w:hAnsi="Times New Roman" w:cs="Times New Roman"/>
          <w:b/>
          <w:sz w:val="32"/>
          <w:szCs w:val="32"/>
        </w:rPr>
        <w:t xml:space="preserve"> </w:t>
      </w:r>
      <w:r w:rsidR="00E4477D" w:rsidRPr="00005042">
        <w:rPr>
          <w:rFonts w:ascii="Times New Roman" w:hAnsi="Times New Roman" w:cs="Times New Roman"/>
        </w:rPr>
        <w:t xml:space="preserve">Implementación de buenas prácticas de manufactura en el negocio </w:t>
      </w:r>
      <w:r w:rsidR="00AE2F78" w:rsidRPr="00005042">
        <w:rPr>
          <w:rFonts w:ascii="Times New Roman" w:hAnsi="Times New Roman" w:cs="Times New Roman"/>
        </w:rPr>
        <w:t>A</w:t>
      </w:r>
      <w:r w:rsidR="00E4477D" w:rsidRPr="00005042">
        <w:rPr>
          <w:rFonts w:ascii="Times New Roman" w:hAnsi="Times New Roman" w:cs="Times New Roman"/>
        </w:rPr>
        <w:t>siry (fresas cubiertas con chocolate)</w:t>
      </w:r>
      <w:r w:rsidR="009A7933" w:rsidRPr="00005042">
        <w:rPr>
          <w:rFonts w:ascii="Times New Roman" w:hAnsi="Times New Roman" w:cs="Times New Roman"/>
          <w:b/>
        </w:rPr>
        <w:t xml:space="preserve">, </w:t>
      </w:r>
      <w:r w:rsidR="009A7933" w:rsidRPr="00005042">
        <w:rPr>
          <w:rFonts w:ascii="Times New Roman" w:hAnsi="Times New Roman" w:cs="Times New Roman"/>
        </w:rPr>
        <w:t>para optar por el título de,</w:t>
      </w:r>
      <w:r w:rsidR="00AE2F78" w:rsidRPr="00005042">
        <w:rPr>
          <w:rFonts w:ascii="Times New Roman" w:hAnsi="Times New Roman" w:cs="Times New Roman"/>
        </w:rPr>
        <w:t xml:space="preserve"> Tecnólogo Superior en Gastronomía</w:t>
      </w:r>
      <w:r w:rsidR="009A7933" w:rsidRPr="00005042">
        <w:rPr>
          <w:rFonts w:ascii="Times New Roman" w:hAnsi="Times New Roman" w:cs="Times New Roman"/>
        </w:rPr>
        <w:t xml:space="preserve"> en el </w:t>
      </w:r>
      <w:r w:rsidRPr="00005042">
        <w:rPr>
          <w:rFonts w:ascii="Times New Roman" w:hAnsi="Times New Roman" w:cs="Times New Roman"/>
        </w:rPr>
        <w:t>Instituto Tecnológico</w:t>
      </w:r>
      <w:r w:rsidR="009A7933" w:rsidRPr="00005042">
        <w:rPr>
          <w:rFonts w:ascii="Times New Roman" w:hAnsi="Times New Roman" w:cs="Times New Roman"/>
        </w:rPr>
        <w:t xml:space="preserve"> Superior </w:t>
      </w:r>
      <w:r w:rsidR="005D73DF" w:rsidRPr="00005042">
        <w:rPr>
          <w:rFonts w:ascii="Times New Roman" w:hAnsi="Times New Roman" w:cs="Times New Roman"/>
        </w:rPr>
        <w:t xml:space="preserve">Internacional </w:t>
      </w:r>
      <w:r w:rsidRPr="00005042">
        <w:rPr>
          <w:rFonts w:ascii="Times New Roman" w:hAnsi="Times New Roman" w:cs="Times New Roman"/>
        </w:rPr>
        <w:t>ITI, bajo</w:t>
      </w:r>
      <w:r w:rsidR="009A7933" w:rsidRPr="00005042">
        <w:rPr>
          <w:rFonts w:ascii="Times New Roman" w:hAnsi="Times New Roman" w:cs="Times New Roman"/>
        </w:rPr>
        <w:t xml:space="preserve"> la dirección de</w:t>
      </w:r>
      <w:r w:rsidR="00E809F0" w:rsidRPr="00005042">
        <w:rPr>
          <w:rFonts w:ascii="Times New Roman" w:hAnsi="Times New Roman" w:cs="Times New Roman"/>
        </w:rPr>
        <w:t xml:space="preserve"> Chef</w:t>
      </w:r>
      <w:r w:rsidR="00AE2F78" w:rsidRPr="00005042">
        <w:rPr>
          <w:rFonts w:ascii="Times New Roman" w:hAnsi="Times New Roman" w:cs="Times New Roman"/>
        </w:rPr>
        <w:t xml:space="preserve"> </w:t>
      </w:r>
      <w:r w:rsidR="00E809F0" w:rsidRPr="00005042">
        <w:rPr>
          <w:rFonts w:ascii="Times New Roman" w:hAnsi="Times New Roman" w:cs="Times New Roman"/>
        </w:rPr>
        <w:t>Carlos Ch</w:t>
      </w:r>
      <w:r w:rsidR="009667F7">
        <w:rPr>
          <w:rFonts w:ascii="Times New Roman" w:hAnsi="Times New Roman" w:cs="Times New Roman"/>
        </w:rPr>
        <w:t>á</w:t>
      </w:r>
      <w:r w:rsidR="00E809F0" w:rsidRPr="00005042">
        <w:rPr>
          <w:rFonts w:ascii="Times New Roman" w:hAnsi="Times New Roman" w:cs="Times New Roman"/>
        </w:rPr>
        <w:t>vez</w:t>
      </w:r>
    </w:p>
    <w:p w14:paraId="1937DA97" w14:textId="07698686" w:rsidR="009A7933" w:rsidRPr="00005042" w:rsidRDefault="00EF1389" w:rsidP="0009708C">
      <w:pPr>
        <w:jc w:val="both"/>
        <w:rPr>
          <w:rFonts w:ascii="Times New Roman" w:hAnsi="Times New Roman" w:cs="Times New Roman"/>
        </w:rPr>
      </w:pPr>
      <w:r w:rsidRPr="00005042">
        <w:rPr>
          <w:rFonts w:ascii="Times New Roman" w:hAnsi="Times New Roman" w:cs="Times New Roman"/>
        </w:rPr>
        <w:t>DOS. -</w:t>
      </w:r>
      <w:r w:rsidR="009A7933" w:rsidRPr="00005042">
        <w:rPr>
          <w:rFonts w:ascii="Times New Roman" w:hAnsi="Times New Roman" w:cs="Times New Roman"/>
        </w:rPr>
        <w:t xml:space="preserve"> Es política del</w:t>
      </w:r>
      <w:r w:rsidR="005D73DF" w:rsidRPr="00005042">
        <w:rPr>
          <w:rFonts w:ascii="Times New Roman" w:hAnsi="Times New Roman" w:cs="Times New Roman"/>
        </w:rPr>
        <w:t xml:space="preserve"> </w:t>
      </w:r>
      <w:r w:rsidRPr="00005042">
        <w:rPr>
          <w:rFonts w:ascii="Times New Roman" w:hAnsi="Times New Roman" w:cs="Times New Roman"/>
        </w:rPr>
        <w:t>Instituto Tecnológico</w:t>
      </w:r>
      <w:r w:rsidR="005D73DF" w:rsidRPr="00005042">
        <w:rPr>
          <w:rFonts w:ascii="Times New Roman" w:hAnsi="Times New Roman" w:cs="Times New Roman"/>
        </w:rPr>
        <w:t xml:space="preserve"> Superior Internacional ITI</w:t>
      </w:r>
      <w:r w:rsidR="009A7933" w:rsidRPr="00005042">
        <w:rPr>
          <w:rFonts w:ascii="Times New Roman" w:hAnsi="Times New Roman" w:cs="Times New Roman"/>
        </w:rPr>
        <w:t>, que los trabajos fin de carrera se aplique, se materialicen y difundan en beneficio de la comunidad.</w:t>
      </w:r>
    </w:p>
    <w:p w14:paraId="660AA757" w14:textId="58B80929" w:rsidR="009A7933" w:rsidRPr="00005042" w:rsidRDefault="009A7933" w:rsidP="0009708C">
      <w:pPr>
        <w:jc w:val="both"/>
        <w:rPr>
          <w:rFonts w:ascii="Times New Roman" w:hAnsi="Times New Roman" w:cs="Times New Roman"/>
        </w:rPr>
      </w:pPr>
      <w:r w:rsidRPr="00005042">
        <w:rPr>
          <w:rFonts w:ascii="Times New Roman" w:hAnsi="Times New Roman" w:cs="Times New Roman"/>
        </w:rPr>
        <w:t>TERCERA: Los comparecientes,</w:t>
      </w:r>
      <w:r w:rsidR="00AE2F78" w:rsidRPr="00005042">
        <w:rPr>
          <w:rFonts w:ascii="Times New Roman" w:hAnsi="Times New Roman" w:cs="Times New Roman"/>
        </w:rPr>
        <w:t xml:space="preserve"> </w:t>
      </w:r>
      <w:r w:rsidR="00E809F0" w:rsidRPr="00005042">
        <w:rPr>
          <w:rFonts w:ascii="Times New Roman" w:hAnsi="Times New Roman" w:cs="Times New Roman"/>
        </w:rPr>
        <w:t>Chef Carlos Ch</w:t>
      </w:r>
      <w:r w:rsidR="009667F7">
        <w:rPr>
          <w:rFonts w:ascii="Times New Roman" w:hAnsi="Times New Roman" w:cs="Times New Roman"/>
        </w:rPr>
        <w:t>á</w:t>
      </w:r>
      <w:r w:rsidR="00E809F0" w:rsidRPr="00005042">
        <w:rPr>
          <w:rFonts w:ascii="Times New Roman" w:hAnsi="Times New Roman" w:cs="Times New Roman"/>
        </w:rPr>
        <w:t>vez</w:t>
      </w:r>
      <w:r w:rsidRPr="00005042">
        <w:rPr>
          <w:rFonts w:ascii="Times New Roman" w:hAnsi="Times New Roman" w:cs="Times New Roman"/>
        </w:rPr>
        <w:t>, en calidad de director del trabajo fin de carrera y la Sr.</w:t>
      </w:r>
      <w:r w:rsidR="00AE2F78" w:rsidRPr="00005042">
        <w:rPr>
          <w:rFonts w:ascii="Times New Roman" w:hAnsi="Times New Roman" w:cs="Times New Roman"/>
        </w:rPr>
        <w:t xml:space="preserve"> Edison Patricio Sandoval Tabango</w:t>
      </w:r>
      <w:r w:rsidRPr="00005042">
        <w:rPr>
          <w:rFonts w:ascii="Times New Roman" w:hAnsi="Times New Roman" w:cs="Times New Roman"/>
        </w:rPr>
        <w:t>, como autora del mismo, por medio del presente instrumento, tienen a bien ceder en forma gratuita sus derechos en el trabajo fin de Carrera titulado:</w:t>
      </w:r>
      <w:r w:rsidR="00AE2F78" w:rsidRPr="00005042">
        <w:rPr>
          <w:rFonts w:ascii="Times New Roman" w:hAnsi="Times New Roman" w:cs="Times New Roman"/>
        </w:rPr>
        <w:t xml:space="preserve"> Implementación de buenas prácticas de manufactura en el negocio Asiry (fresas cubiertas con chocolate)</w:t>
      </w:r>
      <w:r w:rsidRPr="00005042">
        <w:rPr>
          <w:rFonts w:ascii="Times New Roman" w:hAnsi="Times New Roman" w:cs="Times New Roman"/>
          <w:b/>
        </w:rPr>
        <w:t xml:space="preserve">, </w:t>
      </w:r>
      <w:r w:rsidRPr="00005042">
        <w:rPr>
          <w:rFonts w:ascii="Times New Roman" w:hAnsi="Times New Roman" w:cs="Times New Roman"/>
        </w:rPr>
        <w:t>y conce</w:t>
      </w:r>
      <w:r w:rsidR="005D73DF" w:rsidRPr="00005042">
        <w:rPr>
          <w:rFonts w:ascii="Times New Roman" w:hAnsi="Times New Roman" w:cs="Times New Roman"/>
        </w:rPr>
        <w:t>den autorización para que el IT</w:t>
      </w:r>
      <w:r w:rsidRPr="00005042">
        <w:rPr>
          <w:rFonts w:ascii="Times New Roman" w:hAnsi="Times New Roman" w:cs="Times New Roman"/>
        </w:rPr>
        <w:t>I pueda utilizar este trabajo en su beneficio y/o  de la comunidad, sin reserva alguna.</w:t>
      </w:r>
    </w:p>
    <w:p w14:paraId="3F33CAE7" w14:textId="1A75E6C9" w:rsidR="0009708C" w:rsidRDefault="009A7933" w:rsidP="0009708C">
      <w:pPr>
        <w:jc w:val="both"/>
        <w:rPr>
          <w:rFonts w:ascii="Times New Roman" w:hAnsi="Times New Roman" w:cs="Times New Roman"/>
        </w:rPr>
      </w:pPr>
      <w:r w:rsidRPr="00005042">
        <w:rPr>
          <w:rFonts w:ascii="Times New Roman" w:hAnsi="Times New Roman" w:cs="Times New Roman"/>
        </w:rPr>
        <w:t xml:space="preserve">CUARTA: aceptación: las partes declaradas que aceptan expresamente todo lo estipulado en la presente cesión de derecho. </w:t>
      </w:r>
    </w:p>
    <w:p w14:paraId="79059A7A" w14:textId="77777777" w:rsidR="0009708C" w:rsidRDefault="0009708C" w:rsidP="0009708C">
      <w:pPr>
        <w:jc w:val="both"/>
        <w:rPr>
          <w:rFonts w:ascii="Times New Roman" w:hAnsi="Times New Roman" w:cs="Times New Roman"/>
        </w:rPr>
      </w:pPr>
    </w:p>
    <w:p w14:paraId="50DC9A5A" w14:textId="036B3801" w:rsidR="009A7933" w:rsidRPr="00005042" w:rsidRDefault="00E809F0" w:rsidP="0009708C">
      <w:pPr>
        <w:spacing w:after="200" w:line="276" w:lineRule="auto"/>
        <w:jc w:val="left"/>
        <w:rPr>
          <w:rFonts w:ascii="Times New Roman" w:hAnsi="Times New Roman" w:cs="Times New Roman"/>
        </w:rPr>
      </w:pPr>
      <w:r w:rsidRPr="00005042">
        <w:rPr>
          <w:rFonts w:ascii="Times New Roman" w:hAnsi="Times New Roman" w:cs="Times New Roman"/>
        </w:rPr>
        <w:t>Chef Carlos Ch</w:t>
      </w:r>
      <w:r w:rsidR="009667F7">
        <w:rPr>
          <w:rFonts w:ascii="Times New Roman" w:hAnsi="Times New Roman" w:cs="Times New Roman"/>
        </w:rPr>
        <w:t>á</w:t>
      </w:r>
      <w:r w:rsidRPr="00005042">
        <w:rPr>
          <w:rFonts w:ascii="Times New Roman" w:hAnsi="Times New Roman" w:cs="Times New Roman"/>
        </w:rPr>
        <w:t>vez</w:t>
      </w:r>
      <w:r w:rsidR="009A7933" w:rsidRPr="00005042">
        <w:rPr>
          <w:rFonts w:ascii="Times New Roman" w:hAnsi="Times New Roman" w:cs="Times New Roman"/>
        </w:rPr>
        <w:t xml:space="preserve">      </w:t>
      </w:r>
      <w:r w:rsidR="00AE2F78" w:rsidRPr="00005042">
        <w:rPr>
          <w:rFonts w:ascii="Times New Roman" w:hAnsi="Times New Roman" w:cs="Times New Roman"/>
        </w:rPr>
        <w:t xml:space="preserve">                           </w:t>
      </w:r>
      <w:r w:rsidR="009A7933" w:rsidRPr="00005042">
        <w:rPr>
          <w:rFonts w:ascii="Times New Roman" w:hAnsi="Times New Roman" w:cs="Times New Roman"/>
        </w:rPr>
        <w:t xml:space="preserve"> </w:t>
      </w:r>
      <w:r w:rsidR="00AE2F78" w:rsidRPr="00005042">
        <w:rPr>
          <w:rFonts w:ascii="Times New Roman" w:hAnsi="Times New Roman" w:cs="Times New Roman"/>
        </w:rPr>
        <w:t>Edison Sandoval</w:t>
      </w:r>
    </w:p>
    <w:p w14:paraId="1E7CF483" w14:textId="77777777" w:rsidR="009A7933" w:rsidRPr="00005042" w:rsidRDefault="009A7933" w:rsidP="0009708C">
      <w:pPr>
        <w:jc w:val="both"/>
        <w:rPr>
          <w:rFonts w:ascii="Times New Roman" w:hAnsi="Times New Roman" w:cs="Times New Roman"/>
        </w:rPr>
      </w:pPr>
    </w:p>
    <w:p w14:paraId="0223DEBA" w14:textId="77777777" w:rsidR="0009708C" w:rsidRDefault="00682CD4" w:rsidP="0009708C">
      <w:pPr>
        <w:jc w:val="both"/>
        <w:rPr>
          <w:rFonts w:ascii="Times New Roman" w:hAnsi="Times New Roman" w:cs="Times New Roman"/>
        </w:rPr>
      </w:pPr>
      <w:r w:rsidRPr="00005042">
        <w:rPr>
          <w:rFonts w:ascii="Times New Roman" w:hAnsi="Times New Roman" w:cs="Times New Roman"/>
        </w:rPr>
        <w:lastRenderedPageBreak/>
        <w:t>Quito,</w:t>
      </w:r>
      <w:r w:rsidR="00AE2F78" w:rsidRPr="00005042">
        <w:rPr>
          <w:rFonts w:ascii="Times New Roman" w:hAnsi="Times New Roman" w:cs="Times New Roman"/>
        </w:rPr>
        <w:t xml:space="preserve"> Abril </w:t>
      </w:r>
      <w:r w:rsidR="005D73DF" w:rsidRPr="00005042">
        <w:rPr>
          <w:rFonts w:ascii="Times New Roman" w:hAnsi="Times New Roman" w:cs="Times New Roman"/>
        </w:rPr>
        <w:t>del 20</w:t>
      </w:r>
      <w:r w:rsidR="00EB4774" w:rsidRPr="00005042">
        <w:rPr>
          <w:rFonts w:ascii="Times New Roman" w:hAnsi="Times New Roman" w:cs="Times New Roman"/>
        </w:rPr>
        <w:t>21</w:t>
      </w:r>
    </w:p>
    <w:p w14:paraId="4B510027" w14:textId="77777777" w:rsidR="0009708C" w:rsidRDefault="0009708C">
      <w:pPr>
        <w:spacing w:after="200" w:line="276" w:lineRule="auto"/>
        <w:jc w:val="left"/>
        <w:rPr>
          <w:rFonts w:ascii="Times New Roman" w:hAnsi="Times New Roman" w:cs="Times New Roman"/>
        </w:rPr>
      </w:pPr>
      <w:r>
        <w:rPr>
          <w:rFonts w:ascii="Times New Roman" w:hAnsi="Times New Roman" w:cs="Times New Roman"/>
        </w:rPr>
        <w:br w:type="page"/>
      </w:r>
    </w:p>
    <w:sdt>
      <w:sdtPr>
        <w:rPr>
          <w:rFonts w:ascii="Times New Roman" w:hAnsi="Times New Roman" w:cs="Arial Unicode MS"/>
          <w:b w:val="0"/>
          <w:color w:val="auto"/>
          <w:sz w:val="24"/>
          <w:szCs w:val="24"/>
          <w:lang w:val="es-ES"/>
        </w:rPr>
        <w:id w:val="-1470036423"/>
        <w:docPartObj>
          <w:docPartGallery w:val="Table of Contents"/>
          <w:docPartUnique/>
        </w:docPartObj>
      </w:sdtPr>
      <w:sdtEndPr/>
      <w:sdtContent>
        <w:p w14:paraId="04A0B163" w14:textId="7AECF812" w:rsidR="006116E0" w:rsidRPr="009F6CAE" w:rsidRDefault="0000571E" w:rsidP="009F6CAE">
          <w:pPr>
            <w:pStyle w:val="TtuloTDC"/>
            <w:spacing w:line="360" w:lineRule="auto"/>
            <w:jc w:val="center"/>
            <w:rPr>
              <w:rFonts w:ascii="Times New Roman" w:hAnsi="Times New Roman"/>
              <w:bCs/>
              <w:color w:val="auto"/>
              <w:sz w:val="24"/>
              <w:szCs w:val="24"/>
            </w:rPr>
          </w:pPr>
          <w:r w:rsidRPr="009F6CAE">
            <w:rPr>
              <w:rFonts w:ascii="Times New Roman" w:hAnsi="Times New Roman"/>
              <w:bCs/>
              <w:color w:val="auto"/>
              <w:sz w:val="24"/>
              <w:szCs w:val="24"/>
              <w:lang w:val="es-ES"/>
            </w:rPr>
            <w:t>ÍNDICE DE CONTENIDOS</w:t>
          </w:r>
        </w:p>
        <w:p w14:paraId="771BBB6C" w14:textId="443E1170" w:rsidR="003E72C9" w:rsidRPr="009F6CAE" w:rsidRDefault="006116E0" w:rsidP="009F6CAE">
          <w:pPr>
            <w:pStyle w:val="TDC1"/>
            <w:rPr>
              <w:rFonts w:eastAsiaTheme="minorEastAsia"/>
              <w:noProof/>
            </w:rPr>
          </w:pPr>
          <w:r w:rsidRPr="009F6CAE">
            <w:fldChar w:fldCharType="begin"/>
          </w:r>
          <w:r w:rsidRPr="009F6CAE">
            <w:instrText xml:space="preserve"> TOC \o "1-3" \h \z \u </w:instrText>
          </w:r>
          <w:r w:rsidRPr="009F6CAE">
            <w:fldChar w:fldCharType="separate"/>
          </w:r>
          <w:hyperlink w:anchor="_Toc105708927" w:history="1">
            <w:r w:rsidR="000F3FBD">
              <w:rPr>
                <w:rStyle w:val="Hipervnculo"/>
                <w:b w:val="0"/>
                <w:noProof/>
              </w:rPr>
              <w:t>PORTADA</w:t>
            </w:r>
            <w:r w:rsidR="003E72C9" w:rsidRPr="009F6CAE">
              <w:rPr>
                <w:rStyle w:val="Hipervnculo"/>
                <w:b w:val="0"/>
                <w:noProof/>
              </w:rPr>
              <w:t>:</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_Toc105708927 \h </w:instrText>
            </w:r>
            <w:r w:rsidR="003E72C9" w:rsidRPr="009F6CAE">
              <w:rPr>
                <w:noProof/>
                <w:webHidden/>
              </w:rPr>
            </w:r>
            <w:r w:rsidR="003E72C9" w:rsidRPr="009F6CAE">
              <w:rPr>
                <w:noProof/>
                <w:webHidden/>
              </w:rPr>
              <w:fldChar w:fldCharType="separate"/>
            </w:r>
            <w:r w:rsidR="003E72C9" w:rsidRPr="009F6CAE">
              <w:rPr>
                <w:noProof/>
                <w:webHidden/>
              </w:rPr>
              <w:t>1</w:t>
            </w:r>
            <w:r w:rsidR="003E72C9" w:rsidRPr="009F6CAE">
              <w:rPr>
                <w:noProof/>
                <w:webHidden/>
              </w:rPr>
              <w:fldChar w:fldCharType="end"/>
            </w:r>
          </w:hyperlink>
        </w:p>
        <w:p w14:paraId="7DF21884" w14:textId="342D76A3" w:rsidR="003E72C9" w:rsidRPr="009F6CAE" w:rsidRDefault="00BC232F" w:rsidP="009F6CAE">
          <w:pPr>
            <w:pStyle w:val="TDC1"/>
            <w:rPr>
              <w:rFonts w:eastAsiaTheme="minorEastAsia"/>
              <w:noProof/>
            </w:rPr>
          </w:pPr>
          <w:hyperlink w:anchor="_Toc105708928" w:history="1">
            <w:r w:rsidR="003E72C9" w:rsidRPr="009F6CAE">
              <w:rPr>
                <w:rStyle w:val="Hipervnculo"/>
                <w:b w:val="0"/>
                <w:noProof/>
              </w:rPr>
              <w:t>DEDICATORIA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_Toc105708928 \h </w:instrText>
            </w:r>
            <w:r w:rsidR="003E72C9" w:rsidRPr="009F6CAE">
              <w:rPr>
                <w:noProof/>
                <w:webHidden/>
              </w:rPr>
            </w:r>
            <w:r w:rsidR="003E72C9" w:rsidRPr="009F6CAE">
              <w:rPr>
                <w:noProof/>
                <w:webHidden/>
              </w:rPr>
              <w:fldChar w:fldCharType="separate"/>
            </w:r>
            <w:r w:rsidR="003E72C9" w:rsidRPr="009F6CAE">
              <w:rPr>
                <w:noProof/>
                <w:webHidden/>
              </w:rPr>
              <w:t>2</w:t>
            </w:r>
            <w:r w:rsidR="003E72C9" w:rsidRPr="009F6CAE">
              <w:rPr>
                <w:noProof/>
                <w:webHidden/>
              </w:rPr>
              <w:fldChar w:fldCharType="end"/>
            </w:r>
          </w:hyperlink>
        </w:p>
        <w:p w14:paraId="4BA36A93" w14:textId="18ED514A" w:rsidR="003E72C9" w:rsidRPr="009F6CAE" w:rsidRDefault="00BC232F" w:rsidP="009F6CAE">
          <w:pPr>
            <w:pStyle w:val="TDC1"/>
            <w:rPr>
              <w:rFonts w:eastAsiaTheme="minorEastAsia"/>
              <w:noProof/>
            </w:rPr>
          </w:pPr>
          <w:hyperlink w:anchor="_Toc105708929" w:history="1">
            <w:r w:rsidR="003E72C9" w:rsidRPr="009F6CAE">
              <w:rPr>
                <w:rStyle w:val="Hipervnculo"/>
                <w:b w:val="0"/>
                <w:noProof/>
              </w:rPr>
              <w:t>AGRADECIMIENTO</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_Toc105708929 \h </w:instrText>
            </w:r>
            <w:r w:rsidR="003E72C9" w:rsidRPr="009F6CAE">
              <w:rPr>
                <w:noProof/>
                <w:webHidden/>
              </w:rPr>
            </w:r>
            <w:r w:rsidR="003E72C9" w:rsidRPr="009F6CAE">
              <w:rPr>
                <w:noProof/>
                <w:webHidden/>
              </w:rPr>
              <w:fldChar w:fldCharType="separate"/>
            </w:r>
            <w:r w:rsidR="003E72C9" w:rsidRPr="009F6CAE">
              <w:rPr>
                <w:noProof/>
                <w:webHidden/>
              </w:rPr>
              <w:t>3</w:t>
            </w:r>
            <w:r w:rsidR="003E72C9" w:rsidRPr="009F6CAE">
              <w:rPr>
                <w:noProof/>
                <w:webHidden/>
              </w:rPr>
              <w:fldChar w:fldCharType="end"/>
            </w:r>
          </w:hyperlink>
        </w:p>
        <w:p w14:paraId="573C7586" w14:textId="2DD9A65A" w:rsidR="003E72C9" w:rsidRPr="009F6CAE" w:rsidRDefault="00BC232F" w:rsidP="009F6CAE">
          <w:pPr>
            <w:pStyle w:val="TDC1"/>
            <w:rPr>
              <w:rFonts w:eastAsiaTheme="minorEastAsia"/>
              <w:noProof/>
            </w:rPr>
          </w:pPr>
          <w:hyperlink w:anchor="_Toc105708930" w:history="1">
            <w:r w:rsidR="003E72C9" w:rsidRPr="009F6CAE">
              <w:rPr>
                <w:rStyle w:val="Hipervnculo"/>
                <w:b w:val="0"/>
                <w:noProof/>
              </w:rPr>
              <w:t>AUTORIA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_Toc105708930 \h </w:instrText>
            </w:r>
            <w:r w:rsidR="003E72C9" w:rsidRPr="009F6CAE">
              <w:rPr>
                <w:noProof/>
                <w:webHidden/>
              </w:rPr>
            </w:r>
            <w:r w:rsidR="003E72C9" w:rsidRPr="009F6CAE">
              <w:rPr>
                <w:noProof/>
                <w:webHidden/>
              </w:rPr>
              <w:fldChar w:fldCharType="separate"/>
            </w:r>
            <w:r w:rsidR="003E72C9" w:rsidRPr="009F6CAE">
              <w:rPr>
                <w:noProof/>
                <w:webHidden/>
              </w:rPr>
              <w:t>4</w:t>
            </w:r>
            <w:r w:rsidR="003E72C9" w:rsidRPr="009F6CAE">
              <w:rPr>
                <w:noProof/>
                <w:webHidden/>
              </w:rPr>
              <w:fldChar w:fldCharType="end"/>
            </w:r>
          </w:hyperlink>
        </w:p>
        <w:p w14:paraId="457573A4" w14:textId="5087DD39" w:rsidR="003E72C9" w:rsidRPr="009F6CAE" w:rsidRDefault="00BC232F" w:rsidP="009F6CAE">
          <w:pPr>
            <w:pStyle w:val="TDC1"/>
            <w:rPr>
              <w:rFonts w:eastAsiaTheme="minorEastAsia"/>
              <w:noProof/>
            </w:rPr>
          </w:pPr>
          <w:hyperlink w:anchor="_Toc105708931" w:history="1">
            <w:r w:rsidR="003E72C9" w:rsidRPr="009F6CAE">
              <w:rPr>
                <w:rStyle w:val="Hipervnculo"/>
                <w:b w:val="0"/>
                <w:noProof/>
              </w:rPr>
              <w:t>CERTIFICACIÓN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_Toc105708931 \h </w:instrText>
            </w:r>
            <w:r w:rsidR="003E72C9" w:rsidRPr="009F6CAE">
              <w:rPr>
                <w:noProof/>
                <w:webHidden/>
              </w:rPr>
            </w:r>
            <w:r w:rsidR="003E72C9" w:rsidRPr="009F6CAE">
              <w:rPr>
                <w:noProof/>
                <w:webHidden/>
              </w:rPr>
              <w:fldChar w:fldCharType="separate"/>
            </w:r>
            <w:r w:rsidR="003E72C9" w:rsidRPr="009F6CAE">
              <w:rPr>
                <w:noProof/>
                <w:webHidden/>
              </w:rPr>
              <w:t>5</w:t>
            </w:r>
            <w:r w:rsidR="003E72C9" w:rsidRPr="009F6CAE">
              <w:rPr>
                <w:noProof/>
                <w:webHidden/>
              </w:rPr>
              <w:fldChar w:fldCharType="end"/>
            </w:r>
          </w:hyperlink>
        </w:p>
        <w:p w14:paraId="45E22BE0" w14:textId="2F8D7664" w:rsidR="003E72C9" w:rsidRPr="009F6CAE" w:rsidRDefault="00BC232F" w:rsidP="009F6CAE">
          <w:pPr>
            <w:pStyle w:val="TDC1"/>
            <w:rPr>
              <w:rFonts w:eastAsiaTheme="minorEastAsia"/>
              <w:noProof/>
            </w:rPr>
          </w:pPr>
          <w:hyperlink w:anchor="_Toc105708932" w:history="1">
            <w:r w:rsidR="003E72C9" w:rsidRPr="009F6CAE">
              <w:rPr>
                <w:rStyle w:val="Hipervnculo"/>
                <w:b w:val="0"/>
                <w:noProof/>
              </w:rPr>
              <w:t>ACTA DE CESIÓN DE DERECHOS DE TRABAJO FIN DE CARRERA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_Toc105708932 \h </w:instrText>
            </w:r>
            <w:r w:rsidR="003E72C9" w:rsidRPr="009F6CAE">
              <w:rPr>
                <w:noProof/>
                <w:webHidden/>
              </w:rPr>
            </w:r>
            <w:r w:rsidR="003E72C9" w:rsidRPr="009F6CAE">
              <w:rPr>
                <w:noProof/>
                <w:webHidden/>
              </w:rPr>
              <w:fldChar w:fldCharType="separate"/>
            </w:r>
            <w:r w:rsidR="003E72C9" w:rsidRPr="009F6CAE">
              <w:rPr>
                <w:noProof/>
                <w:webHidden/>
              </w:rPr>
              <w:t>6</w:t>
            </w:r>
            <w:r w:rsidR="003E72C9" w:rsidRPr="009F6CAE">
              <w:rPr>
                <w:noProof/>
                <w:webHidden/>
              </w:rPr>
              <w:fldChar w:fldCharType="end"/>
            </w:r>
          </w:hyperlink>
        </w:p>
        <w:p w14:paraId="10BA0D4A" w14:textId="7866EF60" w:rsidR="003E72C9" w:rsidRPr="009F6CAE" w:rsidRDefault="00BC232F" w:rsidP="009F6CAE">
          <w:pPr>
            <w:pStyle w:val="TDC1"/>
            <w:rPr>
              <w:rFonts w:eastAsiaTheme="minorEastAsia"/>
              <w:noProof/>
            </w:rPr>
          </w:pPr>
          <w:hyperlink w:anchor="_Toc105708933" w:history="1">
            <w:r w:rsidR="003E72C9" w:rsidRPr="009F6CAE">
              <w:rPr>
                <w:rStyle w:val="Hipervnculo"/>
                <w:b w:val="0"/>
                <w:noProof/>
              </w:rPr>
              <w:t>RESUMEN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_Toc105708933 \h </w:instrText>
            </w:r>
            <w:r w:rsidR="003E72C9" w:rsidRPr="009F6CAE">
              <w:rPr>
                <w:noProof/>
                <w:webHidden/>
              </w:rPr>
            </w:r>
            <w:r w:rsidR="003E72C9" w:rsidRPr="009F6CAE">
              <w:rPr>
                <w:noProof/>
                <w:webHidden/>
              </w:rPr>
              <w:fldChar w:fldCharType="separate"/>
            </w:r>
            <w:r w:rsidR="003E72C9" w:rsidRPr="009F6CAE">
              <w:rPr>
                <w:noProof/>
                <w:webHidden/>
              </w:rPr>
              <w:t>11</w:t>
            </w:r>
            <w:r w:rsidR="003E72C9" w:rsidRPr="009F6CAE">
              <w:rPr>
                <w:noProof/>
                <w:webHidden/>
              </w:rPr>
              <w:fldChar w:fldCharType="end"/>
            </w:r>
          </w:hyperlink>
        </w:p>
        <w:p w14:paraId="4C9C8C59" w14:textId="452BC870" w:rsidR="003E72C9" w:rsidRPr="009F6CAE" w:rsidRDefault="00BC232F" w:rsidP="009F6CAE">
          <w:pPr>
            <w:pStyle w:val="TDC1"/>
            <w:rPr>
              <w:rFonts w:eastAsiaTheme="minorEastAsia"/>
              <w:noProof/>
            </w:rPr>
          </w:pPr>
          <w:hyperlink w:anchor="_Toc105708934" w:history="1">
            <w:r w:rsidR="003E72C9" w:rsidRPr="009F6CAE">
              <w:rPr>
                <w:rStyle w:val="Hipervnculo"/>
                <w:b w:val="0"/>
                <w:noProof/>
              </w:rPr>
              <w:t>INTRODUCCIÓN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_Toc105708934 \h </w:instrText>
            </w:r>
            <w:r w:rsidR="003E72C9" w:rsidRPr="009F6CAE">
              <w:rPr>
                <w:noProof/>
                <w:webHidden/>
              </w:rPr>
            </w:r>
            <w:r w:rsidR="003E72C9" w:rsidRPr="009F6CAE">
              <w:rPr>
                <w:noProof/>
                <w:webHidden/>
              </w:rPr>
              <w:fldChar w:fldCharType="separate"/>
            </w:r>
            <w:r w:rsidR="003E72C9" w:rsidRPr="009F6CAE">
              <w:rPr>
                <w:noProof/>
                <w:webHidden/>
              </w:rPr>
              <w:t>12</w:t>
            </w:r>
            <w:r w:rsidR="003E72C9" w:rsidRPr="009F6CAE">
              <w:rPr>
                <w:noProof/>
                <w:webHidden/>
              </w:rPr>
              <w:fldChar w:fldCharType="end"/>
            </w:r>
          </w:hyperlink>
        </w:p>
        <w:p w14:paraId="2CC12293" w14:textId="4F6BAD01" w:rsidR="003E72C9" w:rsidRPr="009F6CAE" w:rsidRDefault="00BC232F" w:rsidP="009F6CAE">
          <w:pPr>
            <w:pStyle w:val="TDC1"/>
            <w:rPr>
              <w:rFonts w:eastAsiaTheme="minorEastAsia"/>
              <w:noProof/>
            </w:rPr>
          </w:pPr>
          <w:hyperlink w:anchor="_Toc105708935" w:history="1">
            <w:r w:rsidR="003E72C9" w:rsidRPr="009F6CAE">
              <w:rPr>
                <w:rStyle w:val="Hipervnculo"/>
                <w:b w:val="0"/>
                <w:noProof/>
              </w:rPr>
              <w:t>JUSTIFICACIÓN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_Toc105708935 \h </w:instrText>
            </w:r>
            <w:r w:rsidR="003E72C9" w:rsidRPr="009F6CAE">
              <w:rPr>
                <w:noProof/>
                <w:webHidden/>
              </w:rPr>
            </w:r>
            <w:r w:rsidR="003E72C9" w:rsidRPr="009F6CAE">
              <w:rPr>
                <w:noProof/>
                <w:webHidden/>
              </w:rPr>
              <w:fldChar w:fldCharType="separate"/>
            </w:r>
            <w:r w:rsidR="003E72C9" w:rsidRPr="009F6CAE">
              <w:rPr>
                <w:noProof/>
                <w:webHidden/>
              </w:rPr>
              <w:t>15</w:t>
            </w:r>
            <w:r w:rsidR="003E72C9" w:rsidRPr="009F6CAE">
              <w:rPr>
                <w:noProof/>
                <w:webHidden/>
              </w:rPr>
              <w:fldChar w:fldCharType="end"/>
            </w:r>
          </w:hyperlink>
        </w:p>
        <w:p w14:paraId="08583EFE" w14:textId="16999AD1" w:rsidR="003E72C9" w:rsidRPr="009F6CAE" w:rsidRDefault="00BC232F" w:rsidP="009F6CAE">
          <w:pPr>
            <w:pStyle w:val="TDC1"/>
            <w:rPr>
              <w:rFonts w:eastAsiaTheme="minorEastAsia"/>
              <w:noProof/>
            </w:rPr>
          </w:pPr>
          <w:hyperlink w:anchor="_Toc105708936" w:history="1">
            <w:r w:rsidR="003E72C9" w:rsidRPr="009F6CAE">
              <w:rPr>
                <w:rStyle w:val="Hipervnculo"/>
                <w:b w:val="0"/>
                <w:noProof/>
              </w:rPr>
              <w:t>OBJETIVOS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_Toc105708936 \h </w:instrText>
            </w:r>
            <w:r w:rsidR="003E72C9" w:rsidRPr="009F6CAE">
              <w:rPr>
                <w:noProof/>
                <w:webHidden/>
              </w:rPr>
            </w:r>
            <w:r w:rsidR="003E72C9" w:rsidRPr="009F6CAE">
              <w:rPr>
                <w:noProof/>
                <w:webHidden/>
              </w:rPr>
              <w:fldChar w:fldCharType="separate"/>
            </w:r>
            <w:r w:rsidR="003E72C9" w:rsidRPr="009F6CAE">
              <w:rPr>
                <w:noProof/>
                <w:webHidden/>
              </w:rPr>
              <w:t>16</w:t>
            </w:r>
            <w:r w:rsidR="003E72C9" w:rsidRPr="009F6CAE">
              <w:rPr>
                <w:noProof/>
                <w:webHidden/>
              </w:rPr>
              <w:fldChar w:fldCharType="end"/>
            </w:r>
          </w:hyperlink>
        </w:p>
        <w:p w14:paraId="3C7544BB" w14:textId="67EB1009" w:rsidR="003E72C9" w:rsidRPr="009F6CAE" w:rsidRDefault="00BC232F" w:rsidP="009F6CAE">
          <w:pPr>
            <w:pStyle w:val="TDC1"/>
            <w:rPr>
              <w:rFonts w:eastAsiaTheme="minorEastAsia"/>
              <w:noProof/>
            </w:rPr>
          </w:pPr>
          <w:hyperlink w:anchor="_Toc105708937" w:history="1">
            <w:r w:rsidR="003E72C9" w:rsidRPr="009F6CAE">
              <w:rPr>
                <w:rStyle w:val="Hipervnculo"/>
                <w:b w:val="0"/>
                <w:noProof/>
              </w:rPr>
              <w:t>CAPÍTULO I: FUNDAMENTACIÓN TEÓRICA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_Toc105708937 \h </w:instrText>
            </w:r>
            <w:r w:rsidR="003E72C9" w:rsidRPr="009F6CAE">
              <w:rPr>
                <w:noProof/>
                <w:webHidden/>
              </w:rPr>
            </w:r>
            <w:r w:rsidR="003E72C9" w:rsidRPr="009F6CAE">
              <w:rPr>
                <w:noProof/>
                <w:webHidden/>
              </w:rPr>
              <w:fldChar w:fldCharType="separate"/>
            </w:r>
            <w:r w:rsidR="003E72C9" w:rsidRPr="009F6CAE">
              <w:rPr>
                <w:noProof/>
                <w:webHidden/>
              </w:rPr>
              <w:t>18</w:t>
            </w:r>
            <w:r w:rsidR="003E72C9" w:rsidRPr="009F6CAE">
              <w:rPr>
                <w:noProof/>
                <w:webHidden/>
              </w:rPr>
              <w:fldChar w:fldCharType="end"/>
            </w:r>
          </w:hyperlink>
        </w:p>
        <w:p w14:paraId="79DA8515" w14:textId="5EA583FC" w:rsidR="003E72C9" w:rsidRPr="009F6CAE" w:rsidRDefault="00BC232F" w:rsidP="009F6CAE">
          <w:pPr>
            <w:pStyle w:val="TDC2"/>
            <w:tabs>
              <w:tab w:val="left" w:pos="720"/>
              <w:tab w:val="right" w:leader="dot" w:pos="7927"/>
            </w:tabs>
            <w:rPr>
              <w:rFonts w:ascii="Times New Roman" w:eastAsiaTheme="minorEastAsia" w:hAnsi="Times New Roman" w:cs="Times New Roman"/>
              <w:b w:val="0"/>
              <w:bCs w:val="0"/>
              <w:noProof/>
              <w:color w:val="auto"/>
              <w:sz w:val="24"/>
              <w:szCs w:val="24"/>
            </w:rPr>
          </w:pPr>
          <w:hyperlink w:anchor="_Toc105708938" w:history="1">
            <w:r w:rsidR="003E72C9" w:rsidRPr="009F6CAE">
              <w:rPr>
                <w:rStyle w:val="Hipervnculo"/>
                <w:rFonts w:ascii="Times New Roman" w:hAnsi="Times New Roman" w:cs="Times New Roman"/>
                <w:b w:val="0"/>
                <w:bCs w:val="0"/>
                <w:noProof/>
                <w:sz w:val="24"/>
                <w:szCs w:val="24"/>
              </w:rPr>
              <w:t>1.1.</w:t>
            </w:r>
            <w:r w:rsidR="003E72C9" w:rsidRPr="009F6CAE">
              <w:rPr>
                <w:rFonts w:ascii="Times New Roman" w:eastAsiaTheme="minorEastAsia" w:hAnsi="Times New Roman" w:cs="Times New Roman"/>
                <w:b w:val="0"/>
                <w:bCs w:val="0"/>
                <w:noProof/>
                <w:color w:val="auto"/>
                <w:sz w:val="24"/>
                <w:szCs w:val="24"/>
              </w:rPr>
              <w:tab/>
            </w:r>
            <w:r w:rsidR="003E72C9" w:rsidRPr="009F6CAE">
              <w:rPr>
                <w:rStyle w:val="Hipervnculo"/>
                <w:rFonts w:ascii="Times New Roman" w:hAnsi="Times New Roman" w:cs="Times New Roman"/>
                <w:b w:val="0"/>
                <w:bCs w:val="0"/>
                <w:noProof/>
                <w:sz w:val="24"/>
                <w:szCs w:val="24"/>
              </w:rPr>
              <w:t>Análisis de la zona de estudio</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_Toc105708938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18</w:t>
            </w:r>
            <w:r w:rsidR="003E72C9" w:rsidRPr="009F6CAE">
              <w:rPr>
                <w:rFonts w:ascii="Times New Roman" w:hAnsi="Times New Roman" w:cs="Times New Roman"/>
                <w:b w:val="0"/>
                <w:bCs w:val="0"/>
                <w:noProof/>
                <w:webHidden/>
                <w:sz w:val="24"/>
                <w:szCs w:val="24"/>
              </w:rPr>
              <w:fldChar w:fldCharType="end"/>
            </w:r>
          </w:hyperlink>
        </w:p>
        <w:p w14:paraId="4F307DF3" w14:textId="2ABCE0CB" w:rsidR="003E72C9" w:rsidRPr="009F6CAE" w:rsidRDefault="00BC232F" w:rsidP="009F6CAE">
          <w:pPr>
            <w:pStyle w:val="TDC2"/>
            <w:tabs>
              <w:tab w:val="left" w:pos="720"/>
              <w:tab w:val="right" w:leader="dot" w:pos="7927"/>
            </w:tabs>
            <w:rPr>
              <w:rFonts w:ascii="Times New Roman" w:eastAsiaTheme="minorEastAsia" w:hAnsi="Times New Roman" w:cs="Times New Roman"/>
              <w:b w:val="0"/>
              <w:bCs w:val="0"/>
              <w:noProof/>
              <w:color w:val="auto"/>
              <w:sz w:val="24"/>
              <w:szCs w:val="24"/>
            </w:rPr>
          </w:pPr>
          <w:hyperlink w:anchor="_Toc105708939" w:history="1">
            <w:r w:rsidR="003E72C9" w:rsidRPr="009F6CAE">
              <w:rPr>
                <w:rStyle w:val="Hipervnculo"/>
                <w:rFonts w:ascii="Times New Roman" w:hAnsi="Times New Roman" w:cs="Times New Roman"/>
                <w:b w:val="0"/>
                <w:bCs w:val="0"/>
                <w:noProof/>
                <w:sz w:val="24"/>
                <w:szCs w:val="24"/>
              </w:rPr>
              <w:t>1.2.</w:t>
            </w:r>
            <w:r w:rsidR="003E72C9" w:rsidRPr="009F6CAE">
              <w:rPr>
                <w:rFonts w:ascii="Times New Roman" w:eastAsiaTheme="minorEastAsia" w:hAnsi="Times New Roman" w:cs="Times New Roman"/>
                <w:b w:val="0"/>
                <w:bCs w:val="0"/>
                <w:noProof/>
                <w:color w:val="auto"/>
                <w:sz w:val="24"/>
                <w:szCs w:val="24"/>
              </w:rPr>
              <w:tab/>
            </w:r>
            <w:r w:rsidR="003E72C9" w:rsidRPr="009F6CAE">
              <w:rPr>
                <w:rStyle w:val="Hipervnculo"/>
                <w:rFonts w:ascii="Times New Roman" w:hAnsi="Times New Roman" w:cs="Times New Roman"/>
                <w:b w:val="0"/>
                <w:bCs w:val="0"/>
                <w:noProof/>
                <w:sz w:val="24"/>
                <w:szCs w:val="24"/>
              </w:rPr>
              <w:t>Marco legal</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_Toc105708939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18</w:t>
            </w:r>
            <w:r w:rsidR="003E72C9" w:rsidRPr="009F6CAE">
              <w:rPr>
                <w:rFonts w:ascii="Times New Roman" w:hAnsi="Times New Roman" w:cs="Times New Roman"/>
                <w:b w:val="0"/>
                <w:bCs w:val="0"/>
                <w:noProof/>
                <w:webHidden/>
                <w:sz w:val="24"/>
                <w:szCs w:val="24"/>
              </w:rPr>
              <w:fldChar w:fldCharType="end"/>
            </w:r>
          </w:hyperlink>
        </w:p>
        <w:p w14:paraId="125CAEEB" w14:textId="36BC7409" w:rsidR="003E72C9" w:rsidRPr="009F6CAE" w:rsidRDefault="00BC232F" w:rsidP="009F6CAE">
          <w:pPr>
            <w:pStyle w:val="TDC2"/>
            <w:tabs>
              <w:tab w:val="left" w:pos="720"/>
              <w:tab w:val="right" w:leader="dot" w:pos="7927"/>
            </w:tabs>
            <w:rPr>
              <w:rFonts w:ascii="Times New Roman" w:eastAsiaTheme="minorEastAsia" w:hAnsi="Times New Roman" w:cs="Times New Roman"/>
              <w:b w:val="0"/>
              <w:bCs w:val="0"/>
              <w:noProof/>
              <w:color w:val="auto"/>
              <w:sz w:val="24"/>
              <w:szCs w:val="24"/>
            </w:rPr>
          </w:pPr>
          <w:hyperlink w:anchor="_Toc105708940" w:history="1">
            <w:r w:rsidR="003E72C9" w:rsidRPr="009F6CAE">
              <w:rPr>
                <w:rStyle w:val="Hipervnculo"/>
                <w:rFonts w:ascii="Times New Roman" w:hAnsi="Times New Roman" w:cs="Times New Roman"/>
                <w:b w:val="0"/>
                <w:bCs w:val="0"/>
                <w:noProof/>
                <w:sz w:val="24"/>
                <w:szCs w:val="24"/>
              </w:rPr>
              <w:t>1.3.</w:t>
            </w:r>
            <w:r w:rsidR="003E72C9" w:rsidRPr="009F6CAE">
              <w:rPr>
                <w:rFonts w:ascii="Times New Roman" w:eastAsiaTheme="minorEastAsia" w:hAnsi="Times New Roman" w:cs="Times New Roman"/>
                <w:b w:val="0"/>
                <w:bCs w:val="0"/>
                <w:noProof/>
                <w:color w:val="auto"/>
                <w:sz w:val="24"/>
                <w:szCs w:val="24"/>
              </w:rPr>
              <w:tab/>
            </w:r>
            <w:r w:rsidR="003E72C9" w:rsidRPr="009F6CAE">
              <w:rPr>
                <w:rStyle w:val="Hipervnculo"/>
                <w:rFonts w:ascii="Times New Roman" w:hAnsi="Times New Roman" w:cs="Times New Roman"/>
                <w:b w:val="0"/>
                <w:bCs w:val="0"/>
                <w:noProof/>
                <w:sz w:val="24"/>
                <w:szCs w:val="24"/>
              </w:rPr>
              <w:t>Marco conceptual</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_Toc105708940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23</w:t>
            </w:r>
            <w:r w:rsidR="003E72C9" w:rsidRPr="009F6CAE">
              <w:rPr>
                <w:rFonts w:ascii="Times New Roman" w:hAnsi="Times New Roman" w:cs="Times New Roman"/>
                <w:b w:val="0"/>
                <w:bCs w:val="0"/>
                <w:noProof/>
                <w:webHidden/>
                <w:sz w:val="24"/>
                <w:szCs w:val="24"/>
              </w:rPr>
              <w:fldChar w:fldCharType="end"/>
            </w:r>
          </w:hyperlink>
        </w:p>
        <w:p w14:paraId="08AF2678" w14:textId="1029C964" w:rsidR="003E72C9" w:rsidRPr="009F6CAE" w:rsidRDefault="00BC232F" w:rsidP="009F6CAE">
          <w:pPr>
            <w:pStyle w:val="TDC1"/>
            <w:rPr>
              <w:rFonts w:eastAsiaTheme="minorEastAsia"/>
              <w:noProof/>
            </w:rPr>
          </w:pPr>
          <w:hyperlink w:anchor="_Toc105708941" w:history="1">
            <w:r w:rsidR="003E72C9" w:rsidRPr="009F6CAE">
              <w:rPr>
                <w:rStyle w:val="Hipervnculo"/>
                <w:b w:val="0"/>
                <w:noProof/>
              </w:rPr>
              <w:t>CAPÍTULO II: DIAGNÓSTICO</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_Toc105708941 \h </w:instrText>
            </w:r>
            <w:r w:rsidR="003E72C9" w:rsidRPr="009F6CAE">
              <w:rPr>
                <w:noProof/>
                <w:webHidden/>
              </w:rPr>
            </w:r>
            <w:r w:rsidR="003E72C9" w:rsidRPr="009F6CAE">
              <w:rPr>
                <w:noProof/>
                <w:webHidden/>
              </w:rPr>
              <w:fldChar w:fldCharType="separate"/>
            </w:r>
            <w:r w:rsidR="003E72C9" w:rsidRPr="009F6CAE">
              <w:rPr>
                <w:noProof/>
                <w:webHidden/>
              </w:rPr>
              <w:t>26</w:t>
            </w:r>
            <w:r w:rsidR="003E72C9" w:rsidRPr="009F6CAE">
              <w:rPr>
                <w:noProof/>
                <w:webHidden/>
              </w:rPr>
              <w:fldChar w:fldCharType="end"/>
            </w:r>
          </w:hyperlink>
        </w:p>
        <w:p w14:paraId="42638CCE" w14:textId="42427377"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42" w:history="1">
            <w:r w:rsidR="003E72C9" w:rsidRPr="009F6CAE">
              <w:rPr>
                <w:rStyle w:val="Hipervnculo"/>
                <w:rFonts w:ascii="Times New Roman" w:hAnsi="Times New Roman" w:cs="Times New Roman"/>
                <w:b w:val="0"/>
                <w:bCs w:val="0"/>
                <w:noProof/>
                <w:sz w:val="24"/>
                <w:szCs w:val="24"/>
              </w:rPr>
              <w:t>2.1. Metodología</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_Toc105708942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26</w:t>
            </w:r>
            <w:r w:rsidR="003E72C9" w:rsidRPr="009F6CAE">
              <w:rPr>
                <w:rFonts w:ascii="Times New Roman" w:hAnsi="Times New Roman" w:cs="Times New Roman"/>
                <w:b w:val="0"/>
                <w:bCs w:val="0"/>
                <w:noProof/>
                <w:webHidden/>
                <w:sz w:val="24"/>
                <w:szCs w:val="24"/>
              </w:rPr>
              <w:fldChar w:fldCharType="end"/>
            </w:r>
          </w:hyperlink>
        </w:p>
        <w:p w14:paraId="001D920F" w14:textId="53F4D13C"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3" w:history="1">
            <w:r w:rsidR="003E72C9" w:rsidRPr="009F6CAE">
              <w:rPr>
                <w:rStyle w:val="Hipervnculo"/>
                <w:rFonts w:ascii="Times New Roman" w:hAnsi="Times New Roman" w:cs="Times New Roman"/>
                <w:noProof/>
                <w:sz w:val="24"/>
                <w:szCs w:val="24"/>
              </w:rPr>
              <w:t>2.1.1. Tipos de investigación</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_Toc105708943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26</w:t>
            </w:r>
            <w:r w:rsidR="003E72C9" w:rsidRPr="009F6CAE">
              <w:rPr>
                <w:rFonts w:ascii="Times New Roman" w:hAnsi="Times New Roman" w:cs="Times New Roman"/>
                <w:noProof/>
                <w:webHidden/>
                <w:sz w:val="24"/>
                <w:szCs w:val="24"/>
              </w:rPr>
              <w:fldChar w:fldCharType="end"/>
            </w:r>
          </w:hyperlink>
        </w:p>
        <w:p w14:paraId="0978E70D" w14:textId="55B3958F"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4" w:history="1">
            <w:r w:rsidR="003E72C9" w:rsidRPr="009F6CAE">
              <w:rPr>
                <w:rStyle w:val="Hipervnculo"/>
                <w:rFonts w:ascii="Times New Roman" w:hAnsi="Times New Roman" w:cs="Times New Roman"/>
                <w:noProof/>
                <w:sz w:val="24"/>
                <w:szCs w:val="24"/>
              </w:rPr>
              <w:t>2.1.2. Métodos de investigación</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_Toc105708944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27</w:t>
            </w:r>
            <w:r w:rsidR="003E72C9" w:rsidRPr="009F6CAE">
              <w:rPr>
                <w:rFonts w:ascii="Times New Roman" w:hAnsi="Times New Roman" w:cs="Times New Roman"/>
                <w:noProof/>
                <w:webHidden/>
                <w:sz w:val="24"/>
                <w:szCs w:val="24"/>
              </w:rPr>
              <w:fldChar w:fldCharType="end"/>
            </w:r>
          </w:hyperlink>
        </w:p>
        <w:p w14:paraId="7E448788" w14:textId="64DF622D"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5" w:history="1">
            <w:r w:rsidR="003E72C9" w:rsidRPr="009F6CAE">
              <w:rPr>
                <w:rStyle w:val="Hipervnculo"/>
                <w:rFonts w:ascii="Times New Roman" w:hAnsi="Times New Roman" w:cs="Times New Roman"/>
                <w:noProof/>
                <w:sz w:val="24"/>
                <w:szCs w:val="24"/>
              </w:rPr>
              <w:t>2.1.3. Técnicas e instrumentos de investigación</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_Toc105708945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29</w:t>
            </w:r>
            <w:r w:rsidR="003E72C9" w:rsidRPr="009F6CAE">
              <w:rPr>
                <w:rFonts w:ascii="Times New Roman" w:hAnsi="Times New Roman" w:cs="Times New Roman"/>
                <w:noProof/>
                <w:webHidden/>
                <w:sz w:val="24"/>
                <w:szCs w:val="24"/>
              </w:rPr>
              <w:fldChar w:fldCharType="end"/>
            </w:r>
          </w:hyperlink>
        </w:p>
        <w:p w14:paraId="26106243" w14:textId="290394A3"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6" w:history="1">
            <w:r w:rsidR="003E72C9" w:rsidRPr="009F6CAE">
              <w:rPr>
                <w:rStyle w:val="Hipervnculo"/>
                <w:rFonts w:ascii="Times New Roman" w:hAnsi="Times New Roman" w:cs="Times New Roman"/>
                <w:noProof/>
                <w:sz w:val="24"/>
                <w:szCs w:val="24"/>
              </w:rPr>
              <w:t>2.1.4. Universo y muestra</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_Toc105708946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29</w:t>
            </w:r>
            <w:r w:rsidR="003E72C9" w:rsidRPr="009F6CAE">
              <w:rPr>
                <w:rFonts w:ascii="Times New Roman" w:hAnsi="Times New Roman" w:cs="Times New Roman"/>
                <w:noProof/>
                <w:webHidden/>
                <w:sz w:val="24"/>
                <w:szCs w:val="24"/>
              </w:rPr>
              <w:fldChar w:fldCharType="end"/>
            </w:r>
          </w:hyperlink>
        </w:p>
        <w:p w14:paraId="5D966441" w14:textId="23577900"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47" w:history="1">
            <w:r w:rsidR="003E72C9" w:rsidRPr="009F6CAE">
              <w:rPr>
                <w:rStyle w:val="Hipervnculo"/>
                <w:rFonts w:ascii="Times New Roman" w:hAnsi="Times New Roman" w:cs="Times New Roman"/>
                <w:b w:val="0"/>
                <w:bCs w:val="0"/>
                <w:noProof/>
                <w:sz w:val="24"/>
                <w:szCs w:val="24"/>
              </w:rPr>
              <w:t>2.2. Resultados obtenidos</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_Toc105708947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30</w:t>
            </w:r>
            <w:r w:rsidR="003E72C9" w:rsidRPr="009F6CAE">
              <w:rPr>
                <w:rFonts w:ascii="Times New Roman" w:hAnsi="Times New Roman" w:cs="Times New Roman"/>
                <w:b w:val="0"/>
                <w:bCs w:val="0"/>
                <w:noProof/>
                <w:webHidden/>
                <w:sz w:val="24"/>
                <w:szCs w:val="24"/>
              </w:rPr>
              <w:fldChar w:fldCharType="end"/>
            </w:r>
          </w:hyperlink>
        </w:p>
        <w:p w14:paraId="6D90E921" w14:textId="615F2AE4"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8" w:history="1">
            <w:r w:rsidR="003E72C9" w:rsidRPr="009F6CAE">
              <w:rPr>
                <w:rStyle w:val="Hipervnculo"/>
                <w:rFonts w:ascii="Times New Roman" w:hAnsi="Times New Roman" w:cs="Times New Roman"/>
                <w:noProof/>
                <w:sz w:val="24"/>
                <w:szCs w:val="24"/>
              </w:rPr>
              <w:t>2.2.1. Presentación gráfica de resultados</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_Toc105708948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32</w:t>
            </w:r>
            <w:r w:rsidR="003E72C9" w:rsidRPr="009F6CAE">
              <w:rPr>
                <w:rFonts w:ascii="Times New Roman" w:hAnsi="Times New Roman" w:cs="Times New Roman"/>
                <w:noProof/>
                <w:webHidden/>
                <w:sz w:val="24"/>
                <w:szCs w:val="24"/>
              </w:rPr>
              <w:fldChar w:fldCharType="end"/>
            </w:r>
          </w:hyperlink>
        </w:p>
        <w:p w14:paraId="6B4C76D2" w14:textId="28E67B4B" w:rsidR="003E72C9" w:rsidRPr="009F6CAE" w:rsidRDefault="00BC232F" w:rsidP="009F6CAE">
          <w:pPr>
            <w:pStyle w:val="TDC3"/>
            <w:tabs>
              <w:tab w:val="right" w:leader="dot" w:pos="7927"/>
            </w:tabs>
            <w:rPr>
              <w:rFonts w:ascii="Times New Roman" w:eastAsiaTheme="minorEastAsia" w:hAnsi="Times New Roman" w:cs="Times New Roman"/>
              <w:noProof/>
              <w:color w:val="auto"/>
              <w:sz w:val="24"/>
              <w:szCs w:val="24"/>
            </w:rPr>
          </w:pPr>
          <w:hyperlink w:anchor="_Toc105708949" w:history="1">
            <w:r w:rsidR="003E72C9" w:rsidRPr="009F6CAE">
              <w:rPr>
                <w:rStyle w:val="Hipervnculo"/>
                <w:rFonts w:ascii="Times New Roman" w:hAnsi="Times New Roman" w:cs="Times New Roman"/>
                <w:noProof/>
                <w:sz w:val="24"/>
                <w:szCs w:val="24"/>
              </w:rPr>
              <w:t>2.2.2. Análisis e interpretación de resultados</w:t>
            </w:r>
            <w:r w:rsidR="003E72C9" w:rsidRPr="009F6CAE">
              <w:rPr>
                <w:rFonts w:ascii="Times New Roman" w:hAnsi="Times New Roman" w:cs="Times New Roman"/>
                <w:noProof/>
                <w:webHidden/>
                <w:sz w:val="24"/>
                <w:szCs w:val="24"/>
              </w:rPr>
              <w:tab/>
            </w:r>
            <w:r w:rsidR="003E72C9" w:rsidRPr="009F6CAE">
              <w:rPr>
                <w:rFonts w:ascii="Times New Roman" w:hAnsi="Times New Roman" w:cs="Times New Roman"/>
                <w:noProof/>
                <w:webHidden/>
                <w:sz w:val="24"/>
                <w:szCs w:val="24"/>
              </w:rPr>
              <w:fldChar w:fldCharType="begin"/>
            </w:r>
            <w:r w:rsidR="003E72C9" w:rsidRPr="009F6CAE">
              <w:rPr>
                <w:rFonts w:ascii="Times New Roman" w:hAnsi="Times New Roman" w:cs="Times New Roman"/>
                <w:noProof/>
                <w:webHidden/>
                <w:sz w:val="24"/>
                <w:szCs w:val="24"/>
              </w:rPr>
              <w:instrText xml:space="preserve"> PAGEREF _Toc105708949 \h </w:instrText>
            </w:r>
            <w:r w:rsidR="003E72C9" w:rsidRPr="009F6CAE">
              <w:rPr>
                <w:rFonts w:ascii="Times New Roman" w:hAnsi="Times New Roman" w:cs="Times New Roman"/>
                <w:noProof/>
                <w:webHidden/>
                <w:sz w:val="24"/>
                <w:szCs w:val="24"/>
              </w:rPr>
            </w:r>
            <w:r w:rsidR="003E72C9" w:rsidRPr="009F6CAE">
              <w:rPr>
                <w:rFonts w:ascii="Times New Roman" w:hAnsi="Times New Roman" w:cs="Times New Roman"/>
                <w:noProof/>
                <w:webHidden/>
                <w:sz w:val="24"/>
                <w:szCs w:val="24"/>
              </w:rPr>
              <w:fldChar w:fldCharType="separate"/>
            </w:r>
            <w:r w:rsidR="003E72C9" w:rsidRPr="009F6CAE">
              <w:rPr>
                <w:rFonts w:ascii="Times New Roman" w:hAnsi="Times New Roman" w:cs="Times New Roman"/>
                <w:noProof/>
                <w:webHidden/>
                <w:sz w:val="24"/>
                <w:szCs w:val="24"/>
              </w:rPr>
              <w:t>39</w:t>
            </w:r>
            <w:r w:rsidR="003E72C9" w:rsidRPr="009F6CAE">
              <w:rPr>
                <w:rFonts w:ascii="Times New Roman" w:hAnsi="Times New Roman" w:cs="Times New Roman"/>
                <w:noProof/>
                <w:webHidden/>
                <w:sz w:val="24"/>
                <w:szCs w:val="24"/>
              </w:rPr>
              <w:fldChar w:fldCharType="end"/>
            </w:r>
          </w:hyperlink>
        </w:p>
        <w:p w14:paraId="6F773C6A" w14:textId="100728F5"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0" w:history="1">
            <w:r w:rsidR="003E72C9" w:rsidRPr="009F6CAE">
              <w:rPr>
                <w:rStyle w:val="Hipervnculo"/>
                <w:rFonts w:ascii="Times New Roman" w:hAnsi="Times New Roman" w:cs="Times New Roman"/>
                <w:b w:val="0"/>
                <w:bCs w:val="0"/>
                <w:noProof/>
                <w:sz w:val="24"/>
                <w:szCs w:val="24"/>
              </w:rPr>
              <w:t>2.3. Síntesis del capítulo</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_Toc105708950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41</w:t>
            </w:r>
            <w:r w:rsidR="003E72C9" w:rsidRPr="009F6CAE">
              <w:rPr>
                <w:rFonts w:ascii="Times New Roman" w:hAnsi="Times New Roman" w:cs="Times New Roman"/>
                <w:b w:val="0"/>
                <w:bCs w:val="0"/>
                <w:noProof/>
                <w:webHidden/>
                <w:sz w:val="24"/>
                <w:szCs w:val="24"/>
              </w:rPr>
              <w:fldChar w:fldCharType="end"/>
            </w:r>
          </w:hyperlink>
        </w:p>
        <w:p w14:paraId="4C559E86" w14:textId="220B41E2" w:rsidR="003E72C9" w:rsidRPr="009F6CAE" w:rsidRDefault="00BC232F" w:rsidP="009F6CAE">
          <w:pPr>
            <w:pStyle w:val="TDC1"/>
            <w:rPr>
              <w:rFonts w:eastAsiaTheme="minorEastAsia"/>
              <w:noProof/>
            </w:rPr>
          </w:pPr>
          <w:hyperlink w:anchor="_Toc105708951" w:history="1">
            <w:r w:rsidR="003E72C9" w:rsidRPr="009F6CAE">
              <w:rPr>
                <w:rStyle w:val="Hipervnculo"/>
                <w:b w:val="0"/>
                <w:noProof/>
              </w:rPr>
              <w:t>CAPÍTULO III: PROPUESTA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_Toc105708951 \h </w:instrText>
            </w:r>
            <w:r w:rsidR="003E72C9" w:rsidRPr="009F6CAE">
              <w:rPr>
                <w:noProof/>
                <w:webHidden/>
              </w:rPr>
            </w:r>
            <w:r w:rsidR="003E72C9" w:rsidRPr="009F6CAE">
              <w:rPr>
                <w:noProof/>
                <w:webHidden/>
              </w:rPr>
              <w:fldChar w:fldCharType="separate"/>
            </w:r>
            <w:r w:rsidR="003E72C9" w:rsidRPr="009F6CAE">
              <w:rPr>
                <w:noProof/>
                <w:webHidden/>
              </w:rPr>
              <w:t>42</w:t>
            </w:r>
            <w:r w:rsidR="003E72C9" w:rsidRPr="009F6CAE">
              <w:rPr>
                <w:noProof/>
                <w:webHidden/>
              </w:rPr>
              <w:fldChar w:fldCharType="end"/>
            </w:r>
          </w:hyperlink>
        </w:p>
        <w:p w14:paraId="0BAF69CD" w14:textId="638A3C0F"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2" w:history="1">
            <w:r w:rsidR="003E72C9" w:rsidRPr="009F6CAE">
              <w:rPr>
                <w:rStyle w:val="Hipervnculo"/>
                <w:rFonts w:ascii="Times New Roman" w:hAnsi="Times New Roman" w:cs="Times New Roman"/>
                <w:b w:val="0"/>
                <w:bCs w:val="0"/>
                <w:noProof/>
                <w:sz w:val="24"/>
                <w:szCs w:val="24"/>
              </w:rPr>
              <w:t>3.1. Título de la propuesta</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_Toc105708952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42</w:t>
            </w:r>
            <w:r w:rsidR="003E72C9" w:rsidRPr="009F6CAE">
              <w:rPr>
                <w:rFonts w:ascii="Times New Roman" w:hAnsi="Times New Roman" w:cs="Times New Roman"/>
                <w:b w:val="0"/>
                <w:bCs w:val="0"/>
                <w:noProof/>
                <w:webHidden/>
                <w:sz w:val="24"/>
                <w:szCs w:val="24"/>
              </w:rPr>
              <w:fldChar w:fldCharType="end"/>
            </w:r>
          </w:hyperlink>
        </w:p>
        <w:p w14:paraId="637A9F42" w14:textId="4869ED84"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3" w:history="1">
            <w:r w:rsidR="003E72C9" w:rsidRPr="009F6CAE">
              <w:rPr>
                <w:rStyle w:val="Hipervnculo"/>
                <w:rFonts w:ascii="Times New Roman" w:hAnsi="Times New Roman" w:cs="Times New Roman"/>
                <w:b w:val="0"/>
                <w:bCs w:val="0"/>
                <w:noProof/>
                <w:sz w:val="24"/>
                <w:szCs w:val="24"/>
              </w:rPr>
              <w:t>3.2. Macro y micro localización</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_Toc105708953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42</w:t>
            </w:r>
            <w:r w:rsidR="003E72C9" w:rsidRPr="009F6CAE">
              <w:rPr>
                <w:rFonts w:ascii="Times New Roman" w:hAnsi="Times New Roman" w:cs="Times New Roman"/>
                <w:b w:val="0"/>
                <w:bCs w:val="0"/>
                <w:noProof/>
                <w:webHidden/>
                <w:sz w:val="24"/>
                <w:szCs w:val="24"/>
              </w:rPr>
              <w:fldChar w:fldCharType="end"/>
            </w:r>
          </w:hyperlink>
        </w:p>
        <w:p w14:paraId="723C933F" w14:textId="65CA2DE8"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4" w:history="1">
            <w:r w:rsidR="003E72C9" w:rsidRPr="009F6CAE">
              <w:rPr>
                <w:rStyle w:val="Hipervnculo"/>
                <w:rFonts w:ascii="Times New Roman" w:hAnsi="Times New Roman" w:cs="Times New Roman"/>
                <w:b w:val="0"/>
                <w:bCs w:val="0"/>
                <w:noProof/>
                <w:sz w:val="24"/>
                <w:szCs w:val="24"/>
              </w:rPr>
              <w:t>3.3. Esquema de la propuesta (viabilidad, impacto, recursos)</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_Toc105708954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43</w:t>
            </w:r>
            <w:r w:rsidR="003E72C9" w:rsidRPr="009F6CAE">
              <w:rPr>
                <w:rFonts w:ascii="Times New Roman" w:hAnsi="Times New Roman" w:cs="Times New Roman"/>
                <w:b w:val="0"/>
                <w:bCs w:val="0"/>
                <w:noProof/>
                <w:webHidden/>
                <w:sz w:val="24"/>
                <w:szCs w:val="24"/>
              </w:rPr>
              <w:fldChar w:fldCharType="end"/>
            </w:r>
          </w:hyperlink>
        </w:p>
        <w:p w14:paraId="18E9C3C9" w14:textId="0ED02BC4"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5" w:history="1">
            <w:r w:rsidR="003E72C9" w:rsidRPr="009F6CAE">
              <w:rPr>
                <w:rStyle w:val="Hipervnculo"/>
                <w:rFonts w:ascii="Times New Roman" w:hAnsi="Times New Roman" w:cs="Times New Roman"/>
                <w:b w:val="0"/>
                <w:bCs w:val="0"/>
                <w:noProof/>
                <w:sz w:val="24"/>
                <w:szCs w:val="24"/>
              </w:rPr>
              <w:t>3.4. Presupuesto</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_Toc105708955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45</w:t>
            </w:r>
            <w:r w:rsidR="003E72C9" w:rsidRPr="009F6CAE">
              <w:rPr>
                <w:rFonts w:ascii="Times New Roman" w:hAnsi="Times New Roman" w:cs="Times New Roman"/>
                <w:b w:val="0"/>
                <w:bCs w:val="0"/>
                <w:noProof/>
                <w:webHidden/>
                <w:sz w:val="24"/>
                <w:szCs w:val="24"/>
              </w:rPr>
              <w:fldChar w:fldCharType="end"/>
            </w:r>
          </w:hyperlink>
        </w:p>
        <w:p w14:paraId="5B08BF13" w14:textId="01C07D68"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6" w:history="1">
            <w:r w:rsidR="003E72C9" w:rsidRPr="009F6CAE">
              <w:rPr>
                <w:rStyle w:val="Hipervnculo"/>
                <w:rFonts w:ascii="Times New Roman" w:hAnsi="Times New Roman" w:cs="Times New Roman"/>
                <w:b w:val="0"/>
                <w:bCs w:val="0"/>
                <w:noProof/>
                <w:sz w:val="24"/>
                <w:szCs w:val="24"/>
              </w:rPr>
              <w:t>3.5. Desarrollo de la propuesta</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_Toc105708956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45</w:t>
            </w:r>
            <w:r w:rsidR="003E72C9" w:rsidRPr="009F6CAE">
              <w:rPr>
                <w:rFonts w:ascii="Times New Roman" w:hAnsi="Times New Roman" w:cs="Times New Roman"/>
                <w:b w:val="0"/>
                <w:bCs w:val="0"/>
                <w:noProof/>
                <w:webHidden/>
                <w:sz w:val="24"/>
                <w:szCs w:val="24"/>
              </w:rPr>
              <w:fldChar w:fldCharType="end"/>
            </w:r>
          </w:hyperlink>
        </w:p>
        <w:p w14:paraId="7997198F" w14:textId="18713CDE"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57" w:history="1">
            <w:r w:rsidR="003E72C9" w:rsidRPr="009F6CAE">
              <w:rPr>
                <w:rStyle w:val="Hipervnculo"/>
                <w:rFonts w:ascii="Times New Roman" w:hAnsi="Times New Roman" w:cs="Times New Roman"/>
                <w:b w:val="0"/>
                <w:bCs w:val="0"/>
                <w:noProof/>
                <w:sz w:val="24"/>
                <w:szCs w:val="24"/>
              </w:rPr>
              <w:t>3.6. Síntesis del capítulo</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_Toc105708957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88</w:t>
            </w:r>
            <w:r w:rsidR="003E72C9" w:rsidRPr="009F6CAE">
              <w:rPr>
                <w:rFonts w:ascii="Times New Roman" w:hAnsi="Times New Roman" w:cs="Times New Roman"/>
                <w:b w:val="0"/>
                <w:bCs w:val="0"/>
                <w:noProof/>
                <w:webHidden/>
                <w:sz w:val="24"/>
                <w:szCs w:val="24"/>
              </w:rPr>
              <w:fldChar w:fldCharType="end"/>
            </w:r>
          </w:hyperlink>
        </w:p>
        <w:p w14:paraId="34BC851A" w14:textId="4AE431CA" w:rsidR="003E72C9" w:rsidRPr="009F6CAE" w:rsidRDefault="00BC232F" w:rsidP="009F6CAE">
          <w:pPr>
            <w:pStyle w:val="TDC1"/>
            <w:rPr>
              <w:rFonts w:eastAsiaTheme="minorEastAsia"/>
              <w:noProof/>
            </w:rPr>
          </w:pPr>
          <w:hyperlink w:anchor="_Toc105708958" w:history="1">
            <w:r w:rsidR="003E72C9" w:rsidRPr="009F6CAE">
              <w:rPr>
                <w:rStyle w:val="Hipervnculo"/>
                <w:b w:val="0"/>
                <w:noProof/>
              </w:rPr>
              <w:t>CONCLUSIONES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_Toc105708958 \h </w:instrText>
            </w:r>
            <w:r w:rsidR="003E72C9" w:rsidRPr="009F6CAE">
              <w:rPr>
                <w:noProof/>
                <w:webHidden/>
              </w:rPr>
            </w:r>
            <w:r w:rsidR="003E72C9" w:rsidRPr="009F6CAE">
              <w:rPr>
                <w:noProof/>
                <w:webHidden/>
              </w:rPr>
              <w:fldChar w:fldCharType="separate"/>
            </w:r>
            <w:r w:rsidR="003E72C9" w:rsidRPr="009F6CAE">
              <w:rPr>
                <w:noProof/>
                <w:webHidden/>
              </w:rPr>
              <w:t>89</w:t>
            </w:r>
            <w:r w:rsidR="003E72C9" w:rsidRPr="009F6CAE">
              <w:rPr>
                <w:noProof/>
                <w:webHidden/>
              </w:rPr>
              <w:fldChar w:fldCharType="end"/>
            </w:r>
          </w:hyperlink>
        </w:p>
        <w:p w14:paraId="3F4AFD8D" w14:textId="748DA690" w:rsidR="003E72C9" w:rsidRPr="009F6CAE" w:rsidRDefault="00BC232F" w:rsidP="009F6CAE">
          <w:pPr>
            <w:pStyle w:val="TDC1"/>
            <w:rPr>
              <w:rFonts w:eastAsiaTheme="minorEastAsia"/>
              <w:noProof/>
            </w:rPr>
          </w:pPr>
          <w:hyperlink w:anchor="_Toc105708959" w:history="1">
            <w:r w:rsidR="003E72C9" w:rsidRPr="009F6CAE">
              <w:rPr>
                <w:rStyle w:val="Hipervnculo"/>
                <w:b w:val="0"/>
                <w:noProof/>
              </w:rPr>
              <w:t>RECOMENDACIONES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_Toc105708959 \h </w:instrText>
            </w:r>
            <w:r w:rsidR="003E72C9" w:rsidRPr="009F6CAE">
              <w:rPr>
                <w:noProof/>
                <w:webHidden/>
              </w:rPr>
            </w:r>
            <w:r w:rsidR="003E72C9" w:rsidRPr="009F6CAE">
              <w:rPr>
                <w:noProof/>
                <w:webHidden/>
              </w:rPr>
              <w:fldChar w:fldCharType="separate"/>
            </w:r>
            <w:r w:rsidR="003E72C9" w:rsidRPr="009F6CAE">
              <w:rPr>
                <w:noProof/>
                <w:webHidden/>
              </w:rPr>
              <w:t>89</w:t>
            </w:r>
            <w:r w:rsidR="003E72C9" w:rsidRPr="009F6CAE">
              <w:rPr>
                <w:noProof/>
                <w:webHidden/>
              </w:rPr>
              <w:fldChar w:fldCharType="end"/>
            </w:r>
          </w:hyperlink>
        </w:p>
        <w:p w14:paraId="3AEDF286" w14:textId="4AEDEC1E" w:rsidR="003E72C9" w:rsidRPr="009F6CAE" w:rsidRDefault="00BC232F" w:rsidP="009F6CAE">
          <w:pPr>
            <w:pStyle w:val="TDC1"/>
            <w:rPr>
              <w:rFonts w:eastAsiaTheme="minorEastAsia"/>
              <w:noProof/>
            </w:rPr>
          </w:pPr>
          <w:hyperlink w:anchor="_Toc105708960" w:history="1">
            <w:r w:rsidR="003E72C9" w:rsidRPr="009F6CAE">
              <w:rPr>
                <w:rStyle w:val="Hipervnculo"/>
                <w:b w:val="0"/>
                <w:noProof/>
              </w:rPr>
              <w:t>VALIDACIÓN DE INSTRUMENTOS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_Toc105708960 \h </w:instrText>
            </w:r>
            <w:r w:rsidR="003E72C9" w:rsidRPr="009F6CAE">
              <w:rPr>
                <w:noProof/>
                <w:webHidden/>
              </w:rPr>
            </w:r>
            <w:r w:rsidR="003E72C9" w:rsidRPr="009F6CAE">
              <w:rPr>
                <w:noProof/>
                <w:webHidden/>
              </w:rPr>
              <w:fldChar w:fldCharType="separate"/>
            </w:r>
            <w:r w:rsidR="003E72C9" w:rsidRPr="009F6CAE">
              <w:rPr>
                <w:noProof/>
                <w:webHidden/>
              </w:rPr>
              <w:t>90</w:t>
            </w:r>
            <w:r w:rsidR="003E72C9" w:rsidRPr="009F6CAE">
              <w:rPr>
                <w:noProof/>
                <w:webHidden/>
              </w:rPr>
              <w:fldChar w:fldCharType="end"/>
            </w:r>
          </w:hyperlink>
        </w:p>
        <w:p w14:paraId="557DD286" w14:textId="292F5079" w:rsidR="003E72C9" w:rsidRPr="009F6CAE" w:rsidRDefault="00BC232F" w:rsidP="009F6CAE">
          <w:pPr>
            <w:pStyle w:val="TDC2"/>
            <w:tabs>
              <w:tab w:val="right" w:leader="dot" w:pos="7927"/>
            </w:tabs>
            <w:rPr>
              <w:rFonts w:ascii="Times New Roman" w:eastAsiaTheme="minorEastAsia" w:hAnsi="Times New Roman" w:cs="Times New Roman"/>
              <w:b w:val="0"/>
              <w:bCs w:val="0"/>
              <w:noProof/>
              <w:color w:val="auto"/>
              <w:sz w:val="24"/>
              <w:szCs w:val="24"/>
            </w:rPr>
          </w:pPr>
          <w:hyperlink w:anchor="_Toc105708961" w:history="1">
            <w:r w:rsidR="003E72C9" w:rsidRPr="009F6CAE">
              <w:rPr>
                <w:rStyle w:val="Hipervnculo"/>
                <w:rFonts w:ascii="Times New Roman" w:hAnsi="Times New Roman" w:cs="Times New Roman"/>
                <w:b w:val="0"/>
                <w:bCs w:val="0"/>
                <w:noProof/>
                <w:sz w:val="24"/>
                <w:szCs w:val="24"/>
              </w:rPr>
              <w:t>ENCUESTA</w:t>
            </w:r>
            <w:r w:rsidR="003E72C9" w:rsidRPr="009F6CAE">
              <w:rPr>
                <w:rFonts w:ascii="Times New Roman" w:hAnsi="Times New Roman" w:cs="Times New Roman"/>
                <w:b w:val="0"/>
                <w:bCs w:val="0"/>
                <w:noProof/>
                <w:webHidden/>
                <w:sz w:val="24"/>
                <w:szCs w:val="24"/>
              </w:rPr>
              <w:tab/>
            </w:r>
            <w:r w:rsidR="003E72C9" w:rsidRPr="009F6CAE">
              <w:rPr>
                <w:rFonts w:ascii="Times New Roman" w:hAnsi="Times New Roman" w:cs="Times New Roman"/>
                <w:b w:val="0"/>
                <w:bCs w:val="0"/>
                <w:noProof/>
                <w:webHidden/>
                <w:sz w:val="24"/>
                <w:szCs w:val="24"/>
              </w:rPr>
              <w:fldChar w:fldCharType="begin"/>
            </w:r>
            <w:r w:rsidR="003E72C9" w:rsidRPr="009F6CAE">
              <w:rPr>
                <w:rFonts w:ascii="Times New Roman" w:hAnsi="Times New Roman" w:cs="Times New Roman"/>
                <w:b w:val="0"/>
                <w:bCs w:val="0"/>
                <w:noProof/>
                <w:webHidden/>
                <w:sz w:val="24"/>
                <w:szCs w:val="24"/>
              </w:rPr>
              <w:instrText xml:space="preserve"> PAGEREF _Toc105708961 \h </w:instrText>
            </w:r>
            <w:r w:rsidR="003E72C9" w:rsidRPr="009F6CAE">
              <w:rPr>
                <w:rFonts w:ascii="Times New Roman" w:hAnsi="Times New Roman" w:cs="Times New Roman"/>
                <w:b w:val="0"/>
                <w:bCs w:val="0"/>
                <w:noProof/>
                <w:webHidden/>
                <w:sz w:val="24"/>
                <w:szCs w:val="24"/>
              </w:rPr>
            </w:r>
            <w:r w:rsidR="003E72C9" w:rsidRPr="009F6CAE">
              <w:rPr>
                <w:rFonts w:ascii="Times New Roman" w:hAnsi="Times New Roman" w:cs="Times New Roman"/>
                <w:b w:val="0"/>
                <w:bCs w:val="0"/>
                <w:noProof/>
                <w:webHidden/>
                <w:sz w:val="24"/>
                <w:szCs w:val="24"/>
              </w:rPr>
              <w:fldChar w:fldCharType="separate"/>
            </w:r>
            <w:r w:rsidR="003E72C9" w:rsidRPr="009F6CAE">
              <w:rPr>
                <w:rFonts w:ascii="Times New Roman" w:hAnsi="Times New Roman" w:cs="Times New Roman"/>
                <w:b w:val="0"/>
                <w:bCs w:val="0"/>
                <w:noProof/>
                <w:webHidden/>
                <w:sz w:val="24"/>
                <w:szCs w:val="24"/>
              </w:rPr>
              <w:t>90</w:t>
            </w:r>
            <w:r w:rsidR="003E72C9" w:rsidRPr="009F6CAE">
              <w:rPr>
                <w:rFonts w:ascii="Times New Roman" w:hAnsi="Times New Roman" w:cs="Times New Roman"/>
                <w:b w:val="0"/>
                <w:bCs w:val="0"/>
                <w:noProof/>
                <w:webHidden/>
                <w:sz w:val="24"/>
                <w:szCs w:val="24"/>
              </w:rPr>
              <w:fldChar w:fldCharType="end"/>
            </w:r>
          </w:hyperlink>
        </w:p>
        <w:p w14:paraId="57024255" w14:textId="31F1AE0A" w:rsidR="003E72C9" w:rsidRPr="009F6CAE" w:rsidRDefault="00BC232F" w:rsidP="009F6CAE">
          <w:pPr>
            <w:pStyle w:val="TDC1"/>
            <w:rPr>
              <w:rFonts w:eastAsiaTheme="minorEastAsia"/>
              <w:noProof/>
            </w:rPr>
          </w:pPr>
          <w:hyperlink w:anchor="_Toc105708962" w:history="1">
            <w:r w:rsidR="003E72C9" w:rsidRPr="009F6CAE">
              <w:rPr>
                <w:rStyle w:val="Hipervnculo"/>
                <w:b w:val="0"/>
                <w:noProof/>
              </w:rPr>
              <w:t>REFERENCIAS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_Toc105708962 \h </w:instrText>
            </w:r>
            <w:r w:rsidR="003E72C9" w:rsidRPr="009F6CAE">
              <w:rPr>
                <w:noProof/>
                <w:webHidden/>
              </w:rPr>
            </w:r>
            <w:r w:rsidR="003E72C9" w:rsidRPr="009F6CAE">
              <w:rPr>
                <w:noProof/>
                <w:webHidden/>
              </w:rPr>
              <w:fldChar w:fldCharType="separate"/>
            </w:r>
            <w:r w:rsidR="003E72C9" w:rsidRPr="009F6CAE">
              <w:rPr>
                <w:noProof/>
                <w:webHidden/>
              </w:rPr>
              <w:t>92</w:t>
            </w:r>
            <w:r w:rsidR="003E72C9" w:rsidRPr="009F6CAE">
              <w:rPr>
                <w:noProof/>
                <w:webHidden/>
              </w:rPr>
              <w:fldChar w:fldCharType="end"/>
            </w:r>
          </w:hyperlink>
        </w:p>
        <w:p w14:paraId="0CB7A70D" w14:textId="5E315F4F" w:rsidR="003E72C9" w:rsidRPr="009F6CAE" w:rsidRDefault="00BC232F" w:rsidP="009F6CAE">
          <w:pPr>
            <w:pStyle w:val="TDC1"/>
            <w:rPr>
              <w:rFonts w:eastAsiaTheme="minorEastAsia"/>
              <w:noProof/>
            </w:rPr>
          </w:pPr>
          <w:hyperlink w:anchor="_Toc105708963" w:history="1">
            <w:r w:rsidR="003E72C9" w:rsidRPr="009F6CAE">
              <w:rPr>
                <w:rStyle w:val="Hipervnculo"/>
                <w:b w:val="0"/>
                <w:noProof/>
              </w:rPr>
              <w:t>BIBLIOGRAFIA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_Toc105708963 \h </w:instrText>
            </w:r>
            <w:r w:rsidR="003E72C9" w:rsidRPr="009F6CAE">
              <w:rPr>
                <w:noProof/>
                <w:webHidden/>
              </w:rPr>
            </w:r>
            <w:r w:rsidR="003E72C9" w:rsidRPr="009F6CAE">
              <w:rPr>
                <w:noProof/>
                <w:webHidden/>
              </w:rPr>
              <w:fldChar w:fldCharType="separate"/>
            </w:r>
            <w:r w:rsidR="003E72C9" w:rsidRPr="009F6CAE">
              <w:rPr>
                <w:noProof/>
                <w:webHidden/>
              </w:rPr>
              <w:t>92</w:t>
            </w:r>
            <w:r w:rsidR="003E72C9" w:rsidRPr="009F6CAE">
              <w:rPr>
                <w:noProof/>
                <w:webHidden/>
              </w:rPr>
              <w:fldChar w:fldCharType="end"/>
            </w:r>
          </w:hyperlink>
        </w:p>
        <w:p w14:paraId="0B3C376F" w14:textId="7C904DF9" w:rsidR="00BD0395" w:rsidRPr="009F6CAE" w:rsidRDefault="006116E0" w:rsidP="009F6CAE">
          <w:pPr>
            <w:jc w:val="both"/>
            <w:rPr>
              <w:rFonts w:ascii="Times New Roman" w:hAnsi="Times New Roman" w:cs="Times New Roman"/>
              <w:color w:val="auto"/>
              <w:lang w:val="es-ES"/>
            </w:rPr>
          </w:pPr>
          <w:r w:rsidRPr="009F6CAE">
            <w:rPr>
              <w:rFonts w:ascii="Times New Roman" w:hAnsi="Times New Roman" w:cs="Times New Roman"/>
              <w:color w:val="auto"/>
              <w:lang w:val="es-ES"/>
            </w:rPr>
            <w:fldChar w:fldCharType="end"/>
          </w:r>
        </w:p>
        <w:p w14:paraId="5971A213" w14:textId="5F70D078" w:rsidR="006116E0" w:rsidRPr="009A39A8" w:rsidRDefault="00BD0395" w:rsidP="009F6CAE">
          <w:pPr>
            <w:spacing w:after="200"/>
            <w:jc w:val="left"/>
            <w:rPr>
              <w:rFonts w:ascii="Times New Roman" w:hAnsi="Times New Roman" w:cs="Times New Roman"/>
              <w:bCs/>
              <w:color w:val="auto"/>
              <w:lang w:val="es-ES"/>
            </w:rPr>
          </w:pPr>
          <w:r w:rsidRPr="009F6CAE">
            <w:rPr>
              <w:rFonts w:ascii="Times New Roman" w:hAnsi="Times New Roman" w:cs="Times New Roman"/>
              <w:color w:val="auto"/>
              <w:lang w:val="es-ES"/>
            </w:rPr>
            <w:br w:type="page"/>
          </w:r>
        </w:p>
      </w:sdtContent>
    </w:sdt>
    <w:p w14:paraId="442E1A18" w14:textId="4B493C2B" w:rsidR="0000571E" w:rsidRDefault="009F6CAE" w:rsidP="009F6CAE">
      <w:pPr>
        <w:pStyle w:val="TDC1"/>
      </w:pPr>
      <w:r>
        <w:t>ÍNDICE DE TABLAS</w:t>
      </w:r>
    </w:p>
    <w:p w14:paraId="51184D76" w14:textId="5B1DD3AF" w:rsidR="003E72C9" w:rsidRPr="009F6CAE" w:rsidRDefault="0000571E" w:rsidP="009F6CAE">
      <w:pPr>
        <w:pStyle w:val="TDC1"/>
        <w:rPr>
          <w:rFonts w:asciiTheme="minorHAnsi" w:eastAsiaTheme="minorEastAsia" w:hAnsiTheme="minorHAnsi" w:cstheme="minorBidi"/>
          <w:noProof/>
          <w:sz w:val="22"/>
          <w:szCs w:val="22"/>
        </w:rPr>
      </w:pPr>
      <w:r w:rsidRPr="009F6CAE">
        <w:fldChar w:fldCharType="begin"/>
      </w:r>
      <w:r w:rsidRPr="009F6CAE">
        <w:instrText xml:space="preserve"> TOC \h \z \t "Título 4;1" </w:instrText>
      </w:r>
      <w:r w:rsidRPr="009F6CAE">
        <w:fldChar w:fldCharType="separate"/>
      </w:r>
      <w:hyperlink w:anchor="_Toc105709031" w:history="1">
        <w:r w:rsidR="009F6CAE" w:rsidRPr="009F6CAE">
          <w:rPr>
            <w:rStyle w:val="Hipervnculo"/>
            <w:b w:val="0"/>
            <w:bCs/>
            <w:caps w:val="0"/>
            <w:noProof/>
          </w:rPr>
          <w:t>Tabla 1. Conoce usted sobre las Bpm</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_Toc105709031 \h </w:instrText>
        </w:r>
        <w:r w:rsidR="003E72C9" w:rsidRPr="009F6CAE">
          <w:rPr>
            <w:noProof/>
            <w:webHidden/>
          </w:rPr>
        </w:r>
        <w:r w:rsidR="003E72C9" w:rsidRPr="009F6CAE">
          <w:rPr>
            <w:noProof/>
            <w:webHidden/>
          </w:rPr>
          <w:fldChar w:fldCharType="separate"/>
        </w:r>
        <w:r w:rsidR="003E72C9" w:rsidRPr="009F6CAE">
          <w:rPr>
            <w:noProof/>
            <w:webHidden/>
          </w:rPr>
          <w:t>32</w:t>
        </w:r>
        <w:r w:rsidR="003E72C9" w:rsidRPr="009F6CAE">
          <w:rPr>
            <w:noProof/>
            <w:webHidden/>
          </w:rPr>
          <w:fldChar w:fldCharType="end"/>
        </w:r>
      </w:hyperlink>
    </w:p>
    <w:p w14:paraId="2C6080E2" w14:textId="416C2504" w:rsidR="003E72C9" w:rsidRPr="009F6CAE" w:rsidRDefault="00BC232F" w:rsidP="009F6CAE">
      <w:pPr>
        <w:pStyle w:val="TDC1"/>
        <w:rPr>
          <w:rFonts w:asciiTheme="minorHAnsi" w:eastAsiaTheme="minorEastAsia" w:hAnsiTheme="minorHAnsi" w:cstheme="minorBidi"/>
          <w:noProof/>
          <w:sz w:val="22"/>
          <w:szCs w:val="22"/>
        </w:rPr>
      </w:pPr>
      <w:hyperlink w:anchor="_Toc105709032" w:history="1">
        <w:r w:rsidR="009F6CAE" w:rsidRPr="009F6CAE">
          <w:rPr>
            <w:rStyle w:val="Hipervnculo"/>
            <w:b w:val="0"/>
            <w:bCs/>
            <w:caps w:val="0"/>
            <w:noProof/>
          </w:rPr>
          <w:t>Tabla 2. Mejorar procedimientos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_Toc105709032 \h </w:instrText>
        </w:r>
        <w:r w:rsidR="003E72C9" w:rsidRPr="009F6CAE">
          <w:rPr>
            <w:noProof/>
            <w:webHidden/>
          </w:rPr>
        </w:r>
        <w:r w:rsidR="003E72C9" w:rsidRPr="009F6CAE">
          <w:rPr>
            <w:noProof/>
            <w:webHidden/>
          </w:rPr>
          <w:fldChar w:fldCharType="separate"/>
        </w:r>
        <w:r w:rsidR="003E72C9" w:rsidRPr="009F6CAE">
          <w:rPr>
            <w:noProof/>
            <w:webHidden/>
          </w:rPr>
          <w:t>33</w:t>
        </w:r>
        <w:r w:rsidR="003E72C9" w:rsidRPr="009F6CAE">
          <w:rPr>
            <w:noProof/>
            <w:webHidden/>
          </w:rPr>
          <w:fldChar w:fldCharType="end"/>
        </w:r>
      </w:hyperlink>
    </w:p>
    <w:p w14:paraId="0D3D2FDA" w14:textId="3E66817F" w:rsidR="003E72C9" w:rsidRPr="009F6CAE" w:rsidRDefault="00BC232F" w:rsidP="009F6CAE">
      <w:pPr>
        <w:pStyle w:val="TDC1"/>
        <w:rPr>
          <w:rFonts w:asciiTheme="minorHAnsi" w:eastAsiaTheme="minorEastAsia" w:hAnsiTheme="minorHAnsi" w:cstheme="minorBidi"/>
          <w:noProof/>
          <w:sz w:val="22"/>
          <w:szCs w:val="22"/>
        </w:rPr>
      </w:pPr>
      <w:hyperlink w:anchor="_Toc105709033" w:history="1">
        <w:r w:rsidR="009F6CAE" w:rsidRPr="009F6CAE">
          <w:rPr>
            <w:rStyle w:val="Hipervnculo"/>
            <w:b w:val="0"/>
            <w:bCs/>
            <w:caps w:val="0"/>
            <w:noProof/>
          </w:rPr>
          <w:t>Tabla 3. Inocuidad de los alimentos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_Toc105709033 \h </w:instrText>
        </w:r>
        <w:r w:rsidR="003E72C9" w:rsidRPr="009F6CAE">
          <w:rPr>
            <w:noProof/>
            <w:webHidden/>
          </w:rPr>
        </w:r>
        <w:r w:rsidR="003E72C9" w:rsidRPr="009F6CAE">
          <w:rPr>
            <w:noProof/>
            <w:webHidden/>
          </w:rPr>
          <w:fldChar w:fldCharType="separate"/>
        </w:r>
        <w:r w:rsidR="003E72C9" w:rsidRPr="009F6CAE">
          <w:rPr>
            <w:noProof/>
            <w:webHidden/>
          </w:rPr>
          <w:t>34</w:t>
        </w:r>
        <w:r w:rsidR="003E72C9" w:rsidRPr="009F6CAE">
          <w:rPr>
            <w:noProof/>
            <w:webHidden/>
          </w:rPr>
          <w:fldChar w:fldCharType="end"/>
        </w:r>
      </w:hyperlink>
    </w:p>
    <w:p w14:paraId="7F617830" w14:textId="1ACB9B2B" w:rsidR="003E72C9" w:rsidRPr="009F6CAE" w:rsidRDefault="00BC232F" w:rsidP="009F6CAE">
      <w:pPr>
        <w:pStyle w:val="TDC1"/>
        <w:rPr>
          <w:rFonts w:asciiTheme="minorHAnsi" w:eastAsiaTheme="minorEastAsia" w:hAnsiTheme="minorHAnsi" w:cstheme="minorBidi"/>
          <w:noProof/>
          <w:sz w:val="22"/>
          <w:szCs w:val="22"/>
        </w:rPr>
      </w:pPr>
      <w:hyperlink w:anchor="_Toc105709034" w:history="1">
        <w:r w:rsidR="009F6CAE" w:rsidRPr="009F6CAE">
          <w:rPr>
            <w:rStyle w:val="Hipervnculo"/>
            <w:b w:val="0"/>
            <w:bCs/>
            <w:caps w:val="0"/>
            <w:noProof/>
          </w:rPr>
          <w:t>Tabla 4. Procedimientos estandarizados en cada fase de producción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_Toc105709034 \h </w:instrText>
        </w:r>
        <w:r w:rsidR="003E72C9" w:rsidRPr="009F6CAE">
          <w:rPr>
            <w:noProof/>
            <w:webHidden/>
          </w:rPr>
        </w:r>
        <w:r w:rsidR="003E72C9" w:rsidRPr="009F6CAE">
          <w:rPr>
            <w:noProof/>
            <w:webHidden/>
          </w:rPr>
          <w:fldChar w:fldCharType="separate"/>
        </w:r>
        <w:r w:rsidR="003E72C9" w:rsidRPr="009F6CAE">
          <w:rPr>
            <w:noProof/>
            <w:webHidden/>
          </w:rPr>
          <w:t>35</w:t>
        </w:r>
        <w:r w:rsidR="003E72C9" w:rsidRPr="009F6CAE">
          <w:rPr>
            <w:noProof/>
            <w:webHidden/>
          </w:rPr>
          <w:fldChar w:fldCharType="end"/>
        </w:r>
      </w:hyperlink>
    </w:p>
    <w:p w14:paraId="594CB9E7" w14:textId="4BC5929D" w:rsidR="003E72C9" w:rsidRPr="009F6CAE" w:rsidRDefault="00BC232F" w:rsidP="009F6CAE">
      <w:pPr>
        <w:pStyle w:val="TDC1"/>
        <w:rPr>
          <w:rFonts w:asciiTheme="minorHAnsi" w:eastAsiaTheme="minorEastAsia" w:hAnsiTheme="minorHAnsi" w:cstheme="minorBidi"/>
          <w:noProof/>
          <w:sz w:val="22"/>
          <w:szCs w:val="22"/>
        </w:rPr>
      </w:pPr>
      <w:hyperlink w:anchor="_Toc105709035" w:history="1">
        <w:r w:rsidR="009F6CAE" w:rsidRPr="009F6CAE">
          <w:rPr>
            <w:rStyle w:val="Hipervnculo"/>
            <w:b w:val="0"/>
            <w:bCs/>
            <w:caps w:val="0"/>
            <w:noProof/>
          </w:rPr>
          <w:t>Tabla 5. Registro de puntos críticos de control</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_Toc105709035 \h </w:instrText>
        </w:r>
        <w:r w:rsidR="003E72C9" w:rsidRPr="009F6CAE">
          <w:rPr>
            <w:noProof/>
            <w:webHidden/>
          </w:rPr>
        </w:r>
        <w:r w:rsidR="003E72C9" w:rsidRPr="009F6CAE">
          <w:rPr>
            <w:noProof/>
            <w:webHidden/>
          </w:rPr>
          <w:fldChar w:fldCharType="separate"/>
        </w:r>
        <w:r w:rsidR="003E72C9" w:rsidRPr="009F6CAE">
          <w:rPr>
            <w:noProof/>
            <w:webHidden/>
          </w:rPr>
          <w:t>36</w:t>
        </w:r>
        <w:r w:rsidR="003E72C9" w:rsidRPr="009F6CAE">
          <w:rPr>
            <w:noProof/>
            <w:webHidden/>
          </w:rPr>
          <w:fldChar w:fldCharType="end"/>
        </w:r>
      </w:hyperlink>
    </w:p>
    <w:p w14:paraId="6F84C57B" w14:textId="246CBD9F" w:rsidR="003E72C9" w:rsidRPr="009F6CAE" w:rsidRDefault="00BC232F" w:rsidP="009F6CAE">
      <w:pPr>
        <w:pStyle w:val="TDC1"/>
        <w:rPr>
          <w:rFonts w:asciiTheme="minorHAnsi" w:eastAsiaTheme="minorEastAsia" w:hAnsiTheme="minorHAnsi" w:cstheme="minorBidi"/>
          <w:noProof/>
          <w:sz w:val="22"/>
          <w:szCs w:val="22"/>
        </w:rPr>
      </w:pPr>
      <w:hyperlink w:anchor="_Toc105709036" w:history="1">
        <w:r w:rsidR="009F6CAE" w:rsidRPr="009F6CAE">
          <w:rPr>
            <w:rStyle w:val="Hipervnculo"/>
            <w:b w:val="0"/>
            <w:bCs/>
            <w:caps w:val="0"/>
            <w:noProof/>
          </w:rPr>
          <w:t>Tabla 6. Ejecución del POE</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_Toc105709036 \h </w:instrText>
        </w:r>
        <w:r w:rsidR="003E72C9" w:rsidRPr="009F6CAE">
          <w:rPr>
            <w:noProof/>
            <w:webHidden/>
          </w:rPr>
        </w:r>
        <w:r w:rsidR="003E72C9" w:rsidRPr="009F6CAE">
          <w:rPr>
            <w:noProof/>
            <w:webHidden/>
          </w:rPr>
          <w:fldChar w:fldCharType="separate"/>
        </w:r>
        <w:r w:rsidR="003E72C9" w:rsidRPr="009F6CAE">
          <w:rPr>
            <w:noProof/>
            <w:webHidden/>
          </w:rPr>
          <w:t>37</w:t>
        </w:r>
        <w:r w:rsidR="003E72C9" w:rsidRPr="009F6CAE">
          <w:rPr>
            <w:noProof/>
            <w:webHidden/>
          </w:rPr>
          <w:fldChar w:fldCharType="end"/>
        </w:r>
      </w:hyperlink>
    </w:p>
    <w:p w14:paraId="5398F578" w14:textId="4998CB73" w:rsidR="003E72C9" w:rsidRPr="009F6CAE" w:rsidRDefault="00BC232F" w:rsidP="009F6CAE">
      <w:pPr>
        <w:pStyle w:val="TDC1"/>
        <w:rPr>
          <w:rFonts w:asciiTheme="minorHAnsi" w:eastAsiaTheme="minorEastAsia" w:hAnsiTheme="minorHAnsi" w:cstheme="minorBidi"/>
          <w:noProof/>
          <w:sz w:val="22"/>
          <w:szCs w:val="22"/>
        </w:rPr>
      </w:pPr>
      <w:hyperlink w:anchor="_Toc105709037" w:history="1">
        <w:r w:rsidR="009F6CAE" w:rsidRPr="009F6CAE">
          <w:rPr>
            <w:rStyle w:val="Hipervnculo"/>
            <w:b w:val="0"/>
            <w:bCs/>
            <w:caps w:val="0"/>
            <w:noProof/>
          </w:rPr>
          <w:t>Tabla 7. Ejecución del POES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_Toc105709037 \h </w:instrText>
        </w:r>
        <w:r w:rsidR="003E72C9" w:rsidRPr="009F6CAE">
          <w:rPr>
            <w:noProof/>
            <w:webHidden/>
          </w:rPr>
        </w:r>
        <w:r w:rsidR="003E72C9" w:rsidRPr="009F6CAE">
          <w:rPr>
            <w:noProof/>
            <w:webHidden/>
          </w:rPr>
          <w:fldChar w:fldCharType="separate"/>
        </w:r>
        <w:r w:rsidR="003E72C9" w:rsidRPr="009F6CAE">
          <w:rPr>
            <w:noProof/>
            <w:webHidden/>
          </w:rPr>
          <w:t>38</w:t>
        </w:r>
        <w:r w:rsidR="003E72C9" w:rsidRPr="009F6CAE">
          <w:rPr>
            <w:noProof/>
            <w:webHidden/>
          </w:rPr>
          <w:fldChar w:fldCharType="end"/>
        </w:r>
      </w:hyperlink>
    </w:p>
    <w:p w14:paraId="2E0DEB1D" w14:textId="78797DE5" w:rsidR="003E72C9" w:rsidRPr="009F6CAE" w:rsidRDefault="00BC232F" w:rsidP="009F6CAE">
      <w:pPr>
        <w:pStyle w:val="TDC1"/>
        <w:rPr>
          <w:rFonts w:asciiTheme="minorHAnsi" w:eastAsiaTheme="minorEastAsia" w:hAnsiTheme="minorHAnsi" w:cstheme="minorBidi"/>
          <w:noProof/>
          <w:sz w:val="22"/>
          <w:szCs w:val="22"/>
        </w:rPr>
      </w:pPr>
      <w:hyperlink w:anchor="_Toc105709038" w:history="1">
        <w:r w:rsidR="009F6CAE" w:rsidRPr="009F6CAE">
          <w:rPr>
            <w:rStyle w:val="Hipervnculo"/>
            <w:b w:val="0"/>
            <w:bCs/>
            <w:caps w:val="0"/>
            <w:noProof/>
          </w:rPr>
          <w:t>Tabla 8. Recursos y materiales PIG</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_Toc105709038 \h </w:instrText>
        </w:r>
        <w:r w:rsidR="003E72C9" w:rsidRPr="009F6CAE">
          <w:rPr>
            <w:noProof/>
            <w:webHidden/>
          </w:rPr>
        </w:r>
        <w:r w:rsidR="003E72C9" w:rsidRPr="009F6CAE">
          <w:rPr>
            <w:noProof/>
            <w:webHidden/>
          </w:rPr>
          <w:fldChar w:fldCharType="separate"/>
        </w:r>
        <w:r w:rsidR="003E72C9" w:rsidRPr="009F6CAE">
          <w:rPr>
            <w:noProof/>
            <w:webHidden/>
          </w:rPr>
          <w:t>43</w:t>
        </w:r>
        <w:r w:rsidR="003E72C9" w:rsidRPr="009F6CAE">
          <w:rPr>
            <w:noProof/>
            <w:webHidden/>
          </w:rPr>
          <w:fldChar w:fldCharType="end"/>
        </w:r>
      </w:hyperlink>
    </w:p>
    <w:p w14:paraId="67018E4D" w14:textId="0B385AE0" w:rsidR="003E72C9" w:rsidRPr="009F6CAE" w:rsidRDefault="00BC232F" w:rsidP="009F6CAE">
      <w:pPr>
        <w:pStyle w:val="TDC1"/>
        <w:rPr>
          <w:rFonts w:asciiTheme="minorHAnsi" w:eastAsiaTheme="minorEastAsia" w:hAnsiTheme="minorHAnsi" w:cstheme="minorBidi"/>
          <w:noProof/>
          <w:sz w:val="22"/>
          <w:szCs w:val="22"/>
        </w:rPr>
      </w:pPr>
      <w:hyperlink w:anchor="_Toc105709039" w:history="1">
        <w:r w:rsidR="009F6CAE" w:rsidRPr="009F6CAE">
          <w:rPr>
            <w:rStyle w:val="Hipervnculo"/>
            <w:b w:val="0"/>
            <w:bCs/>
            <w:caps w:val="0"/>
            <w:noProof/>
          </w:rPr>
          <w:t>Tabla 9. Presupuesto para el PIG</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_Toc105709039 \h </w:instrText>
        </w:r>
        <w:r w:rsidR="003E72C9" w:rsidRPr="009F6CAE">
          <w:rPr>
            <w:noProof/>
            <w:webHidden/>
          </w:rPr>
        </w:r>
        <w:r w:rsidR="003E72C9" w:rsidRPr="009F6CAE">
          <w:rPr>
            <w:noProof/>
            <w:webHidden/>
          </w:rPr>
          <w:fldChar w:fldCharType="separate"/>
        </w:r>
        <w:r w:rsidR="003E72C9" w:rsidRPr="009F6CAE">
          <w:rPr>
            <w:noProof/>
            <w:webHidden/>
          </w:rPr>
          <w:t>45</w:t>
        </w:r>
        <w:r w:rsidR="003E72C9" w:rsidRPr="009F6CAE">
          <w:rPr>
            <w:noProof/>
            <w:webHidden/>
          </w:rPr>
          <w:fldChar w:fldCharType="end"/>
        </w:r>
      </w:hyperlink>
    </w:p>
    <w:p w14:paraId="32E1B864" w14:textId="41BD06D9" w:rsidR="00AB3BE7" w:rsidRPr="009F6CAE" w:rsidRDefault="0000571E" w:rsidP="0000571E">
      <w:pPr>
        <w:spacing w:after="200"/>
        <w:jc w:val="left"/>
        <w:rPr>
          <w:rFonts w:ascii="Times New Roman" w:hAnsi="Times New Roman" w:cs="Times New Roman"/>
          <w:bCs/>
          <w:color w:val="auto"/>
        </w:rPr>
      </w:pPr>
      <w:r w:rsidRPr="009F6CAE">
        <w:rPr>
          <w:rFonts w:ascii="Times New Roman" w:hAnsi="Times New Roman" w:cs="Times New Roman"/>
          <w:bCs/>
          <w:color w:val="auto"/>
        </w:rPr>
        <w:fldChar w:fldCharType="end"/>
      </w:r>
    </w:p>
    <w:p w14:paraId="760B3908" w14:textId="77777777" w:rsidR="00AB3BE7" w:rsidRPr="009F6CAE" w:rsidRDefault="00F3525E" w:rsidP="0000571E">
      <w:pPr>
        <w:spacing w:after="200"/>
        <w:jc w:val="left"/>
        <w:rPr>
          <w:rFonts w:ascii="Times New Roman" w:hAnsi="Times New Roman" w:cs="Times New Roman"/>
          <w:bCs/>
          <w:color w:val="auto"/>
        </w:rPr>
      </w:pPr>
      <w:r w:rsidRPr="009F6CAE">
        <w:rPr>
          <w:rFonts w:ascii="Times New Roman" w:hAnsi="Times New Roman" w:cs="Times New Roman"/>
          <w:bCs/>
          <w:color w:val="auto"/>
        </w:rPr>
        <w:br w:type="page"/>
      </w:r>
    </w:p>
    <w:p w14:paraId="151C979C" w14:textId="5AC1A748" w:rsidR="0000571E" w:rsidRPr="0000571E" w:rsidRDefault="009F6CAE" w:rsidP="009F6CAE">
      <w:pPr>
        <w:pStyle w:val="TDC1"/>
      </w:pPr>
      <w:r w:rsidRPr="0000571E">
        <w:t>ÍNDICE DE GRÁFICOS</w:t>
      </w:r>
    </w:p>
    <w:p w14:paraId="1F98E931" w14:textId="6D580068" w:rsidR="003E72C9" w:rsidRPr="009F6CAE" w:rsidRDefault="0000571E" w:rsidP="009F6CAE">
      <w:pPr>
        <w:pStyle w:val="TDC1"/>
        <w:rPr>
          <w:rFonts w:asciiTheme="minorHAnsi" w:eastAsiaTheme="minorEastAsia" w:hAnsiTheme="minorHAnsi" w:cstheme="minorBidi"/>
          <w:noProof/>
          <w:sz w:val="22"/>
          <w:szCs w:val="22"/>
        </w:rPr>
      </w:pPr>
      <w:r w:rsidRPr="009F6CAE">
        <w:fldChar w:fldCharType="begin"/>
      </w:r>
      <w:r w:rsidRPr="009F6CAE">
        <w:instrText xml:space="preserve"> TOC \f \h \z \t "Título 5;1" </w:instrText>
      </w:r>
      <w:r w:rsidRPr="009F6CAE">
        <w:fldChar w:fldCharType="separate"/>
      </w:r>
      <w:hyperlink w:anchor="_Toc105709040" w:history="1">
        <w:r w:rsidR="009F6CAE" w:rsidRPr="009F6CAE">
          <w:rPr>
            <w:rStyle w:val="Hipervnculo"/>
            <w:b w:val="0"/>
            <w:bCs/>
            <w:caps w:val="0"/>
            <w:noProof/>
          </w:rPr>
          <w:t>Gráfico 1. Conoce usted sobre las BPM</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_Toc105709040 \h </w:instrText>
        </w:r>
        <w:r w:rsidR="003E72C9" w:rsidRPr="009F6CAE">
          <w:rPr>
            <w:noProof/>
            <w:webHidden/>
          </w:rPr>
        </w:r>
        <w:r w:rsidR="003E72C9" w:rsidRPr="009F6CAE">
          <w:rPr>
            <w:noProof/>
            <w:webHidden/>
          </w:rPr>
          <w:fldChar w:fldCharType="separate"/>
        </w:r>
        <w:r w:rsidR="003E72C9" w:rsidRPr="009F6CAE">
          <w:rPr>
            <w:noProof/>
            <w:webHidden/>
          </w:rPr>
          <w:t>32</w:t>
        </w:r>
        <w:r w:rsidR="003E72C9" w:rsidRPr="009F6CAE">
          <w:rPr>
            <w:noProof/>
            <w:webHidden/>
          </w:rPr>
          <w:fldChar w:fldCharType="end"/>
        </w:r>
      </w:hyperlink>
    </w:p>
    <w:p w14:paraId="4836D12B" w14:textId="047D19B7" w:rsidR="003E72C9" w:rsidRPr="009F6CAE" w:rsidRDefault="00BC232F" w:rsidP="009F6CAE">
      <w:pPr>
        <w:pStyle w:val="TDC1"/>
        <w:rPr>
          <w:rFonts w:asciiTheme="minorHAnsi" w:eastAsiaTheme="minorEastAsia" w:hAnsiTheme="minorHAnsi" w:cstheme="minorBidi"/>
          <w:noProof/>
          <w:sz w:val="22"/>
          <w:szCs w:val="22"/>
        </w:rPr>
      </w:pPr>
      <w:hyperlink w:anchor="_Toc105709041" w:history="1">
        <w:r w:rsidR="009F6CAE" w:rsidRPr="009F6CAE">
          <w:rPr>
            <w:rStyle w:val="Hipervnculo"/>
            <w:b w:val="0"/>
            <w:bCs/>
            <w:caps w:val="0"/>
            <w:noProof/>
          </w:rPr>
          <w:t>Gráfico 2. Mejorar procedimientos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_Toc105709041 \h </w:instrText>
        </w:r>
        <w:r w:rsidR="003E72C9" w:rsidRPr="009F6CAE">
          <w:rPr>
            <w:noProof/>
            <w:webHidden/>
          </w:rPr>
        </w:r>
        <w:r w:rsidR="003E72C9" w:rsidRPr="009F6CAE">
          <w:rPr>
            <w:noProof/>
            <w:webHidden/>
          </w:rPr>
          <w:fldChar w:fldCharType="separate"/>
        </w:r>
        <w:r w:rsidR="003E72C9" w:rsidRPr="009F6CAE">
          <w:rPr>
            <w:noProof/>
            <w:webHidden/>
          </w:rPr>
          <w:t>33</w:t>
        </w:r>
        <w:r w:rsidR="003E72C9" w:rsidRPr="009F6CAE">
          <w:rPr>
            <w:noProof/>
            <w:webHidden/>
          </w:rPr>
          <w:fldChar w:fldCharType="end"/>
        </w:r>
      </w:hyperlink>
    </w:p>
    <w:p w14:paraId="7A034CB0" w14:textId="7568940B" w:rsidR="003E72C9" w:rsidRPr="009F6CAE" w:rsidRDefault="00BC232F" w:rsidP="009F6CAE">
      <w:pPr>
        <w:pStyle w:val="TDC1"/>
        <w:rPr>
          <w:rFonts w:asciiTheme="minorHAnsi" w:eastAsiaTheme="minorEastAsia" w:hAnsiTheme="minorHAnsi" w:cstheme="minorBidi"/>
          <w:noProof/>
          <w:sz w:val="22"/>
          <w:szCs w:val="22"/>
        </w:rPr>
      </w:pPr>
      <w:hyperlink w:anchor="_Toc105709042" w:history="1">
        <w:r w:rsidR="009F6CAE" w:rsidRPr="009F6CAE">
          <w:rPr>
            <w:rStyle w:val="Hipervnculo"/>
            <w:b w:val="0"/>
            <w:bCs/>
            <w:caps w:val="0"/>
            <w:noProof/>
          </w:rPr>
          <w:t>Grafico 3. Inocuidad de los alimentos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_Toc105709042 \h </w:instrText>
        </w:r>
        <w:r w:rsidR="003E72C9" w:rsidRPr="009F6CAE">
          <w:rPr>
            <w:noProof/>
            <w:webHidden/>
          </w:rPr>
        </w:r>
        <w:r w:rsidR="003E72C9" w:rsidRPr="009F6CAE">
          <w:rPr>
            <w:noProof/>
            <w:webHidden/>
          </w:rPr>
          <w:fldChar w:fldCharType="separate"/>
        </w:r>
        <w:r w:rsidR="003E72C9" w:rsidRPr="009F6CAE">
          <w:rPr>
            <w:noProof/>
            <w:webHidden/>
          </w:rPr>
          <w:t>34</w:t>
        </w:r>
        <w:r w:rsidR="003E72C9" w:rsidRPr="009F6CAE">
          <w:rPr>
            <w:noProof/>
            <w:webHidden/>
          </w:rPr>
          <w:fldChar w:fldCharType="end"/>
        </w:r>
      </w:hyperlink>
    </w:p>
    <w:p w14:paraId="6BA1F59E" w14:textId="6D0ED0D3" w:rsidR="003E72C9" w:rsidRPr="009F6CAE" w:rsidRDefault="00BC232F" w:rsidP="009F6CAE">
      <w:pPr>
        <w:pStyle w:val="TDC1"/>
        <w:rPr>
          <w:rFonts w:asciiTheme="minorHAnsi" w:eastAsiaTheme="minorEastAsia" w:hAnsiTheme="minorHAnsi" w:cstheme="minorBidi"/>
          <w:noProof/>
          <w:sz w:val="22"/>
          <w:szCs w:val="22"/>
        </w:rPr>
      </w:pPr>
      <w:hyperlink w:anchor="_Toc105709043" w:history="1">
        <w:r w:rsidR="009F6CAE" w:rsidRPr="009F6CAE">
          <w:rPr>
            <w:rStyle w:val="Hipervnculo"/>
            <w:b w:val="0"/>
            <w:bCs/>
            <w:caps w:val="0"/>
            <w:noProof/>
          </w:rPr>
          <w:t>Grafico 4. Procedimientos estandarizados en cada fase de producción</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_Toc105709043 \h </w:instrText>
        </w:r>
        <w:r w:rsidR="003E72C9" w:rsidRPr="009F6CAE">
          <w:rPr>
            <w:noProof/>
            <w:webHidden/>
          </w:rPr>
        </w:r>
        <w:r w:rsidR="003E72C9" w:rsidRPr="009F6CAE">
          <w:rPr>
            <w:noProof/>
            <w:webHidden/>
          </w:rPr>
          <w:fldChar w:fldCharType="separate"/>
        </w:r>
        <w:r w:rsidR="003E72C9" w:rsidRPr="009F6CAE">
          <w:rPr>
            <w:noProof/>
            <w:webHidden/>
          </w:rPr>
          <w:t>35</w:t>
        </w:r>
        <w:r w:rsidR="003E72C9" w:rsidRPr="009F6CAE">
          <w:rPr>
            <w:noProof/>
            <w:webHidden/>
          </w:rPr>
          <w:fldChar w:fldCharType="end"/>
        </w:r>
      </w:hyperlink>
    </w:p>
    <w:p w14:paraId="3F58AE00" w14:textId="5942024D" w:rsidR="003E72C9" w:rsidRPr="009F6CAE" w:rsidRDefault="00BC232F" w:rsidP="009F6CAE">
      <w:pPr>
        <w:pStyle w:val="TDC1"/>
        <w:rPr>
          <w:rFonts w:asciiTheme="minorHAnsi" w:eastAsiaTheme="minorEastAsia" w:hAnsiTheme="minorHAnsi" w:cstheme="minorBidi"/>
          <w:noProof/>
          <w:sz w:val="22"/>
          <w:szCs w:val="22"/>
        </w:rPr>
      </w:pPr>
      <w:hyperlink w:anchor="_Toc105709044" w:history="1">
        <w:r w:rsidR="009F6CAE" w:rsidRPr="009F6CAE">
          <w:rPr>
            <w:rStyle w:val="Hipervnculo"/>
            <w:b w:val="0"/>
            <w:bCs/>
            <w:caps w:val="0"/>
            <w:noProof/>
          </w:rPr>
          <w:t>Grafico 5. Registro de puntos críticos de control</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_Toc105709044 \h </w:instrText>
        </w:r>
        <w:r w:rsidR="003E72C9" w:rsidRPr="009F6CAE">
          <w:rPr>
            <w:noProof/>
            <w:webHidden/>
          </w:rPr>
        </w:r>
        <w:r w:rsidR="003E72C9" w:rsidRPr="009F6CAE">
          <w:rPr>
            <w:noProof/>
            <w:webHidden/>
          </w:rPr>
          <w:fldChar w:fldCharType="separate"/>
        </w:r>
        <w:r w:rsidR="003E72C9" w:rsidRPr="009F6CAE">
          <w:rPr>
            <w:noProof/>
            <w:webHidden/>
          </w:rPr>
          <w:t>36</w:t>
        </w:r>
        <w:r w:rsidR="003E72C9" w:rsidRPr="009F6CAE">
          <w:rPr>
            <w:noProof/>
            <w:webHidden/>
          </w:rPr>
          <w:fldChar w:fldCharType="end"/>
        </w:r>
      </w:hyperlink>
    </w:p>
    <w:p w14:paraId="48181CBA" w14:textId="646E5389" w:rsidR="003E72C9" w:rsidRPr="009F6CAE" w:rsidRDefault="00BC232F" w:rsidP="009F6CAE">
      <w:pPr>
        <w:pStyle w:val="TDC1"/>
        <w:rPr>
          <w:rFonts w:asciiTheme="minorHAnsi" w:eastAsiaTheme="minorEastAsia" w:hAnsiTheme="minorHAnsi" w:cstheme="minorBidi"/>
          <w:noProof/>
          <w:sz w:val="22"/>
          <w:szCs w:val="22"/>
        </w:rPr>
      </w:pPr>
      <w:hyperlink w:anchor="_Toc105709045" w:history="1">
        <w:r w:rsidR="009F6CAE" w:rsidRPr="009F6CAE">
          <w:rPr>
            <w:rStyle w:val="Hipervnculo"/>
            <w:b w:val="0"/>
            <w:bCs/>
            <w:caps w:val="0"/>
            <w:noProof/>
          </w:rPr>
          <w:t>Grafico 6.  Ejecución del POE</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_Toc105709045 \h </w:instrText>
        </w:r>
        <w:r w:rsidR="003E72C9" w:rsidRPr="009F6CAE">
          <w:rPr>
            <w:noProof/>
            <w:webHidden/>
          </w:rPr>
        </w:r>
        <w:r w:rsidR="003E72C9" w:rsidRPr="009F6CAE">
          <w:rPr>
            <w:noProof/>
            <w:webHidden/>
          </w:rPr>
          <w:fldChar w:fldCharType="separate"/>
        </w:r>
        <w:r w:rsidR="003E72C9" w:rsidRPr="009F6CAE">
          <w:rPr>
            <w:noProof/>
            <w:webHidden/>
          </w:rPr>
          <w:t>37</w:t>
        </w:r>
        <w:r w:rsidR="003E72C9" w:rsidRPr="009F6CAE">
          <w:rPr>
            <w:noProof/>
            <w:webHidden/>
          </w:rPr>
          <w:fldChar w:fldCharType="end"/>
        </w:r>
      </w:hyperlink>
    </w:p>
    <w:p w14:paraId="6012E688" w14:textId="2A9E2026" w:rsidR="003E72C9" w:rsidRPr="009F6CAE" w:rsidRDefault="00BC232F" w:rsidP="009F6CAE">
      <w:pPr>
        <w:pStyle w:val="TDC1"/>
        <w:rPr>
          <w:rFonts w:asciiTheme="minorHAnsi" w:eastAsiaTheme="minorEastAsia" w:hAnsiTheme="minorHAnsi" w:cstheme="minorBidi"/>
          <w:noProof/>
          <w:sz w:val="22"/>
          <w:szCs w:val="22"/>
        </w:rPr>
      </w:pPr>
      <w:hyperlink w:anchor="_Toc105709046" w:history="1">
        <w:r w:rsidR="009F6CAE" w:rsidRPr="009F6CAE">
          <w:rPr>
            <w:rStyle w:val="Hipervnculo"/>
            <w:b w:val="0"/>
            <w:bCs/>
            <w:caps w:val="0"/>
            <w:noProof/>
          </w:rPr>
          <w:t>Grafico 7.  Ejecución del POES</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_Toc105709046 \h </w:instrText>
        </w:r>
        <w:r w:rsidR="003E72C9" w:rsidRPr="009F6CAE">
          <w:rPr>
            <w:noProof/>
            <w:webHidden/>
          </w:rPr>
        </w:r>
        <w:r w:rsidR="003E72C9" w:rsidRPr="009F6CAE">
          <w:rPr>
            <w:noProof/>
            <w:webHidden/>
          </w:rPr>
          <w:fldChar w:fldCharType="separate"/>
        </w:r>
        <w:r w:rsidR="003E72C9" w:rsidRPr="009F6CAE">
          <w:rPr>
            <w:noProof/>
            <w:webHidden/>
          </w:rPr>
          <w:t>38</w:t>
        </w:r>
        <w:r w:rsidR="003E72C9" w:rsidRPr="009F6CAE">
          <w:rPr>
            <w:noProof/>
            <w:webHidden/>
          </w:rPr>
          <w:fldChar w:fldCharType="end"/>
        </w:r>
      </w:hyperlink>
    </w:p>
    <w:p w14:paraId="5022DCE0" w14:textId="4345C1E4" w:rsidR="003E72C9" w:rsidRPr="009F6CAE" w:rsidRDefault="00BC232F" w:rsidP="009F6CAE">
      <w:pPr>
        <w:pStyle w:val="TDC1"/>
        <w:rPr>
          <w:rFonts w:asciiTheme="minorHAnsi" w:eastAsiaTheme="minorEastAsia" w:hAnsiTheme="minorHAnsi" w:cstheme="minorBidi"/>
          <w:noProof/>
          <w:sz w:val="22"/>
          <w:szCs w:val="22"/>
        </w:rPr>
      </w:pPr>
      <w:hyperlink w:anchor="_Toc105709047" w:history="1">
        <w:r w:rsidR="009F6CAE" w:rsidRPr="009F6CAE">
          <w:rPr>
            <w:rStyle w:val="Hipervnculo"/>
            <w:b w:val="0"/>
            <w:bCs/>
            <w:caps w:val="0"/>
            <w:noProof/>
          </w:rPr>
          <w:t>Gráfico 8.  Macro localización - mapa de la provincia de Pichincha</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_Toc105709047 \h </w:instrText>
        </w:r>
        <w:r w:rsidR="003E72C9" w:rsidRPr="009F6CAE">
          <w:rPr>
            <w:noProof/>
            <w:webHidden/>
          </w:rPr>
        </w:r>
        <w:r w:rsidR="003E72C9" w:rsidRPr="009F6CAE">
          <w:rPr>
            <w:noProof/>
            <w:webHidden/>
          </w:rPr>
          <w:fldChar w:fldCharType="separate"/>
        </w:r>
        <w:r w:rsidR="003E72C9" w:rsidRPr="009F6CAE">
          <w:rPr>
            <w:noProof/>
            <w:webHidden/>
          </w:rPr>
          <w:t>42</w:t>
        </w:r>
        <w:r w:rsidR="003E72C9" w:rsidRPr="009F6CAE">
          <w:rPr>
            <w:noProof/>
            <w:webHidden/>
          </w:rPr>
          <w:fldChar w:fldCharType="end"/>
        </w:r>
      </w:hyperlink>
    </w:p>
    <w:p w14:paraId="648065AC" w14:textId="47F19953" w:rsidR="003E72C9" w:rsidRPr="009F6CAE" w:rsidRDefault="00BC232F" w:rsidP="009F6CAE">
      <w:pPr>
        <w:pStyle w:val="TDC1"/>
        <w:rPr>
          <w:rFonts w:asciiTheme="minorHAnsi" w:eastAsiaTheme="minorEastAsia" w:hAnsiTheme="minorHAnsi" w:cstheme="minorBidi"/>
          <w:noProof/>
          <w:sz w:val="22"/>
          <w:szCs w:val="22"/>
        </w:rPr>
      </w:pPr>
      <w:hyperlink w:anchor="_Toc105709048" w:history="1">
        <w:r w:rsidR="009F6CAE" w:rsidRPr="009F6CAE">
          <w:rPr>
            <w:rStyle w:val="Hipervnculo"/>
            <w:b w:val="0"/>
            <w:bCs/>
            <w:caps w:val="0"/>
            <w:noProof/>
          </w:rPr>
          <w:t>Gráfico 9. Micro localización (Llano Chico - San Felipe)</w:t>
        </w:r>
        <w:r w:rsidR="003E72C9" w:rsidRPr="009F6CAE">
          <w:rPr>
            <w:noProof/>
            <w:webHidden/>
          </w:rPr>
          <w:tab/>
        </w:r>
        <w:r w:rsidR="003E72C9" w:rsidRPr="009F6CAE">
          <w:rPr>
            <w:noProof/>
            <w:webHidden/>
          </w:rPr>
          <w:fldChar w:fldCharType="begin"/>
        </w:r>
        <w:r w:rsidR="003E72C9" w:rsidRPr="009F6CAE">
          <w:rPr>
            <w:noProof/>
            <w:webHidden/>
          </w:rPr>
          <w:instrText xml:space="preserve"> PAGEREF _Toc105709048 \h </w:instrText>
        </w:r>
        <w:r w:rsidR="003E72C9" w:rsidRPr="009F6CAE">
          <w:rPr>
            <w:noProof/>
            <w:webHidden/>
          </w:rPr>
        </w:r>
        <w:r w:rsidR="003E72C9" w:rsidRPr="009F6CAE">
          <w:rPr>
            <w:noProof/>
            <w:webHidden/>
          </w:rPr>
          <w:fldChar w:fldCharType="separate"/>
        </w:r>
        <w:r w:rsidR="003E72C9" w:rsidRPr="009F6CAE">
          <w:rPr>
            <w:noProof/>
            <w:webHidden/>
          </w:rPr>
          <w:t>42</w:t>
        </w:r>
        <w:r w:rsidR="003E72C9" w:rsidRPr="009F6CAE">
          <w:rPr>
            <w:noProof/>
            <w:webHidden/>
          </w:rPr>
          <w:fldChar w:fldCharType="end"/>
        </w:r>
      </w:hyperlink>
    </w:p>
    <w:p w14:paraId="556E82C3" w14:textId="2CC971B2" w:rsidR="0000571E" w:rsidRPr="00C5424B" w:rsidRDefault="0000571E" w:rsidP="0000571E">
      <w:pPr>
        <w:spacing w:after="200"/>
        <w:jc w:val="left"/>
        <w:rPr>
          <w:rFonts w:ascii="Times New Roman" w:hAnsi="Times New Roman" w:cs="Times New Roman"/>
          <w:bCs/>
          <w:color w:val="auto"/>
        </w:rPr>
      </w:pPr>
      <w:r w:rsidRPr="009F6CAE">
        <w:rPr>
          <w:rFonts w:ascii="Times New Roman" w:hAnsi="Times New Roman" w:cs="Times New Roman"/>
          <w:bCs/>
          <w:color w:val="auto"/>
        </w:rPr>
        <w:fldChar w:fldCharType="end"/>
      </w:r>
    </w:p>
    <w:p w14:paraId="5597346B" w14:textId="6BB39F92" w:rsidR="00F3525E" w:rsidRPr="00C5424B" w:rsidRDefault="0000571E">
      <w:pPr>
        <w:spacing w:after="200" w:line="276" w:lineRule="auto"/>
        <w:jc w:val="left"/>
        <w:rPr>
          <w:rFonts w:ascii="Times New Roman" w:hAnsi="Times New Roman" w:cs="Times New Roman"/>
          <w:bCs/>
          <w:color w:val="auto"/>
        </w:rPr>
      </w:pPr>
      <w:r w:rsidRPr="00C5424B">
        <w:rPr>
          <w:rFonts w:ascii="Times New Roman" w:hAnsi="Times New Roman" w:cs="Times New Roman"/>
          <w:bCs/>
          <w:color w:val="auto"/>
        </w:rPr>
        <w:br w:type="page"/>
      </w:r>
      <w:r w:rsidR="00F3525E">
        <w:rPr>
          <w:rFonts w:ascii="Times New Roman" w:hAnsi="Times New Roman" w:cs="Times New Roman"/>
          <w:b/>
          <w:color w:val="auto"/>
        </w:rPr>
        <w:fldChar w:fldCharType="begin"/>
      </w:r>
      <w:r w:rsidR="00F3525E">
        <w:rPr>
          <w:rFonts w:ascii="Times New Roman" w:hAnsi="Times New Roman" w:cs="Times New Roman"/>
          <w:b/>
          <w:color w:val="auto"/>
        </w:rPr>
        <w:instrText xml:space="preserve"> TOC \f \p " " \h \z \t "Título 4;3" </w:instrText>
      </w:r>
      <w:r w:rsidR="00F3525E">
        <w:rPr>
          <w:rFonts w:ascii="Times New Roman" w:hAnsi="Times New Roman" w:cs="Times New Roman"/>
          <w:b/>
          <w:color w:val="auto"/>
        </w:rPr>
        <w:fldChar w:fldCharType="end"/>
      </w:r>
    </w:p>
    <w:p w14:paraId="6D45ADF3" w14:textId="1F4FDB27" w:rsidR="005D73DF" w:rsidRPr="00005042" w:rsidRDefault="005D73DF" w:rsidP="00005042">
      <w:pPr>
        <w:spacing w:line="480" w:lineRule="auto"/>
        <w:rPr>
          <w:rFonts w:ascii="Times New Roman" w:hAnsi="Times New Roman" w:cs="Times New Roman"/>
          <w:b/>
          <w:color w:val="auto"/>
          <w:sz w:val="28"/>
        </w:rPr>
      </w:pPr>
      <w:r w:rsidRPr="00005042">
        <w:rPr>
          <w:rFonts w:ascii="Times New Roman" w:hAnsi="Times New Roman" w:cs="Times New Roman"/>
          <w:b/>
          <w:color w:val="auto"/>
        </w:rPr>
        <w:t>“</w:t>
      </w:r>
      <w:r w:rsidR="007B67E3" w:rsidRPr="00005042">
        <w:rPr>
          <w:rFonts w:ascii="Times New Roman" w:hAnsi="Times New Roman" w:cs="Times New Roman"/>
          <w:b/>
          <w:color w:val="auto"/>
          <w:sz w:val="28"/>
        </w:rPr>
        <w:t>IMPLEMENTACIÓN DE BUENAS PRÁCTICAS DE MANUFACTURA EN EL NEGOCIO ASIRY (FRESAS CUBIERTAS CON CHOCOLATE)”</w:t>
      </w:r>
    </w:p>
    <w:p w14:paraId="56985D21" w14:textId="77777777" w:rsidR="00527501" w:rsidRPr="00005042" w:rsidRDefault="00527501" w:rsidP="00005042">
      <w:pPr>
        <w:spacing w:line="480" w:lineRule="auto"/>
        <w:rPr>
          <w:rFonts w:ascii="Times New Roman" w:hAnsi="Times New Roman" w:cs="Times New Roman"/>
          <w:b/>
          <w:color w:val="auto"/>
        </w:rPr>
      </w:pPr>
    </w:p>
    <w:p w14:paraId="252F3C37" w14:textId="5506B926" w:rsidR="005D73DF" w:rsidRPr="00005042" w:rsidRDefault="005D73DF" w:rsidP="00005042">
      <w:pPr>
        <w:spacing w:line="480" w:lineRule="auto"/>
        <w:jc w:val="right"/>
        <w:rPr>
          <w:rFonts w:ascii="Times New Roman" w:hAnsi="Times New Roman" w:cs="Times New Roman"/>
          <w:b/>
          <w:color w:val="auto"/>
        </w:rPr>
      </w:pPr>
      <w:r w:rsidRPr="00005042">
        <w:rPr>
          <w:rFonts w:ascii="Times New Roman" w:hAnsi="Times New Roman" w:cs="Times New Roman"/>
          <w:b/>
          <w:color w:val="auto"/>
        </w:rPr>
        <w:t>AUTOR:</w:t>
      </w:r>
      <w:r w:rsidR="007B67E3" w:rsidRPr="00005042">
        <w:rPr>
          <w:rFonts w:ascii="Times New Roman" w:hAnsi="Times New Roman" w:cs="Times New Roman"/>
          <w:b/>
          <w:color w:val="auto"/>
        </w:rPr>
        <w:t xml:space="preserve"> </w:t>
      </w:r>
      <w:r w:rsidR="00AE2F78" w:rsidRPr="00005042">
        <w:rPr>
          <w:rFonts w:ascii="Times New Roman" w:hAnsi="Times New Roman" w:cs="Times New Roman"/>
          <w:color w:val="auto"/>
        </w:rPr>
        <w:t>Edison Patricio Sandoval Tabango</w:t>
      </w:r>
    </w:p>
    <w:p w14:paraId="2025C40D" w14:textId="76279BB0" w:rsidR="005D73DF" w:rsidRPr="00005042" w:rsidRDefault="005D73DF" w:rsidP="00005042">
      <w:pPr>
        <w:spacing w:line="480" w:lineRule="auto"/>
        <w:jc w:val="right"/>
        <w:rPr>
          <w:rFonts w:ascii="Times New Roman" w:hAnsi="Times New Roman" w:cs="Times New Roman"/>
          <w:b/>
          <w:color w:val="auto"/>
        </w:rPr>
      </w:pPr>
      <w:r w:rsidRPr="00005042">
        <w:rPr>
          <w:rFonts w:ascii="Times New Roman" w:hAnsi="Times New Roman" w:cs="Times New Roman"/>
          <w:b/>
          <w:color w:val="auto"/>
        </w:rPr>
        <w:t>DIRECTOR:</w:t>
      </w:r>
      <w:r w:rsidR="00471FA4" w:rsidRPr="00005042">
        <w:rPr>
          <w:rFonts w:ascii="Times New Roman" w:hAnsi="Times New Roman" w:cs="Times New Roman"/>
          <w:b/>
          <w:color w:val="auto"/>
        </w:rPr>
        <w:t xml:space="preserve"> </w:t>
      </w:r>
      <w:r w:rsidR="00DE193F" w:rsidRPr="00005042">
        <w:rPr>
          <w:rFonts w:ascii="Times New Roman" w:hAnsi="Times New Roman" w:cs="Times New Roman"/>
          <w:color w:val="auto"/>
        </w:rPr>
        <w:t>Chef Carlos</w:t>
      </w:r>
      <w:r w:rsidR="00195639" w:rsidRPr="00005042">
        <w:rPr>
          <w:rFonts w:ascii="Times New Roman" w:hAnsi="Times New Roman" w:cs="Times New Roman"/>
          <w:color w:val="auto"/>
        </w:rPr>
        <w:t xml:space="preserve"> Ch</w:t>
      </w:r>
      <w:r w:rsidR="009667F7">
        <w:rPr>
          <w:rFonts w:ascii="Times New Roman" w:hAnsi="Times New Roman" w:cs="Times New Roman"/>
          <w:color w:val="auto"/>
        </w:rPr>
        <w:t>á</w:t>
      </w:r>
      <w:r w:rsidR="00195639" w:rsidRPr="00005042">
        <w:rPr>
          <w:rFonts w:ascii="Times New Roman" w:hAnsi="Times New Roman" w:cs="Times New Roman"/>
          <w:color w:val="auto"/>
        </w:rPr>
        <w:t>vez</w:t>
      </w:r>
    </w:p>
    <w:p w14:paraId="7FCC2AF1" w14:textId="0371889E" w:rsidR="00527501" w:rsidRPr="00EF1389" w:rsidRDefault="005D73DF" w:rsidP="00EF1389">
      <w:pPr>
        <w:spacing w:line="480" w:lineRule="auto"/>
        <w:jc w:val="right"/>
        <w:rPr>
          <w:rFonts w:ascii="Times New Roman" w:hAnsi="Times New Roman" w:cs="Times New Roman"/>
          <w:b/>
          <w:color w:val="auto"/>
        </w:rPr>
      </w:pPr>
      <w:r w:rsidRPr="00005042">
        <w:rPr>
          <w:rFonts w:ascii="Times New Roman" w:hAnsi="Times New Roman" w:cs="Times New Roman"/>
          <w:b/>
          <w:color w:val="auto"/>
        </w:rPr>
        <w:t>FECHA:</w:t>
      </w:r>
      <w:r w:rsidR="00AE2F78" w:rsidRPr="00005042">
        <w:rPr>
          <w:rFonts w:ascii="Times New Roman" w:hAnsi="Times New Roman" w:cs="Times New Roman"/>
          <w:b/>
          <w:color w:val="auto"/>
        </w:rPr>
        <w:t xml:space="preserve"> </w:t>
      </w:r>
      <w:r w:rsidR="00AE2F78" w:rsidRPr="00005042">
        <w:rPr>
          <w:rFonts w:ascii="Times New Roman" w:hAnsi="Times New Roman" w:cs="Times New Roman"/>
          <w:color w:val="auto"/>
        </w:rPr>
        <w:t>Abril del 2022</w:t>
      </w:r>
    </w:p>
    <w:p w14:paraId="7BD5151D" w14:textId="2AC280A7" w:rsidR="005D73DF" w:rsidRPr="00005042" w:rsidRDefault="005D73DF" w:rsidP="006438E8">
      <w:pPr>
        <w:pStyle w:val="Ttulo1"/>
      </w:pPr>
      <w:bookmarkStart w:id="6" w:name="_Toc105708933"/>
      <w:r w:rsidRPr="00005042">
        <w:t>RESUMEN</w:t>
      </w:r>
      <w:bookmarkEnd w:id="6"/>
    </w:p>
    <w:p w14:paraId="47F792EB" w14:textId="77777777" w:rsidR="00527501" w:rsidRPr="00005042" w:rsidRDefault="00527501" w:rsidP="00005042">
      <w:pPr>
        <w:spacing w:line="480" w:lineRule="auto"/>
        <w:rPr>
          <w:rFonts w:ascii="Times New Roman" w:hAnsi="Times New Roman" w:cs="Times New Roman"/>
          <w:b/>
          <w:color w:val="auto"/>
          <w:sz w:val="28"/>
          <w:szCs w:val="28"/>
        </w:rPr>
      </w:pPr>
    </w:p>
    <w:p w14:paraId="1A107FE1" w14:textId="77777777" w:rsidR="00527501" w:rsidRPr="00005042" w:rsidRDefault="00527501" w:rsidP="00EF1389">
      <w:pPr>
        <w:spacing w:line="480" w:lineRule="auto"/>
        <w:jc w:val="both"/>
        <w:rPr>
          <w:rFonts w:ascii="Times New Roman" w:hAnsi="Times New Roman" w:cs="Times New Roman"/>
          <w:color w:val="auto"/>
          <w:sz w:val="28"/>
          <w:szCs w:val="28"/>
        </w:rPr>
      </w:pPr>
    </w:p>
    <w:p w14:paraId="77077EA0" w14:textId="3A7446F6" w:rsidR="00471FA4" w:rsidRPr="00005042" w:rsidRDefault="00471FA4" w:rsidP="00005042">
      <w:pPr>
        <w:spacing w:line="480" w:lineRule="auto"/>
        <w:jc w:val="both"/>
        <w:rPr>
          <w:rFonts w:ascii="Times New Roman" w:hAnsi="Times New Roman" w:cs="Times New Roman"/>
          <w:color w:val="auto"/>
          <w:szCs w:val="28"/>
        </w:rPr>
      </w:pPr>
      <w:r w:rsidRPr="00005042">
        <w:rPr>
          <w:rFonts w:ascii="Times New Roman" w:hAnsi="Times New Roman" w:cs="Times New Roman"/>
          <w:color w:val="auto"/>
          <w:szCs w:val="28"/>
        </w:rPr>
        <w:t xml:space="preserve">En el presente proyecto lo que se quiere obtener es un manual de buenas prácticas de manufactura para </w:t>
      </w:r>
      <w:r w:rsidR="00527501" w:rsidRPr="00005042">
        <w:rPr>
          <w:rFonts w:ascii="Times New Roman" w:hAnsi="Times New Roman" w:cs="Times New Roman"/>
          <w:color w:val="auto"/>
          <w:szCs w:val="28"/>
        </w:rPr>
        <w:t>implementar</w:t>
      </w:r>
      <w:r w:rsidRPr="00005042">
        <w:rPr>
          <w:rFonts w:ascii="Times New Roman" w:hAnsi="Times New Roman" w:cs="Times New Roman"/>
          <w:color w:val="auto"/>
          <w:szCs w:val="28"/>
        </w:rPr>
        <w:t xml:space="preserve"> </w:t>
      </w:r>
      <w:r w:rsidR="00527501" w:rsidRPr="00005042">
        <w:rPr>
          <w:rFonts w:ascii="Times New Roman" w:hAnsi="Times New Roman" w:cs="Times New Roman"/>
          <w:color w:val="auto"/>
          <w:szCs w:val="28"/>
        </w:rPr>
        <w:t xml:space="preserve">en el Negocio Chocolates Asiry, de esta </w:t>
      </w:r>
      <w:r w:rsidR="00DE193F" w:rsidRPr="00005042">
        <w:rPr>
          <w:rFonts w:ascii="Times New Roman" w:hAnsi="Times New Roman" w:cs="Times New Roman"/>
          <w:color w:val="auto"/>
          <w:szCs w:val="28"/>
        </w:rPr>
        <w:t>forma tener</w:t>
      </w:r>
      <w:r w:rsidRPr="00005042">
        <w:rPr>
          <w:rFonts w:ascii="Times New Roman" w:hAnsi="Times New Roman" w:cs="Times New Roman"/>
          <w:color w:val="auto"/>
          <w:szCs w:val="28"/>
        </w:rPr>
        <w:t xml:space="preserve"> mejores resultados de producción, manejo, control etc.</w:t>
      </w:r>
    </w:p>
    <w:p w14:paraId="06068779" w14:textId="77777777" w:rsidR="00527501" w:rsidRPr="00005042" w:rsidRDefault="00527501" w:rsidP="00005042">
      <w:pPr>
        <w:spacing w:line="480" w:lineRule="auto"/>
        <w:jc w:val="both"/>
        <w:rPr>
          <w:rFonts w:ascii="Times New Roman" w:hAnsi="Times New Roman" w:cs="Times New Roman"/>
          <w:color w:val="auto"/>
          <w:szCs w:val="28"/>
        </w:rPr>
      </w:pPr>
    </w:p>
    <w:p w14:paraId="59C08479" w14:textId="109352A4" w:rsidR="00471FA4" w:rsidRPr="00005042" w:rsidRDefault="00471FA4" w:rsidP="00005042">
      <w:pPr>
        <w:spacing w:line="480" w:lineRule="auto"/>
        <w:jc w:val="both"/>
        <w:rPr>
          <w:rFonts w:ascii="Times New Roman" w:hAnsi="Times New Roman" w:cs="Times New Roman"/>
          <w:color w:val="auto"/>
          <w:szCs w:val="28"/>
        </w:rPr>
      </w:pPr>
      <w:r w:rsidRPr="00005042">
        <w:rPr>
          <w:rFonts w:ascii="Times New Roman" w:hAnsi="Times New Roman" w:cs="Times New Roman"/>
          <w:color w:val="auto"/>
          <w:szCs w:val="28"/>
        </w:rPr>
        <w:t>Se ha realizado los diferentes procesos con los conocimientos adquiridos durante la carrera de gastronomía, con este manual se pretende tener</w:t>
      </w:r>
      <w:r w:rsidR="00DE193F">
        <w:rPr>
          <w:rFonts w:ascii="Times New Roman" w:hAnsi="Times New Roman" w:cs="Times New Roman"/>
          <w:color w:val="auto"/>
          <w:szCs w:val="28"/>
        </w:rPr>
        <w:t xml:space="preserve"> </w:t>
      </w:r>
      <w:r w:rsidRPr="00005042">
        <w:rPr>
          <w:rFonts w:ascii="Times New Roman" w:hAnsi="Times New Roman" w:cs="Times New Roman"/>
          <w:color w:val="auto"/>
          <w:szCs w:val="28"/>
        </w:rPr>
        <w:t xml:space="preserve">mejorías en manipulación, higiene, </w:t>
      </w:r>
      <w:r w:rsidR="00DE193F" w:rsidRPr="00005042">
        <w:rPr>
          <w:rFonts w:ascii="Times New Roman" w:hAnsi="Times New Roman" w:cs="Times New Roman"/>
          <w:color w:val="auto"/>
          <w:szCs w:val="28"/>
        </w:rPr>
        <w:t>sanitización</w:t>
      </w:r>
      <w:r w:rsidRPr="00005042">
        <w:rPr>
          <w:rFonts w:ascii="Times New Roman" w:hAnsi="Times New Roman" w:cs="Times New Roman"/>
          <w:color w:val="auto"/>
          <w:szCs w:val="28"/>
        </w:rPr>
        <w:t xml:space="preserve"> de áreas de trabajo, una mejor organización en las diferentes etapas de elaboración</w:t>
      </w:r>
      <w:r w:rsidR="00527501" w:rsidRPr="00005042">
        <w:rPr>
          <w:rFonts w:ascii="Times New Roman" w:hAnsi="Times New Roman" w:cs="Times New Roman"/>
          <w:color w:val="auto"/>
          <w:szCs w:val="28"/>
        </w:rPr>
        <w:t>, optimizar tiempos.</w:t>
      </w:r>
    </w:p>
    <w:p w14:paraId="4387F14B" w14:textId="77777777" w:rsidR="00527501" w:rsidRPr="00005042" w:rsidRDefault="00527501" w:rsidP="00005042">
      <w:pPr>
        <w:spacing w:line="480" w:lineRule="auto"/>
        <w:jc w:val="both"/>
        <w:rPr>
          <w:rFonts w:ascii="Times New Roman" w:hAnsi="Times New Roman" w:cs="Times New Roman"/>
          <w:color w:val="auto"/>
          <w:szCs w:val="28"/>
        </w:rPr>
      </w:pPr>
    </w:p>
    <w:p w14:paraId="655E98A4" w14:textId="7E5763C7" w:rsidR="00EF1389" w:rsidRDefault="00471FA4" w:rsidP="00EF1389">
      <w:pPr>
        <w:spacing w:line="480" w:lineRule="auto"/>
        <w:jc w:val="both"/>
        <w:rPr>
          <w:rFonts w:ascii="Times New Roman" w:hAnsi="Times New Roman" w:cs="Times New Roman"/>
          <w:color w:val="auto"/>
          <w:szCs w:val="28"/>
        </w:rPr>
      </w:pPr>
      <w:r w:rsidRPr="00005042">
        <w:rPr>
          <w:rFonts w:ascii="Times New Roman" w:hAnsi="Times New Roman" w:cs="Times New Roman"/>
          <w:color w:val="auto"/>
          <w:szCs w:val="28"/>
        </w:rPr>
        <w:t>Las personas participantes en el negocio reconocen las falencias que se tiene por lo que se compromete a cumplir con los procesos estandarizados y de esta manera garantizar inocuidad en los alimentos</w:t>
      </w:r>
      <w:r w:rsidR="00527501" w:rsidRPr="00005042">
        <w:rPr>
          <w:rFonts w:ascii="Times New Roman" w:hAnsi="Times New Roman" w:cs="Times New Roman"/>
          <w:color w:val="auto"/>
          <w:szCs w:val="28"/>
        </w:rPr>
        <w:t>.</w:t>
      </w:r>
    </w:p>
    <w:p w14:paraId="0B2AA70D" w14:textId="679989F3" w:rsidR="007B67E3" w:rsidRPr="00EF1389" w:rsidRDefault="00EF1389" w:rsidP="00EF1389">
      <w:pPr>
        <w:spacing w:after="200" w:line="276" w:lineRule="auto"/>
        <w:jc w:val="left"/>
        <w:rPr>
          <w:rFonts w:ascii="Times New Roman" w:hAnsi="Times New Roman" w:cs="Times New Roman"/>
          <w:color w:val="auto"/>
          <w:szCs w:val="28"/>
        </w:rPr>
      </w:pPr>
      <w:r>
        <w:rPr>
          <w:rFonts w:ascii="Times New Roman" w:hAnsi="Times New Roman" w:cs="Times New Roman"/>
          <w:color w:val="auto"/>
          <w:szCs w:val="28"/>
        </w:rPr>
        <w:br w:type="page"/>
      </w:r>
    </w:p>
    <w:p w14:paraId="4F8D64FE" w14:textId="0FEDCE96" w:rsidR="009A7933" w:rsidRPr="00005042" w:rsidRDefault="009A7933" w:rsidP="006438E8">
      <w:pPr>
        <w:pStyle w:val="Ttulo1"/>
      </w:pPr>
      <w:bookmarkStart w:id="7" w:name="_Toc105708934"/>
      <w:r w:rsidRPr="00005042">
        <w:t>INTRODUCCIÓN</w:t>
      </w:r>
      <w:bookmarkEnd w:id="7"/>
    </w:p>
    <w:p w14:paraId="0037CF4E" w14:textId="2CDABBAA" w:rsidR="005527FC" w:rsidRPr="00444FC0" w:rsidRDefault="007B67E3" w:rsidP="00444FC0">
      <w:pPr>
        <w:spacing w:line="480" w:lineRule="auto"/>
        <w:jc w:val="both"/>
        <w:rPr>
          <w:rFonts w:ascii="Times New Roman" w:hAnsi="Times New Roman" w:cs="Times New Roman"/>
          <w:b/>
        </w:rPr>
      </w:pPr>
      <w:r w:rsidRPr="00005042">
        <w:rPr>
          <w:rFonts w:ascii="Times New Roman" w:hAnsi="Times New Roman" w:cs="Times New Roman"/>
          <w:b/>
        </w:rPr>
        <w:t>Nombre del Proyecto</w:t>
      </w:r>
    </w:p>
    <w:p w14:paraId="78189FF3" w14:textId="13A418A8" w:rsidR="005527FC" w:rsidRPr="00005042" w:rsidRDefault="00241E68" w:rsidP="00444FC0">
      <w:pPr>
        <w:spacing w:line="480" w:lineRule="auto"/>
        <w:jc w:val="both"/>
        <w:rPr>
          <w:rFonts w:ascii="Times New Roman" w:hAnsi="Times New Roman" w:cs="Times New Roman"/>
          <w:bCs/>
          <w:color w:val="auto"/>
        </w:rPr>
      </w:pPr>
      <w:r w:rsidRPr="00005042">
        <w:rPr>
          <w:rFonts w:ascii="Times New Roman" w:hAnsi="Times New Roman" w:cs="Times New Roman"/>
          <w:color w:val="FF0000"/>
          <w:szCs w:val="32"/>
        </w:rPr>
        <w:t xml:space="preserve"> </w:t>
      </w:r>
      <w:r w:rsidR="00D83186" w:rsidRPr="00005042">
        <w:rPr>
          <w:rFonts w:ascii="Times New Roman" w:hAnsi="Times New Roman" w:cs="Times New Roman"/>
          <w:color w:val="auto"/>
          <w:szCs w:val="32"/>
        </w:rPr>
        <w:t>“</w:t>
      </w:r>
      <w:r w:rsidR="00A42304" w:rsidRPr="00005042">
        <w:rPr>
          <w:rFonts w:ascii="Times New Roman" w:hAnsi="Times New Roman" w:cs="Times New Roman"/>
          <w:bCs/>
          <w:color w:val="auto"/>
        </w:rPr>
        <w:t>IMPLEMET</w:t>
      </w:r>
      <w:r w:rsidR="00B837D0" w:rsidRPr="00005042">
        <w:rPr>
          <w:rFonts w:ascii="Times New Roman" w:hAnsi="Times New Roman" w:cs="Times New Roman"/>
          <w:bCs/>
          <w:color w:val="auto"/>
        </w:rPr>
        <w:t xml:space="preserve">AR BUENAS PRACTICAS DE </w:t>
      </w:r>
      <w:r w:rsidR="00A42304" w:rsidRPr="00005042">
        <w:rPr>
          <w:rFonts w:ascii="Times New Roman" w:hAnsi="Times New Roman" w:cs="Times New Roman"/>
          <w:bCs/>
          <w:color w:val="auto"/>
        </w:rPr>
        <w:t xml:space="preserve">MANUFACTURA EN EL NEGOCIO </w:t>
      </w:r>
      <w:r w:rsidR="00B837D0" w:rsidRPr="00005042">
        <w:rPr>
          <w:rFonts w:ascii="Times New Roman" w:hAnsi="Times New Roman" w:cs="Times New Roman"/>
          <w:bCs/>
          <w:color w:val="auto"/>
        </w:rPr>
        <w:t>ASIRY</w:t>
      </w:r>
      <w:r w:rsidR="00A90AC9" w:rsidRPr="00005042">
        <w:rPr>
          <w:rFonts w:ascii="Times New Roman" w:hAnsi="Times New Roman" w:cs="Times New Roman"/>
          <w:bCs/>
          <w:color w:val="auto"/>
        </w:rPr>
        <w:t xml:space="preserve"> </w:t>
      </w:r>
      <w:r w:rsidR="00695034" w:rsidRPr="00005042">
        <w:rPr>
          <w:rFonts w:ascii="Times New Roman" w:hAnsi="Times New Roman" w:cs="Times New Roman"/>
          <w:bCs/>
          <w:color w:val="auto"/>
        </w:rPr>
        <w:t>(FRESAS CUBIERTAS CON CHOCOLATE)</w:t>
      </w:r>
      <w:r w:rsidR="00D83186" w:rsidRPr="00005042">
        <w:rPr>
          <w:rFonts w:ascii="Times New Roman" w:hAnsi="Times New Roman" w:cs="Times New Roman"/>
          <w:bCs/>
          <w:color w:val="auto"/>
        </w:rPr>
        <w:t>”</w:t>
      </w:r>
    </w:p>
    <w:p w14:paraId="63BD2B75" w14:textId="77777777" w:rsidR="005527FC" w:rsidRPr="00005042" w:rsidRDefault="005527FC" w:rsidP="00444FC0">
      <w:pPr>
        <w:spacing w:line="480" w:lineRule="auto"/>
        <w:jc w:val="both"/>
        <w:rPr>
          <w:rFonts w:ascii="Times New Roman" w:hAnsi="Times New Roman" w:cs="Times New Roman"/>
        </w:rPr>
      </w:pPr>
    </w:p>
    <w:p w14:paraId="323C98D8" w14:textId="375AAE3A" w:rsidR="00A90AC9" w:rsidRPr="00005042" w:rsidRDefault="009A7933" w:rsidP="00444FC0">
      <w:pPr>
        <w:spacing w:line="480" w:lineRule="auto"/>
        <w:jc w:val="both"/>
        <w:rPr>
          <w:rFonts w:ascii="Times New Roman" w:hAnsi="Times New Roman" w:cs="Times New Roman"/>
          <w:b/>
        </w:rPr>
      </w:pPr>
      <w:r w:rsidRPr="00005042">
        <w:rPr>
          <w:rFonts w:ascii="Times New Roman" w:hAnsi="Times New Roman" w:cs="Times New Roman"/>
          <w:b/>
        </w:rPr>
        <w:t xml:space="preserve">Marco contextual </w:t>
      </w:r>
    </w:p>
    <w:p w14:paraId="5052CD62" w14:textId="2EB38C1E" w:rsidR="00A90AC9" w:rsidRPr="00005042" w:rsidRDefault="00A7706F" w:rsidP="00444FC0">
      <w:pPr>
        <w:spacing w:line="480" w:lineRule="auto"/>
        <w:jc w:val="both"/>
        <w:rPr>
          <w:rFonts w:ascii="Times New Roman" w:hAnsi="Times New Roman" w:cs="Times New Roman"/>
        </w:rPr>
      </w:pPr>
      <w:r w:rsidRPr="00005042">
        <w:rPr>
          <w:rFonts w:ascii="Times New Roman" w:hAnsi="Times New Roman" w:cs="Times New Roman"/>
        </w:rPr>
        <w:t>El objeto</w:t>
      </w:r>
      <w:r w:rsidR="00AD3116" w:rsidRPr="00005042">
        <w:rPr>
          <w:rFonts w:ascii="Times New Roman" w:hAnsi="Times New Roman" w:cs="Times New Roman"/>
        </w:rPr>
        <w:t xml:space="preserve"> </w:t>
      </w:r>
      <w:r w:rsidRPr="00005042">
        <w:rPr>
          <w:rFonts w:ascii="Times New Roman" w:hAnsi="Times New Roman" w:cs="Times New Roman"/>
        </w:rPr>
        <w:t>d</w:t>
      </w:r>
      <w:r w:rsidR="00AD3116" w:rsidRPr="00005042">
        <w:rPr>
          <w:rFonts w:ascii="Times New Roman" w:hAnsi="Times New Roman" w:cs="Times New Roman"/>
        </w:rPr>
        <w:t>e</w:t>
      </w:r>
      <w:r w:rsidRPr="00005042">
        <w:rPr>
          <w:rFonts w:ascii="Times New Roman" w:hAnsi="Times New Roman" w:cs="Times New Roman"/>
        </w:rPr>
        <w:t xml:space="preserve"> estudio es implantar un manual de BPMs</w:t>
      </w:r>
      <w:r w:rsidR="002D7DA0" w:rsidRPr="00005042">
        <w:rPr>
          <w:rFonts w:ascii="Times New Roman" w:hAnsi="Times New Roman" w:cs="Times New Roman"/>
        </w:rPr>
        <w:t xml:space="preserve"> que garantice la inocuidad en</w:t>
      </w:r>
      <w:r w:rsidR="00AD3116" w:rsidRPr="00005042">
        <w:rPr>
          <w:rFonts w:ascii="Times New Roman" w:hAnsi="Times New Roman" w:cs="Times New Roman"/>
        </w:rPr>
        <w:t xml:space="preserve"> la producción de fresas cubiertas con chocolate para el consumo y comercialización.</w:t>
      </w:r>
    </w:p>
    <w:p w14:paraId="66D9E5D3" w14:textId="61981478" w:rsidR="00A90AC9" w:rsidRPr="00005042" w:rsidRDefault="00A90AC9" w:rsidP="00444FC0">
      <w:pPr>
        <w:spacing w:line="480" w:lineRule="auto"/>
        <w:jc w:val="both"/>
        <w:rPr>
          <w:rFonts w:ascii="Times New Roman" w:hAnsi="Times New Roman" w:cs="Times New Roman"/>
        </w:rPr>
      </w:pPr>
      <w:r w:rsidRPr="00005042">
        <w:rPr>
          <w:rFonts w:ascii="Times New Roman" w:hAnsi="Times New Roman" w:cs="Times New Roman"/>
        </w:rPr>
        <w:t>El emprendimiento se lo realiza con los conocimientos adquiridos en la carr</w:t>
      </w:r>
      <w:r w:rsidR="00920288" w:rsidRPr="00005042">
        <w:rPr>
          <w:rFonts w:ascii="Times New Roman" w:hAnsi="Times New Roman" w:cs="Times New Roman"/>
        </w:rPr>
        <w:t xml:space="preserve">era de gastronomía, </w:t>
      </w:r>
      <w:r w:rsidR="00444FC0" w:rsidRPr="00005042">
        <w:rPr>
          <w:rFonts w:ascii="Times New Roman" w:hAnsi="Times New Roman" w:cs="Times New Roman"/>
        </w:rPr>
        <w:t>sanitización</w:t>
      </w:r>
      <w:r w:rsidR="00920288" w:rsidRPr="00005042">
        <w:rPr>
          <w:rFonts w:ascii="Times New Roman" w:hAnsi="Times New Roman" w:cs="Times New Roman"/>
        </w:rPr>
        <w:t xml:space="preserve"> normas de</w:t>
      </w:r>
      <w:r w:rsidRPr="00005042">
        <w:rPr>
          <w:rFonts w:ascii="Times New Roman" w:hAnsi="Times New Roman" w:cs="Times New Roman"/>
        </w:rPr>
        <w:t xml:space="preserve"> manipulaci</w:t>
      </w:r>
      <w:r w:rsidR="00920288" w:rsidRPr="00005042">
        <w:rPr>
          <w:rFonts w:ascii="Times New Roman" w:hAnsi="Times New Roman" w:cs="Times New Roman"/>
        </w:rPr>
        <w:t>ón e higienización</w:t>
      </w:r>
      <w:r w:rsidRPr="00005042">
        <w:rPr>
          <w:rFonts w:ascii="Times New Roman" w:hAnsi="Times New Roman" w:cs="Times New Roman"/>
        </w:rPr>
        <w:t>.</w:t>
      </w:r>
      <w:r w:rsidR="00920288" w:rsidRPr="00005042">
        <w:rPr>
          <w:rFonts w:ascii="Times New Roman" w:hAnsi="Times New Roman" w:cs="Times New Roman"/>
        </w:rPr>
        <w:t xml:space="preserve"> Con el manual se pretende controlar los puntos críticos de control en todas las fases que se somete el producto, con esto se mantendrá un estricto manejo de utensilios que son utilizados, limpieza impecable de todas las áreas y aseo de las personas que realizan los procedimientos.</w:t>
      </w:r>
    </w:p>
    <w:p w14:paraId="054444F3" w14:textId="5C2EA817" w:rsidR="00A90AC9" w:rsidRPr="00005042" w:rsidRDefault="00920288" w:rsidP="00444FC0">
      <w:pPr>
        <w:spacing w:line="480" w:lineRule="auto"/>
        <w:jc w:val="both"/>
        <w:rPr>
          <w:rFonts w:ascii="Times New Roman" w:hAnsi="Times New Roman" w:cs="Times New Roman"/>
        </w:rPr>
      </w:pPr>
      <w:r w:rsidRPr="00005042">
        <w:rPr>
          <w:rFonts w:ascii="Times New Roman" w:hAnsi="Times New Roman" w:cs="Times New Roman"/>
        </w:rPr>
        <w:t xml:space="preserve">A la vez se </w:t>
      </w:r>
      <w:r w:rsidR="00444FC0" w:rsidRPr="00005042">
        <w:rPr>
          <w:rFonts w:ascii="Times New Roman" w:hAnsi="Times New Roman" w:cs="Times New Roman"/>
        </w:rPr>
        <w:t>controlará</w:t>
      </w:r>
      <w:r w:rsidRPr="00005042">
        <w:rPr>
          <w:rFonts w:ascii="Times New Roman" w:hAnsi="Times New Roman" w:cs="Times New Roman"/>
        </w:rPr>
        <w:t xml:space="preserve"> </w:t>
      </w:r>
      <w:r w:rsidR="00A90AC9" w:rsidRPr="00005042">
        <w:rPr>
          <w:rFonts w:ascii="Times New Roman" w:hAnsi="Times New Roman" w:cs="Times New Roman"/>
        </w:rPr>
        <w:t>la selección de la fruta,</w:t>
      </w:r>
      <w:r w:rsidRPr="00005042">
        <w:rPr>
          <w:rFonts w:ascii="Times New Roman" w:hAnsi="Times New Roman" w:cs="Times New Roman"/>
        </w:rPr>
        <w:t xml:space="preserve"> agentes externos que perjudiquen,</w:t>
      </w:r>
      <w:r w:rsidR="00A90AC9" w:rsidRPr="00005042">
        <w:rPr>
          <w:rFonts w:ascii="Times New Roman" w:hAnsi="Times New Roman" w:cs="Times New Roman"/>
        </w:rPr>
        <w:t xml:space="preserve"> pasando por la elaboración de mismo y culminando con el proceso de empacado.</w:t>
      </w:r>
    </w:p>
    <w:p w14:paraId="023E7C8B" w14:textId="77777777" w:rsidR="00A90AC9" w:rsidRPr="00005042" w:rsidRDefault="00A90AC9" w:rsidP="00444FC0">
      <w:pPr>
        <w:spacing w:line="480" w:lineRule="auto"/>
        <w:jc w:val="both"/>
        <w:rPr>
          <w:rFonts w:ascii="Times New Roman" w:hAnsi="Times New Roman" w:cs="Times New Roman"/>
          <w:b/>
        </w:rPr>
      </w:pPr>
    </w:p>
    <w:p w14:paraId="3156B3CC" w14:textId="663C6E27" w:rsidR="00444FC0" w:rsidRPr="00005042" w:rsidRDefault="009A7933" w:rsidP="00444FC0">
      <w:pPr>
        <w:spacing w:line="480" w:lineRule="auto"/>
        <w:jc w:val="both"/>
        <w:rPr>
          <w:rFonts w:ascii="Times New Roman" w:hAnsi="Times New Roman" w:cs="Times New Roman"/>
          <w:b/>
        </w:rPr>
      </w:pPr>
      <w:r w:rsidRPr="00005042">
        <w:rPr>
          <w:rFonts w:ascii="Times New Roman" w:hAnsi="Times New Roman" w:cs="Times New Roman"/>
          <w:b/>
        </w:rPr>
        <w:t>Problema de investigación</w:t>
      </w:r>
    </w:p>
    <w:p w14:paraId="00685192" w14:textId="0321F52C" w:rsidR="004A316B" w:rsidRPr="00005042" w:rsidRDefault="004A316B" w:rsidP="00444FC0">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Mejorar las condiciones de </w:t>
      </w:r>
      <w:r w:rsidR="00695034" w:rsidRPr="00005042">
        <w:rPr>
          <w:rFonts w:ascii="Times New Roman" w:hAnsi="Times New Roman" w:cs="Times New Roman"/>
          <w:color w:val="auto"/>
        </w:rPr>
        <w:t xml:space="preserve">buenas prácticas de manufactura y control de puntos </w:t>
      </w:r>
      <w:r w:rsidR="00444FC0" w:rsidRPr="00005042">
        <w:rPr>
          <w:rFonts w:ascii="Times New Roman" w:hAnsi="Times New Roman" w:cs="Times New Roman"/>
          <w:color w:val="auto"/>
        </w:rPr>
        <w:t>críticos, en</w:t>
      </w:r>
      <w:r w:rsidRPr="00005042">
        <w:rPr>
          <w:rFonts w:ascii="Times New Roman" w:hAnsi="Times New Roman" w:cs="Times New Roman"/>
          <w:color w:val="auto"/>
        </w:rPr>
        <w:t xml:space="preserve"> todos los procesos que intervienen </w:t>
      </w:r>
      <w:r w:rsidR="00444FC0" w:rsidRPr="00005042">
        <w:rPr>
          <w:rFonts w:ascii="Times New Roman" w:hAnsi="Times New Roman" w:cs="Times New Roman"/>
          <w:color w:val="auto"/>
        </w:rPr>
        <w:t>en la</w:t>
      </w:r>
      <w:r w:rsidRPr="00005042">
        <w:rPr>
          <w:rFonts w:ascii="Times New Roman" w:hAnsi="Times New Roman" w:cs="Times New Roman"/>
          <w:color w:val="auto"/>
        </w:rPr>
        <w:t xml:space="preserve"> elaboración de fresas con chocolate, para garantizar que el producto sea apto y óptimo para el consumo</w:t>
      </w:r>
      <w:r w:rsidR="00A90AC9" w:rsidRPr="00005042">
        <w:rPr>
          <w:rFonts w:ascii="Times New Roman" w:hAnsi="Times New Roman" w:cs="Times New Roman"/>
          <w:color w:val="auto"/>
        </w:rPr>
        <w:t>.</w:t>
      </w:r>
    </w:p>
    <w:p w14:paraId="139DFA80" w14:textId="77777777" w:rsidR="00A90AC9" w:rsidRPr="00005042" w:rsidRDefault="00A90AC9" w:rsidP="00444FC0">
      <w:pPr>
        <w:spacing w:line="480" w:lineRule="auto"/>
        <w:jc w:val="both"/>
        <w:rPr>
          <w:rFonts w:ascii="Times New Roman" w:hAnsi="Times New Roman" w:cs="Times New Roman"/>
          <w:color w:val="auto"/>
        </w:rPr>
      </w:pPr>
    </w:p>
    <w:p w14:paraId="264A5C62" w14:textId="236CC4A2" w:rsidR="004A316B" w:rsidRPr="00005042" w:rsidRDefault="002F30A4" w:rsidP="00444FC0">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El </w:t>
      </w:r>
      <w:r w:rsidR="004A316B" w:rsidRPr="00005042">
        <w:rPr>
          <w:rFonts w:ascii="Times New Roman" w:hAnsi="Times New Roman" w:cs="Times New Roman"/>
          <w:color w:val="auto"/>
        </w:rPr>
        <w:t>negocio es pequeño, por lo que los recursos que se utilizan son austeros, la responsabilidad de formación profesional del emprendedor, obliga a que la producción tenga la ética necesaria y responsabilidad en el manej</w:t>
      </w:r>
      <w:r w:rsidRPr="00005042">
        <w:rPr>
          <w:rFonts w:ascii="Times New Roman" w:hAnsi="Times New Roman" w:cs="Times New Roman"/>
          <w:color w:val="auto"/>
        </w:rPr>
        <w:t>o del producto en todas las fases.</w:t>
      </w:r>
    </w:p>
    <w:p w14:paraId="0B51F7A4" w14:textId="521BF257" w:rsidR="007B67E3" w:rsidRPr="00005042" w:rsidRDefault="002F30A4" w:rsidP="00444FC0">
      <w:pPr>
        <w:spacing w:line="480" w:lineRule="auto"/>
        <w:jc w:val="both"/>
        <w:rPr>
          <w:rFonts w:ascii="Times New Roman" w:hAnsi="Times New Roman" w:cs="Times New Roman"/>
          <w:color w:val="auto"/>
        </w:rPr>
      </w:pPr>
      <w:r w:rsidRPr="00005042">
        <w:rPr>
          <w:rFonts w:ascii="Times New Roman" w:hAnsi="Times New Roman" w:cs="Times New Roman"/>
          <w:color w:val="auto"/>
        </w:rPr>
        <w:t>El control de BPMs dará garantía al consumidor eliminando el peligro que representa la contaminación</w:t>
      </w:r>
      <w:r w:rsidR="009D7BA9" w:rsidRPr="00005042">
        <w:rPr>
          <w:rFonts w:ascii="Times New Roman" w:hAnsi="Times New Roman" w:cs="Times New Roman"/>
          <w:color w:val="auto"/>
        </w:rPr>
        <w:t>.</w:t>
      </w:r>
    </w:p>
    <w:p w14:paraId="2D13A605" w14:textId="77777777" w:rsidR="00444FC0" w:rsidRDefault="00444FC0" w:rsidP="00444FC0">
      <w:pPr>
        <w:spacing w:after="200" w:line="480" w:lineRule="auto"/>
        <w:jc w:val="left"/>
        <w:rPr>
          <w:rFonts w:ascii="Times New Roman" w:hAnsi="Times New Roman" w:cs="Times New Roman"/>
          <w:color w:val="auto"/>
        </w:rPr>
      </w:pPr>
    </w:p>
    <w:p w14:paraId="5F71A471" w14:textId="65D4EBC6" w:rsidR="00AC3BE9" w:rsidRPr="00444FC0" w:rsidRDefault="00297F89" w:rsidP="00444FC0">
      <w:pPr>
        <w:spacing w:line="480" w:lineRule="auto"/>
        <w:jc w:val="left"/>
        <w:rPr>
          <w:rFonts w:ascii="Times New Roman" w:hAnsi="Times New Roman" w:cs="Times New Roman"/>
          <w:color w:val="auto"/>
        </w:rPr>
      </w:pPr>
      <w:r w:rsidRPr="00005042">
        <w:rPr>
          <w:rFonts w:ascii="Times New Roman" w:eastAsia="Arial" w:hAnsi="Times New Roman" w:cs="Times New Roman"/>
          <w:b/>
          <w:bCs/>
          <w:color w:val="auto"/>
          <w:spacing w:val="-1"/>
        </w:rPr>
        <w:t>Formulación del problema</w:t>
      </w:r>
    </w:p>
    <w:p w14:paraId="0CF7D5FE" w14:textId="2D2E3D09" w:rsidR="00DF5FA1" w:rsidRPr="00444FC0" w:rsidRDefault="002F30A4" w:rsidP="00444FC0">
      <w:pPr>
        <w:spacing w:line="480" w:lineRule="auto"/>
        <w:ind w:right="159"/>
        <w:jc w:val="both"/>
        <w:rPr>
          <w:rFonts w:ascii="Times New Roman" w:eastAsia="Arial" w:hAnsi="Times New Roman" w:cs="Times New Roman"/>
          <w:bCs/>
          <w:color w:val="auto"/>
          <w:spacing w:val="-1"/>
        </w:rPr>
      </w:pPr>
      <w:r w:rsidRPr="00005042">
        <w:rPr>
          <w:rFonts w:ascii="Times New Roman" w:eastAsia="Arial" w:hAnsi="Times New Roman" w:cs="Times New Roman"/>
          <w:bCs/>
          <w:color w:val="auto"/>
          <w:spacing w:val="-1"/>
        </w:rPr>
        <w:t>¿La aplicación de BPMs en la producción de fresas con chocolate mejorará la oferta y el consumo?</w:t>
      </w:r>
    </w:p>
    <w:p w14:paraId="38B79325" w14:textId="77777777" w:rsidR="00297F89" w:rsidRPr="00005042" w:rsidRDefault="00297F89" w:rsidP="00444FC0">
      <w:pPr>
        <w:spacing w:line="480" w:lineRule="auto"/>
        <w:ind w:right="159"/>
        <w:jc w:val="both"/>
        <w:rPr>
          <w:rFonts w:ascii="Times New Roman" w:eastAsia="Arial" w:hAnsi="Times New Roman" w:cs="Times New Roman"/>
          <w:color w:val="FF0000"/>
          <w:spacing w:val="-1"/>
        </w:rPr>
      </w:pPr>
    </w:p>
    <w:p w14:paraId="2D0978F2" w14:textId="34660297" w:rsidR="00AC3BE9" w:rsidRPr="00005042" w:rsidRDefault="00297F89" w:rsidP="00444FC0">
      <w:pPr>
        <w:spacing w:line="480" w:lineRule="auto"/>
        <w:ind w:right="159"/>
        <w:jc w:val="both"/>
        <w:rPr>
          <w:rFonts w:ascii="Times New Roman" w:eastAsia="Arial" w:hAnsi="Times New Roman" w:cs="Times New Roman"/>
          <w:b/>
          <w:bCs/>
          <w:color w:val="auto"/>
          <w:spacing w:val="-1"/>
        </w:rPr>
      </w:pPr>
      <w:r w:rsidRPr="00005042">
        <w:rPr>
          <w:rFonts w:ascii="Times New Roman" w:eastAsia="Arial" w:hAnsi="Times New Roman" w:cs="Times New Roman"/>
          <w:b/>
          <w:bCs/>
          <w:color w:val="auto"/>
          <w:spacing w:val="-1"/>
        </w:rPr>
        <w:t>Definición del problema</w:t>
      </w:r>
    </w:p>
    <w:p w14:paraId="39397E8B" w14:textId="24845F3B" w:rsidR="002F30A4" w:rsidRPr="00005042" w:rsidRDefault="002F30A4" w:rsidP="00444FC0">
      <w:pPr>
        <w:spacing w:line="480" w:lineRule="auto"/>
        <w:ind w:right="159"/>
        <w:jc w:val="both"/>
        <w:rPr>
          <w:rFonts w:ascii="Times New Roman" w:eastAsia="Arial" w:hAnsi="Times New Roman" w:cs="Times New Roman"/>
          <w:bCs/>
          <w:color w:val="auto"/>
          <w:spacing w:val="-1"/>
        </w:rPr>
      </w:pPr>
      <w:r w:rsidRPr="00005042">
        <w:rPr>
          <w:rFonts w:ascii="Times New Roman" w:eastAsia="Arial" w:hAnsi="Times New Roman" w:cs="Times New Roman"/>
          <w:bCs/>
          <w:color w:val="auto"/>
          <w:spacing w:val="-1"/>
        </w:rPr>
        <w:t>Estudiar los procesos que intervienen en la elaboración del producto, realizar seguimiento y control para evitar la contaminación ofreciendo al mercado un artículo apto para el consumo.</w:t>
      </w:r>
    </w:p>
    <w:p w14:paraId="189072A1" w14:textId="77777777" w:rsidR="00577AB8" w:rsidRPr="00005042" w:rsidRDefault="00577AB8" w:rsidP="00444FC0">
      <w:pPr>
        <w:spacing w:line="480" w:lineRule="auto"/>
        <w:jc w:val="both"/>
        <w:rPr>
          <w:rFonts w:ascii="Times New Roman" w:hAnsi="Times New Roman" w:cs="Times New Roman"/>
          <w:b/>
        </w:rPr>
      </w:pPr>
    </w:p>
    <w:p w14:paraId="7F9853F1" w14:textId="487E37C4" w:rsidR="006D4668" w:rsidRPr="00005042" w:rsidRDefault="009A7933" w:rsidP="00444FC0">
      <w:pPr>
        <w:spacing w:line="480" w:lineRule="auto"/>
        <w:jc w:val="both"/>
        <w:rPr>
          <w:rFonts w:ascii="Times New Roman" w:hAnsi="Times New Roman" w:cs="Times New Roman"/>
          <w:b/>
        </w:rPr>
      </w:pPr>
      <w:r w:rsidRPr="00005042">
        <w:rPr>
          <w:rFonts w:ascii="Times New Roman" w:hAnsi="Times New Roman" w:cs="Times New Roman"/>
          <w:b/>
        </w:rPr>
        <w:t>Idea a defender</w:t>
      </w:r>
    </w:p>
    <w:p w14:paraId="0B46953B" w14:textId="2494F1F6" w:rsidR="000A1F51" w:rsidRPr="00005042" w:rsidRDefault="00163AD7" w:rsidP="00444FC0">
      <w:pPr>
        <w:spacing w:line="480" w:lineRule="auto"/>
        <w:jc w:val="both"/>
        <w:rPr>
          <w:rFonts w:ascii="Times New Roman" w:hAnsi="Times New Roman" w:cs="Times New Roman"/>
          <w:bCs/>
          <w:color w:val="auto"/>
        </w:rPr>
      </w:pPr>
      <w:r w:rsidRPr="00005042">
        <w:rPr>
          <w:rFonts w:ascii="Times New Roman" w:hAnsi="Times New Roman" w:cs="Times New Roman"/>
          <w:bCs/>
          <w:color w:val="auto"/>
        </w:rPr>
        <w:t>Elaborar un</w:t>
      </w:r>
      <w:r w:rsidR="006D4668" w:rsidRPr="00005042">
        <w:rPr>
          <w:rFonts w:ascii="Times New Roman" w:hAnsi="Times New Roman" w:cs="Times New Roman"/>
          <w:bCs/>
          <w:color w:val="auto"/>
        </w:rPr>
        <w:t xml:space="preserve"> manual de Buenas Prácticas de </w:t>
      </w:r>
      <w:r w:rsidRPr="00005042">
        <w:rPr>
          <w:rFonts w:ascii="Times New Roman" w:hAnsi="Times New Roman" w:cs="Times New Roman"/>
          <w:bCs/>
          <w:color w:val="auto"/>
        </w:rPr>
        <w:t>Manufactura, que</w:t>
      </w:r>
      <w:r w:rsidR="006D4668" w:rsidRPr="00005042">
        <w:rPr>
          <w:rFonts w:ascii="Times New Roman" w:hAnsi="Times New Roman" w:cs="Times New Roman"/>
          <w:bCs/>
          <w:color w:val="auto"/>
        </w:rPr>
        <w:t xml:space="preserve"> respalde la inocuidad de las operaciones al momento de crear los alimentos, higienización, optimizando tiempos</w:t>
      </w:r>
      <w:r w:rsidR="000A1F51" w:rsidRPr="00005042">
        <w:rPr>
          <w:rFonts w:ascii="Times New Roman" w:hAnsi="Times New Roman" w:cs="Times New Roman"/>
          <w:bCs/>
          <w:color w:val="auto"/>
        </w:rPr>
        <w:t>, tener un personal capacitado y responsable al momento de la ejecución de sus actividades.</w:t>
      </w:r>
    </w:p>
    <w:p w14:paraId="1B5D4BBF" w14:textId="688CB1D6" w:rsidR="00DF5FA1" w:rsidRDefault="006D4668" w:rsidP="00444FC0">
      <w:p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 </w:t>
      </w:r>
    </w:p>
    <w:p w14:paraId="788F452B" w14:textId="2B5D6813" w:rsidR="009667F7" w:rsidRDefault="009667F7" w:rsidP="00444FC0">
      <w:pPr>
        <w:spacing w:line="480" w:lineRule="auto"/>
        <w:jc w:val="both"/>
        <w:rPr>
          <w:rFonts w:ascii="Times New Roman" w:hAnsi="Times New Roman" w:cs="Times New Roman"/>
          <w:bCs/>
          <w:color w:val="auto"/>
        </w:rPr>
      </w:pPr>
    </w:p>
    <w:p w14:paraId="396E78A5" w14:textId="77777777" w:rsidR="009667F7" w:rsidRPr="00444FC0" w:rsidRDefault="009667F7" w:rsidP="00444FC0">
      <w:pPr>
        <w:spacing w:line="480" w:lineRule="auto"/>
        <w:jc w:val="both"/>
        <w:rPr>
          <w:rFonts w:ascii="Times New Roman" w:hAnsi="Times New Roman" w:cs="Times New Roman"/>
          <w:bCs/>
          <w:color w:val="auto"/>
        </w:rPr>
      </w:pPr>
    </w:p>
    <w:p w14:paraId="5030BAC5" w14:textId="27BE2B64" w:rsidR="00F2582E" w:rsidRPr="00444FC0" w:rsidRDefault="009A7933" w:rsidP="00444FC0">
      <w:pPr>
        <w:spacing w:line="480" w:lineRule="auto"/>
        <w:jc w:val="both"/>
        <w:rPr>
          <w:rFonts w:ascii="Times New Roman" w:hAnsi="Times New Roman" w:cs="Times New Roman"/>
          <w:b/>
        </w:rPr>
      </w:pPr>
      <w:r w:rsidRPr="00005042">
        <w:rPr>
          <w:rFonts w:ascii="Times New Roman" w:hAnsi="Times New Roman" w:cs="Times New Roman"/>
          <w:b/>
        </w:rPr>
        <w:t>Objeto de estudio y campo de acción</w:t>
      </w:r>
    </w:p>
    <w:p w14:paraId="787A0509" w14:textId="5F277D14" w:rsidR="00F2582E" w:rsidRPr="00005042" w:rsidRDefault="00F2582E" w:rsidP="00444FC0">
      <w:pPr>
        <w:spacing w:line="480" w:lineRule="auto"/>
        <w:jc w:val="both"/>
        <w:rPr>
          <w:rFonts w:ascii="Times New Roman" w:hAnsi="Times New Roman" w:cs="Times New Roman"/>
          <w:color w:val="FF0000"/>
        </w:rPr>
      </w:pPr>
      <w:r w:rsidRPr="00005042">
        <w:rPr>
          <w:rFonts w:ascii="Times New Roman" w:hAnsi="Times New Roman" w:cs="Times New Roman"/>
          <w:color w:val="auto"/>
          <w:u w:val="single"/>
        </w:rPr>
        <w:t>Objeto de estudio</w:t>
      </w:r>
      <w:r w:rsidRPr="00005042">
        <w:rPr>
          <w:rFonts w:ascii="Times New Roman" w:hAnsi="Times New Roman" w:cs="Times New Roman"/>
          <w:color w:val="auto"/>
        </w:rPr>
        <w:t xml:space="preserve">: </w:t>
      </w:r>
      <w:r w:rsidR="002D3D4B" w:rsidRPr="00005042">
        <w:rPr>
          <w:rFonts w:ascii="Times New Roman" w:hAnsi="Times New Roman" w:cs="Times New Roman"/>
          <w:color w:val="auto"/>
        </w:rPr>
        <w:t>E</w:t>
      </w:r>
      <w:r w:rsidR="00984230" w:rsidRPr="00005042">
        <w:rPr>
          <w:rFonts w:ascii="Times New Roman" w:hAnsi="Times New Roman" w:cs="Times New Roman"/>
          <w:color w:val="auto"/>
        </w:rPr>
        <w:t>studiar y aplicar</w:t>
      </w:r>
      <w:r w:rsidR="00CF3C21" w:rsidRPr="00005042">
        <w:rPr>
          <w:rFonts w:ascii="Times New Roman" w:hAnsi="Times New Roman" w:cs="Times New Roman"/>
          <w:color w:val="auto"/>
        </w:rPr>
        <w:t xml:space="preserve"> un plan de manipulación e higienización en todo el proceso de elaboración para garantizar la inocuidad de los d</w:t>
      </w:r>
      <w:r w:rsidR="00984230" w:rsidRPr="00005042">
        <w:rPr>
          <w:rFonts w:ascii="Times New Roman" w:hAnsi="Times New Roman" w:cs="Times New Roman"/>
          <w:color w:val="auto"/>
        </w:rPr>
        <w:t xml:space="preserve">iferentes productos, para evitar contaminación, </w:t>
      </w:r>
      <w:r w:rsidR="00CF3C21" w:rsidRPr="00005042">
        <w:rPr>
          <w:rFonts w:ascii="Times New Roman" w:hAnsi="Times New Roman" w:cs="Times New Roman"/>
          <w:color w:val="auto"/>
        </w:rPr>
        <w:t>enfermedades de transmisión alimentaria</w:t>
      </w:r>
      <w:r w:rsidR="00AC3BE9" w:rsidRPr="00005042">
        <w:rPr>
          <w:rFonts w:ascii="Times New Roman" w:hAnsi="Times New Roman" w:cs="Times New Roman"/>
          <w:color w:val="auto"/>
        </w:rPr>
        <w:t>,</w:t>
      </w:r>
      <w:r w:rsidR="00984230" w:rsidRPr="00005042">
        <w:rPr>
          <w:rFonts w:ascii="Times New Roman" w:hAnsi="Times New Roman" w:cs="Times New Roman"/>
          <w:color w:val="FF0000"/>
        </w:rPr>
        <w:t xml:space="preserve"> </w:t>
      </w:r>
      <w:r w:rsidR="00984230" w:rsidRPr="00005042">
        <w:rPr>
          <w:rFonts w:ascii="Times New Roman" w:hAnsi="Times New Roman" w:cs="Times New Roman"/>
          <w:color w:val="auto"/>
        </w:rPr>
        <w:t>entre otros factores que comprometen la calidad de vida de los seres humanos</w:t>
      </w:r>
      <w:r w:rsidR="008A09C5" w:rsidRPr="00005042">
        <w:rPr>
          <w:rFonts w:ascii="Times New Roman" w:hAnsi="Times New Roman" w:cs="Times New Roman"/>
          <w:color w:val="auto"/>
        </w:rPr>
        <w:t>.</w:t>
      </w:r>
    </w:p>
    <w:p w14:paraId="494654A6" w14:textId="77777777" w:rsidR="000A1F51" w:rsidRPr="00005042" w:rsidRDefault="000A1F51" w:rsidP="00444FC0">
      <w:pPr>
        <w:spacing w:line="480" w:lineRule="auto"/>
        <w:jc w:val="both"/>
        <w:rPr>
          <w:rFonts w:ascii="Times New Roman" w:hAnsi="Times New Roman" w:cs="Times New Roman"/>
          <w:color w:val="FF0000"/>
        </w:rPr>
      </w:pPr>
    </w:p>
    <w:p w14:paraId="56B80E6E" w14:textId="1999B0CA" w:rsidR="00444FC0" w:rsidRPr="00005042" w:rsidRDefault="00F2582E" w:rsidP="00444FC0">
      <w:pPr>
        <w:spacing w:line="480" w:lineRule="auto"/>
        <w:jc w:val="both"/>
        <w:rPr>
          <w:rFonts w:ascii="Times New Roman" w:hAnsi="Times New Roman" w:cs="Times New Roman"/>
          <w:color w:val="auto"/>
        </w:rPr>
      </w:pPr>
      <w:r w:rsidRPr="00005042">
        <w:rPr>
          <w:rFonts w:ascii="Times New Roman" w:hAnsi="Times New Roman" w:cs="Times New Roman"/>
          <w:color w:val="auto"/>
          <w:u w:val="single"/>
        </w:rPr>
        <w:t>Campo de acción</w:t>
      </w:r>
      <w:r w:rsidRPr="00005042">
        <w:rPr>
          <w:rFonts w:ascii="Times New Roman" w:hAnsi="Times New Roman" w:cs="Times New Roman"/>
          <w:color w:val="auto"/>
        </w:rPr>
        <w:t xml:space="preserve">: </w:t>
      </w:r>
      <w:r w:rsidR="00CF3C21" w:rsidRPr="00005042">
        <w:rPr>
          <w:rFonts w:ascii="Times New Roman" w:hAnsi="Times New Roman" w:cs="Times New Roman"/>
          <w:color w:val="auto"/>
        </w:rPr>
        <w:t xml:space="preserve">Ciudad de Quito, provincia de Pichincha, cantón </w:t>
      </w:r>
      <w:r w:rsidR="00984230" w:rsidRPr="00005042">
        <w:rPr>
          <w:rFonts w:ascii="Times New Roman" w:hAnsi="Times New Roman" w:cs="Times New Roman"/>
          <w:color w:val="auto"/>
        </w:rPr>
        <w:t xml:space="preserve">Quito, parroquia de Llano Chico, </w:t>
      </w:r>
      <w:r w:rsidR="00AC3BE9" w:rsidRPr="00005042">
        <w:rPr>
          <w:rFonts w:ascii="Times New Roman" w:hAnsi="Times New Roman" w:cs="Times New Roman"/>
          <w:color w:val="auto"/>
        </w:rPr>
        <w:t xml:space="preserve">Los Nogales 9 y </w:t>
      </w:r>
      <w:r w:rsidR="008A09C5" w:rsidRPr="00005042">
        <w:rPr>
          <w:rFonts w:ascii="Times New Roman" w:hAnsi="Times New Roman" w:cs="Times New Roman"/>
          <w:color w:val="auto"/>
        </w:rPr>
        <w:t>Orellana, Bella Aurora.</w:t>
      </w:r>
    </w:p>
    <w:p w14:paraId="16274180" w14:textId="77777777" w:rsidR="00444FC0" w:rsidRDefault="00444FC0">
      <w:pPr>
        <w:spacing w:after="200" w:line="276" w:lineRule="auto"/>
        <w:jc w:val="left"/>
        <w:rPr>
          <w:rFonts w:ascii="Times New Roman" w:hAnsi="Times New Roman" w:cs="Times New Roman"/>
          <w:b/>
        </w:rPr>
      </w:pPr>
      <w:r>
        <w:rPr>
          <w:rFonts w:ascii="Times New Roman" w:hAnsi="Times New Roman" w:cs="Times New Roman"/>
          <w:b/>
        </w:rPr>
        <w:br w:type="page"/>
      </w:r>
    </w:p>
    <w:p w14:paraId="310AE073" w14:textId="23701566" w:rsidR="008A09C5" w:rsidRPr="00444FC0" w:rsidRDefault="00444FC0" w:rsidP="006438E8">
      <w:pPr>
        <w:pStyle w:val="Ttulo1"/>
        <w:rPr>
          <w:color w:val="auto"/>
        </w:rPr>
      </w:pPr>
      <w:bookmarkStart w:id="8" w:name="_Toc105708935"/>
      <w:r w:rsidRPr="00444FC0">
        <w:t>JUSTIFICACIÓN</w:t>
      </w:r>
      <w:bookmarkEnd w:id="8"/>
    </w:p>
    <w:p w14:paraId="75A28739" w14:textId="486D38FB" w:rsidR="00753F03" w:rsidRPr="00005042" w:rsidRDefault="00163AD7"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Al i</w:t>
      </w:r>
      <w:r w:rsidR="00CF3C21" w:rsidRPr="00005042">
        <w:rPr>
          <w:rFonts w:ascii="Times New Roman" w:hAnsi="Times New Roman" w:cs="Times New Roman"/>
          <w:color w:val="auto"/>
        </w:rPr>
        <w:t>mplementar y tener un plan de Buenas Prácticas de Manufactura se obtendrá un beneficio en los procesos de elaboración el cual</w:t>
      </w:r>
      <w:r w:rsidR="00984230" w:rsidRPr="00005042">
        <w:rPr>
          <w:rFonts w:ascii="Times New Roman" w:hAnsi="Times New Roman" w:cs="Times New Roman"/>
          <w:color w:val="auto"/>
        </w:rPr>
        <w:t xml:space="preserve"> garantiza el mantenimiento </w:t>
      </w:r>
      <w:r w:rsidR="00DE193F" w:rsidRPr="00005042">
        <w:rPr>
          <w:rFonts w:ascii="Times New Roman" w:hAnsi="Times New Roman" w:cs="Times New Roman"/>
          <w:color w:val="auto"/>
        </w:rPr>
        <w:t>y condiciones</w:t>
      </w:r>
      <w:r w:rsidR="00CF3C21" w:rsidRPr="00005042">
        <w:rPr>
          <w:rFonts w:ascii="Times New Roman" w:hAnsi="Times New Roman" w:cs="Times New Roman"/>
          <w:color w:val="auto"/>
        </w:rPr>
        <w:t xml:space="preserve"> </w:t>
      </w:r>
      <w:r w:rsidR="00984230" w:rsidRPr="00005042">
        <w:rPr>
          <w:rFonts w:ascii="Times New Roman" w:hAnsi="Times New Roman" w:cs="Times New Roman"/>
          <w:color w:val="auto"/>
        </w:rPr>
        <w:t>sanitarias</w:t>
      </w:r>
      <w:r w:rsidR="00CF3C21" w:rsidRPr="00005042">
        <w:rPr>
          <w:rFonts w:ascii="Times New Roman" w:hAnsi="Times New Roman" w:cs="Times New Roman"/>
          <w:color w:val="auto"/>
        </w:rPr>
        <w:t>,</w:t>
      </w:r>
      <w:r w:rsidR="00984230" w:rsidRPr="00005042">
        <w:rPr>
          <w:rFonts w:ascii="Times New Roman" w:hAnsi="Times New Roman" w:cs="Times New Roman"/>
          <w:color w:val="auto"/>
        </w:rPr>
        <w:t xml:space="preserve"> del personal, equipos, utensilios, etc</w:t>
      </w:r>
      <w:r w:rsidR="008A09C5" w:rsidRPr="00005042">
        <w:rPr>
          <w:rFonts w:ascii="Times New Roman" w:hAnsi="Times New Roman" w:cs="Times New Roman"/>
          <w:color w:val="auto"/>
        </w:rPr>
        <w:t>.</w:t>
      </w:r>
    </w:p>
    <w:p w14:paraId="363D53CA" w14:textId="15593565" w:rsidR="00444FC0" w:rsidRDefault="00984230" w:rsidP="00005042">
      <w:pPr>
        <w:spacing w:line="480" w:lineRule="auto"/>
        <w:jc w:val="both"/>
        <w:rPr>
          <w:rFonts w:ascii="Times New Roman" w:hAnsi="Times New Roman" w:cs="Times New Roman"/>
          <w:strike/>
          <w:color w:val="auto"/>
        </w:rPr>
      </w:pPr>
      <w:r w:rsidRPr="00005042">
        <w:rPr>
          <w:rFonts w:ascii="Times New Roman" w:hAnsi="Times New Roman" w:cs="Times New Roman"/>
          <w:color w:val="auto"/>
        </w:rPr>
        <w:t>R</w:t>
      </w:r>
      <w:r w:rsidR="00CF3C21" w:rsidRPr="00005042">
        <w:rPr>
          <w:rFonts w:ascii="Times New Roman" w:hAnsi="Times New Roman" w:cs="Times New Roman"/>
          <w:color w:val="auto"/>
        </w:rPr>
        <w:t>ealizar meticulosamente el montaje y empaque del producto final, ofrecer una entrega con responsabilidad</w:t>
      </w:r>
      <w:r w:rsidRPr="00005042">
        <w:rPr>
          <w:rFonts w:ascii="Times New Roman" w:hAnsi="Times New Roman" w:cs="Times New Roman"/>
          <w:color w:val="auto"/>
        </w:rPr>
        <w:t xml:space="preserve"> de esta manera </w:t>
      </w:r>
      <w:r w:rsidR="00DE193F" w:rsidRPr="00005042">
        <w:rPr>
          <w:rFonts w:ascii="Times New Roman" w:hAnsi="Times New Roman" w:cs="Times New Roman"/>
          <w:color w:val="auto"/>
        </w:rPr>
        <w:t xml:space="preserve">los consumidores </w:t>
      </w:r>
      <w:r w:rsidR="005464B7" w:rsidRPr="00005042">
        <w:rPr>
          <w:rFonts w:ascii="Times New Roman" w:hAnsi="Times New Roman" w:cs="Times New Roman"/>
          <w:color w:val="auto"/>
        </w:rPr>
        <w:t>tenga</w:t>
      </w:r>
      <w:r w:rsidRPr="00005042">
        <w:rPr>
          <w:rFonts w:ascii="Times New Roman" w:hAnsi="Times New Roman" w:cs="Times New Roman"/>
          <w:color w:val="auto"/>
        </w:rPr>
        <w:t xml:space="preserve"> la certeza de estar degustando un producto garantizado.</w:t>
      </w:r>
      <w:r w:rsidR="00CF3C21" w:rsidRPr="00005042">
        <w:rPr>
          <w:rFonts w:ascii="Times New Roman" w:hAnsi="Times New Roman" w:cs="Times New Roman"/>
          <w:color w:val="auto"/>
        </w:rPr>
        <w:t xml:space="preserve"> </w:t>
      </w:r>
    </w:p>
    <w:p w14:paraId="2BD8C04D" w14:textId="381FE410" w:rsidR="00F2582E" w:rsidRPr="00444FC0" w:rsidRDefault="00444FC0" w:rsidP="00444FC0">
      <w:pPr>
        <w:spacing w:after="200" w:line="276" w:lineRule="auto"/>
        <w:jc w:val="left"/>
        <w:rPr>
          <w:rFonts w:ascii="Times New Roman" w:hAnsi="Times New Roman" w:cs="Times New Roman"/>
          <w:strike/>
          <w:color w:val="auto"/>
        </w:rPr>
      </w:pPr>
      <w:r>
        <w:rPr>
          <w:rFonts w:ascii="Times New Roman" w:hAnsi="Times New Roman" w:cs="Times New Roman"/>
          <w:strike/>
          <w:color w:val="auto"/>
        </w:rPr>
        <w:br w:type="page"/>
      </w:r>
    </w:p>
    <w:p w14:paraId="69C4465F" w14:textId="2036522D" w:rsidR="009A7933" w:rsidRPr="00005042" w:rsidRDefault="00444FC0" w:rsidP="006438E8">
      <w:pPr>
        <w:pStyle w:val="Ttulo1"/>
      </w:pPr>
      <w:bookmarkStart w:id="9" w:name="_Toc105708936"/>
      <w:r w:rsidRPr="00005042">
        <w:t>OBJETIVOS</w:t>
      </w:r>
      <w:bookmarkEnd w:id="9"/>
    </w:p>
    <w:p w14:paraId="210CFEE8" w14:textId="346844FE" w:rsidR="00EB4774" w:rsidRPr="00005042" w:rsidRDefault="00EB4774" w:rsidP="00005042">
      <w:pPr>
        <w:spacing w:line="480" w:lineRule="auto"/>
        <w:jc w:val="both"/>
        <w:rPr>
          <w:rFonts w:ascii="Times New Roman" w:hAnsi="Times New Roman" w:cs="Times New Roman"/>
          <w:b/>
        </w:rPr>
      </w:pPr>
      <w:r w:rsidRPr="00005042">
        <w:rPr>
          <w:rFonts w:ascii="Times New Roman" w:hAnsi="Times New Roman" w:cs="Times New Roman"/>
          <w:b/>
        </w:rPr>
        <w:t>General</w:t>
      </w:r>
    </w:p>
    <w:p w14:paraId="2A2A3920" w14:textId="6C57019D" w:rsidR="000A1F51" w:rsidRPr="00005042" w:rsidRDefault="000A1F51" w:rsidP="00005042">
      <w:pPr>
        <w:spacing w:line="480" w:lineRule="auto"/>
        <w:jc w:val="both"/>
        <w:rPr>
          <w:rFonts w:ascii="Times New Roman" w:hAnsi="Times New Roman" w:cs="Times New Roman"/>
        </w:rPr>
      </w:pPr>
      <w:r w:rsidRPr="00005042">
        <w:rPr>
          <w:rFonts w:ascii="Times New Roman" w:hAnsi="Times New Roman" w:cs="Times New Roman"/>
        </w:rPr>
        <w:t xml:space="preserve">Implantar un manual de Buenas </w:t>
      </w:r>
      <w:r w:rsidR="00984230" w:rsidRPr="00005042">
        <w:rPr>
          <w:rFonts w:ascii="Times New Roman" w:hAnsi="Times New Roman" w:cs="Times New Roman"/>
        </w:rPr>
        <w:t>p</w:t>
      </w:r>
      <w:r w:rsidR="00AB5B91" w:rsidRPr="00005042">
        <w:rPr>
          <w:rFonts w:ascii="Times New Roman" w:hAnsi="Times New Roman" w:cs="Times New Roman"/>
        </w:rPr>
        <w:t>rácticas</w:t>
      </w:r>
      <w:r w:rsidR="00984230" w:rsidRPr="00005042">
        <w:rPr>
          <w:rFonts w:ascii="Times New Roman" w:hAnsi="Times New Roman" w:cs="Times New Roman"/>
        </w:rPr>
        <w:t xml:space="preserve"> de manufactura,</w:t>
      </w:r>
      <w:r w:rsidRPr="00005042">
        <w:rPr>
          <w:rFonts w:ascii="Times New Roman" w:hAnsi="Times New Roman" w:cs="Times New Roman"/>
        </w:rPr>
        <w:t xml:space="preserve"> para </w:t>
      </w:r>
      <w:r w:rsidR="00984230" w:rsidRPr="00005042">
        <w:rPr>
          <w:rFonts w:ascii="Times New Roman" w:hAnsi="Times New Roman" w:cs="Times New Roman"/>
          <w:color w:val="auto"/>
        </w:rPr>
        <w:t>garantizar</w:t>
      </w:r>
      <w:r w:rsidRPr="00005042">
        <w:rPr>
          <w:rFonts w:ascii="Times New Roman" w:hAnsi="Times New Roman" w:cs="Times New Roman"/>
        </w:rPr>
        <w:t xml:space="preserve"> un mejor proceso en la </w:t>
      </w:r>
      <w:r w:rsidR="001369C7" w:rsidRPr="00005042">
        <w:rPr>
          <w:rFonts w:ascii="Times New Roman" w:hAnsi="Times New Roman" w:cs="Times New Roman"/>
        </w:rPr>
        <w:t>elaboración</w:t>
      </w:r>
      <w:r w:rsidR="001369C7" w:rsidRPr="00005042">
        <w:rPr>
          <w:rFonts w:ascii="Times New Roman" w:hAnsi="Times New Roman" w:cs="Times New Roman"/>
          <w:color w:val="548DD4" w:themeColor="text2" w:themeTint="99"/>
        </w:rPr>
        <w:t xml:space="preserve"> </w:t>
      </w:r>
      <w:r w:rsidR="001369C7" w:rsidRPr="00005042">
        <w:rPr>
          <w:rFonts w:ascii="Times New Roman" w:hAnsi="Times New Roman" w:cs="Times New Roman"/>
          <w:color w:val="auto"/>
        </w:rPr>
        <w:t>controlando</w:t>
      </w:r>
      <w:r w:rsidR="001369C7" w:rsidRPr="00005042">
        <w:rPr>
          <w:rFonts w:ascii="Times New Roman" w:hAnsi="Times New Roman" w:cs="Times New Roman"/>
          <w:color w:val="548DD4" w:themeColor="text2" w:themeTint="99"/>
        </w:rPr>
        <w:t xml:space="preserve"> </w:t>
      </w:r>
      <w:r w:rsidR="00CF3C21" w:rsidRPr="00005042">
        <w:rPr>
          <w:rFonts w:ascii="Times New Roman" w:hAnsi="Times New Roman" w:cs="Times New Roman"/>
        </w:rPr>
        <w:t xml:space="preserve">la inocuidad y seguridad </w:t>
      </w:r>
      <w:r w:rsidR="00F748C8" w:rsidRPr="00005042">
        <w:rPr>
          <w:rFonts w:ascii="Times New Roman" w:hAnsi="Times New Roman" w:cs="Times New Roman"/>
        </w:rPr>
        <w:t xml:space="preserve">en la cadena </w:t>
      </w:r>
      <w:r w:rsidR="00CF3C21" w:rsidRPr="00005042">
        <w:rPr>
          <w:rFonts w:ascii="Times New Roman" w:hAnsi="Times New Roman" w:cs="Times New Roman"/>
        </w:rPr>
        <w:t>alimentaria.</w:t>
      </w:r>
    </w:p>
    <w:p w14:paraId="5CA34B81" w14:textId="77777777" w:rsidR="00EB4774" w:rsidRPr="00005042" w:rsidRDefault="00EB4774" w:rsidP="00005042">
      <w:pPr>
        <w:spacing w:line="480" w:lineRule="auto"/>
        <w:jc w:val="both"/>
        <w:rPr>
          <w:rFonts w:ascii="Times New Roman" w:hAnsi="Times New Roman" w:cs="Times New Roman"/>
          <w:bCs/>
          <w:color w:val="FF0000"/>
        </w:rPr>
      </w:pPr>
    </w:p>
    <w:p w14:paraId="58A8B0CE" w14:textId="0C73536A" w:rsidR="00EB4774" w:rsidRPr="00005042" w:rsidRDefault="00EB4774" w:rsidP="00005042">
      <w:pPr>
        <w:spacing w:line="480" w:lineRule="auto"/>
        <w:jc w:val="both"/>
        <w:rPr>
          <w:rFonts w:ascii="Times New Roman" w:hAnsi="Times New Roman" w:cs="Times New Roman"/>
          <w:b/>
        </w:rPr>
      </w:pPr>
      <w:r w:rsidRPr="00005042">
        <w:rPr>
          <w:rFonts w:ascii="Times New Roman" w:hAnsi="Times New Roman" w:cs="Times New Roman"/>
          <w:b/>
        </w:rPr>
        <w:t>Específicos</w:t>
      </w:r>
    </w:p>
    <w:p w14:paraId="29CC8A1F" w14:textId="5DC06D06" w:rsidR="00F2582E" w:rsidRPr="00005042" w:rsidRDefault="000973C1" w:rsidP="00005042">
      <w:pPr>
        <w:pStyle w:val="Prrafodelista"/>
        <w:numPr>
          <w:ilvl w:val="0"/>
          <w:numId w:val="1"/>
        </w:num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Detallar los procesos de elaboración desde la </w:t>
      </w:r>
      <w:r w:rsidR="001369C7" w:rsidRPr="00005042">
        <w:rPr>
          <w:rFonts w:ascii="Times New Roman" w:hAnsi="Times New Roman" w:cs="Times New Roman"/>
          <w:color w:val="auto"/>
        </w:rPr>
        <w:t xml:space="preserve">selección de la </w:t>
      </w:r>
      <w:r w:rsidRPr="00005042">
        <w:rPr>
          <w:rFonts w:ascii="Times New Roman" w:hAnsi="Times New Roman" w:cs="Times New Roman"/>
          <w:color w:val="auto"/>
        </w:rPr>
        <w:t>materia prima hasta el producto final.</w:t>
      </w:r>
    </w:p>
    <w:p w14:paraId="49B890FD" w14:textId="3A160C48" w:rsidR="000973C1" w:rsidRPr="00005042" w:rsidRDefault="001369C7" w:rsidP="00005042">
      <w:pPr>
        <w:pStyle w:val="Prrafodelista"/>
        <w:numPr>
          <w:ilvl w:val="0"/>
          <w:numId w:val="1"/>
        </w:num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Revisar y controlar las </w:t>
      </w:r>
      <w:r w:rsidR="00FE143B" w:rsidRPr="00005042">
        <w:rPr>
          <w:rFonts w:ascii="Times New Roman" w:hAnsi="Times New Roman" w:cs="Times New Roman"/>
          <w:color w:val="auto"/>
        </w:rPr>
        <w:t>fichas de registros generados por los procesos estandarizados (POE Y POES)</w:t>
      </w:r>
      <w:r w:rsidRPr="00005042">
        <w:rPr>
          <w:rFonts w:ascii="Times New Roman" w:hAnsi="Times New Roman" w:cs="Times New Roman"/>
          <w:color w:val="auto"/>
        </w:rPr>
        <w:t>.</w:t>
      </w:r>
    </w:p>
    <w:p w14:paraId="6C54E0ED" w14:textId="098843E4" w:rsidR="00F2582E" w:rsidRPr="00005042" w:rsidRDefault="00FE143B" w:rsidP="00005042">
      <w:pPr>
        <w:pStyle w:val="Prrafodelista"/>
        <w:numPr>
          <w:ilvl w:val="0"/>
          <w:numId w:val="1"/>
        </w:numPr>
        <w:spacing w:line="480" w:lineRule="auto"/>
        <w:jc w:val="both"/>
        <w:rPr>
          <w:rFonts w:ascii="Times New Roman" w:hAnsi="Times New Roman" w:cs="Times New Roman"/>
          <w:color w:val="auto"/>
        </w:rPr>
      </w:pPr>
      <w:r w:rsidRPr="00005042">
        <w:rPr>
          <w:rFonts w:ascii="Times New Roman" w:hAnsi="Times New Roman" w:cs="Times New Roman"/>
          <w:color w:val="auto"/>
        </w:rPr>
        <w:t>Capacitar al personal sobre el manejo adecuado del manual de buenas prácticas de manufactura.</w:t>
      </w:r>
    </w:p>
    <w:p w14:paraId="4C0DC519" w14:textId="77777777" w:rsidR="00AE05E8" w:rsidRPr="00005042" w:rsidRDefault="00AE05E8" w:rsidP="00005042">
      <w:pPr>
        <w:spacing w:line="480" w:lineRule="auto"/>
        <w:jc w:val="both"/>
        <w:rPr>
          <w:rFonts w:ascii="Times New Roman" w:hAnsi="Times New Roman" w:cs="Times New Roman"/>
          <w:b/>
        </w:rPr>
      </w:pPr>
    </w:p>
    <w:p w14:paraId="58C3947E" w14:textId="3BF995BF" w:rsidR="000B1DF8" w:rsidRPr="00444FC0" w:rsidRDefault="009A7933" w:rsidP="00005042">
      <w:pPr>
        <w:spacing w:line="480" w:lineRule="auto"/>
        <w:jc w:val="both"/>
        <w:rPr>
          <w:rFonts w:ascii="Times New Roman" w:hAnsi="Times New Roman" w:cs="Times New Roman"/>
          <w:b/>
        </w:rPr>
      </w:pPr>
      <w:r w:rsidRPr="00005042">
        <w:rPr>
          <w:rFonts w:ascii="Times New Roman" w:hAnsi="Times New Roman" w:cs="Times New Roman"/>
          <w:b/>
        </w:rPr>
        <w:t>Síntesis de la introducción</w:t>
      </w:r>
    </w:p>
    <w:p w14:paraId="20356A76" w14:textId="3ABDBCD2" w:rsidR="000B1DF8" w:rsidRPr="00005042" w:rsidRDefault="00163AD7" w:rsidP="00005042">
      <w:pPr>
        <w:spacing w:line="480" w:lineRule="auto"/>
        <w:jc w:val="both"/>
        <w:rPr>
          <w:rFonts w:ascii="Times New Roman" w:hAnsi="Times New Roman" w:cs="Times New Roman"/>
          <w:strike/>
        </w:rPr>
      </w:pPr>
      <w:r w:rsidRPr="00005042">
        <w:rPr>
          <w:rFonts w:ascii="Times New Roman" w:hAnsi="Times New Roman" w:cs="Times New Roman"/>
        </w:rPr>
        <w:t>El presente proyecto i</w:t>
      </w:r>
      <w:r w:rsidR="000B1DF8" w:rsidRPr="00005042">
        <w:rPr>
          <w:rFonts w:ascii="Times New Roman" w:hAnsi="Times New Roman" w:cs="Times New Roman"/>
        </w:rPr>
        <w:t xml:space="preserve">ntegrador tiene </w:t>
      </w:r>
      <w:r w:rsidR="00130C82" w:rsidRPr="00005042">
        <w:rPr>
          <w:rFonts w:ascii="Times New Roman" w:hAnsi="Times New Roman" w:cs="Times New Roman"/>
        </w:rPr>
        <w:t>la</w:t>
      </w:r>
      <w:r w:rsidR="000B1DF8" w:rsidRPr="00005042">
        <w:rPr>
          <w:rFonts w:ascii="Times New Roman" w:hAnsi="Times New Roman" w:cs="Times New Roman"/>
        </w:rPr>
        <w:t xml:space="preserve"> finalidad implementar un </w:t>
      </w:r>
      <w:r w:rsidR="00DF31EB" w:rsidRPr="00005042">
        <w:rPr>
          <w:rFonts w:ascii="Times New Roman" w:hAnsi="Times New Roman" w:cs="Times New Roman"/>
        </w:rPr>
        <w:t>“</w:t>
      </w:r>
      <w:r w:rsidR="000B1DF8" w:rsidRPr="00005042">
        <w:rPr>
          <w:rFonts w:ascii="Times New Roman" w:hAnsi="Times New Roman" w:cs="Times New Roman"/>
        </w:rPr>
        <w:t>Manual de Buenas Prácticas de Manufactura</w:t>
      </w:r>
      <w:r w:rsidR="00DF31EB" w:rsidRPr="00005042">
        <w:rPr>
          <w:rFonts w:ascii="Times New Roman" w:hAnsi="Times New Roman" w:cs="Times New Roman"/>
        </w:rPr>
        <w:t xml:space="preserve"> en el negocio ASIRY”</w:t>
      </w:r>
      <w:r w:rsidR="000B1DF8" w:rsidRPr="00005042">
        <w:rPr>
          <w:rFonts w:ascii="Times New Roman" w:hAnsi="Times New Roman" w:cs="Times New Roman"/>
        </w:rPr>
        <w:t xml:space="preserve">, para garantizar la inocuidad de los productos a utilizar, </w:t>
      </w:r>
      <w:r w:rsidR="00130C82" w:rsidRPr="00005042">
        <w:rPr>
          <w:rFonts w:ascii="Times New Roman" w:hAnsi="Times New Roman" w:cs="Times New Roman"/>
          <w:color w:val="auto"/>
        </w:rPr>
        <w:t>tanto</w:t>
      </w:r>
      <w:r w:rsidRPr="00005042">
        <w:rPr>
          <w:rFonts w:ascii="Times New Roman" w:hAnsi="Times New Roman" w:cs="Times New Roman"/>
          <w:color w:val="auto"/>
        </w:rPr>
        <w:t xml:space="preserve"> en la selección y fases </w:t>
      </w:r>
      <w:r w:rsidR="00DE193F" w:rsidRPr="00005042">
        <w:rPr>
          <w:rFonts w:ascii="Times New Roman" w:hAnsi="Times New Roman" w:cs="Times New Roman"/>
          <w:color w:val="auto"/>
        </w:rPr>
        <w:t>de elaboración</w:t>
      </w:r>
      <w:r w:rsidR="004235A0" w:rsidRPr="00005042">
        <w:rPr>
          <w:rFonts w:ascii="Times New Roman" w:hAnsi="Times New Roman" w:cs="Times New Roman"/>
        </w:rPr>
        <w:t>.</w:t>
      </w:r>
    </w:p>
    <w:p w14:paraId="74517869" w14:textId="3C484314" w:rsidR="000B1DF8" w:rsidRPr="00005042" w:rsidRDefault="00130C82" w:rsidP="00005042">
      <w:pPr>
        <w:spacing w:line="480" w:lineRule="auto"/>
        <w:jc w:val="both"/>
        <w:rPr>
          <w:rFonts w:ascii="Times New Roman" w:hAnsi="Times New Roman" w:cs="Times New Roman"/>
        </w:rPr>
      </w:pPr>
      <w:r w:rsidRPr="00005042">
        <w:rPr>
          <w:rFonts w:ascii="Times New Roman" w:hAnsi="Times New Roman" w:cs="Times New Roman"/>
        </w:rPr>
        <w:t>Estas normas y procesos estandarizados darán una mejora, optimización, control, etc.</w:t>
      </w:r>
    </w:p>
    <w:p w14:paraId="1B6D1A8F" w14:textId="05A34396" w:rsidR="00C641AF" w:rsidRPr="00005042" w:rsidRDefault="00C641AF" w:rsidP="00005042">
      <w:pPr>
        <w:spacing w:line="480" w:lineRule="auto"/>
        <w:jc w:val="both"/>
        <w:rPr>
          <w:rFonts w:ascii="Times New Roman" w:hAnsi="Times New Roman" w:cs="Times New Roman"/>
        </w:rPr>
      </w:pPr>
      <w:r w:rsidRPr="00005042">
        <w:rPr>
          <w:rFonts w:ascii="Times New Roman" w:hAnsi="Times New Roman" w:cs="Times New Roman"/>
        </w:rPr>
        <w:t xml:space="preserve">Estos serán detallados y registrados en documentos con lineamientos </w:t>
      </w:r>
      <w:r w:rsidR="00DE193F" w:rsidRPr="00005042">
        <w:rPr>
          <w:rFonts w:ascii="Times New Roman" w:hAnsi="Times New Roman" w:cs="Times New Roman"/>
        </w:rPr>
        <w:t>en base</w:t>
      </w:r>
      <w:r w:rsidRPr="00005042">
        <w:rPr>
          <w:rFonts w:ascii="Times New Roman" w:hAnsi="Times New Roman" w:cs="Times New Roman"/>
        </w:rPr>
        <w:t xml:space="preserve"> de: POE</w:t>
      </w:r>
      <w:r w:rsidR="007B67E3" w:rsidRPr="00005042">
        <w:rPr>
          <w:rStyle w:val="Refdenotaalpie"/>
          <w:rFonts w:ascii="Times New Roman" w:hAnsi="Times New Roman" w:cs="Times New Roman"/>
        </w:rPr>
        <w:footnoteReference w:id="1"/>
      </w:r>
      <w:r w:rsidRPr="00005042">
        <w:rPr>
          <w:rFonts w:ascii="Times New Roman" w:hAnsi="Times New Roman" w:cs="Times New Roman"/>
        </w:rPr>
        <w:t xml:space="preserve"> </w:t>
      </w:r>
      <w:r w:rsidR="007B67E3" w:rsidRPr="00005042">
        <w:rPr>
          <w:rFonts w:ascii="Times New Roman" w:hAnsi="Times New Roman" w:cs="Times New Roman"/>
        </w:rPr>
        <w:t>y POES</w:t>
      </w:r>
      <w:r w:rsidR="007B67E3" w:rsidRPr="00005042">
        <w:rPr>
          <w:rStyle w:val="Refdenotaalpie"/>
          <w:rFonts w:ascii="Times New Roman" w:hAnsi="Times New Roman" w:cs="Times New Roman"/>
        </w:rPr>
        <w:footnoteReference w:id="2"/>
      </w:r>
      <w:r w:rsidRPr="00005042">
        <w:rPr>
          <w:rFonts w:ascii="Times New Roman" w:hAnsi="Times New Roman" w:cs="Times New Roman"/>
        </w:rPr>
        <w:t>.</w:t>
      </w:r>
    </w:p>
    <w:p w14:paraId="23FCA588" w14:textId="1BEA9F88" w:rsidR="004235A0" w:rsidRPr="00005042" w:rsidRDefault="00C641AF" w:rsidP="00005042">
      <w:pPr>
        <w:spacing w:line="480" w:lineRule="auto"/>
        <w:jc w:val="both"/>
        <w:rPr>
          <w:rFonts w:ascii="Times New Roman" w:hAnsi="Times New Roman" w:cs="Times New Roman"/>
        </w:rPr>
      </w:pPr>
      <w:r w:rsidRPr="00005042">
        <w:rPr>
          <w:rFonts w:ascii="Times New Roman" w:hAnsi="Times New Roman" w:cs="Times New Roman"/>
        </w:rPr>
        <w:t xml:space="preserve">Con esto se busca es resolver la contaminación para evitar enfermedades de transmisión alimentarias, entre otras que pueden afectar al momento de realizar el manejo de los ingredientes y brindar un producto final apto para el consumo y comercialización. </w:t>
      </w:r>
    </w:p>
    <w:p w14:paraId="12F6EF30" w14:textId="77777777" w:rsidR="004235A0" w:rsidRPr="00005042" w:rsidRDefault="004235A0"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5252D8F2" w14:textId="16C82155" w:rsidR="009A7933" w:rsidRPr="00005042" w:rsidRDefault="009A7933" w:rsidP="006438E8">
      <w:pPr>
        <w:pStyle w:val="Ttulo1"/>
      </w:pPr>
      <w:bookmarkStart w:id="10" w:name="_Toc105708937"/>
      <w:r w:rsidRPr="00005042">
        <w:t>CAPÍTULO I: FUNDAMENTACIÓN TEÓRICA</w:t>
      </w:r>
      <w:bookmarkEnd w:id="10"/>
    </w:p>
    <w:p w14:paraId="75194F16" w14:textId="77777777" w:rsidR="00682CD4" w:rsidRPr="00005042" w:rsidRDefault="00682CD4" w:rsidP="00005042">
      <w:pPr>
        <w:spacing w:line="480" w:lineRule="auto"/>
        <w:rPr>
          <w:rFonts w:ascii="Times New Roman" w:hAnsi="Times New Roman" w:cs="Times New Roman"/>
          <w:b/>
          <w:sz w:val="28"/>
        </w:rPr>
      </w:pPr>
    </w:p>
    <w:p w14:paraId="7A8C7EEF" w14:textId="240D85BA" w:rsidR="00D77110" w:rsidRPr="00005042" w:rsidRDefault="00D77110" w:rsidP="00005042">
      <w:pPr>
        <w:spacing w:line="480" w:lineRule="auto"/>
        <w:jc w:val="both"/>
        <w:rPr>
          <w:rFonts w:ascii="Times New Roman" w:hAnsi="Times New Roman" w:cs="Times New Roman"/>
        </w:rPr>
      </w:pPr>
      <w:r w:rsidRPr="00005042">
        <w:rPr>
          <w:rFonts w:ascii="Times New Roman" w:hAnsi="Times New Roman" w:cs="Times New Roman"/>
        </w:rPr>
        <w:t xml:space="preserve">En el </w:t>
      </w:r>
      <w:r w:rsidR="00682CD4" w:rsidRPr="00005042">
        <w:rPr>
          <w:rFonts w:ascii="Times New Roman" w:hAnsi="Times New Roman" w:cs="Times New Roman"/>
        </w:rPr>
        <w:t>Capítulo I</w:t>
      </w:r>
      <w:r w:rsidRPr="00005042">
        <w:rPr>
          <w:rFonts w:ascii="Times New Roman" w:hAnsi="Times New Roman" w:cs="Times New Roman"/>
        </w:rPr>
        <w:t xml:space="preserve">, se </w:t>
      </w:r>
      <w:r w:rsidR="00F41A22" w:rsidRPr="00005042">
        <w:rPr>
          <w:rFonts w:ascii="Times New Roman" w:hAnsi="Times New Roman" w:cs="Times New Roman"/>
        </w:rPr>
        <w:t>desplegará</w:t>
      </w:r>
      <w:r w:rsidRPr="00005042">
        <w:rPr>
          <w:rFonts w:ascii="Times New Roman" w:hAnsi="Times New Roman" w:cs="Times New Roman"/>
        </w:rPr>
        <w:t xml:space="preserve"> los</w:t>
      </w:r>
      <w:r w:rsidR="00682CD4" w:rsidRPr="00005042">
        <w:rPr>
          <w:rFonts w:ascii="Times New Roman" w:hAnsi="Times New Roman" w:cs="Times New Roman"/>
        </w:rPr>
        <w:t xml:space="preserve"> diferentes </w:t>
      </w:r>
      <w:r w:rsidRPr="00005042">
        <w:rPr>
          <w:rFonts w:ascii="Times New Roman" w:hAnsi="Times New Roman" w:cs="Times New Roman"/>
        </w:rPr>
        <w:t>requisitos que se necesitan para la legalización de un negocio de comida u expendio de alimentos</w:t>
      </w:r>
      <w:r w:rsidR="00682CD4" w:rsidRPr="00005042">
        <w:rPr>
          <w:rFonts w:ascii="Times New Roman" w:hAnsi="Times New Roman" w:cs="Times New Roman"/>
        </w:rPr>
        <w:t xml:space="preserve">, también los diferentes conceptos de principios generales de higiene de alimentos </w:t>
      </w:r>
      <w:r w:rsidR="00DE193F" w:rsidRPr="00005042">
        <w:rPr>
          <w:rFonts w:ascii="Times New Roman" w:hAnsi="Times New Roman" w:cs="Times New Roman"/>
        </w:rPr>
        <w:t>que contiene</w:t>
      </w:r>
      <w:r w:rsidR="00682CD4" w:rsidRPr="00005042">
        <w:rPr>
          <w:rFonts w:ascii="Times New Roman" w:hAnsi="Times New Roman" w:cs="Times New Roman"/>
        </w:rPr>
        <w:t xml:space="preserve"> un Manual </w:t>
      </w:r>
      <w:r w:rsidR="00DE193F" w:rsidRPr="00005042">
        <w:rPr>
          <w:rFonts w:ascii="Times New Roman" w:hAnsi="Times New Roman" w:cs="Times New Roman"/>
        </w:rPr>
        <w:t>de BPMs</w:t>
      </w:r>
      <w:r w:rsidR="00682CD4" w:rsidRPr="00005042">
        <w:rPr>
          <w:rFonts w:ascii="Times New Roman" w:hAnsi="Times New Roman" w:cs="Times New Roman"/>
        </w:rPr>
        <w:t>.</w:t>
      </w:r>
    </w:p>
    <w:p w14:paraId="12C8050A" w14:textId="77777777" w:rsidR="00096E6D" w:rsidRPr="00005042" w:rsidRDefault="00096E6D" w:rsidP="00005042">
      <w:pPr>
        <w:spacing w:line="480" w:lineRule="auto"/>
        <w:rPr>
          <w:rFonts w:ascii="Times New Roman" w:hAnsi="Times New Roman" w:cs="Times New Roman"/>
          <w:b/>
          <w:szCs w:val="22"/>
          <w:u w:val="single"/>
        </w:rPr>
      </w:pPr>
    </w:p>
    <w:p w14:paraId="307CF85D" w14:textId="3C9DEF47" w:rsidR="00096E6D" w:rsidRPr="00005042" w:rsidRDefault="00C11558" w:rsidP="00005042">
      <w:pPr>
        <w:pStyle w:val="Prrafodelista"/>
        <w:numPr>
          <w:ilvl w:val="1"/>
          <w:numId w:val="6"/>
        </w:numPr>
        <w:spacing w:line="480" w:lineRule="auto"/>
        <w:jc w:val="both"/>
        <w:rPr>
          <w:rFonts w:ascii="Times New Roman" w:hAnsi="Times New Roman" w:cs="Times New Roman"/>
          <w:bCs/>
          <w:color w:val="FF0000"/>
        </w:rPr>
      </w:pPr>
      <w:r w:rsidRPr="006438E8">
        <w:rPr>
          <w:rStyle w:val="Ttulo2Car"/>
        </w:rPr>
        <w:t xml:space="preserve"> </w:t>
      </w:r>
      <w:bookmarkStart w:id="11" w:name="_Toc105708938"/>
      <w:r w:rsidR="0098589A" w:rsidRPr="006438E8">
        <w:rPr>
          <w:rStyle w:val="Ttulo2Car"/>
        </w:rPr>
        <w:t>Análisis de la zona de estudio</w:t>
      </w:r>
      <w:bookmarkEnd w:id="11"/>
      <w:r w:rsidR="0098589A" w:rsidRPr="00005042">
        <w:rPr>
          <w:rFonts w:ascii="Times New Roman" w:hAnsi="Times New Roman" w:cs="Times New Roman"/>
          <w:b/>
          <w:bCs/>
          <w:color w:val="auto"/>
        </w:rPr>
        <w:t xml:space="preserve"> </w:t>
      </w:r>
      <w:r w:rsidR="001C2220" w:rsidRPr="00005042">
        <w:rPr>
          <w:rFonts w:ascii="Times New Roman" w:hAnsi="Times New Roman" w:cs="Times New Roman"/>
          <w:b/>
          <w:bCs/>
          <w:color w:val="auto"/>
        </w:rPr>
        <w:t>–</w:t>
      </w:r>
      <w:r w:rsidR="006C09B4" w:rsidRPr="00005042">
        <w:rPr>
          <w:rFonts w:ascii="Times New Roman" w:hAnsi="Times New Roman" w:cs="Times New Roman"/>
          <w:b/>
          <w:bCs/>
          <w:color w:val="auto"/>
        </w:rPr>
        <w:t xml:space="preserve"> </w:t>
      </w:r>
      <w:r w:rsidR="006C09B4" w:rsidRPr="00005042">
        <w:rPr>
          <w:rFonts w:ascii="Times New Roman" w:hAnsi="Times New Roman" w:cs="Times New Roman"/>
          <w:bCs/>
          <w:color w:val="auto"/>
        </w:rPr>
        <w:t>P</w:t>
      </w:r>
      <w:r w:rsidR="001C2220" w:rsidRPr="00005042">
        <w:rPr>
          <w:rFonts w:ascii="Times New Roman" w:hAnsi="Times New Roman" w:cs="Times New Roman"/>
          <w:bCs/>
          <w:color w:val="auto"/>
        </w:rPr>
        <w:t>arroquia Llano Chico</w:t>
      </w:r>
      <w:r w:rsidR="0098589A" w:rsidRPr="00005042">
        <w:rPr>
          <w:rFonts w:ascii="Times New Roman" w:hAnsi="Times New Roman" w:cs="Times New Roman"/>
          <w:bCs/>
          <w:color w:val="auto"/>
        </w:rPr>
        <w:t xml:space="preserve"> </w:t>
      </w:r>
    </w:p>
    <w:p w14:paraId="7598BEAA" w14:textId="2655077C" w:rsidR="00096E6D" w:rsidRPr="00005042" w:rsidRDefault="00C11558" w:rsidP="006438E8">
      <w:pPr>
        <w:pStyle w:val="Ttulo2"/>
      </w:pPr>
      <w:r w:rsidRPr="00005042">
        <w:t xml:space="preserve"> </w:t>
      </w:r>
      <w:bookmarkStart w:id="12" w:name="_Toc105708939"/>
      <w:r w:rsidR="0098589A" w:rsidRPr="00005042">
        <w:t>Marco legal</w:t>
      </w:r>
      <w:bookmarkEnd w:id="12"/>
      <w:r w:rsidR="00577AB8" w:rsidRPr="00005042">
        <w:t xml:space="preserve"> </w:t>
      </w:r>
    </w:p>
    <w:p w14:paraId="6C06F713" w14:textId="5690A9B9" w:rsidR="00C11558" w:rsidRPr="00005042" w:rsidRDefault="00C11558"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Patente Municipal</w:t>
      </w:r>
    </w:p>
    <w:p w14:paraId="45444013" w14:textId="0E0BF705" w:rsidR="00C11558" w:rsidRPr="00005042" w:rsidRDefault="00C11558" w:rsidP="00005042">
      <w:pPr>
        <w:spacing w:line="480" w:lineRule="auto"/>
        <w:ind w:left="709"/>
        <w:jc w:val="both"/>
        <w:rPr>
          <w:rFonts w:ascii="Times New Roman" w:hAnsi="Times New Roman" w:cs="Times New Roman"/>
          <w:bCs/>
          <w:color w:val="auto"/>
        </w:rPr>
      </w:pPr>
      <w:r w:rsidRPr="00005042">
        <w:rPr>
          <w:rFonts w:ascii="Times New Roman" w:hAnsi="Times New Roman" w:cs="Times New Roman"/>
          <w:bCs/>
          <w:color w:val="auto"/>
        </w:rPr>
        <w:t>Requisitos:</w:t>
      </w:r>
    </w:p>
    <w:p w14:paraId="7C1038C7" w14:textId="16919C44" w:rsidR="00C11558" w:rsidRPr="00005042" w:rsidRDefault="00C11558"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Inscripción del Ruc o RIMPE en el Servicio de Rentas Internas.</w:t>
      </w:r>
    </w:p>
    <w:p w14:paraId="61FC9A99" w14:textId="15808221" w:rsidR="00C11558" w:rsidRPr="00005042" w:rsidRDefault="00C11558"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Formulario de inscripción RAET o Patente Municipal para personas naturales o </w:t>
      </w:r>
      <w:r w:rsidR="008C3EB3" w:rsidRPr="00005042">
        <w:rPr>
          <w:rFonts w:ascii="Times New Roman" w:hAnsi="Times New Roman" w:cs="Times New Roman"/>
          <w:bCs/>
          <w:color w:val="auto"/>
        </w:rPr>
        <w:t>jurídicas.</w:t>
      </w:r>
    </w:p>
    <w:p w14:paraId="7E0CF916" w14:textId="6649CFBE" w:rsidR="008C3EB3" w:rsidRPr="00005042" w:rsidRDefault="008C3EB3"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Número del predio del domicilio tributario de la persona natural o jurídica.</w:t>
      </w:r>
    </w:p>
    <w:p w14:paraId="38B3A722" w14:textId="383F9D1E" w:rsidR="008C3EB3" w:rsidRPr="00005042" w:rsidRDefault="008C3EB3"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Copia de c</w:t>
      </w:r>
      <w:r w:rsidR="009667F7">
        <w:rPr>
          <w:rFonts w:ascii="Times New Roman" w:hAnsi="Times New Roman" w:cs="Times New Roman"/>
          <w:bCs/>
          <w:color w:val="auto"/>
        </w:rPr>
        <w:t>é</w:t>
      </w:r>
      <w:r w:rsidRPr="00005042">
        <w:rPr>
          <w:rFonts w:ascii="Times New Roman" w:hAnsi="Times New Roman" w:cs="Times New Roman"/>
          <w:bCs/>
          <w:color w:val="auto"/>
        </w:rPr>
        <w:t>dula de ambos lados.</w:t>
      </w:r>
    </w:p>
    <w:p w14:paraId="5F1F8789" w14:textId="46205C5D" w:rsidR="008C3EB3" w:rsidRPr="00005042" w:rsidRDefault="008C3EB3"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Copia de papeleta de </w:t>
      </w:r>
      <w:r w:rsidR="00803BDC" w:rsidRPr="00005042">
        <w:rPr>
          <w:rFonts w:ascii="Times New Roman" w:hAnsi="Times New Roman" w:cs="Times New Roman"/>
          <w:bCs/>
          <w:color w:val="auto"/>
        </w:rPr>
        <w:t>votación</w:t>
      </w:r>
      <w:r w:rsidRPr="00005042">
        <w:rPr>
          <w:rFonts w:ascii="Times New Roman" w:hAnsi="Times New Roman" w:cs="Times New Roman"/>
          <w:bCs/>
          <w:color w:val="auto"/>
        </w:rPr>
        <w:t xml:space="preserve"> de ambos lados</w:t>
      </w:r>
      <w:r w:rsidR="00803BDC" w:rsidRPr="00005042">
        <w:rPr>
          <w:rFonts w:ascii="Times New Roman" w:hAnsi="Times New Roman" w:cs="Times New Roman"/>
          <w:bCs/>
          <w:color w:val="auto"/>
        </w:rPr>
        <w:t>.</w:t>
      </w:r>
    </w:p>
    <w:p w14:paraId="65DD5E66" w14:textId="17103AE7" w:rsidR="00803BDC" w:rsidRPr="00005042" w:rsidRDefault="00803BDC"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Copia de la factura de un servicio básico del </w:t>
      </w:r>
      <w:r w:rsidR="00DE193F" w:rsidRPr="00005042">
        <w:rPr>
          <w:rFonts w:ascii="Times New Roman" w:hAnsi="Times New Roman" w:cs="Times New Roman"/>
          <w:bCs/>
          <w:color w:val="auto"/>
        </w:rPr>
        <w:t>domicilio tributario</w:t>
      </w:r>
      <w:r w:rsidRPr="00005042">
        <w:rPr>
          <w:rFonts w:ascii="Times New Roman" w:hAnsi="Times New Roman" w:cs="Times New Roman"/>
          <w:bCs/>
          <w:color w:val="auto"/>
        </w:rPr>
        <w:t>.</w:t>
      </w:r>
    </w:p>
    <w:p w14:paraId="258E6EBA" w14:textId="3568FA5E" w:rsidR="00803BDC" w:rsidRPr="00005042" w:rsidRDefault="00803BDC"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Copia del carnet de discapacidad (si es que aplica).</w:t>
      </w:r>
    </w:p>
    <w:p w14:paraId="5B4D78CE" w14:textId="495D81F2" w:rsidR="00803BDC" w:rsidRPr="00005042" w:rsidRDefault="00803BDC"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 Copia del carnet de artesano calificado (si es que aplica).</w:t>
      </w:r>
    </w:p>
    <w:p w14:paraId="687AC827" w14:textId="4411677C" w:rsidR="00803BDC" w:rsidRPr="00005042" w:rsidRDefault="00803BDC" w:rsidP="00005042">
      <w:pPr>
        <w:pStyle w:val="Prrafodelista"/>
        <w:numPr>
          <w:ilvl w:val="0"/>
          <w:numId w:val="14"/>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En caso que el trámite lo realice una tercera persona, bastar</w:t>
      </w:r>
      <w:r w:rsidR="009667F7">
        <w:rPr>
          <w:rFonts w:ascii="Times New Roman" w:hAnsi="Times New Roman" w:cs="Times New Roman"/>
          <w:bCs/>
          <w:color w:val="auto"/>
        </w:rPr>
        <w:t>á</w:t>
      </w:r>
      <w:r w:rsidRPr="00005042">
        <w:rPr>
          <w:rFonts w:ascii="Times New Roman" w:hAnsi="Times New Roman" w:cs="Times New Roman"/>
          <w:bCs/>
          <w:color w:val="auto"/>
        </w:rPr>
        <w:t xml:space="preserve"> una carta de autorización sencilla.</w:t>
      </w:r>
      <w:sdt>
        <w:sdtPr>
          <w:rPr>
            <w:rFonts w:ascii="Times New Roman" w:hAnsi="Times New Roman" w:cs="Times New Roman"/>
            <w:bCs/>
            <w:color w:val="auto"/>
          </w:rPr>
          <w:id w:val="319850633"/>
          <w:citation/>
        </w:sdtPr>
        <w:sdtEndPr/>
        <w:sdtContent>
          <w:r w:rsidRPr="00005042">
            <w:rPr>
              <w:rFonts w:ascii="Times New Roman" w:hAnsi="Times New Roman" w:cs="Times New Roman"/>
              <w:bCs/>
              <w:color w:val="auto"/>
            </w:rPr>
            <w:fldChar w:fldCharType="begin"/>
          </w:r>
          <w:r w:rsidRPr="00005042">
            <w:rPr>
              <w:rFonts w:ascii="Times New Roman" w:hAnsi="Times New Roman" w:cs="Times New Roman"/>
              <w:bCs/>
              <w:color w:val="auto"/>
            </w:rPr>
            <w:instrText xml:space="preserve"> CITATION Per22 \l 12298 </w:instrText>
          </w:r>
          <w:r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(Permisos Quito, 2022)</w:t>
          </w:r>
          <w:r w:rsidRPr="00005042">
            <w:rPr>
              <w:rFonts w:ascii="Times New Roman" w:hAnsi="Times New Roman" w:cs="Times New Roman"/>
              <w:bCs/>
              <w:color w:val="auto"/>
            </w:rPr>
            <w:fldChar w:fldCharType="end"/>
          </w:r>
        </w:sdtContent>
      </w:sdt>
    </w:p>
    <w:p w14:paraId="5D446FC3" w14:textId="77777777" w:rsidR="00C11558" w:rsidRPr="00005042" w:rsidRDefault="00C11558" w:rsidP="00005042">
      <w:pPr>
        <w:spacing w:line="480" w:lineRule="auto"/>
        <w:ind w:left="709"/>
        <w:jc w:val="both"/>
        <w:rPr>
          <w:rFonts w:ascii="Times New Roman" w:hAnsi="Times New Roman" w:cs="Times New Roman"/>
          <w:bCs/>
          <w:color w:val="auto"/>
        </w:rPr>
      </w:pPr>
    </w:p>
    <w:p w14:paraId="7FD77C23" w14:textId="368F8EC0" w:rsidR="00096E6D" w:rsidRPr="00005042" w:rsidRDefault="00763C0A"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Obtención del RUC o RIMPE.</w:t>
      </w:r>
    </w:p>
    <w:p w14:paraId="36F26020" w14:textId="05091CFA" w:rsidR="007B67E3" w:rsidRPr="00005042" w:rsidRDefault="007E4EBE"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Cs/>
          <w:color w:val="auto"/>
        </w:rPr>
        <w:t>Requisitos</w:t>
      </w:r>
      <w:r w:rsidR="00520DE3" w:rsidRPr="00005042">
        <w:rPr>
          <w:rFonts w:ascii="Times New Roman" w:hAnsi="Times New Roman" w:cs="Times New Roman"/>
          <w:bCs/>
          <w:color w:val="auto"/>
        </w:rPr>
        <w:t>:</w:t>
      </w:r>
    </w:p>
    <w:p w14:paraId="6C6F4DD0" w14:textId="41CB4059" w:rsidR="00520DE3" w:rsidRPr="00005042" w:rsidRDefault="00520DE3" w:rsidP="00005042">
      <w:pPr>
        <w:pStyle w:val="Prrafodelista"/>
        <w:numPr>
          <w:ilvl w:val="0"/>
          <w:numId w:val="8"/>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w:t>
      </w:r>
      <w:r w:rsidR="009667F7">
        <w:rPr>
          <w:rFonts w:ascii="Times New Roman" w:hAnsi="Times New Roman" w:cs="Times New Roman"/>
          <w:bCs/>
          <w:color w:val="auto"/>
        </w:rPr>
        <w:t>é</w:t>
      </w:r>
      <w:r w:rsidRPr="00005042">
        <w:rPr>
          <w:rFonts w:ascii="Times New Roman" w:hAnsi="Times New Roman" w:cs="Times New Roman"/>
          <w:bCs/>
          <w:color w:val="auto"/>
        </w:rPr>
        <w:t>dula de Identificación.</w:t>
      </w:r>
    </w:p>
    <w:p w14:paraId="3FE76D02" w14:textId="1F2BA3A4" w:rsidR="00520DE3" w:rsidRPr="00005042" w:rsidRDefault="00520DE3" w:rsidP="00005042">
      <w:pPr>
        <w:pStyle w:val="Prrafodelista"/>
        <w:numPr>
          <w:ilvl w:val="0"/>
          <w:numId w:val="8"/>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Certificado de Votación.</w:t>
      </w:r>
    </w:p>
    <w:p w14:paraId="3DBDCF38" w14:textId="51E26109" w:rsidR="00520DE3" w:rsidRPr="00005042" w:rsidRDefault="00520DE3" w:rsidP="00005042">
      <w:pPr>
        <w:pStyle w:val="Prrafodelista"/>
        <w:numPr>
          <w:ilvl w:val="0"/>
          <w:numId w:val="8"/>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Documento para registrar el establecimiento del domicilio del contribuyente.</w:t>
      </w:r>
    </w:p>
    <w:p w14:paraId="6B9BFA9C" w14:textId="2D706109" w:rsidR="00520DE3" w:rsidRPr="00005042" w:rsidRDefault="00520DE3" w:rsidP="00005042">
      <w:pPr>
        <w:pStyle w:val="Prrafodelista"/>
        <w:numPr>
          <w:ilvl w:val="0"/>
          <w:numId w:val="8"/>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Factura, planilla, comprobante de pago de agua potable o teléfono</w:t>
      </w:r>
      <w:sdt>
        <w:sdtPr>
          <w:rPr>
            <w:rFonts w:ascii="Times New Roman" w:hAnsi="Times New Roman" w:cs="Times New Roman"/>
            <w:bCs/>
            <w:color w:val="auto"/>
          </w:rPr>
          <w:id w:val="-101417915"/>
          <w:citation/>
        </w:sdtPr>
        <w:sdtEndPr/>
        <w:sdtContent>
          <w:r w:rsidR="00803BDC" w:rsidRPr="00005042">
            <w:rPr>
              <w:rFonts w:ascii="Times New Roman" w:hAnsi="Times New Roman" w:cs="Times New Roman"/>
              <w:bCs/>
              <w:color w:val="auto"/>
            </w:rPr>
            <w:fldChar w:fldCharType="begin"/>
          </w:r>
          <w:r w:rsidR="00803BDC" w:rsidRPr="00005042">
            <w:rPr>
              <w:rFonts w:ascii="Times New Roman" w:hAnsi="Times New Roman" w:cs="Times New Roman"/>
              <w:bCs/>
              <w:color w:val="auto"/>
            </w:rPr>
            <w:instrText xml:space="preserve"> CITATION Ser22 \l 12298 </w:instrText>
          </w:r>
          <w:r w:rsidR="00803BDC"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(Servicio de Rentas Internas, 2022)</w:t>
          </w:r>
          <w:r w:rsidR="00803BDC"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08C238A3" w14:textId="4E3933B1" w:rsidR="00096E6D" w:rsidRPr="00005042" w:rsidRDefault="00763C0A"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Licencia Única de Actividades Económicas (LUAE)</w:t>
      </w:r>
    </w:p>
    <w:p w14:paraId="087AE5DA" w14:textId="448BA860" w:rsidR="00065715" w:rsidRPr="00005042" w:rsidRDefault="00065715"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Cs/>
          <w:color w:val="auto"/>
        </w:rPr>
        <w:t>Requisitos:</w:t>
      </w:r>
    </w:p>
    <w:p w14:paraId="174B731C" w14:textId="462F1068"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Formulario de solicitud LUAE.</w:t>
      </w:r>
    </w:p>
    <w:p w14:paraId="6C5CFBA6" w14:textId="0D952D09"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Formulario Reglas técnicas de arquitectura y urbanismo para LUAE.</w:t>
      </w:r>
    </w:p>
    <w:p w14:paraId="2EED5FFA" w14:textId="7247A27B"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Pago de la patente municipal.</w:t>
      </w:r>
    </w:p>
    <w:p w14:paraId="5BE4C432" w14:textId="0F318D83"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Copia de c</w:t>
      </w:r>
      <w:r w:rsidR="009667F7">
        <w:rPr>
          <w:rFonts w:ascii="Times New Roman" w:hAnsi="Times New Roman" w:cs="Times New Roman"/>
          <w:bCs/>
          <w:color w:val="auto"/>
        </w:rPr>
        <w:t>é</w:t>
      </w:r>
      <w:r w:rsidRPr="00005042">
        <w:rPr>
          <w:rFonts w:ascii="Times New Roman" w:hAnsi="Times New Roman" w:cs="Times New Roman"/>
          <w:bCs/>
          <w:color w:val="auto"/>
        </w:rPr>
        <w:t>dula, de ambos lados.</w:t>
      </w:r>
    </w:p>
    <w:p w14:paraId="4534BC73" w14:textId="27D351AE"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Copia de papeleta de votación, ambos lados.</w:t>
      </w:r>
    </w:p>
    <w:p w14:paraId="0363D447" w14:textId="17AAA84F"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Copia de la factura de un servicio básico del domicilio tributario.</w:t>
      </w:r>
    </w:p>
    <w:p w14:paraId="3C1BF59F" w14:textId="76D7A614"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Foto del r</w:t>
      </w:r>
      <w:r w:rsidR="009667F7">
        <w:rPr>
          <w:rFonts w:ascii="Times New Roman" w:hAnsi="Times New Roman" w:cs="Times New Roman"/>
          <w:bCs/>
          <w:color w:val="auto"/>
        </w:rPr>
        <w:t>ó</w:t>
      </w:r>
      <w:r w:rsidRPr="00005042">
        <w:rPr>
          <w:rFonts w:ascii="Times New Roman" w:hAnsi="Times New Roman" w:cs="Times New Roman"/>
          <w:bCs/>
          <w:color w:val="auto"/>
        </w:rPr>
        <w:t>tulo, medidas y material del mismo.</w:t>
      </w:r>
    </w:p>
    <w:p w14:paraId="058A96FA" w14:textId="4C90EA5F"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Autorización del dueño del predio, en el que le permite colocar el rotulo.</w:t>
      </w:r>
    </w:p>
    <w:p w14:paraId="3235948E" w14:textId="2F70FD4A" w:rsidR="00065715" w:rsidRPr="00005042" w:rsidRDefault="00065715" w:rsidP="00005042">
      <w:pPr>
        <w:pStyle w:val="Prrafodelista"/>
        <w:numPr>
          <w:ilvl w:val="0"/>
          <w:numId w:val="9"/>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En caso que el trámite lo realice una tercera persona, bastar</w:t>
      </w:r>
      <w:r w:rsidR="009667F7">
        <w:rPr>
          <w:rFonts w:ascii="Times New Roman" w:hAnsi="Times New Roman" w:cs="Times New Roman"/>
          <w:bCs/>
          <w:color w:val="auto"/>
        </w:rPr>
        <w:t>á</w:t>
      </w:r>
      <w:r w:rsidRPr="00005042">
        <w:rPr>
          <w:rFonts w:ascii="Times New Roman" w:hAnsi="Times New Roman" w:cs="Times New Roman"/>
          <w:bCs/>
          <w:color w:val="auto"/>
        </w:rPr>
        <w:t xml:space="preserve"> una carta sencilla de autorización.</w:t>
      </w:r>
      <w:sdt>
        <w:sdtPr>
          <w:rPr>
            <w:rFonts w:ascii="Times New Roman" w:hAnsi="Times New Roman" w:cs="Times New Roman"/>
            <w:bCs/>
            <w:color w:val="auto"/>
          </w:rPr>
          <w:id w:val="-994727838"/>
          <w:citation/>
        </w:sdtPr>
        <w:sdtEndPr/>
        <w:sdtContent>
          <w:r w:rsidR="00803BDC" w:rsidRPr="00005042">
            <w:rPr>
              <w:rFonts w:ascii="Times New Roman" w:hAnsi="Times New Roman" w:cs="Times New Roman"/>
              <w:bCs/>
              <w:color w:val="auto"/>
            </w:rPr>
            <w:fldChar w:fldCharType="begin"/>
          </w:r>
          <w:r w:rsidR="00803BDC" w:rsidRPr="00005042">
            <w:rPr>
              <w:rFonts w:ascii="Times New Roman" w:hAnsi="Times New Roman" w:cs="Times New Roman"/>
              <w:bCs/>
              <w:color w:val="auto"/>
            </w:rPr>
            <w:instrText xml:space="preserve"> CITATION Per22 \l 12298 </w:instrText>
          </w:r>
          <w:r w:rsidR="00803BDC"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(Permisos Quito, 2022)</w:t>
          </w:r>
          <w:r w:rsidR="00803BDC" w:rsidRPr="00005042">
            <w:rPr>
              <w:rFonts w:ascii="Times New Roman" w:hAnsi="Times New Roman" w:cs="Times New Roman"/>
              <w:bCs/>
              <w:color w:val="auto"/>
            </w:rPr>
            <w:fldChar w:fldCharType="end"/>
          </w:r>
        </w:sdtContent>
      </w:sdt>
    </w:p>
    <w:p w14:paraId="03AAC9CF" w14:textId="275E1CE0" w:rsidR="00763C0A" w:rsidRPr="00005042" w:rsidRDefault="00763C0A"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Permiso de Funcionamiento del Ministerio del Interior o P.A.F. (Permisos Anuales de Funcionamiento).</w:t>
      </w:r>
    </w:p>
    <w:p w14:paraId="20A452E4" w14:textId="2DC7B3B2" w:rsidR="00065715" w:rsidRPr="00005042" w:rsidRDefault="00A7072E" w:rsidP="00005042">
      <w:pPr>
        <w:spacing w:line="480" w:lineRule="auto"/>
        <w:ind w:left="709"/>
        <w:jc w:val="both"/>
        <w:rPr>
          <w:rFonts w:ascii="Times New Roman" w:hAnsi="Times New Roman" w:cs="Times New Roman"/>
          <w:bCs/>
          <w:color w:val="auto"/>
        </w:rPr>
      </w:pPr>
      <w:r w:rsidRPr="00005042">
        <w:rPr>
          <w:rFonts w:ascii="Times New Roman" w:hAnsi="Times New Roman" w:cs="Times New Roman"/>
          <w:bCs/>
          <w:color w:val="auto"/>
        </w:rPr>
        <w:t>Siguientes pasos:</w:t>
      </w:r>
    </w:p>
    <w:p w14:paraId="61457453" w14:textId="4D17CDF8" w:rsidR="00A7072E" w:rsidRPr="00005042" w:rsidRDefault="00A7072E" w:rsidP="009667F7">
      <w:pPr>
        <w:pStyle w:val="Prrafodelista"/>
        <w:numPr>
          <w:ilvl w:val="0"/>
          <w:numId w:val="10"/>
        </w:numPr>
        <w:spacing w:line="480" w:lineRule="auto"/>
        <w:jc w:val="left"/>
        <w:rPr>
          <w:rFonts w:ascii="Times New Roman" w:hAnsi="Times New Roman" w:cs="Times New Roman"/>
          <w:bCs/>
          <w:color w:val="auto"/>
        </w:rPr>
      </w:pPr>
      <w:r w:rsidRPr="00005042">
        <w:rPr>
          <w:rFonts w:ascii="Times New Roman" w:hAnsi="Times New Roman" w:cs="Times New Roman"/>
          <w:bCs/>
          <w:color w:val="auto"/>
        </w:rPr>
        <w:t>Ingresar a la página: http:/www.mdi.gob.ec/app.sitmint7/logueo/login_ms_pf.php</w:t>
      </w:r>
    </w:p>
    <w:p w14:paraId="25457D4F" w14:textId="67707EA8" w:rsidR="00A7072E" w:rsidRPr="00005042" w:rsidRDefault="00A7072E"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Regístrese como usuario de del sistema P.A.F.</w:t>
      </w:r>
    </w:p>
    <w:p w14:paraId="179DF549" w14:textId="134BDED5" w:rsidR="00A7072E" w:rsidRPr="00005042" w:rsidRDefault="00A7072E"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Registre su establecimiento.</w:t>
      </w:r>
    </w:p>
    <w:p w14:paraId="61B7E30C" w14:textId="78294EFA" w:rsidR="00A7072E" w:rsidRPr="00005042" w:rsidRDefault="00A7072E"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Ingrese un trámite de nuevo permiso.</w:t>
      </w:r>
    </w:p>
    <w:p w14:paraId="63C7BFD5" w14:textId="752607B2" w:rsidR="00A7072E" w:rsidRPr="00005042" w:rsidRDefault="00A7072E"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Generar tramite.</w:t>
      </w:r>
    </w:p>
    <w:p w14:paraId="011747B1" w14:textId="1084313A" w:rsidR="00A7072E" w:rsidRPr="00005042" w:rsidRDefault="00A7072E"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Verificación de requisitos: Aquí se debe adjuntar la patente y la LUAE.</w:t>
      </w:r>
    </w:p>
    <w:p w14:paraId="3A613B70" w14:textId="036FC9D7" w:rsidR="00A7072E" w:rsidRPr="00005042" w:rsidRDefault="00037482"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Notificaciones recibidas: para conocer la fecha de pago del permiso en el Banco del Pacifico.</w:t>
      </w:r>
    </w:p>
    <w:p w14:paraId="28489458" w14:textId="576C0B32" w:rsidR="00037482" w:rsidRPr="00005042" w:rsidRDefault="00037482"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Cancela el comprobante de pago.</w:t>
      </w:r>
    </w:p>
    <w:p w14:paraId="729EF6B9" w14:textId="1F92223E" w:rsidR="00037482" w:rsidRPr="00005042" w:rsidRDefault="00037482" w:rsidP="00005042">
      <w:pPr>
        <w:pStyle w:val="Prrafodelista"/>
        <w:numPr>
          <w:ilvl w:val="0"/>
          <w:numId w:val="10"/>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Ingresar al portal para imprimir el Permiso Anual de Funcionamiento.</w:t>
      </w:r>
      <w:sdt>
        <w:sdtPr>
          <w:rPr>
            <w:rFonts w:ascii="Times New Roman" w:hAnsi="Times New Roman" w:cs="Times New Roman"/>
            <w:bCs/>
            <w:color w:val="auto"/>
          </w:rPr>
          <w:id w:val="-45382482"/>
          <w:citation/>
        </w:sdtPr>
        <w:sdtEndPr/>
        <w:sdtContent>
          <w:r w:rsidR="00803BDC" w:rsidRPr="00005042">
            <w:rPr>
              <w:rFonts w:ascii="Times New Roman" w:hAnsi="Times New Roman" w:cs="Times New Roman"/>
              <w:bCs/>
              <w:color w:val="auto"/>
            </w:rPr>
            <w:fldChar w:fldCharType="begin"/>
          </w:r>
          <w:r w:rsidR="00803BDC" w:rsidRPr="00005042">
            <w:rPr>
              <w:rFonts w:ascii="Times New Roman" w:hAnsi="Times New Roman" w:cs="Times New Roman"/>
              <w:bCs/>
              <w:color w:val="auto"/>
            </w:rPr>
            <w:instrText xml:space="preserve"> CITATION Per22 \l 12298 </w:instrText>
          </w:r>
          <w:r w:rsidR="00803BDC"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(Permisos Quito, 2022)</w:t>
          </w:r>
          <w:r w:rsidR="00803BDC" w:rsidRPr="00005042">
            <w:rPr>
              <w:rFonts w:ascii="Times New Roman" w:hAnsi="Times New Roman" w:cs="Times New Roman"/>
              <w:bCs/>
              <w:color w:val="auto"/>
            </w:rPr>
            <w:fldChar w:fldCharType="end"/>
          </w:r>
        </w:sdtContent>
      </w:sdt>
    </w:p>
    <w:p w14:paraId="3D3EA574" w14:textId="79A5989F" w:rsidR="00763C0A" w:rsidRPr="00005042" w:rsidRDefault="00763C0A"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 xml:space="preserve">Permiso de Funcionamiento de la Agencia de Regulación, Control y Vigilancia Sanitaria (ARCSA). </w:t>
      </w:r>
    </w:p>
    <w:p w14:paraId="7A59132C" w14:textId="3EAE7695" w:rsidR="00037482" w:rsidRPr="00005042" w:rsidRDefault="00037482"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Cs/>
          <w:color w:val="auto"/>
        </w:rPr>
        <w:t>Siguientes pasos:</w:t>
      </w:r>
    </w:p>
    <w:p w14:paraId="460806DF" w14:textId="7A184D9C" w:rsidR="00037482" w:rsidRPr="00005042" w:rsidRDefault="00037482" w:rsidP="009667F7">
      <w:pPr>
        <w:pStyle w:val="Prrafodelista"/>
        <w:numPr>
          <w:ilvl w:val="0"/>
          <w:numId w:val="11"/>
        </w:numPr>
        <w:spacing w:line="480" w:lineRule="auto"/>
        <w:jc w:val="left"/>
        <w:rPr>
          <w:rFonts w:ascii="Times New Roman" w:hAnsi="Times New Roman" w:cs="Times New Roman"/>
          <w:bCs/>
          <w:color w:val="auto"/>
        </w:rPr>
      </w:pPr>
      <w:r w:rsidRPr="00005042">
        <w:rPr>
          <w:rFonts w:ascii="Times New Roman" w:hAnsi="Times New Roman" w:cs="Times New Roman"/>
          <w:bCs/>
          <w:color w:val="auto"/>
        </w:rPr>
        <w:t>Ingresar a la página: http:/permisosfuncionamento.controlsanitario.gob.ec/</w:t>
      </w:r>
    </w:p>
    <w:p w14:paraId="11663FF4" w14:textId="72833F73" w:rsidR="00037482" w:rsidRPr="00005042" w:rsidRDefault="00037482"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Creas el usuario y contraseña.</w:t>
      </w:r>
    </w:p>
    <w:p w14:paraId="1AB024DF" w14:textId="3CF6092E" w:rsidR="00037482" w:rsidRPr="00005042" w:rsidRDefault="00037482"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Declarar el año en curso.</w:t>
      </w:r>
    </w:p>
    <w:p w14:paraId="302600B6" w14:textId="384305BF" w:rsidR="00037482" w:rsidRPr="00005042" w:rsidRDefault="00037482"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Llenar datos de establecimiento.</w:t>
      </w:r>
    </w:p>
    <w:p w14:paraId="15D8C67A" w14:textId="7B60EE5E" w:rsidR="00037482" w:rsidRPr="00005042" w:rsidRDefault="00037482"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Buscar actividad económica de su establecimiento.</w:t>
      </w:r>
    </w:p>
    <w:p w14:paraId="664162FE" w14:textId="796251BC" w:rsidR="00037482" w:rsidRPr="00005042" w:rsidRDefault="00037482"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Aceptar y declarar.</w:t>
      </w:r>
    </w:p>
    <w:p w14:paraId="05D64A61" w14:textId="7A8F11C7" w:rsidR="00042B17" w:rsidRPr="00005042" w:rsidRDefault="00042B17"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Acercarse al Banco del Pacifico o BanEcuador con el comprobante del ARCSA después de 24 horas.</w:t>
      </w:r>
    </w:p>
    <w:p w14:paraId="7DFA413E" w14:textId="1A621F0E" w:rsidR="00042B17" w:rsidRPr="00005042" w:rsidRDefault="00042B17" w:rsidP="00005042">
      <w:pPr>
        <w:pStyle w:val="Prrafodelista"/>
        <w:numPr>
          <w:ilvl w:val="0"/>
          <w:numId w:val="11"/>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Al cabo de 48 horas revisar el portal del ARCSA para obtener su permiso de funcionamiento.</w:t>
      </w:r>
      <w:sdt>
        <w:sdtPr>
          <w:rPr>
            <w:rFonts w:ascii="Times New Roman" w:hAnsi="Times New Roman" w:cs="Times New Roman"/>
            <w:bCs/>
            <w:color w:val="auto"/>
          </w:rPr>
          <w:id w:val="709993907"/>
          <w:citation/>
        </w:sdtPr>
        <w:sdtEndPr/>
        <w:sdtContent>
          <w:r w:rsidR="00C63AB0" w:rsidRPr="00005042">
            <w:rPr>
              <w:rFonts w:ascii="Times New Roman" w:hAnsi="Times New Roman" w:cs="Times New Roman"/>
              <w:bCs/>
              <w:color w:val="auto"/>
            </w:rPr>
            <w:fldChar w:fldCharType="begin"/>
          </w:r>
          <w:r w:rsidR="00C63AB0" w:rsidRPr="00005042">
            <w:rPr>
              <w:rFonts w:ascii="Times New Roman" w:hAnsi="Times New Roman" w:cs="Times New Roman"/>
              <w:bCs/>
              <w:color w:val="auto"/>
            </w:rPr>
            <w:instrText xml:space="preserve"> CITATION Per22 \l 12298 </w:instrText>
          </w:r>
          <w:r w:rsidR="00C63AB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(Permisos Quito, 2022)</w:t>
          </w:r>
          <w:r w:rsidR="00C63AB0" w:rsidRPr="00005042">
            <w:rPr>
              <w:rFonts w:ascii="Times New Roman" w:hAnsi="Times New Roman" w:cs="Times New Roman"/>
              <w:bCs/>
              <w:color w:val="auto"/>
            </w:rPr>
            <w:fldChar w:fldCharType="end"/>
          </w:r>
        </w:sdtContent>
      </w:sdt>
    </w:p>
    <w:p w14:paraId="04C8C682" w14:textId="5D184FCE" w:rsidR="00042B17" w:rsidRPr="00005042" w:rsidRDefault="00763C0A" w:rsidP="00005042">
      <w:pPr>
        <w:pStyle w:val="Prrafodelista"/>
        <w:numPr>
          <w:ilvl w:val="0"/>
          <w:numId w:val="13"/>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Registro de Alimentos y Bebidas en el Ministerio de Turismo</w:t>
      </w:r>
      <w:r w:rsidR="006C09B4" w:rsidRPr="00005042">
        <w:rPr>
          <w:rFonts w:ascii="Times New Roman" w:hAnsi="Times New Roman" w:cs="Times New Roman"/>
          <w:bCs/>
          <w:color w:val="auto"/>
        </w:rPr>
        <w:t xml:space="preserve"> </w:t>
      </w:r>
      <w:r w:rsidRPr="00005042">
        <w:rPr>
          <w:rFonts w:ascii="Times New Roman" w:hAnsi="Times New Roman" w:cs="Times New Roman"/>
          <w:bCs/>
          <w:color w:val="auto"/>
        </w:rPr>
        <w:t>(según categorización).</w:t>
      </w:r>
    </w:p>
    <w:p w14:paraId="08EBD0F0" w14:textId="7BCDB0F4" w:rsidR="00096E6D" w:rsidRPr="00005042" w:rsidRDefault="00042B17" w:rsidP="00005042">
      <w:pPr>
        <w:spacing w:line="480" w:lineRule="auto"/>
        <w:ind w:left="709"/>
        <w:jc w:val="both"/>
        <w:rPr>
          <w:rFonts w:ascii="Times New Roman" w:hAnsi="Times New Roman" w:cs="Times New Roman"/>
          <w:bCs/>
          <w:color w:val="auto"/>
        </w:rPr>
      </w:pPr>
      <w:r w:rsidRPr="00005042">
        <w:rPr>
          <w:rFonts w:ascii="Times New Roman" w:hAnsi="Times New Roman" w:cs="Times New Roman"/>
          <w:bCs/>
          <w:color w:val="auto"/>
        </w:rPr>
        <w:t>Requisitos:</w:t>
      </w:r>
    </w:p>
    <w:p w14:paraId="65F17977" w14:textId="35103F6E" w:rsidR="00042B17" w:rsidRPr="00005042" w:rsidRDefault="00042B17"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Registro único de contribuyentes (R.U.C)</w:t>
      </w:r>
      <w:r w:rsidR="00CB0478" w:rsidRPr="00005042">
        <w:rPr>
          <w:rFonts w:ascii="Times New Roman" w:hAnsi="Times New Roman" w:cs="Times New Roman"/>
          <w:bCs/>
          <w:color w:val="auto"/>
        </w:rPr>
        <w:t xml:space="preserve"> </w:t>
      </w:r>
      <w:r w:rsidRPr="00005042">
        <w:rPr>
          <w:rFonts w:ascii="Times New Roman" w:hAnsi="Times New Roman" w:cs="Times New Roman"/>
          <w:bCs/>
          <w:color w:val="auto"/>
        </w:rPr>
        <w:t>(verificar Técnico de Registro y/</w:t>
      </w:r>
      <w:r w:rsidR="00DE193F" w:rsidRPr="00005042">
        <w:rPr>
          <w:rFonts w:ascii="Times New Roman" w:hAnsi="Times New Roman" w:cs="Times New Roman"/>
          <w:bCs/>
          <w:color w:val="auto"/>
        </w:rPr>
        <w:t>o Técnico</w:t>
      </w:r>
      <w:r w:rsidRPr="00005042">
        <w:rPr>
          <w:rFonts w:ascii="Times New Roman" w:hAnsi="Times New Roman" w:cs="Times New Roman"/>
          <w:bCs/>
          <w:color w:val="auto"/>
        </w:rPr>
        <w:t xml:space="preserve"> de Gestión y Promoción de Infodigital).</w:t>
      </w:r>
    </w:p>
    <w:p w14:paraId="35DF131C" w14:textId="6BF7D707" w:rsidR="00042B17" w:rsidRPr="00005042" w:rsidRDefault="00042B17"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w:t>
      </w:r>
      <w:r w:rsidR="009667F7">
        <w:rPr>
          <w:rFonts w:ascii="Times New Roman" w:hAnsi="Times New Roman" w:cs="Times New Roman"/>
          <w:bCs/>
          <w:color w:val="auto"/>
        </w:rPr>
        <w:t>é</w:t>
      </w:r>
      <w:r w:rsidRPr="00005042">
        <w:rPr>
          <w:rFonts w:ascii="Times New Roman" w:hAnsi="Times New Roman" w:cs="Times New Roman"/>
          <w:bCs/>
          <w:color w:val="auto"/>
        </w:rPr>
        <w:t xml:space="preserve">dula de Identidad </w:t>
      </w:r>
      <w:r w:rsidR="00CB0478" w:rsidRPr="00005042">
        <w:rPr>
          <w:rFonts w:ascii="Times New Roman" w:hAnsi="Times New Roman" w:cs="Times New Roman"/>
          <w:bCs/>
          <w:color w:val="auto"/>
        </w:rPr>
        <w:t>(verificar Técnico de Registro y/</w:t>
      </w:r>
      <w:r w:rsidR="00DE193F" w:rsidRPr="00005042">
        <w:rPr>
          <w:rFonts w:ascii="Times New Roman" w:hAnsi="Times New Roman" w:cs="Times New Roman"/>
          <w:bCs/>
          <w:color w:val="auto"/>
        </w:rPr>
        <w:t>o Técnico</w:t>
      </w:r>
      <w:r w:rsidR="00CB0478" w:rsidRPr="00005042">
        <w:rPr>
          <w:rFonts w:ascii="Times New Roman" w:hAnsi="Times New Roman" w:cs="Times New Roman"/>
          <w:bCs/>
          <w:color w:val="auto"/>
        </w:rPr>
        <w:t xml:space="preserve"> de Gestión y Promoción de Infodigital).</w:t>
      </w:r>
    </w:p>
    <w:p w14:paraId="18E46BD8" w14:textId="67C3D99D" w:rsidR="00CB0478"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Papeleta de votación (verificar Técnico de Registro y/</w:t>
      </w:r>
      <w:r w:rsidR="00DE193F" w:rsidRPr="00005042">
        <w:rPr>
          <w:rFonts w:ascii="Times New Roman" w:hAnsi="Times New Roman" w:cs="Times New Roman"/>
          <w:bCs/>
          <w:color w:val="auto"/>
        </w:rPr>
        <w:t>o Técnico</w:t>
      </w:r>
      <w:r w:rsidRPr="00005042">
        <w:rPr>
          <w:rFonts w:ascii="Times New Roman" w:hAnsi="Times New Roman" w:cs="Times New Roman"/>
          <w:bCs/>
          <w:color w:val="auto"/>
        </w:rPr>
        <w:t xml:space="preserve"> de Gestión y Promoción de Infodigital).</w:t>
      </w:r>
    </w:p>
    <w:p w14:paraId="4A5BCF7B" w14:textId="2038D751" w:rsidR="00CB0478"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Certificado del Instituto Ecuatoriano de Propiedad Intelectual (IEPI), de no encontrarse registrada la razón social o denominación social o nombre comercial del establecimiento en la ciudad de; Quito, Guayaquil y Cuenca.</w:t>
      </w:r>
    </w:p>
    <w:p w14:paraId="3FA901F0" w14:textId="670CDBF9" w:rsidR="00CB0478"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Fotocopia de escrituras de propiedad, pago predial o contrato de arrendamiento del local.</w:t>
      </w:r>
    </w:p>
    <w:p w14:paraId="7569C640" w14:textId="0CC2B917" w:rsidR="00CB0478"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Lista de precios de los servicios ofertados</w:t>
      </w:r>
      <w:r w:rsidR="000F2049" w:rsidRPr="00005042">
        <w:rPr>
          <w:rFonts w:ascii="Times New Roman" w:hAnsi="Times New Roman" w:cs="Times New Roman"/>
          <w:bCs/>
          <w:color w:val="auto"/>
        </w:rPr>
        <w:t>, (</w:t>
      </w:r>
      <w:r w:rsidRPr="00005042">
        <w:rPr>
          <w:rFonts w:ascii="Times New Roman" w:hAnsi="Times New Roman" w:cs="Times New Roman"/>
          <w:bCs/>
          <w:color w:val="auto"/>
        </w:rPr>
        <w:t>original y copia).</w:t>
      </w:r>
    </w:p>
    <w:p w14:paraId="3C6DF219" w14:textId="722FC84F" w:rsidR="00CB0478"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Declaración de activos fijos para la cancelación del 1 por mil, debidamente suscrita por el representante legal o apoderado de la empresa.</w:t>
      </w:r>
    </w:p>
    <w:p w14:paraId="58C755B4" w14:textId="4DE3BA06" w:rsidR="00C63AB0" w:rsidRPr="00005042" w:rsidRDefault="00CB0478" w:rsidP="00005042">
      <w:pPr>
        <w:pStyle w:val="Prrafodelista"/>
        <w:numPr>
          <w:ilvl w:val="0"/>
          <w:numId w:val="12"/>
        </w:numPr>
        <w:spacing w:line="480" w:lineRule="auto"/>
        <w:jc w:val="both"/>
        <w:rPr>
          <w:rFonts w:ascii="Times New Roman" w:hAnsi="Times New Roman" w:cs="Times New Roman"/>
          <w:bCs/>
          <w:color w:val="auto"/>
        </w:rPr>
      </w:pPr>
      <w:r w:rsidRPr="00005042">
        <w:rPr>
          <w:rFonts w:ascii="Times New Roman" w:hAnsi="Times New Roman" w:cs="Times New Roman"/>
          <w:bCs/>
          <w:color w:val="auto"/>
        </w:rPr>
        <w:t>Inventario valorado de la empresa firmado bajo la responsabilidad del propietario o representante legal, sobre los valores declarados</w:t>
      </w:r>
      <w:r w:rsidR="00C63AB0" w:rsidRPr="00005042">
        <w:rPr>
          <w:rFonts w:ascii="Times New Roman" w:hAnsi="Times New Roman" w:cs="Times New Roman"/>
          <w:bCs/>
          <w:color w:val="auto"/>
        </w:rPr>
        <w:t xml:space="preserve"> </w:t>
      </w:r>
      <w:r w:rsidR="00C11558" w:rsidRPr="00005042">
        <w:rPr>
          <w:rFonts w:ascii="Times New Roman" w:hAnsi="Times New Roman" w:cs="Times New Roman"/>
          <w:bCs/>
          <w:color w:val="auto"/>
        </w:rPr>
        <w:t>(Nuevos Usuarios).</w:t>
      </w:r>
      <w:r w:rsidRPr="00005042">
        <w:rPr>
          <w:rFonts w:ascii="Times New Roman" w:hAnsi="Times New Roman" w:cs="Times New Roman"/>
          <w:bCs/>
          <w:color w:val="auto"/>
        </w:rPr>
        <w:t xml:space="preserve"> </w:t>
      </w:r>
      <w:sdt>
        <w:sdtPr>
          <w:rPr>
            <w:rFonts w:ascii="Times New Roman" w:hAnsi="Times New Roman" w:cs="Times New Roman"/>
            <w:bCs/>
            <w:color w:val="auto"/>
          </w:rPr>
          <w:id w:val="1305746261"/>
          <w:citation/>
        </w:sdtPr>
        <w:sdtEndPr/>
        <w:sdtContent>
          <w:r w:rsidR="00C63AB0" w:rsidRPr="00005042">
            <w:rPr>
              <w:rFonts w:ascii="Times New Roman" w:hAnsi="Times New Roman" w:cs="Times New Roman"/>
              <w:bCs/>
              <w:color w:val="auto"/>
            </w:rPr>
            <w:fldChar w:fldCharType="begin"/>
          </w:r>
          <w:r w:rsidR="00C63AB0" w:rsidRPr="00005042">
            <w:rPr>
              <w:rFonts w:ascii="Times New Roman" w:hAnsi="Times New Roman" w:cs="Times New Roman"/>
              <w:bCs/>
              <w:color w:val="auto"/>
            </w:rPr>
            <w:instrText xml:space="preserve"> CITATION Per22 \l 12298 </w:instrText>
          </w:r>
          <w:r w:rsidR="00C63AB0" w:rsidRPr="00005042">
            <w:rPr>
              <w:rFonts w:ascii="Times New Roman" w:hAnsi="Times New Roman" w:cs="Times New Roman"/>
              <w:bCs/>
              <w:color w:val="auto"/>
            </w:rPr>
            <w:fldChar w:fldCharType="separate"/>
          </w:r>
          <w:r w:rsidR="00146AE9" w:rsidRPr="00005042">
            <w:rPr>
              <w:rFonts w:ascii="Times New Roman" w:hAnsi="Times New Roman" w:cs="Times New Roman"/>
              <w:noProof/>
              <w:color w:val="auto"/>
            </w:rPr>
            <w:t>(Permisos Quito, 2022)</w:t>
          </w:r>
          <w:r w:rsidR="00C63AB0" w:rsidRPr="00005042">
            <w:rPr>
              <w:rFonts w:ascii="Times New Roman" w:hAnsi="Times New Roman" w:cs="Times New Roman"/>
              <w:bCs/>
              <w:color w:val="auto"/>
            </w:rPr>
            <w:fldChar w:fldCharType="end"/>
          </w:r>
        </w:sdtContent>
      </w:sdt>
    </w:p>
    <w:p w14:paraId="34644F8C" w14:textId="77777777" w:rsidR="00C63AB0" w:rsidRPr="00005042" w:rsidRDefault="00C63AB0" w:rsidP="00005042">
      <w:pPr>
        <w:spacing w:after="200" w:line="480" w:lineRule="auto"/>
        <w:jc w:val="left"/>
        <w:rPr>
          <w:rFonts w:ascii="Times New Roman" w:hAnsi="Times New Roman" w:cs="Times New Roman"/>
          <w:bCs/>
          <w:color w:val="auto"/>
        </w:rPr>
      </w:pPr>
      <w:r w:rsidRPr="00005042">
        <w:rPr>
          <w:rFonts w:ascii="Times New Roman" w:hAnsi="Times New Roman" w:cs="Times New Roman"/>
          <w:bCs/>
          <w:color w:val="auto"/>
        </w:rPr>
        <w:br w:type="page"/>
      </w:r>
    </w:p>
    <w:p w14:paraId="59BB429B" w14:textId="0EE51698" w:rsidR="00096E6D" w:rsidRPr="00005042" w:rsidRDefault="00C11558" w:rsidP="006438E8">
      <w:pPr>
        <w:pStyle w:val="Ttulo2"/>
      </w:pPr>
      <w:r w:rsidRPr="00005042">
        <w:t xml:space="preserve"> </w:t>
      </w:r>
      <w:bookmarkStart w:id="13" w:name="_Toc105708940"/>
      <w:r w:rsidR="0098589A" w:rsidRPr="00005042">
        <w:t>Marco conceptual</w:t>
      </w:r>
      <w:bookmarkEnd w:id="13"/>
    </w:p>
    <w:p w14:paraId="7FF70FB8" w14:textId="77777777" w:rsidR="00096E6D" w:rsidRPr="00005042" w:rsidRDefault="00096E6D" w:rsidP="00005042">
      <w:pPr>
        <w:pStyle w:val="Prrafodelista"/>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Glosario de términos básicos</w:t>
      </w:r>
    </w:p>
    <w:p w14:paraId="22364270" w14:textId="5BC2CF35" w:rsidR="006C09B4" w:rsidRPr="00005042" w:rsidRDefault="006C09B4"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 xml:space="preserve">Análisis de peligros: </w:t>
      </w:r>
      <w:r w:rsidRPr="00005042">
        <w:rPr>
          <w:rFonts w:ascii="Times New Roman" w:hAnsi="Times New Roman" w:cs="Times New Roman"/>
          <w:bCs/>
          <w:color w:val="auto"/>
        </w:rPr>
        <w:t>Proceso de recopilación y evaluación de información de los peligros identificados en las materias primas y otros ingredientes, el entorno, en el proceso o en los alimentos y de las condiciones que los originan para decidir si son peligros significativos</w:t>
      </w:r>
      <w:r w:rsidR="004235A0" w:rsidRPr="00005042">
        <w:rPr>
          <w:rFonts w:ascii="Times New Roman" w:hAnsi="Times New Roman" w:cs="Times New Roman"/>
          <w:bCs/>
          <w:color w:val="auto"/>
        </w:rPr>
        <w:t>.</w:t>
      </w:r>
      <w:sdt>
        <w:sdtPr>
          <w:rPr>
            <w:rFonts w:ascii="Times New Roman" w:hAnsi="Times New Roman" w:cs="Times New Roman"/>
            <w:bCs/>
            <w:color w:val="auto"/>
          </w:rPr>
          <w:id w:val="1107849734"/>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5DDB08CE" w14:textId="4C272512" w:rsidR="00D618E9" w:rsidRPr="00005042" w:rsidRDefault="006C09B4"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 xml:space="preserve">Buenas prácticas de higiene (BPH): </w:t>
      </w:r>
      <w:r w:rsidRPr="00005042">
        <w:rPr>
          <w:rFonts w:ascii="Times New Roman" w:hAnsi="Times New Roman" w:cs="Times New Roman"/>
          <w:bCs/>
          <w:color w:val="auto"/>
        </w:rPr>
        <w:t>Medidas y condiciones fundamentales aplicadas en cualquier fase de la cadena alimentaria para proporcionar alimentos inocuos e idóneos.</w:t>
      </w:r>
      <w:sdt>
        <w:sdtPr>
          <w:rPr>
            <w:rFonts w:ascii="Times New Roman" w:hAnsi="Times New Roman" w:cs="Times New Roman"/>
            <w:bCs/>
            <w:color w:val="auto"/>
          </w:rPr>
          <w:id w:val="-2040807681"/>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42E82253" w14:textId="4273FCEF" w:rsidR="00D618E9" w:rsidRPr="00005042" w:rsidRDefault="006C09B4" w:rsidP="00005042">
      <w:pPr>
        <w:pStyle w:val="Prrafodelista"/>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Contacto cruzado con alérgenos</w:t>
      </w:r>
      <w:r w:rsidRPr="00005042">
        <w:rPr>
          <w:rFonts w:ascii="Times New Roman" w:hAnsi="Times New Roman" w:cs="Times New Roman"/>
          <w:bCs/>
          <w:color w:val="auto"/>
        </w:rPr>
        <w:t>: Incorporación involuntaria de un alimento o ingrediente alergénico en otro alimento que no está destinado a contener ese alimento [o ingrediente] alergénico</w:t>
      </w:r>
      <w:r w:rsidR="004235A0" w:rsidRPr="00005042">
        <w:rPr>
          <w:rFonts w:ascii="Times New Roman" w:hAnsi="Times New Roman" w:cs="Times New Roman"/>
          <w:bCs/>
          <w:color w:val="auto"/>
        </w:rPr>
        <w:t xml:space="preserve">. </w:t>
      </w:r>
      <w:sdt>
        <w:sdtPr>
          <w:rPr>
            <w:rFonts w:ascii="Times New Roman" w:hAnsi="Times New Roman" w:cs="Times New Roman"/>
            <w:bCs/>
            <w:color w:val="auto"/>
          </w:rPr>
          <w:id w:val="570548596"/>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7CD9EA54" w14:textId="52D88945" w:rsidR="00D618E9" w:rsidRPr="00005042" w:rsidRDefault="006C09B4" w:rsidP="00005042">
      <w:pPr>
        <w:pStyle w:val="Prrafodelista"/>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 xml:space="preserve">Contaminación: </w:t>
      </w:r>
      <w:r w:rsidRPr="00005042">
        <w:rPr>
          <w:rFonts w:ascii="Times New Roman" w:hAnsi="Times New Roman" w:cs="Times New Roman"/>
          <w:bCs/>
          <w:color w:val="auto"/>
        </w:rPr>
        <w:t>Introducción o presencia de un contaminante en un alimento o en el entorno alimentario.</w:t>
      </w:r>
      <w:sdt>
        <w:sdtPr>
          <w:rPr>
            <w:rFonts w:ascii="Times New Roman" w:hAnsi="Times New Roman" w:cs="Times New Roman"/>
            <w:bCs/>
            <w:color w:val="auto"/>
          </w:rPr>
          <w:id w:val="141319589"/>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3DB546A0" w14:textId="6B22F4B0" w:rsidR="00D618E9" w:rsidRPr="00005042" w:rsidRDefault="006C09B4" w:rsidP="00005042">
      <w:pPr>
        <w:pStyle w:val="Prrafodelista"/>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 xml:space="preserve">Contaminante: </w:t>
      </w:r>
      <w:r w:rsidRPr="00005042">
        <w:rPr>
          <w:rFonts w:ascii="Times New Roman" w:hAnsi="Times New Roman" w:cs="Times New Roman"/>
          <w:bCs/>
          <w:color w:val="auto"/>
        </w:rPr>
        <w:t>Cualquier agente biológico, químico o físico, materia extraña u otras sustancias no añadidas intencionalmente a los alimentos que puedan comprometer la inocuidad o la idoneidad de los alimentos.</w:t>
      </w:r>
      <w:sdt>
        <w:sdtPr>
          <w:rPr>
            <w:rFonts w:ascii="Times New Roman" w:hAnsi="Times New Roman" w:cs="Times New Roman"/>
            <w:bCs/>
            <w:color w:val="auto"/>
          </w:rPr>
          <w:id w:val="1872875405"/>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6EBBAB5C" w14:textId="77777777" w:rsidR="00D618E9" w:rsidRPr="00005042" w:rsidRDefault="006C09B4" w:rsidP="00005042">
      <w:pPr>
        <w:pStyle w:val="Prrafodelista"/>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 xml:space="preserve">Control: </w:t>
      </w:r>
    </w:p>
    <w:p w14:paraId="7FB5E63C" w14:textId="654FA66C" w:rsidR="00D618E9" w:rsidRPr="00005042" w:rsidRDefault="006C09B4" w:rsidP="00005042">
      <w:pPr>
        <w:pStyle w:val="Prrafodelista"/>
        <w:numPr>
          <w:ilvl w:val="0"/>
          <w:numId w:val="7"/>
        </w:numPr>
        <w:spacing w:line="480" w:lineRule="auto"/>
        <w:jc w:val="both"/>
        <w:rPr>
          <w:rFonts w:ascii="Times New Roman" w:hAnsi="Times New Roman" w:cs="Times New Roman"/>
          <w:b/>
          <w:bCs/>
          <w:color w:val="auto"/>
        </w:rPr>
      </w:pPr>
      <w:r w:rsidRPr="00005042">
        <w:rPr>
          <w:rFonts w:ascii="Times New Roman" w:hAnsi="Times New Roman" w:cs="Times New Roman"/>
          <w:b/>
          <w:bCs/>
          <w:color w:val="auto"/>
        </w:rPr>
        <w:t xml:space="preserve">Cuando se usa como sustantivo: </w:t>
      </w:r>
      <w:r w:rsidRPr="00005042">
        <w:rPr>
          <w:rFonts w:ascii="Times New Roman" w:hAnsi="Times New Roman" w:cs="Times New Roman"/>
          <w:bCs/>
          <w:color w:val="auto"/>
        </w:rPr>
        <w:t xml:space="preserve">Estado en el que se están observando los procedimientos correctos y se están cumpliendo </w:t>
      </w:r>
      <w:r w:rsidR="004235A0" w:rsidRPr="00005042">
        <w:rPr>
          <w:rFonts w:ascii="Times New Roman" w:hAnsi="Times New Roman" w:cs="Times New Roman"/>
          <w:bCs/>
          <w:color w:val="auto"/>
        </w:rPr>
        <w:t>los criterios establecidos.</w:t>
      </w:r>
      <w:sdt>
        <w:sdtPr>
          <w:rPr>
            <w:rFonts w:ascii="Times New Roman" w:hAnsi="Times New Roman" w:cs="Times New Roman"/>
            <w:bCs/>
            <w:color w:val="auto"/>
          </w:rPr>
          <w:id w:val="-1605185632"/>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0F90E579" w14:textId="28DDF012" w:rsidR="006C09B4" w:rsidRPr="00005042" w:rsidRDefault="006C09B4" w:rsidP="00005042">
      <w:pPr>
        <w:pStyle w:val="Prrafodelista"/>
        <w:numPr>
          <w:ilvl w:val="0"/>
          <w:numId w:val="7"/>
        </w:numPr>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 xml:space="preserve">Cuando se usa como verbo: </w:t>
      </w:r>
      <w:r w:rsidRPr="00005042">
        <w:rPr>
          <w:rFonts w:ascii="Times New Roman" w:hAnsi="Times New Roman" w:cs="Times New Roman"/>
          <w:bCs/>
          <w:color w:val="auto"/>
        </w:rPr>
        <w:t>Adoptar todas las medidas necesarias para asegurar y mantener el cumplimiento de los criterio</w:t>
      </w:r>
      <w:r w:rsidR="004235A0" w:rsidRPr="00005042">
        <w:rPr>
          <w:rFonts w:ascii="Times New Roman" w:hAnsi="Times New Roman" w:cs="Times New Roman"/>
          <w:bCs/>
          <w:color w:val="auto"/>
        </w:rPr>
        <w:t>s y procedimientos establecidos.</w:t>
      </w:r>
      <w:sdt>
        <w:sdtPr>
          <w:rPr>
            <w:rFonts w:ascii="Times New Roman" w:hAnsi="Times New Roman" w:cs="Times New Roman"/>
            <w:bCs/>
            <w:color w:val="auto"/>
          </w:rPr>
          <w:id w:val="-1948222047"/>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4669976A" w14:textId="1E0109B4"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Desinfección:</w:t>
      </w:r>
      <w:r w:rsidRPr="00005042">
        <w:rPr>
          <w:rFonts w:ascii="Times New Roman" w:hAnsi="Times New Roman" w:cs="Times New Roman"/>
          <w:bCs/>
          <w:color w:val="auto"/>
        </w:rPr>
        <w:t xml:space="preserve"> Reducción por medio de agentes biológicos o químicos, o por métodos físicos, de la cantidad de microorganismos viables en las superficies, el agua o el aire hasta un nivel que no comprometa la inocui</w:t>
      </w:r>
      <w:r w:rsidR="004235A0" w:rsidRPr="00005042">
        <w:rPr>
          <w:rFonts w:ascii="Times New Roman" w:hAnsi="Times New Roman" w:cs="Times New Roman"/>
          <w:bCs/>
          <w:color w:val="auto"/>
        </w:rPr>
        <w:t>dad o la idoneidad del alimento.</w:t>
      </w:r>
      <w:sdt>
        <w:sdtPr>
          <w:rPr>
            <w:rFonts w:ascii="Times New Roman" w:hAnsi="Times New Roman" w:cs="Times New Roman"/>
            <w:bCs/>
            <w:color w:val="auto"/>
          </w:rPr>
          <w:id w:val="1395546411"/>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628422FC" w14:textId="25643CF3" w:rsidR="004235A0" w:rsidRPr="00005042" w:rsidRDefault="00D618E9" w:rsidP="00005042">
      <w:pPr>
        <w:pStyle w:val="Prrafodelista"/>
        <w:spacing w:line="480" w:lineRule="auto"/>
        <w:jc w:val="both"/>
        <w:rPr>
          <w:rFonts w:ascii="Times New Roman" w:hAnsi="Times New Roman" w:cs="Times New Roman"/>
          <w:bCs/>
          <w:color w:val="FF0000"/>
        </w:rPr>
      </w:pPr>
      <w:r w:rsidRPr="00005042">
        <w:rPr>
          <w:rFonts w:ascii="Times New Roman" w:hAnsi="Times New Roman" w:cs="Times New Roman"/>
          <w:b/>
          <w:bCs/>
          <w:color w:val="auto"/>
        </w:rPr>
        <w:t>Fase:</w:t>
      </w:r>
      <w:r w:rsidRPr="00005042">
        <w:rPr>
          <w:rFonts w:ascii="Times New Roman" w:hAnsi="Times New Roman" w:cs="Times New Roman"/>
          <w:bCs/>
          <w:color w:val="auto"/>
        </w:rPr>
        <w:t xml:space="preserve"> Cualquier punto, procedimiento, operación o etapa de la cadena alimentaria, incluidas las materias primas, desde la producción p</w:t>
      </w:r>
      <w:r w:rsidR="004235A0" w:rsidRPr="00005042">
        <w:rPr>
          <w:rFonts w:ascii="Times New Roman" w:hAnsi="Times New Roman" w:cs="Times New Roman"/>
          <w:bCs/>
          <w:color w:val="auto"/>
        </w:rPr>
        <w:t>rimaria hasta el consumo final.</w:t>
      </w:r>
      <w:sdt>
        <w:sdtPr>
          <w:rPr>
            <w:rFonts w:ascii="Times New Roman" w:hAnsi="Times New Roman" w:cs="Times New Roman"/>
            <w:bCs/>
            <w:color w:val="auto"/>
          </w:rPr>
          <w:id w:val="-2115884296"/>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p>
    <w:p w14:paraId="5E63800F" w14:textId="3BB06CCE"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Higiene de los alimentos:</w:t>
      </w:r>
      <w:r w:rsidRPr="00005042">
        <w:rPr>
          <w:rFonts w:ascii="Times New Roman" w:hAnsi="Times New Roman" w:cs="Times New Roman"/>
          <w:bCs/>
          <w:color w:val="auto"/>
        </w:rPr>
        <w:t xml:space="preserve"> Todas las condiciones y medidas necesarias para asegurar la inocuidad y la idoneidad de los alimentos en todas las </w:t>
      </w:r>
      <w:r w:rsidR="004235A0" w:rsidRPr="00005042">
        <w:rPr>
          <w:rFonts w:ascii="Times New Roman" w:hAnsi="Times New Roman" w:cs="Times New Roman"/>
          <w:bCs/>
          <w:color w:val="auto"/>
        </w:rPr>
        <w:t>fases de la cadena alimentaria.</w:t>
      </w:r>
      <w:sdt>
        <w:sdtPr>
          <w:rPr>
            <w:rFonts w:ascii="Times New Roman" w:hAnsi="Times New Roman" w:cs="Times New Roman"/>
            <w:bCs/>
            <w:color w:val="auto"/>
          </w:rPr>
          <w:id w:val="507652203"/>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1093C0DD" w14:textId="7A4AE011"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Idoneidad de los alimentos:</w:t>
      </w:r>
      <w:r w:rsidRPr="00005042">
        <w:rPr>
          <w:rFonts w:ascii="Times New Roman" w:hAnsi="Times New Roman" w:cs="Times New Roman"/>
          <w:bCs/>
          <w:color w:val="auto"/>
        </w:rPr>
        <w:t xml:space="preserve"> Garantía de que los alimentos son aceptables para el consumo humano de acuerdo con su uso previsto. Inocuidad de los alimentos: Garantía de que los alimentos no causarán efectos adversos en la salud del consumidor cuando se preparen o se consuman</w:t>
      </w:r>
      <w:r w:rsidR="004235A0" w:rsidRPr="00005042">
        <w:rPr>
          <w:rFonts w:ascii="Times New Roman" w:hAnsi="Times New Roman" w:cs="Times New Roman"/>
          <w:bCs/>
          <w:color w:val="auto"/>
        </w:rPr>
        <w:t xml:space="preserve"> de acuerdo con su uso previsto.</w:t>
      </w:r>
      <w:sdt>
        <w:sdtPr>
          <w:rPr>
            <w:rFonts w:ascii="Times New Roman" w:hAnsi="Times New Roman" w:cs="Times New Roman"/>
            <w:bCs/>
            <w:color w:val="auto"/>
          </w:rPr>
          <w:id w:val="1333729631"/>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41424287" w14:textId="2582E616"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Peligro:</w:t>
      </w:r>
      <w:r w:rsidRPr="00005042">
        <w:rPr>
          <w:rFonts w:ascii="Times New Roman" w:hAnsi="Times New Roman" w:cs="Times New Roman"/>
          <w:bCs/>
          <w:color w:val="auto"/>
        </w:rPr>
        <w:t xml:space="preserve"> Agente biológico, químico o físico presente en el alimento que puede causar </w:t>
      </w:r>
      <w:r w:rsidR="004235A0" w:rsidRPr="00005042">
        <w:rPr>
          <w:rFonts w:ascii="Times New Roman" w:hAnsi="Times New Roman" w:cs="Times New Roman"/>
          <w:bCs/>
          <w:color w:val="auto"/>
        </w:rPr>
        <w:t>un efecto adverso para la salud.</w:t>
      </w:r>
      <w:sdt>
        <w:sdtPr>
          <w:rPr>
            <w:rFonts w:ascii="Times New Roman" w:hAnsi="Times New Roman" w:cs="Times New Roman"/>
            <w:bCs/>
            <w:color w:val="auto"/>
          </w:rPr>
          <w:id w:val="218329432"/>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283FE3AF" w14:textId="046AE318"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Punto crítico de control (PCC):</w:t>
      </w:r>
      <w:r w:rsidRPr="00005042">
        <w:rPr>
          <w:rFonts w:ascii="Times New Roman" w:hAnsi="Times New Roman" w:cs="Times New Roman"/>
          <w:bCs/>
          <w:color w:val="auto"/>
        </w:rPr>
        <w:t xml:space="preserve"> Fase en la que se aplica(n) una o varias medidas de control para un peligro sign</w:t>
      </w:r>
      <w:r w:rsidR="004235A0" w:rsidRPr="00005042">
        <w:rPr>
          <w:rFonts w:ascii="Times New Roman" w:hAnsi="Times New Roman" w:cs="Times New Roman"/>
          <w:bCs/>
          <w:color w:val="auto"/>
        </w:rPr>
        <w:t>ificativo, en un sistema HACCP.</w:t>
      </w:r>
      <w:sdt>
        <w:sdtPr>
          <w:rPr>
            <w:rFonts w:ascii="Times New Roman" w:hAnsi="Times New Roman" w:cs="Times New Roman"/>
            <w:bCs/>
            <w:color w:val="auto"/>
          </w:rPr>
          <w:id w:val="-1224207048"/>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1B169512" w14:textId="29C1A1DA" w:rsidR="00D618E9"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Sistema de higiene de los alimentos:</w:t>
      </w:r>
      <w:r w:rsidRPr="00005042">
        <w:rPr>
          <w:rFonts w:ascii="Times New Roman" w:hAnsi="Times New Roman" w:cs="Times New Roman"/>
          <w:bCs/>
          <w:color w:val="auto"/>
        </w:rPr>
        <w:t xml:space="preserve"> Programas de prerrequisitos complementados con medidas de control en los PCC, según corresponda, que, en su conjunto, garantizan que los alimentos son inocu</w:t>
      </w:r>
      <w:r w:rsidR="004235A0" w:rsidRPr="00005042">
        <w:rPr>
          <w:rFonts w:ascii="Times New Roman" w:hAnsi="Times New Roman" w:cs="Times New Roman"/>
          <w:bCs/>
          <w:color w:val="auto"/>
        </w:rPr>
        <w:t>os y aptos para su uso previsto.</w:t>
      </w:r>
      <w:sdt>
        <w:sdtPr>
          <w:rPr>
            <w:rFonts w:ascii="Times New Roman" w:hAnsi="Times New Roman" w:cs="Times New Roman"/>
            <w:bCs/>
            <w:color w:val="auto"/>
          </w:rPr>
          <w:id w:val="1319759153"/>
          <w:citation/>
        </w:sdtPr>
        <w:sdtEndPr/>
        <w:sdtContent>
          <w:r w:rsidR="004235A0" w:rsidRPr="00005042">
            <w:rPr>
              <w:rFonts w:ascii="Times New Roman" w:hAnsi="Times New Roman" w:cs="Times New Roman"/>
              <w:bCs/>
              <w:color w:val="auto"/>
            </w:rPr>
            <w:fldChar w:fldCharType="begin"/>
          </w:r>
          <w:r w:rsidR="004235A0" w:rsidRPr="00005042">
            <w:rPr>
              <w:rFonts w:ascii="Times New Roman" w:hAnsi="Times New Roman" w:cs="Times New Roman"/>
              <w:bCs/>
              <w:color w:val="auto"/>
            </w:rPr>
            <w:instrText xml:space="preserve"> CITATION COD11 \l 12298 </w:instrText>
          </w:r>
          <w:r w:rsidR="004235A0"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004235A0"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37740303" w14:textId="1396BA5B" w:rsidR="00D77110" w:rsidRPr="00005042" w:rsidRDefault="00D618E9" w:rsidP="00005042">
      <w:pPr>
        <w:pStyle w:val="Prrafodelista"/>
        <w:spacing w:line="480" w:lineRule="auto"/>
        <w:jc w:val="both"/>
        <w:rPr>
          <w:rFonts w:ascii="Times New Roman" w:hAnsi="Times New Roman" w:cs="Times New Roman"/>
          <w:bCs/>
          <w:color w:val="auto"/>
        </w:rPr>
      </w:pPr>
      <w:r w:rsidRPr="00005042">
        <w:rPr>
          <w:rFonts w:ascii="Times New Roman" w:hAnsi="Times New Roman" w:cs="Times New Roman"/>
          <w:b/>
          <w:bCs/>
          <w:color w:val="auto"/>
        </w:rPr>
        <w:t>Vigilar:</w:t>
      </w:r>
      <w:r w:rsidRPr="00005042">
        <w:rPr>
          <w:rFonts w:ascii="Times New Roman" w:hAnsi="Times New Roman" w:cs="Times New Roman"/>
          <w:bCs/>
          <w:color w:val="auto"/>
        </w:rPr>
        <w:t xml:space="preserve"> Acto de llevar a cabo una secuencia planificada de observaciones o mediciones de los parámetros de control para evaluar si una medida de control está bajo control.</w:t>
      </w:r>
      <w:sdt>
        <w:sdtPr>
          <w:rPr>
            <w:rFonts w:ascii="Times New Roman" w:hAnsi="Times New Roman" w:cs="Times New Roman"/>
            <w:bCs/>
            <w:color w:val="auto"/>
          </w:rPr>
          <w:id w:val="1545326095"/>
          <w:citation/>
        </w:sdtPr>
        <w:sdtEndPr/>
        <w:sdtContent>
          <w:r w:rsidRPr="00005042">
            <w:rPr>
              <w:rFonts w:ascii="Times New Roman" w:hAnsi="Times New Roman" w:cs="Times New Roman"/>
              <w:bCs/>
              <w:color w:val="auto"/>
            </w:rPr>
            <w:fldChar w:fldCharType="begin"/>
          </w:r>
          <w:r w:rsidRPr="00005042">
            <w:rPr>
              <w:rFonts w:ascii="Times New Roman" w:hAnsi="Times New Roman" w:cs="Times New Roman"/>
              <w:bCs/>
              <w:color w:val="auto"/>
            </w:rPr>
            <w:instrText xml:space="preserve"> CITATION COD11 \l 12298 </w:instrText>
          </w:r>
          <w:r w:rsidRPr="00005042">
            <w:rPr>
              <w:rFonts w:ascii="Times New Roman" w:hAnsi="Times New Roman" w:cs="Times New Roman"/>
              <w:bCs/>
              <w:color w:val="auto"/>
            </w:rPr>
            <w:fldChar w:fldCharType="separate"/>
          </w:r>
          <w:r w:rsidR="00146AE9" w:rsidRPr="00005042">
            <w:rPr>
              <w:rFonts w:ascii="Times New Roman" w:hAnsi="Times New Roman" w:cs="Times New Roman"/>
              <w:bCs/>
              <w:noProof/>
              <w:color w:val="auto"/>
            </w:rPr>
            <w:t xml:space="preserve"> </w:t>
          </w:r>
          <w:r w:rsidR="00146AE9" w:rsidRPr="00005042">
            <w:rPr>
              <w:rFonts w:ascii="Times New Roman" w:hAnsi="Times New Roman" w:cs="Times New Roman"/>
              <w:noProof/>
              <w:color w:val="auto"/>
            </w:rPr>
            <w:t>(CODEX ALIMENTARIUS, 2011)</w:t>
          </w:r>
          <w:r w:rsidRPr="00005042">
            <w:rPr>
              <w:rFonts w:ascii="Times New Roman" w:hAnsi="Times New Roman" w:cs="Times New Roman"/>
              <w:bCs/>
              <w:color w:val="auto"/>
            </w:rPr>
            <w:fldChar w:fldCharType="end"/>
          </w:r>
        </w:sdtContent>
      </w:sdt>
      <w:r w:rsidR="009667F7">
        <w:rPr>
          <w:rFonts w:ascii="Times New Roman" w:hAnsi="Times New Roman" w:cs="Times New Roman"/>
          <w:bCs/>
          <w:color w:val="auto"/>
        </w:rPr>
        <w:t>.</w:t>
      </w:r>
    </w:p>
    <w:p w14:paraId="5EF5E7F1" w14:textId="4710E0F9" w:rsidR="009A7933" w:rsidRPr="00005042" w:rsidRDefault="00D77110" w:rsidP="006438E8">
      <w:pPr>
        <w:pStyle w:val="Ttulo1"/>
      </w:pPr>
      <w:r w:rsidRPr="00005042">
        <w:rPr>
          <w:bCs/>
          <w:color w:val="auto"/>
        </w:rPr>
        <w:br w:type="page"/>
      </w:r>
      <w:bookmarkStart w:id="14" w:name="_Toc105708941"/>
      <w:r w:rsidR="009A7933" w:rsidRPr="00005042">
        <w:t>CAPÍTULO II: DIAGNÓSTICO</w:t>
      </w:r>
      <w:bookmarkEnd w:id="14"/>
    </w:p>
    <w:p w14:paraId="63008D15" w14:textId="77777777" w:rsidR="00682CD4" w:rsidRPr="00005042" w:rsidRDefault="00682CD4" w:rsidP="00005042">
      <w:pPr>
        <w:spacing w:after="200" w:line="480" w:lineRule="auto"/>
        <w:rPr>
          <w:rFonts w:ascii="Times New Roman" w:hAnsi="Times New Roman" w:cs="Times New Roman"/>
          <w:b/>
        </w:rPr>
      </w:pPr>
    </w:p>
    <w:p w14:paraId="023D0693" w14:textId="50ADB68E" w:rsidR="003B7D00" w:rsidRPr="006438E8" w:rsidRDefault="00096E6D" w:rsidP="006438E8">
      <w:pPr>
        <w:pStyle w:val="Ttulo2"/>
        <w:numPr>
          <w:ilvl w:val="0"/>
          <w:numId w:val="0"/>
        </w:numPr>
      </w:pPr>
      <w:bookmarkStart w:id="15" w:name="_Toc105708942"/>
      <w:r w:rsidRPr="006438E8">
        <w:t xml:space="preserve">2.1. </w:t>
      </w:r>
      <w:r w:rsidR="003B7D00" w:rsidRPr="006438E8">
        <w:t>Metodología</w:t>
      </w:r>
      <w:bookmarkEnd w:id="15"/>
    </w:p>
    <w:p w14:paraId="47D53CB7" w14:textId="77777777" w:rsidR="00EA3F13" w:rsidRPr="00005042" w:rsidRDefault="00EA3F13" w:rsidP="00005042">
      <w:pPr>
        <w:spacing w:line="480" w:lineRule="auto"/>
        <w:jc w:val="both"/>
        <w:rPr>
          <w:rFonts w:ascii="Times New Roman" w:hAnsi="Times New Roman" w:cs="Times New Roman"/>
          <w:b/>
        </w:rPr>
      </w:pPr>
    </w:p>
    <w:p w14:paraId="7A31E594" w14:textId="4C0058DD" w:rsidR="003B7D00" w:rsidRPr="00005042" w:rsidRDefault="00CA3F1C"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La Metodología a emplearse es </w:t>
      </w:r>
      <w:r w:rsidR="00EA3F13" w:rsidRPr="00005042">
        <w:rPr>
          <w:rFonts w:ascii="Times New Roman" w:hAnsi="Times New Roman" w:cs="Times New Roman"/>
          <w:color w:val="auto"/>
        </w:rPr>
        <w:t>Cualitativa y Cuantitativa que permitirán</w:t>
      </w:r>
      <w:r w:rsidRPr="00005042">
        <w:rPr>
          <w:rFonts w:ascii="Times New Roman" w:hAnsi="Times New Roman" w:cs="Times New Roman"/>
          <w:color w:val="auto"/>
        </w:rPr>
        <w:t xml:space="preserve"> desarrollar el manual de BPMs,</w:t>
      </w:r>
      <w:r w:rsidR="00EA3F13" w:rsidRPr="00005042">
        <w:rPr>
          <w:rFonts w:ascii="Times New Roman" w:hAnsi="Times New Roman" w:cs="Times New Roman"/>
          <w:color w:val="auto"/>
        </w:rPr>
        <w:t xml:space="preserve"> tiene la finalidad de tabular datos y describir estos mismos. </w:t>
      </w:r>
      <w:r w:rsidR="00DE193F" w:rsidRPr="00005042">
        <w:rPr>
          <w:rFonts w:ascii="Times New Roman" w:hAnsi="Times New Roman" w:cs="Times New Roman"/>
          <w:color w:val="auto"/>
        </w:rPr>
        <w:t>Los Métodos</w:t>
      </w:r>
      <w:r w:rsidRPr="00005042">
        <w:rPr>
          <w:rFonts w:ascii="Times New Roman" w:hAnsi="Times New Roman" w:cs="Times New Roman"/>
          <w:color w:val="auto"/>
        </w:rPr>
        <w:t xml:space="preserve"> </w:t>
      </w:r>
      <w:r w:rsidR="00EA3F13" w:rsidRPr="00005042">
        <w:rPr>
          <w:rFonts w:ascii="Times New Roman" w:hAnsi="Times New Roman" w:cs="Times New Roman"/>
          <w:color w:val="auto"/>
        </w:rPr>
        <w:t xml:space="preserve">a emplearse serán los </w:t>
      </w:r>
      <w:r w:rsidR="00DE193F" w:rsidRPr="00005042">
        <w:rPr>
          <w:rFonts w:ascii="Times New Roman" w:hAnsi="Times New Roman" w:cs="Times New Roman"/>
          <w:color w:val="auto"/>
        </w:rPr>
        <w:t>que aprueben</w:t>
      </w:r>
      <w:r w:rsidRPr="00005042">
        <w:rPr>
          <w:rFonts w:ascii="Times New Roman" w:hAnsi="Times New Roman" w:cs="Times New Roman"/>
          <w:color w:val="auto"/>
        </w:rPr>
        <w:t xml:space="preserve"> el cumplimiento de los objetivos a la vez </w:t>
      </w:r>
      <w:r w:rsidR="00EA3F13" w:rsidRPr="00005042">
        <w:rPr>
          <w:rFonts w:ascii="Times New Roman" w:hAnsi="Times New Roman" w:cs="Times New Roman"/>
          <w:color w:val="auto"/>
        </w:rPr>
        <w:t xml:space="preserve">las herramientas </w:t>
      </w:r>
      <w:r w:rsidR="00DE193F" w:rsidRPr="00005042">
        <w:rPr>
          <w:rFonts w:ascii="Times New Roman" w:hAnsi="Times New Roman" w:cs="Times New Roman"/>
          <w:color w:val="auto"/>
        </w:rPr>
        <w:t>ayudarán</w:t>
      </w:r>
      <w:r w:rsidR="00EA3F13" w:rsidRPr="00005042">
        <w:rPr>
          <w:rFonts w:ascii="Times New Roman" w:hAnsi="Times New Roman" w:cs="Times New Roman"/>
          <w:color w:val="auto"/>
        </w:rPr>
        <w:t xml:space="preserve"> a obtener una información</w:t>
      </w:r>
      <w:r w:rsidR="00EA24EA" w:rsidRPr="00005042">
        <w:rPr>
          <w:rFonts w:ascii="Times New Roman" w:hAnsi="Times New Roman" w:cs="Times New Roman"/>
          <w:color w:val="auto"/>
        </w:rPr>
        <w:t xml:space="preserve"> muy valiosa </w:t>
      </w:r>
      <w:r w:rsidR="00EA3F13" w:rsidRPr="00005042">
        <w:rPr>
          <w:rFonts w:ascii="Times New Roman" w:hAnsi="Times New Roman" w:cs="Times New Roman"/>
          <w:color w:val="auto"/>
        </w:rPr>
        <w:t>para la documentación, de la mano con la observación en la ejecución de cada procedimiento.</w:t>
      </w:r>
    </w:p>
    <w:p w14:paraId="50B7666C" w14:textId="77777777" w:rsidR="003B7D00" w:rsidRPr="00005042" w:rsidRDefault="003B7D00" w:rsidP="00005042">
      <w:pPr>
        <w:spacing w:line="480" w:lineRule="auto"/>
        <w:jc w:val="both"/>
        <w:rPr>
          <w:rFonts w:ascii="Times New Roman" w:hAnsi="Times New Roman" w:cs="Times New Roman"/>
          <w:b/>
        </w:rPr>
      </w:pPr>
    </w:p>
    <w:p w14:paraId="47AE3EB5" w14:textId="047BD43D" w:rsidR="007209DD" w:rsidRPr="006438E8" w:rsidRDefault="00096E6D" w:rsidP="006438E8">
      <w:pPr>
        <w:pStyle w:val="Ttulo3"/>
      </w:pPr>
      <w:bookmarkStart w:id="16" w:name="_Toc105708943"/>
      <w:r w:rsidRPr="006438E8">
        <w:t xml:space="preserve">2.1.1. </w:t>
      </w:r>
      <w:r w:rsidR="003B7D00" w:rsidRPr="006438E8">
        <w:t>Tipos de investigación</w:t>
      </w:r>
      <w:bookmarkEnd w:id="16"/>
    </w:p>
    <w:p w14:paraId="08AD5CC4" w14:textId="1877F619" w:rsidR="007209DD" w:rsidRPr="00005042" w:rsidRDefault="003B7D00" w:rsidP="00005042">
      <w:pPr>
        <w:pStyle w:val="Prrafodelista"/>
        <w:numPr>
          <w:ilvl w:val="0"/>
          <w:numId w:val="16"/>
        </w:numPr>
        <w:spacing w:line="480" w:lineRule="auto"/>
        <w:ind w:left="709" w:firstLine="0"/>
        <w:jc w:val="both"/>
        <w:rPr>
          <w:rFonts w:ascii="Times New Roman" w:eastAsia="Times New Roman" w:hAnsi="Times New Roman" w:cs="Times New Roman"/>
          <w:color w:val="auto"/>
          <w:lang w:eastAsia="en-US"/>
        </w:rPr>
      </w:pPr>
      <w:r w:rsidRPr="00005042">
        <w:rPr>
          <w:rFonts w:ascii="Times New Roman" w:hAnsi="Times New Roman" w:cs="Times New Roman"/>
        </w:rPr>
        <w:t xml:space="preserve">EXPLORATIVA: </w:t>
      </w:r>
      <w:r w:rsidR="008060FD" w:rsidRPr="00005042">
        <w:rPr>
          <w:rFonts w:ascii="Times New Roman" w:hAnsi="Times New Roman" w:cs="Times New Roman"/>
        </w:rPr>
        <w:t>se realizan cuando el objetivo es examinar un tema o problema de investigación poco estudiado, del cual se tienen muchas dudas o no se ha abordado antes. Es decir, cuando la revisión de la literatura reveló que tan sólo hay guías no investigadas e ideas vagamente relacionadas con el problema de estudio, o bien, si deseamos indagar sobre temas y áreas desde nuevas perspectivas.</w:t>
      </w:r>
      <w:sdt>
        <w:sdtPr>
          <w:rPr>
            <w:rFonts w:ascii="Times New Roman" w:hAnsi="Times New Roman" w:cs="Times New Roman"/>
          </w:rPr>
          <w:id w:val="715551251"/>
          <w:citation/>
        </w:sdtPr>
        <w:sdtEndPr/>
        <w:sdtContent>
          <w:r w:rsidR="008060FD" w:rsidRPr="00005042">
            <w:rPr>
              <w:rFonts w:ascii="Times New Roman" w:hAnsi="Times New Roman" w:cs="Times New Roman"/>
            </w:rPr>
            <w:fldChar w:fldCharType="begin"/>
          </w:r>
          <w:r w:rsidR="008060FD" w:rsidRPr="00005042">
            <w:rPr>
              <w:rFonts w:ascii="Times New Roman" w:hAnsi="Times New Roman" w:cs="Times New Roman"/>
            </w:rPr>
            <w:instrText xml:space="preserve"> CITATION Her10 \l 12298 </w:instrText>
          </w:r>
          <w:r w:rsidR="008060FD" w:rsidRPr="00005042">
            <w:rPr>
              <w:rFonts w:ascii="Times New Roman" w:hAnsi="Times New Roman" w:cs="Times New Roman"/>
            </w:rPr>
            <w:fldChar w:fldCharType="separate"/>
          </w:r>
          <w:r w:rsidR="00146AE9" w:rsidRPr="00005042">
            <w:rPr>
              <w:rFonts w:ascii="Times New Roman" w:hAnsi="Times New Roman" w:cs="Times New Roman"/>
              <w:noProof/>
            </w:rPr>
            <w:t xml:space="preserve"> (Hernandez Sampieri , Fernandez Collado, &amp; Baptista Lucio, 2010)</w:t>
          </w:r>
          <w:r w:rsidR="008060FD" w:rsidRPr="00005042">
            <w:rPr>
              <w:rFonts w:ascii="Times New Roman" w:hAnsi="Times New Roman" w:cs="Times New Roman"/>
            </w:rPr>
            <w:fldChar w:fldCharType="end"/>
          </w:r>
        </w:sdtContent>
      </w:sdt>
      <w:r w:rsidR="009667F7">
        <w:rPr>
          <w:rFonts w:ascii="Times New Roman" w:hAnsi="Times New Roman" w:cs="Times New Roman"/>
        </w:rPr>
        <w:t>.</w:t>
      </w:r>
    </w:p>
    <w:p w14:paraId="36965F6F" w14:textId="35A723A7" w:rsidR="004E0115" w:rsidRPr="00005042" w:rsidRDefault="007F55A0" w:rsidP="00005042">
      <w:pPr>
        <w:spacing w:line="480" w:lineRule="auto"/>
        <w:jc w:val="both"/>
        <w:rPr>
          <w:rFonts w:ascii="Times New Roman" w:hAnsi="Times New Roman" w:cs="Times New Roman"/>
        </w:rPr>
      </w:pPr>
      <w:r w:rsidRPr="00005042">
        <w:rPr>
          <w:rFonts w:ascii="Times New Roman" w:hAnsi="Times New Roman" w:cs="Times New Roman"/>
        </w:rPr>
        <w:t xml:space="preserve">Esta será utilizada para formular el problema, que a la par con el conocimiento científico, </w:t>
      </w:r>
      <w:r w:rsidR="00DE193F" w:rsidRPr="00005042">
        <w:rPr>
          <w:rFonts w:ascii="Times New Roman" w:hAnsi="Times New Roman" w:cs="Times New Roman"/>
        </w:rPr>
        <w:t>investigaciones y</w:t>
      </w:r>
      <w:r w:rsidRPr="00005042">
        <w:rPr>
          <w:rFonts w:ascii="Times New Roman" w:hAnsi="Times New Roman" w:cs="Times New Roman"/>
        </w:rPr>
        <w:t xml:space="preserve"> trabajos</w:t>
      </w:r>
      <w:r w:rsidR="00B3519A" w:rsidRPr="00005042">
        <w:rPr>
          <w:rFonts w:ascii="Times New Roman" w:hAnsi="Times New Roman" w:cs="Times New Roman"/>
        </w:rPr>
        <w:t>,</w:t>
      </w:r>
      <w:r w:rsidRPr="00005042">
        <w:rPr>
          <w:rFonts w:ascii="Times New Roman" w:hAnsi="Times New Roman" w:cs="Times New Roman"/>
        </w:rPr>
        <w:t xml:space="preserve"> ayudar</w:t>
      </w:r>
      <w:r w:rsidR="009667F7">
        <w:rPr>
          <w:rFonts w:ascii="Times New Roman" w:hAnsi="Times New Roman" w:cs="Times New Roman"/>
        </w:rPr>
        <w:t>á</w:t>
      </w:r>
      <w:r w:rsidRPr="00005042">
        <w:rPr>
          <w:rFonts w:ascii="Times New Roman" w:hAnsi="Times New Roman" w:cs="Times New Roman"/>
        </w:rPr>
        <w:t xml:space="preserve"> a sintetizar la información recopilada con la experiencia</w:t>
      </w:r>
      <w:r w:rsidR="005A5839" w:rsidRPr="00005042">
        <w:rPr>
          <w:rFonts w:ascii="Times New Roman" w:hAnsi="Times New Roman" w:cs="Times New Roman"/>
        </w:rPr>
        <w:t xml:space="preserve"> que </w:t>
      </w:r>
      <w:r w:rsidR="00DE193F" w:rsidRPr="00005042">
        <w:rPr>
          <w:rFonts w:ascii="Times New Roman" w:hAnsi="Times New Roman" w:cs="Times New Roman"/>
        </w:rPr>
        <w:t>el emprendimiento</w:t>
      </w:r>
      <w:r w:rsidR="00B3519A" w:rsidRPr="00005042">
        <w:rPr>
          <w:rFonts w:ascii="Times New Roman" w:hAnsi="Times New Roman" w:cs="Times New Roman"/>
        </w:rPr>
        <w:t xml:space="preserve"> </w:t>
      </w:r>
      <w:r w:rsidR="005A5839" w:rsidRPr="00005042">
        <w:rPr>
          <w:rFonts w:ascii="Times New Roman" w:hAnsi="Times New Roman" w:cs="Times New Roman"/>
        </w:rPr>
        <w:t>ha venido realizando sus funciones de manufactura</w:t>
      </w:r>
      <w:r w:rsidR="00B3519A" w:rsidRPr="00005042">
        <w:rPr>
          <w:rFonts w:ascii="Times New Roman" w:hAnsi="Times New Roman" w:cs="Times New Roman"/>
        </w:rPr>
        <w:t>.</w:t>
      </w:r>
      <w:r w:rsidRPr="00005042">
        <w:rPr>
          <w:rFonts w:ascii="Times New Roman" w:hAnsi="Times New Roman" w:cs="Times New Roman"/>
        </w:rPr>
        <w:t xml:space="preserve">  </w:t>
      </w:r>
    </w:p>
    <w:p w14:paraId="55D561EA" w14:textId="680F82F9" w:rsidR="004E0115" w:rsidRPr="00005042" w:rsidRDefault="003B7D00" w:rsidP="00005042">
      <w:pPr>
        <w:pStyle w:val="Prrafodelista"/>
        <w:numPr>
          <w:ilvl w:val="0"/>
          <w:numId w:val="15"/>
        </w:numPr>
        <w:spacing w:line="480" w:lineRule="auto"/>
        <w:ind w:left="709" w:firstLine="0"/>
        <w:jc w:val="both"/>
        <w:rPr>
          <w:rFonts w:ascii="Times New Roman" w:hAnsi="Times New Roman" w:cs="Times New Roman"/>
          <w:szCs w:val="26"/>
          <w:shd w:val="clear" w:color="auto" w:fill="FFFFFF"/>
        </w:rPr>
      </w:pPr>
      <w:r w:rsidRPr="00005042">
        <w:rPr>
          <w:rFonts w:ascii="Times New Roman" w:hAnsi="Times New Roman" w:cs="Times New Roman"/>
        </w:rPr>
        <w:t>DESCRIPTIVA</w:t>
      </w:r>
      <w:r w:rsidR="007A28D7" w:rsidRPr="00005042">
        <w:rPr>
          <w:rFonts w:ascii="Times New Roman" w:hAnsi="Times New Roman" w:cs="Times New Roman"/>
        </w:rPr>
        <w:t>:</w:t>
      </w:r>
      <w:r w:rsidR="004E0115" w:rsidRPr="00005042">
        <w:rPr>
          <w:rFonts w:ascii="Times New Roman" w:hAnsi="Times New Roman" w:cs="Times New Roman"/>
          <w:sz w:val="26"/>
          <w:szCs w:val="26"/>
          <w:shd w:val="clear" w:color="auto" w:fill="FFFFFF"/>
        </w:rPr>
        <w:t xml:space="preserve"> </w:t>
      </w:r>
      <w:r w:rsidR="004E0115" w:rsidRPr="00005042">
        <w:rPr>
          <w:rFonts w:ascii="Times New Roman" w:hAnsi="Times New Roman" w:cs="Times New Roman"/>
          <w:szCs w:val="26"/>
          <w:shd w:val="clear" w:color="auto" w:fill="FFFFFF"/>
        </w:rPr>
        <w:t>buscan especificar las propiedades, las características y los perfiles de personas, grupos, comunidades, procesos, objetos o cualquier otro fenómeno que se someta a un análisis. Es decir, únicamente pretenden medir o recoger información de manera independiente o conjunta sobre los conceptos o las variables a las que se refieren, esto es, su objetivo no es indicar cómo se relacionan éstas.</w:t>
      </w:r>
      <w:sdt>
        <w:sdtPr>
          <w:rPr>
            <w:rFonts w:ascii="Times New Roman" w:hAnsi="Times New Roman" w:cs="Times New Roman"/>
            <w:sz w:val="22"/>
            <w:shd w:val="clear" w:color="auto" w:fill="FFFFFF"/>
          </w:rPr>
          <w:id w:val="-379718826"/>
          <w:citation/>
        </w:sdtPr>
        <w:sdtEndPr/>
        <w:sdtContent>
          <w:r w:rsidR="004E0115" w:rsidRPr="00005042">
            <w:rPr>
              <w:rFonts w:ascii="Times New Roman" w:hAnsi="Times New Roman" w:cs="Times New Roman"/>
              <w:szCs w:val="26"/>
              <w:shd w:val="clear" w:color="auto" w:fill="FFFFFF"/>
            </w:rPr>
            <w:fldChar w:fldCharType="begin"/>
          </w:r>
          <w:r w:rsidR="004E0115" w:rsidRPr="00005042">
            <w:rPr>
              <w:rFonts w:ascii="Times New Roman" w:hAnsi="Times New Roman" w:cs="Times New Roman"/>
              <w:szCs w:val="26"/>
              <w:shd w:val="clear" w:color="auto" w:fill="FFFFFF"/>
            </w:rPr>
            <w:instrText xml:space="preserve"> CITATION Her10 \l 12298 </w:instrText>
          </w:r>
          <w:r w:rsidR="004E0115" w:rsidRPr="00005042">
            <w:rPr>
              <w:rFonts w:ascii="Times New Roman" w:hAnsi="Times New Roman" w:cs="Times New Roman"/>
              <w:szCs w:val="26"/>
              <w:shd w:val="clear" w:color="auto" w:fill="FFFFFF"/>
            </w:rPr>
            <w:fldChar w:fldCharType="separate"/>
          </w:r>
          <w:r w:rsidR="00146AE9" w:rsidRPr="00005042">
            <w:rPr>
              <w:rFonts w:ascii="Times New Roman" w:hAnsi="Times New Roman" w:cs="Times New Roman"/>
              <w:noProof/>
              <w:szCs w:val="26"/>
              <w:shd w:val="clear" w:color="auto" w:fill="FFFFFF"/>
            </w:rPr>
            <w:t xml:space="preserve"> (Hernandez Sampieri , Fernandez Collado, &amp; Baptista Lucio, 2010)</w:t>
          </w:r>
          <w:r w:rsidR="004E0115" w:rsidRPr="00005042">
            <w:rPr>
              <w:rFonts w:ascii="Times New Roman" w:hAnsi="Times New Roman" w:cs="Times New Roman"/>
              <w:szCs w:val="26"/>
              <w:shd w:val="clear" w:color="auto" w:fill="FFFFFF"/>
            </w:rPr>
            <w:fldChar w:fldCharType="end"/>
          </w:r>
        </w:sdtContent>
      </w:sdt>
      <w:r w:rsidR="009667F7">
        <w:rPr>
          <w:rFonts w:ascii="Times New Roman" w:hAnsi="Times New Roman" w:cs="Times New Roman"/>
          <w:sz w:val="22"/>
          <w:shd w:val="clear" w:color="auto" w:fill="FFFFFF"/>
        </w:rPr>
        <w:t>.</w:t>
      </w:r>
    </w:p>
    <w:p w14:paraId="1BABD8FA" w14:textId="761A3448" w:rsidR="00B3519A" w:rsidRPr="00005042" w:rsidRDefault="00B3519A" w:rsidP="00005042">
      <w:pPr>
        <w:spacing w:line="480" w:lineRule="auto"/>
        <w:jc w:val="both"/>
        <w:rPr>
          <w:rFonts w:ascii="Times New Roman" w:hAnsi="Times New Roman" w:cs="Times New Roman"/>
          <w:b/>
        </w:rPr>
      </w:pPr>
      <w:r w:rsidRPr="00005042">
        <w:rPr>
          <w:rFonts w:ascii="Times New Roman" w:hAnsi="Times New Roman" w:cs="Times New Roman"/>
        </w:rPr>
        <w:t xml:space="preserve">En la investigación esta me </w:t>
      </w:r>
      <w:r w:rsidR="005A5839" w:rsidRPr="00005042">
        <w:rPr>
          <w:rFonts w:ascii="Times New Roman" w:hAnsi="Times New Roman" w:cs="Times New Roman"/>
        </w:rPr>
        <w:t>permitirá,</w:t>
      </w:r>
      <w:r w:rsidRPr="00005042">
        <w:rPr>
          <w:rFonts w:ascii="Times New Roman" w:hAnsi="Times New Roman" w:cs="Times New Roman"/>
        </w:rPr>
        <w:t xml:space="preserve"> establecer, identificar, descubrir y comprobar, los diferentes procedimientos </w:t>
      </w:r>
      <w:r w:rsidR="005A5839" w:rsidRPr="00005042">
        <w:rPr>
          <w:rFonts w:ascii="Times New Roman" w:hAnsi="Times New Roman" w:cs="Times New Roman"/>
        </w:rPr>
        <w:t xml:space="preserve">en que las </w:t>
      </w:r>
      <w:r w:rsidRPr="00005042">
        <w:rPr>
          <w:rFonts w:ascii="Times New Roman" w:hAnsi="Times New Roman" w:cs="Times New Roman"/>
        </w:rPr>
        <w:t xml:space="preserve">fresas </w:t>
      </w:r>
      <w:r w:rsidR="005A5839" w:rsidRPr="00005042">
        <w:rPr>
          <w:rFonts w:ascii="Times New Roman" w:hAnsi="Times New Roman" w:cs="Times New Roman"/>
        </w:rPr>
        <w:t>han sido parte del proceso hasta la obtención del producto final.</w:t>
      </w:r>
    </w:p>
    <w:p w14:paraId="42C0AD13" w14:textId="36208B56" w:rsidR="003B7D00" w:rsidRPr="009D631E" w:rsidRDefault="003B7D00" w:rsidP="009D631E">
      <w:pPr>
        <w:pStyle w:val="Sinespaciado"/>
        <w:spacing w:line="480" w:lineRule="auto"/>
        <w:jc w:val="both"/>
        <w:rPr>
          <w:rFonts w:ascii="Times New Roman" w:hAnsi="Times New Roman" w:cs="Times New Roman"/>
          <w:b/>
        </w:rPr>
      </w:pPr>
      <w:r w:rsidRPr="009D631E">
        <w:rPr>
          <w:rFonts w:ascii="Times New Roman" w:hAnsi="Times New Roman" w:cs="Times New Roman"/>
        </w:rPr>
        <w:t xml:space="preserve">EXPERIMENTAL: </w:t>
      </w:r>
      <w:r w:rsidR="00EC42F8" w:rsidRPr="009D631E">
        <w:rPr>
          <w:rFonts w:ascii="Times New Roman" w:hAnsi="Times New Roman" w:cs="Times New Roman"/>
        </w:rPr>
        <w:t>Éste es el modelo clásico de hacer investigación, el más formal y elegante. Supone algo que en las ciencias sociales es poco probable: control de las variables que intervienen en el estudio.</w:t>
      </w:r>
      <w:sdt>
        <w:sdtPr>
          <w:rPr>
            <w:rFonts w:ascii="Times New Roman" w:hAnsi="Times New Roman" w:cs="Times New Roman"/>
          </w:rPr>
          <w:id w:val="-438675908"/>
          <w:citation/>
        </w:sdtPr>
        <w:sdtEndPr/>
        <w:sdtContent>
          <w:r w:rsidR="00EC42F8" w:rsidRPr="009D631E">
            <w:rPr>
              <w:rFonts w:ascii="Times New Roman" w:hAnsi="Times New Roman" w:cs="Times New Roman"/>
            </w:rPr>
            <w:fldChar w:fldCharType="begin"/>
          </w:r>
          <w:r w:rsidR="00EC42F8" w:rsidRPr="009D631E">
            <w:rPr>
              <w:rFonts w:ascii="Times New Roman" w:hAnsi="Times New Roman" w:cs="Times New Roman"/>
            </w:rPr>
            <w:instrText xml:space="preserve"> CITATION del11 \l 12298 </w:instrText>
          </w:r>
          <w:r w:rsidR="00EC42F8" w:rsidRPr="009D631E">
            <w:rPr>
              <w:rFonts w:ascii="Times New Roman" w:hAnsi="Times New Roman" w:cs="Times New Roman"/>
            </w:rPr>
            <w:fldChar w:fldCharType="separate"/>
          </w:r>
          <w:r w:rsidR="00146AE9" w:rsidRPr="009D631E">
            <w:rPr>
              <w:rFonts w:ascii="Times New Roman" w:hAnsi="Times New Roman" w:cs="Times New Roman"/>
              <w:noProof/>
            </w:rPr>
            <w:t xml:space="preserve"> (Mendez, Sandoval, &amp; Alma del Cid, 2011)</w:t>
          </w:r>
          <w:r w:rsidR="00EC42F8" w:rsidRPr="009D631E">
            <w:rPr>
              <w:rFonts w:ascii="Times New Roman" w:hAnsi="Times New Roman" w:cs="Times New Roman"/>
            </w:rPr>
            <w:fldChar w:fldCharType="end"/>
          </w:r>
        </w:sdtContent>
      </w:sdt>
      <w:r w:rsidR="009667F7">
        <w:rPr>
          <w:rFonts w:ascii="Times New Roman" w:hAnsi="Times New Roman" w:cs="Times New Roman"/>
        </w:rPr>
        <w:t>.</w:t>
      </w:r>
    </w:p>
    <w:p w14:paraId="42789D84" w14:textId="3B2FA7E4" w:rsidR="00FF046F" w:rsidRPr="009D631E" w:rsidRDefault="005A5839" w:rsidP="009D631E">
      <w:pPr>
        <w:pStyle w:val="Sinespaciado"/>
        <w:spacing w:line="480" w:lineRule="auto"/>
        <w:jc w:val="both"/>
        <w:rPr>
          <w:rFonts w:ascii="Times New Roman" w:hAnsi="Times New Roman" w:cs="Times New Roman"/>
        </w:rPr>
      </w:pPr>
      <w:r w:rsidRPr="009D631E">
        <w:rPr>
          <w:rFonts w:ascii="Times New Roman" w:hAnsi="Times New Roman" w:cs="Times New Roman"/>
        </w:rPr>
        <w:t xml:space="preserve">Con esta investigación se podrá ejecutar en las diferentes </w:t>
      </w:r>
      <w:r w:rsidR="00D22453" w:rsidRPr="009D631E">
        <w:rPr>
          <w:rFonts w:ascii="Times New Roman" w:hAnsi="Times New Roman" w:cs="Times New Roman"/>
        </w:rPr>
        <w:t>actividades de</w:t>
      </w:r>
      <w:r w:rsidRPr="009D631E">
        <w:rPr>
          <w:rFonts w:ascii="Times New Roman" w:hAnsi="Times New Roman" w:cs="Times New Roman"/>
        </w:rPr>
        <w:t xml:space="preserve"> la producción del emprendimiento, la programación de POE Y POES. Planificar y evaluar los procedimientos que se han descrito en el manual de BPMs.</w:t>
      </w:r>
    </w:p>
    <w:p w14:paraId="2E48A8C6" w14:textId="77777777" w:rsidR="009D631E" w:rsidRPr="009D631E" w:rsidRDefault="009D631E" w:rsidP="009D631E">
      <w:pPr>
        <w:pStyle w:val="Sinespaciado"/>
        <w:rPr>
          <w:b/>
        </w:rPr>
      </w:pPr>
    </w:p>
    <w:p w14:paraId="74A179F4" w14:textId="000BA402" w:rsidR="00096E6D" w:rsidRPr="009667F7" w:rsidRDefault="00096E6D" w:rsidP="006438E8">
      <w:pPr>
        <w:pStyle w:val="Ttulo3"/>
        <w:rPr>
          <w:i w:val="0"/>
          <w:iCs w:val="0"/>
        </w:rPr>
      </w:pPr>
      <w:bookmarkStart w:id="17" w:name="_Toc105708944"/>
      <w:r w:rsidRPr="009667F7">
        <w:rPr>
          <w:i w:val="0"/>
          <w:iCs w:val="0"/>
        </w:rPr>
        <w:t>2.1.2. Métodos de investigación</w:t>
      </w:r>
      <w:bookmarkEnd w:id="17"/>
    </w:p>
    <w:p w14:paraId="72551803" w14:textId="198E25E8" w:rsidR="00096E6D" w:rsidRPr="009D631E" w:rsidRDefault="006249AA" w:rsidP="009667F7">
      <w:pPr>
        <w:pStyle w:val="Sinespaciado"/>
        <w:spacing w:line="480" w:lineRule="auto"/>
        <w:jc w:val="both"/>
        <w:rPr>
          <w:rFonts w:ascii="Times New Roman" w:hAnsi="Times New Roman" w:cs="Times New Roman"/>
          <w:b/>
        </w:rPr>
      </w:pPr>
      <w:r w:rsidRPr="009D631E">
        <w:rPr>
          <w:rFonts w:ascii="Times New Roman" w:hAnsi="Times New Roman" w:cs="Times New Roman"/>
        </w:rPr>
        <w:t>ANALITICO - SINTETICO</w:t>
      </w:r>
      <w:r w:rsidR="00096E6D" w:rsidRPr="009D631E">
        <w:rPr>
          <w:rFonts w:ascii="Times New Roman" w:hAnsi="Times New Roman" w:cs="Times New Roman"/>
        </w:rPr>
        <w:t xml:space="preserve">: </w:t>
      </w:r>
      <w:r w:rsidR="00EC42F8" w:rsidRPr="009D631E">
        <w:rPr>
          <w:rFonts w:ascii="Times New Roman" w:hAnsi="Times New Roman" w:cs="Times New Roman"/>
        </w:rPr>
        <w:t xml:space="preserve">Algo es objeto de análisis cuando vemos sus partes por separado. El método analítico consiste precisamente en descomponer un objeto en sus partes constitutivas. En una investigación practicamos el método sintético cuando nos preguntamos qué conclusiones podemos sacar del estudio, cuando queremos condensar en unas </w:t>
      </w:r>
      <w:r w:rsidR="00D22453" w:rsidRPr="009D631E">
        <w:rPr>
          <w:rFonts w:ascii="Times New Roman" w:hAnsi="Times New Roman" w:cs="Times New Roman"/>
        </w:rPr>
        <w:t>pocas,</w:t>
      </w:r>
      <w:r w:rsidR="00EC42F8" w:rsidRPr="009D631E">
        <w:rPr>
          <w:rFonts w:ascii="Times New Roman" w:hAnsi="Times New Roman" w:cs="Times New Roman"/>
        </w:rPr>
        <w:t xml:space="preserve"> pero importantes ideas todo el esfuerzo realizado. También es sintético preguntarse qué podemos recomendar a la institución que auspició el estudio. Al realizar un ejercicio de síntesis practicamos lo que se denomina formular generalizaciones.</w:t>
      </w:r>
      <w:sdt>
        <w:sdtPr>
          <w:rPr>
            <w:rFonts w:ascii="Times New Roman" w:hAnsi="Times New Roman" w:cs="Times New Roman"/>
          </w:rPr>
          <w:id w:val="-635186113"/>
          <w:citation/>
        </w:sdtPr>
        <w:sdtEndPr/>
        <w:sdtContent>
          <w:r w:rsidR="00EC42F8" w:rsidRPr="009D631E">
            <w:rPr>
              <w:rFonts w:ascii="Times New Roman" w:hAnsi="Times New Roman" w:cs="Times New Roman"/>
            </w:rPr>
            <w:fldChar w:fldCharType="begin"/>
          </w:r>
          <w:r w:rsidR="00EC42F8" w:rsidRPr="009D631E">
            <w:rPr>
              <w:rFonts w:ascii="Times New Roman" w:hAnsi="Times New Roman" w:cs="Times New Roman"/>
            </w:rPr>
            <w:instrText xml:space="preserve"> CITATION del11 \l 12298 </w:instrText>
          </w:r>
          <w:r w:rsidR="00EC42F8" w:rsidRPr="009D631E">
            <w:rPr>
              <w:rFonts w:ascii="Times New Roman" w:hAnsi="Times New Roman" w:cs="Times New Roman"/>
            </w:rPr>
            <w:fldChar w:fldCharType="separate"/>
          </w:r>
          <w:r w:rsidR="00146AE9" w:rsidRPr="009D631E">
            <w:rPr>
              <w:rFonts w:ascii="Times New Roman" w:hAnsi="Times New Roman" w:cs="Times New Roman"/>
              <w:noProof/>
            </w:rPr>
            <w:t xml:space="preserve"> (Mendez, Sandoval, &amp; Alma del Cid, 2011)</w:t>
          </w:r>
          <w:r w:rsidR="00EC42F8" w:rsidRPr="009D631E">
            <w:rPr>
              <w:rFonts w:ascii="Times New Roman" w:hAnsi="Times New Roman" w:cs="Times New Roman"/>
            </w:rPr>
            <w:fldChar w:fldCharType="end"/>
          </w:r>
        </w:sdtContent>
      </w:sdt>
      <w:r w:rsidR="009667F7">
        <w:rPr>
          <w:rFonts w:ascii="Times New Roman" w:hAnsi="Times New Roman" w:cs="Times New Roman"/>
        </w:rPr>
        <w:t>.</w:t>
      </w:r>
    </w:p>
    <w:p w14:paraId="634BD19B" w14:textId="11A03822" w:rsidR="006249AA" w:rsidRPr="009D631E" w:rsidRDefault="00C63AB0" w:rsidP="009D631E">
      <w:pPr>
        <w:pStyle w:val="Sinespaciado"/>
        <w:spacing w:line="480" w:lineRule="auto"/>
        <w:jc w:val="left"/>
        <w:rPr>
          <w:rFonts w:ascii="Times New Roman" w:hAnsi="Times New Roman" w:cs="Times New Roman"/>
          <w:b/>
        </w:rPr>
      </w:pPr>
      <w:r w:rsidRPr="009D631E">
        <w:rPr>
          <w:rFonts w:ascii="Times New Roman" w:hAnsi="Times New Roman" w:cs="Times New Roman"/>
        </w:rPr>
        <w:t xml:space="preserve">Este método se </w:t>
      </w:r>
      <w:r w:rsidR="00D22453" w:rsidRPr="009D631E">
        <w:rPr>
          <w:rFonts w:ascii="Times New Roman" w:hAnsi="Times New Roman" w:cs="Times New Roman"/>
        </w:rPr>
        <w:t>empleará</w:t>
      </w:r>
      <w:r w:rsidR="006249AA" w:rsidRPr="009D631E">
        <w:rPr>
          <w:rFonts w:ascii="Times New Roman" w:hAnsi="Times New Roman" w:cs="Times New Roman"/>
        </w:rPr>
        <w:t xml:space="preserve"> para estudiar los hechos y procesos que se realizan en la producción.</w:t>
      </w:r>
    </w:p>
    <w:p w14:paraId="2B95A2A8" w14:textId="25F71411" w:rsidR="002734AD" w:rsidRPr="009D631E" w:rsidRDefault="00096E6D" w:rsidP="009667F7">
      <w:pPr>
        <w:pStyle w:val="Sinespaciado"/>
        <w:spacing w:line="480" w:lineRule="auto"/>
        <w:jc w:val="both"/>
        <w:rPr>
          <w:rFonts w:ascii="Times New Roman" w:hAnsi="Times New Roman" w:cs="Times New Roman"/>
          <w:b/>
        </w:rPr>
      </w:pPr>
      <w:r w:rsidRPr="009D631E">
        <w:rPr>
          <w:rFonts w:ascii="Times New Roman" w:hAnsi="Times New Roman" w:cs="Times New Roman"/>
        </w:rPr>
        <w:t>DEDUCTIVO:</w:t>
      </w:r>
      <w:r w:rsidR="004F62F8" w:rsidRPr="009D631E">
        <w:rPr>
          <w:rFonts w:ascii="Times New Roman" w:hAnsi="Times New Roman" w:cs="Times New Roman"/>
        </w:rPr>
        <w:t xml:space="preserve"> A partir de una teoría, el investigador procede a recoger datos para corroborar que la realidad se comporta conforme a lo enunciado en su explicación teórica. A partir de un marco conceptual o teórico se f</w:t>
      </w:r>
      <w:r w:rsidR="009667F7">
        <w:rPr>
          <w:rFonts w:ascii="Times New Roman" w:hAnsi="Times New Roman" w:cs="Times New Roman"/>
        </w:rPr>
        <w:t>ó</w:t>
      </w:r>
      <w:r w:rsidR="004F62F8" w:rsidRPr="009D631E">
        <w:rPr>
          <w:rFonts w:ascii="Times New Roman" w:hAnsi="Times New Roman" w:cs="Times New Roman"/>
        </w:rPr>
        <w:t>rmula una hipótesis, se observa la realidad, se recogen datos y se confirma o no la hipótesis. Sobre este método, un autor afirma que “se inicia con el análisis de los postulados, teoremas, leyes, principios, etcétera, de aplicación universal y de comprobada validez, para aplicarlos a soluciones o hechos particulares”</w:t>
      </w:r>
      <w:sdt>
        <w:sdtPr>
          <w:rPr>
            <w:rFonts w:ascii="Times New Roman" w:hAnsi="Times New Roman" w:cs="Times New Roman"/>
          </w:rPr>
          <w:id w:val="-215046696"/>
          <w:citation/>
        </w:sdtPr>
        <w:sdtEndPr/>
        <w:sdtContent>
          <w:r w:rsidR="004F62F8" w:rsidRPr="009D631E">
            <w:rPr>
              <w:rFonts w:ascii="Times New Roman" w:hAnsi="Times New Roman" w:cs="Times New Roman"/>
            </w:rPr>
            <w:fldChar w:fldCharType="begin"/>
          </w:r>
          <w:r w:rsidR="00EC42F8" w:rsidRPr="009D631E">
            <w:rPr>
              <w:rFonts w:ascii="Times New Roman" w:hAnsi="Times New Roman" w:cs="Times New Roman"/>
            </w:rPr>
            <w:instrText xml:space="preserve">CITATION del11 \l 12298 </w:instrText>
          </w:r>
          <w:r w:rsidR="004F62F8" w:rsidRPr="009D631E">
            <w:rPr>
              <w:rFonts w:ascii="Times New Roman" w:hAnsi="Times New Roman" w:cs="Times New Roman"/>
            </w:rPr>
            <w:fldChar w:fldCharType="separate"/>
          </w:r>
          <w:r w:rsidR="00146AE9" w:rsidRPr="009D631E">
            <w:rPr>
              <w:rFonts w:ascii="Times New Roman" w:hAnsi="Times New Roman" w:cs="Times New Roman"/>
              <w:noProof/>
            </w:rPr>
            <w:t xml:space="preserve"> (Mendez, Sandoval, &amp; Alma del Cid, 2011)</w:t>
          </w:r>
          <w:r w:rsidR="004F62F8" w:rsidRPr="009D631E">
            <w:rPr>
              <w:rFonts w:ascii="Times New Roman" w:hAnsi="Times New Roman" w:cs="Times New Roman"/>
            </w:rPr>
            <w:fldChar w:fldCharType="end"/>
          </w:r>
        </w:sdtContent>
      </w:sdt>
      <w:r w:rsidR="009667F7">
        <w:rPr>
          <w:rFonts w:ascii="Times New Roman" w:hAnsi="Times New Roman" w:cs="Times New Roman"/>
        </w:rPr>
        <w:t>.</w:t>
      </w:r>
    </w:p>
    <w:p w14:paraId="192B150D" w14:textId="167D8412" w:rsidR="00D22453" w:rsidRPr="009D631E" w:rsidRDefault="002734AD" w:rsidP="009D631E">
      <w:pPr>
        <w:pStyle w:val="Sinespaciado"/>
        <w:spacing w:line="480" w:lineRule="auto"/>
        <w:jc w:val="left"/>
        <w:rPr>
          <w:rFonts w:ascii="Times New Roman" w:hAnsi="Times New Roman" w:cs="Times New Roman"/>
        </w:rPr>
      </w:pPr>
      <w:r w:rsidRPr="009D631E">
        <w:rPr>
          <w:rFonts w:ascii="Times New Roman" w:hAnsi="Times New Roman" w:cs="Times New Roman"/>
        </w:rPr>
        <w:t>C</w:t>
      </w:r>
      <w:r w:rsidR="00F93438" w:rsidRPr="009D631E">
        <w:rPr>
          <w:rFonts w:ascii="Times New Roman" w:hAnsi="Times New Roman" w:cs="Times New Roman"/>
        </w:rPr>
        <w:t xml:space="preserve">on este método se </w:t>
      </w:r>
      <w:r w:rsidR="00D22453" w:rsidRPr="009D631E">
        <w:rPr>
          <w:rFonts w:ascii="Times New Roman" w:hAnsi="Times New Roman" w:cs="Times New Roman"/>
        </w:rPr>
        <w:t>analizará</w:t>
      </w:r>
      <w:r w:rsidR="00F93438" w:rsidRPr="009D631E">
        <w:rPr>
          <w:rFonts w:ascii="Times New Roman" w:hAnsi="Times New Roman" w:cs="Times New Roman"/>
        </w:rPr>
        <w:t xml:space="preserve"> en</w:t>
      </w:r>
      <w:r w:rsidRPr="009D631E">
        <w:rPr>
          <w:rFonts w:ascii="Times New Roman" w:hAnsi="Times New Roman" w:cs="Times New Roman"/>
        </w:rPr>
        <w:t xml:space="preserve"> todo el </w:t>
      </w:r>
      <w:r w:rsidR="00D22453" w:rsidRPr="009D631E">
        <w:rPr>
          <w:rFonts w:ascii="Times New Roman" w:hAnsi="Times New Roman" w:cs="Times New Roman"/>
        </w:rPr>
        <w:t>proceso, para</w:t>
      </w:r>
      <w:r w:rsidRPr="009D631E">
        <w:rPr>
          <w:rFonts w:ascii="Times New Roman" w:hAnsi="Times New Roman" w:cs="Times New Roman"/>
        </w:rPr>
        <w:t xml:space="preserve"> tomar ded</w:t>
      </w:r>
      <w:r w:rsidR="00F93438" w:rsidRPr="009D631E">
        <w:rPr>
          <w:rFonts w:ascii="Times New Roman" w:hAnsi="Times New Roman" w:cs="Times New Roman"/>
        </w:rPr>
        <w:t>ucc</w:t>
      </w:r>
      <w:r w:rsidR="000E262D" w:rsidRPr="009D631E">
        <w:rPr>
          <w:rFonts w:ascii="Times New Roman" w:hAnsi="Times New Roman" w:cs="Times New Roman"/>
        </w:rPr>
        <w:t>iones en cada fase del proceso acorde a la</w:t>
      </w:r>
      <w:r w:rsidR="00C63AB0" w:rsidRPr="009D631E">
        <w:rPr>
          <w:rFonts w:ascii="Times New Roman" w:hAnsi="Times New Roman" w:cs="Times New Roman"/>
        </w:rPr>
        <w:t>s normas en el Registro Oficial N°555 del Ecuador.</w:t>
      </w:r>
    </w:p>
    <w:p w14:paraId="6C983DC4" w14:textId="6AF625AE" w:rsidR="00D22453" w:rsidRPr="00F41A22" w:rsidRDefault="00D22453" w:rsidP="00F41A22">
      <w:pPr>
        <w:spacing w:after="200" w:line="276" w:lineRule="auto"/>
        <w:jc w:val="left"/>
        <w:rPr>
          <w:rFonts w:ascii="Times New Roman" w:eastAsia="Times New Roman" w:hAnsi="Times New Roman" w:cs="Times New Roman"/>
          <w:color w:val="auto"/>
          <w:lang w:val="es-ES" w:eastAsia="en-US"/>
        </w:rPr>
      </w:pPr>
      <w:r>
        <w:br w:type="page"/>
      </w:r>
    </w:p>
    <w:p w14:paraId="61501026" w14:textId="4CDFCB00" w:rsidR="00096E6D" w:rsidRPr="009667F7" w:rsidRDefault="00096E6D" w:rsidP="006438E8">
      <w:pPr>
        <w:pStyle w:val="Ttulo3"/>
        <w:rPr>
          <w:i w:val="0"/>
          <w:iCs w:val="0"/>
        </w:rPr>
      </w:pPr>
      <w:bookmarkStart w:id="18" w:name="_Toc105708945"/>
      <w:r w:rsidRPr="009667F7">
        <w:rPr>
          <w:i w:val="0"/>
          <w:iCs w:val="0"/>
        </w:rPr>
        <w:t xml:space="preserve">2.1.3. Técnicas </w:t>
      </w:r>
      <w:r w:rsidR="006A78B3" w:rsidRPr="009667F7">
        <w:rPr>
          <w:i w:val="0"/>
          <w:iCs w:val="0"/>
        </w:rPr>
        <w:t xml:space="preserve">e instrumentos </w:t>
      </w:r>
      <w:r w:rsidRPr="009667F7">
        <w:rPr>
          <w:i w:val="0"/>
          <w:iCs w:val="0"/>
        </w:rPr>
        <w:t>de investigación</w:t>
      </w:r>
      <w:bookmarkEnd w:id="18"/>
    </w:p>
    <w:p w14:paraId="4028C24D" w14:textId="12C9A97E" w:rsidR="00EA24EA" w:rsidRPr="009D631E" w:rsidRDefault="00096E6D" w:rsidP="009D631E">
      <w:pPr>
        <w:pStyle w:val="Sinespaciado"/>
        <w:spacing w:line="480" w:lineRule="auto"/>
        <w:jc w:val="both"/>
        <w:rPr>
          <w:rFonts w:ascii="Times New Roman" w:hAnsi="Times New Roman" w:cs="Times New Roman"/>
          <w:b/>
        </w:rPr>
      </w:pPr>
      <w:r w:rsidRPr="009D631E">
        <w:rPr>
          <w:rFonts w:ascii="Times New Roman" w:hAnsi="Times New Roman" w:cs="Times New Roman"/>
        </w:rPr>
        <w:t xml:space="preserve">OBSERVACIÓN: </w:t>
      </w:r>
      <w:r w:rsidR="007A1950" w:rsidRPr="009D631E">
        <w:rPr>
          <w:rFonts w:ascii="Times New Roman" w:hAnsi="Times New Roman" w:cs="Times New Roman"/>
        </w:rPr>
        <w:t>Observar es captar un fenómeno por medio de la vista y es una acción que puede realizarse con o sin ayuda de aparatos técnicos específicos. Para que la observación se constituya en una técnica y en un instrumental científico, se requiere que esté orientada por un objetivo de investigación, que se planifique con algún grado de sistematización, (de modo tal que otros puedan “replicar” o reproducir los procedimientos implementados) y que permita comprender y/o reconstruir los pasos seguidos para el logro de los resultados obtenidos. Aunque en todas las disciplinas la presencia del observador introduce alteraciones en el comportamiento del fenómeno observado, en la investigación social resulta más difícil evitar que el observador interfiera en la realidad que pretende registrar.</w:t>
      </w:r>
      <w:sdt>
        <w:sdtPr>
          <w:rPr>
            <w:rFonts w:ascii="Times New Roman" w:hAnsi="Times New Roman" w:cs="Times New Roman"/>
          </w:rPr>
          <w:id w:val="297966054"/>
          <w:citation/>
        </w:sdtPr>
        <w:sdtEndPr/>
        <w:sdtContent>
          <w:r w:rsidR="007A1950" w:rsidRPr="009D631E">
            <w:rPr>
              <w:rFonts w:ascii="Times New Roman" w:hAnsi="Times New Roman" w:cs="Times New Roman"/>
            </w:rPr>
            <w:fldChar w:fldCharType="begin"/>
          </w:r>
          <w:r w:rsidR="007A1950" w:rsidRPr="009D631E">
            <w:rPr>
              <w:rFonts w:ascii="Times New Roman" w:hAnsi="Times New Roman" w:cs="Times New Roman"/>
            </w:rPr>
            <w:instrText xml:space="preserve"> CITATION Rox11 \l 12298 </w:instrText>
          </w:r>
          <w:r w:rsidR="007A1950" w:rsidRPr="009D631E">
            <w:rPr>
              <w:rFonts w:ascii="Times New Roman" w:hAnsi="Times New Roman" w:cs="Times New Roman"/>
            </w:rPr>
            <w:fldChar w:fldCharType="separate"/>
          </w:r>
          <w:r w:rsidR="00146AE9" w:rsidRPr="009D631E">
            <w:rPr>
              <w:rFonts w:ascii="Times New Roman" w:hAnsi="Times New Roman" w:cs="Times New Roman"/>
              <w:noProof/>
            </w:rPr>
            <w:t xml:space="preserve"> (Ynoub, 2011)</w:t>
          </w:r>
          <w:r w:rsidR="007A1950" w:rsidRPr="009D631E">
            <w:rPr>
              <w:rFonts w:ascii="Times New Roman" w:hAnsi="Times New Roman" w:cs="Times New Roman"/>
            </w:rPr>
            <w:fldChar w:fldCharType="end"/>
          </w:r>
        </w:sdtContent>
      </w:sdt>
      <w:r w:rsidR="009667F7">
        <w:rPr>
          <w:rFonts w:ascii="Times New Roman" w:hAnsi="Times New Roman" w:cs="Times New Roman"/>
        </w:rPr>
        <w:t>.</w:t>
      </w:r>
    </w:p>
    <w:p w14:paraId="61BF18C7" w14:textId="7B267C41" w:rsidR="009667F7" w:rsidRPr="009D631E" w:rsidRDefault="00EA24EA" w:rsidP="009D631E">
      <w:pPr>
        <w:pStyle w:val="Sinespaciado"/>
        <w:spacing w:line="480" w:lineRule="auto"/>
        <w:jc w:val="both"/>
        <w:rPr>
          <w:rFonts w:ascii="Times New Roman" w:hAnsi="Times New Roman" w:cs="Times New Roman"/>
        </w:rPr>
      </w:pPr>
      <w:r w:rsidRPr="009D631E">
        <w:rPr>
          <w:rFonts w:ascii="Times New Roman" w:hAnsi="Times New Roman" w:cs="Times New Roman"/>
        </w:rPr>
        <w:t xml:space="preserve">Mediante la observación me </w:t>
      </w:r>
      <w:r w:rsidR="002734AD" w:rsidRPr="009D631E">
        <w:rPr>
          <w:rFonts w:ascii="Times New Roman" w:hAnsi="Times New Roman" w:cs="Times New Roman"/>
        </w:rPr>
        <w:t>permitirá</w:t>
      </w:r>
      <w:r w:rsidRPr="009D631E">
        <w:rPr>
          <w:rFonts w:ascii="Times New Roman" w:hAnsi="Times New Roman" w:cs="Times New Roman"/>
        </w:rPr>
        <w:t xml:space="preserve"> identificar los diferentes escenarios de la</w:t>
      </w:r>
      <w:r w:rsidR="00585D9B" w:rsidRPr="009D631E">
        <w:rPr>
          <w:rFonts w:ascii="Times New Roman" w:hAnsi="Times New Roman" w:cs="Times New Roman"/>
        </w:rPr>
        <w:t xml:space="preserve"> </w:t>
      </w:r>
      <w:r w:rsidR="002734AD" w:rsidRPr="009D631E">
        <w:rPr>
          <w:rFonts w:ascii="Times New Roman" w:hAnsi="Times New Roman" w:cs="Times New Roman"/>
        </w:rPr>
        <w:t>producción</w:t>
      </w:r>
      <w:r w:rsidRPr="009D631E">
        <w:rPr>
          <w:rFonts w:ascii="Times New Roman" w:hAnsi="Times New Roman" w:cs="Times New Roman"/>
        </w:rPr>
        <w:t xml:space="preserve"> por lo tanto </w:t>
      </w:r>
      <w:r w:rsidR="00585D9B" w:rsidRPr="009D631E">
        <w:rPr>
          <w:rFonts w:ascii="Times New Roman" w:hAnsi="Times New Roman" w:cs="Times New Roman"/>
        </w:rPr>
        <w:t xml:space="preserve">se </w:t>
      </w:r>
      <w:r w:rsidR="009D631E" w:rsidRPr="009D631E">
        <w:rPr>
          <w:rFonts w:ascii="Times New Roman" w:hAnsi="Times New Roman" w:cs="Times New Roman"/>
        </w:rPr>
        <w:t>registrará</w:t>
      </w:r>
      <w:r w:rsidR="00585D9B" w:rsidRPr="009D631E">
        <w:rPr>
          <w:rFonts w:ascii="Times New Roman" w:hAnsi="Times New Roman" w:cs="Times New Roman"/>
        </w:rPr>
        <w:t xml:space="preserve">, </w:t>
      </w:r>
      <w:r w:rsidR="009D631E" w:rsidRPr="009D631E">
        <w:rPr>
          <w:rFonts w:ascii="Times New Roman" w:hAnsi="Times New Roman" w:cs="Times New Roman"/>
        </w:rPr>
        <w:t>analizará</w:t>
      </w:r>
      <w:r w:rsidR="00585D9B" w:rsidRPr="009D631E">
        <w:rPr>
          <w:rFonts w:ascii="Times New Roman" w:hAnsi="Times New Roman" w:cs="Times New Roman"/>
        </w:rPr>
        <w:t xml:space="preserve"> y concluirá los datos obtenidos. </w:t>
      </w:r>
    </w:p>
    <w:p w14:paraId="10A4A6D0" w14:textId="13A3008C" w:rsidR="00DF3FE0" w:rsidRPr="009D631E" w:rsidRDefault="00320C55" w:rsidP="009D631E">
      <w:pPr>
        <w:pStyle w:val="Sinespaciado"/>
        <w:spacing w:line="480" w:lineRule="auto"/>
        <w:jc w:val="both"/>
        <w:rPr>
          <w:rFonts w:ascii="Times New Roman" w:hAnsi="Times New Roman" w:cs="Times New Roman"/>
        </w:rPr>
      </w:pPr>
      <w:r w:rsidRPr="009D631E">
        <w:rPr>
          <w:rFonts w:ascii="Times New Roman" w:hAnsi="Times New Roman" w:cs="Times New Roman"/>
        </w:rPr>
        <w:t>ENCUESTA: Es una práctica normal entre investigadores referirse a la encuesta como una técnica de recopilación de información.</w:t>
      </w:r>
      <w:sdt>
        <w:sdtPr>
          <w:rPr>
            <w:rFonts w:ascii="Times New Roman" w:hAnsi="Times New Roman" w:cs="Times New Roman"/>
          </w:rPr>
          <w:id w:val="1811677991"/>
          <w:citation/>
        </w:sdtPr>
        <w:sdtEndPr/>
        <w:sdtContent>
          <w:r w:rsidRPr="009D631E">
            <w:rPr>
              <w:rFonts w:ascii="Times New Roman" w:hAnsi="Times New Roman" w:cs="Times New Roman"/>
            </w:rPr>
            <w:fldChar w:fldCharType="begin"/>
          </w:r>
          <w:r w:rsidRPr="009D631E">
            <w:rPr>
              <w:rFonts w:ascii="Times New Roman" w:hAnsi="Times New Roman" w:cs="Times New Roman"/>
            </w:rPr>
            <w:instrText xml:space="preserve"> CITATION del11 \l 12298 </w:instrText>
          </w:r>
          <w:r w:rsidRPr="009D631E">
            <w:rPr>
              <w:rFonts w:ascii="Times New Roman" w:hAnsi="Times New Roman" w:cs="Times New Roman"/>
            </w:rPr>
            <w:fldChar w:fldCharType="separate"/>
          </w:r>
          <w:r w:rsidR="00146AE9" w:rsidRPr="009D631E">
            <w:rPr>
              <w:rFonts w:ascii="Times New Roman" w:hAnsi="Times New Roman" w:cs="Times New Roman"/>
              <w:noProof/>
            </w:rPr>
            <w:t xml:space="preserve"> (Mendez, Sandoval, &amp; Alma del Cid, 2011)</w:t>
          </w:r>
          <w:r w:rsidRPr="009D631E">
            <w:rPr>
              <w:rFonts w:ascii="Times New Roman" w:hAnsi="Times New Roman" w:cs="Times New Roman"/>
            </w:rPr>
            <w:fldChar w:fldCharType="end"/>
          </w:r>
        </w:sdtContent>
      </w:sdt>
    </w:p>
    <w:p w14:paraId="0AB56F88" w14:textId="2CEDE35B" w:rsidR="00753F03" w:rsidRPr="009667F7" w:rsidRDefault="00096E6D" w:rsidP="006438E8">
      <w:pPr>
        <w:pStyle w:val="Ttulo3"/>
        <w:rPr>
          <w:i w:val="0"/>
          <w:iCs w:val="0"/>
        </w:rPr>
      </w:pPr>
      <w:bookmarkStart w:id="19" w:name="_Toc105708946"/>
      <w:r w:rsidRPr="009667F7">
        <w:rPr>
          <w:i w:val="0"/>
          <w:iCs w:val="0"/>
        </w:rPr>
        <w:t>2.1.</w:t>
      </w:r>
      <w:r w:rsidR="006A78B3" w:rsidRPr="009667F7">
        <w:rPr>
          <w:i w:val="0"/>
          <w:iCs w:val="0"/>
        </w:rPr>
        <w:t>4</w:t>
      </w:r>
      <w:r w:rsidRPr="009667F7">
        <w:rPr>
          <w:i w:val="0"/>
          <w:iCs w:val="0"/>
        </w:rPr>
        <w:t xml:space="preserve">. </w:t>
      </w:r>
      <w:r w:rsidR="00753F03" w:rsidRPr="009667F7">
        <w:rPr>
          <w:i w:val="0"/>
          <w:iCs w:val="0"/>
        </w:rPr>
        <w:t>Universo y muestra</w:t>
      </w:r>
      <w:bookmarkEnd w:id="19"/>
    </w:p>
    <w:p w14:paraId="6D847119" w14:textId="77777777" w:rsidR="00753F03" w:rsidRPr="00005042" w:rsidRDefault="00753F03" w:rsidP="00005042">
      <w:pPr>
        <w:spacing w:line="480" w:lineRule="auto"/>
        <w:jc w:val="both"/>
        <w:rPr>
          <w:rFonts w:ascii="Times New Roman" w:hAnsi="Times New Roman" w:cs="Times New Roman"/>
          <w:b/>
          <w:color w:val="auto"/>
        </w:rPr>
      </w:pPr>
    </w:p>
    <w:p w14:paraId="2A5EE6AD" w14:textId="77777777" w:rsidR="00D22453" w:rsidRDefault="00DF3FE0"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Universo</w:t>
      </w:r>
      <w:r w:rsidR="00EB55B1" w:rsidRPr="00005042">
        <w:rPr>
          <w:rFonts w:ascii="Times New Roman" w:hAnsi="Times New Roman" w:cs="Times New Roman"/>
          <w:b/>
          <w:color w:val="auto"/>
        </w:rPr>
        <w:t>:</w:t>
      </w:r>
    </w:p>
    <w:p w14:paraId="0CF3AADF" w14:textId="3884A16C" w:rsidR="00753F03" w:rsidRPr="00D22453" w:rsidRDefault="00EB55B1" w:rsidP="00005042">
      <w:pPr>
        <w:spacing w:line="480" w:lineRule="auto"/>
        <w:jc w:val="both"/>
        <w:rPr>
          <w:rFonts w:ascii="Times New Roman" w:hAnsi="Times New Roman" w:cs="Times New Roman"/>
          <w:b/>
          <w:color w:val="auto"/>
        </w:rPr>
      </w:pPr>
      <w:r w:rsidRPr="00005042">
        <w:rPr>
          <w:rFonts w:ascii="Times New Roman" w:hAnsi="Times New Roman" w:cs="Times New Roman"/>
          <w:color w:val="auto"/>
        </w:rPr>
        <w:t xml:space="preserve">Existen 3 personas involucradas directamente en el negocio Chocolates Asiry, que participan en la manipulación, producción y empaque del producto. Mediante la aplicación </w:t>
      </w:r>
      <w:r w:rsidR="00DF3FE0" w:rsidRPr="00005042">
        <w:rPr>
          <w:rFonts w:ascii="Times New Roman" w:hAnsi="Times New Roman" w:cs="Times New Roman"/>
          <w:color w:val="auto"/>
        </w:rPr>
        <w:t xml:space="preserve">de la encuesta, se </w:t>
      </w:r>
      <w:r w:rsidR="009667F7" w:rsidRPr="00005042">
        <w:rPr>
          <w:rFonts w:ascii="Times New Roman" w:hAnsi="Times New Roman" w:cs="Times New Roman"/>
          <w:color w:val="auto"/>
        </w:rPr>
        <w:t>recopilará</w:t>
      </w:r>
      <w:r w:rsidR="00DF3FE0" w:rsidRPr="00005042">
        <w:rPr>
          <w:rFonts w:ascii="Times New Roman" w:hAnsi="Times New Roman" w:cs="Times New Roman"/>
          <w:color w:val="auto"/>
        </w:rPr>
        <w:t xml:space="preserve"> información muy importante que </w:t>
      </w:r>
      <w:r w:rsidR="009667F7" w:rsidRPr="00005042">
        <w:rPr>
          <w:rFonts w:ascii="Times New Roman" w:hAnsi="Times New Roman" w:cs="Times New Roman"/>
          <w:color w:val="auto"/>
        </w:rPr>
        <w:t>aportará</w:t>
      </w:r>
      <w:r w:rsidR="00DF3FE0" w:rsidRPr="00005042">
        <w:rPr>
          <w:rFonts w:ascii="Times New Roman" w:hAnsi="Times New Roman" w:cs="Times New Roman"/>
          <w:color w:val="auto"/>
        </w:rPr>
        <w:t xml:space="preserve"> en la realización del manual de buenas prácticas de manufactura.</w:t>
      </w:r>
    </w:p>
    <w:p w14:paraId="2C2BF7AF" w14:textId="77777777" w:rsidR="00753F03" w:rsidRPr="00005042" w:rsidRDefault="00753F03" w:rsidP="00005042">
      <w:pPr>
        <w:pStyle w:val="Prrafodelista"/>
        <w:spacing w:line="480" w:lineRule="auto"/>
        <w:ind w:left="1080"/>
        <w:jc w:val="both"/>
        <w:rPr>
          <w:rFonts w:ascii="Times New Roman" w:hAnsi="Times New Roman" w:cs="Times New Roman"/>
          <w:color w:val="auto"/>
        </w:rPr>
      </w:pPr>
    </w:p>
    <w:p w14:paraId="313FF2D9" w14:textId="70227A0E" w:rsidR="00753F03" w:rsidRPr="00D22453" w:rsidRDefault="00DF3FE0" w:rsidP="00D22453">
      <w:pPr>
        <w:spacing w:line="480" w:lineRule="auto"/>
        <w:jc w:val="both"/>
        <w:rPr>
          <w:rFonts w:ascii="Times New Roman" w:hAnsi="Times New Roman" w:cs="Times New Roman"/>
          <w:b/>
          <w:color w:val="auto"/>
        </w:rPr>
      </w:pPr>
      <w:r w:rsidRPr="00005042">
        <w:rPr>
          <w:rFonts w:ascii="Times New Roman" w:hAnsi="Times New Roman" w:cs="Times New Roman"/>
          <w:b/>
          <w:color w:val="auto"/>
        </w:rPr>
        <w:t>Muestra:</w:t>
      </w:r>
    </w:p>
    <w:p w14:paraId="6A4A1B96" w14:textId="4B9BCA36" w:rsidR="00753F03" w:rsidRPr="00005042" w:rsidRDefault="00753F03" w:rsidP="00A55A60">
      <w:pPr>
        <w:pStyle w:val="Prrafodelista"/>
        <w:spacing w:line="480" w:lineRule="auto"/>
        <w:ind w:left="0"/>
        <w:jc w:val="both"/>
        <w:rPr>
          <w:rFonts w:ascii="Times New Roman" w:hAnsi="Times New Roman" w:cs="Times New Roman"/>
          <w:color w:val="auto"/>
        </w:rPr>
      </w:pPr>
      <w:r w:rsidRPr="00005042">
        <w:rPr>
          <w:rFonts w:ascii="Times New Roman" w:hAnsi="Times New Roman" w:cs="Times New Roman"/>
          <w:color w:val="auto"/>
        </w:rPr>
        <w:t xml:space="preserve">Tipo.- </w:t>
      </w:r>
      <w:r w:rsidR="00EB55B1" w:rsidRPr="00005042">
        <w:rPr>
          <w:rFonts w:ascii="Times New Roman" w:hAnsi="Times New Roman" w:cs="Times New Roman"/>
          <w:color w:val="auto"/>
        </w:rPr>
        <w:t>por cuotas</w:t>
      </w:r>
      <w:r w:rsidR="00DF3FE0" w:rsidRPr="00005042">
        <w:rPr>
          <w:rFonts w:ascii="Times New Roman" w:hAnsi="Times New Roman" w:cs="Times New Roman"/>
          <w:color w:val="auto"/>
        </w:rPr>
        <w:t>:</w:t>
      </w:r>
      <w:r w:rsidR="00DF3FE0" w:rsidRPr="00005042">
        <w:rPr>
          <w:rFonts w:ascii="Times New Roman" w:hAnsi="Times New Roman" w:cs="Times New Roman"/>
        </w:rPr>
        <w:t xml:space="preserve"> </w:t>
      </w:r>
      <w:r w:rsidR="00DF3FE0" w:rsidRPr="00005042">
        <w:rPr>
          <w:rFonts w:ascii="Times New Roman" w:hAnsi="Times New Roman" w:cs="Times New Roman"/>
          <w:color w:val="auto"/>
        </w:rPr>
        <w:t>En este tipo de muestreo, ante un número dado de elementos de la muestra, se llegará a los sujetos, según se presenten en el proceso de trabajo de campo. Al llegar al número requerido se considerará finalizado el trabajo de campo.</w:t>
      </w:r>
      <w:sdt>
        <w:sdtPr>
          <w:rPr>
            <w:rFonts w:ascii="Times New Roman" w:hAnsi="Times New Roman" w:cs="Times New Roman"/>
            <w:color w:val="auto"/>
          </w:rPr>
          <w:id w:val="176775958"/>
          <w:citation/>
        </w:sdtPr>
        <w:sdtEndPr/>
        <w:sdtContent>
          <w:r w:rsidR="00DF3FE0" w:rsidRPr="00005042">
            <w:rPr>
              <w:rFonts w:ascii="Times New Roman" w:hAnsi="Times New Roman" w:cs="Times New Roman"/>
              <w:color w:val="auto"/>
            </w:rPr>
            <w:fldChar w:fldCharType="begin"/>
          </w:r>
          <w:r w:rsidR="00DF3FE0" w:rsidRPr="00005042">
            <w:rPr>
              <w:rFonts w:ascii="Times New Roman" w:hAnsi="Times New Roman" w:cs="Times New Roman"/>
              <w:color w:val="auto"/>
            </w:rPr>
            <w:instrText xml:space="preserve"> CITATION del11 \l 12298 </w:instrText>
          </w:r>
          <w:r w:rsidR="00DF3FE0" w:rsidRPr="00005042">
            <w:rPr>
              <w:rFonts w:ascii="Times New Roman" w:hAnsi="Times New Roman" w:cs="Times New Roman"/>
              <w:color w:val="auto"/>
            </w:rPr>
            <w:fldChar w:fldCharType="separate"/>
          </w:r>
          <w:r w:rsidR="00146AE9" w:rsidRPr="00005042">
            <w:rPr>
              <w:rFonts w:ascii="Times New Roman" w:hAnsi="Times New Roman" w:cs="Times New Roman"/>
              <w:noProof/>
              <w:color w:val="auto"/>
            </w:rPr>
            <w:t xml:space="preserve"> (Mendez, Sandoval, &amp; Alma del Cid, 2011)</w:t>
          </w:r>
          <w:r w:rsidR="00DF3FE0" w:rsidRPr="00005042">
            <w:rPr>
              <w:rFonts w:ascii="Times New Roman" w:hAnsi="Times New Roman" w:cs="Times New Roman"/>
              <w:color w:val="auto"/>
            </w:rPr>
            <w:fldChar w:fldCharType="end"/>
          </w:r>
        </w:sdtContent>
      </w:sdt>
    </w:p>
    <w:p w14:paraId="38114247" w14:textId="77777777" w:rsidR="00753F03" w:rsidRPr="00005042" w:rsidRDefault="00753F03" w:rsidP="00005042">
      <w:pPr>
        <w:spacing w:line="480" w:lineRule="auto"/>
        <w:jc w:val="both"/>
        <w:rPr>
          <w:rFonts w:ascii="Times New Roman" w:hAnsi="Times New Roman" w:cs="Times New Roman"/>
          <w:color w:val="FF0000"/>
        </w:rPr>
      </w:pPr>
    </w:p>
    <w:p w14:paraId="0D602938" w14:textId="75B168F6" w:rsidR="00DF3FE0" w:rsidRPr="00005042" w:rsidRDefault="00753F03"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Fórmula establecida</w:t>
      </w:r>
      <w:r w:rsidR="00DF3FE0" w:rsidRPr="00005042">
        <w:rPr>
          <w:rFonts w:ascii="Times New Roman" w:hAnsi="Times New Roman" w:cs="Times New Roman"/>
          <w:b/>
          <w:color w:val="auto"/>
        </w:rPr>
        <w:t xml:space="preserve">: </w:t>
      </w:r>
    </w:p>
    <w:p w14:paraId="318B216F" w14:textId="19F9142C" w:rsidR="00DF3FE0" w:rsidRPr="00005042" w:rsidRDefault="00DF3FE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La encuesta se </w:t>
      </w:r>
      <w:r w:rsidR="00D22453" w:rsidRPr="00005042">
        <w:rPr>
          <w:rFonts w:ascii="Times New Roman" w:hAnsi="Times New Roman" w:cs="Times New Roman"/>
          <w:color w:val="auto"/>
        </w:rPr>
        <w:t>realizará</w:t>
      </w:r>
      <w:r w:rsidRPr="00005042">
        <w:rPr>
          <w:rFonts w:ascii="Times New Roman" w:hAnsi="Times New Roman" w:cs="Times New Roman"/>
          <w:color w:val="auto"/>
        </w:rPr>
        <w:t xml:space="preserve"> únicamente a las 3 personas que están involucradas directamente e</w:t>
      </w:r>
      <w:r w:rsidR="009B0C45" w:rsidRPr="00005042">
        <w:rPr>
          <w:rFonts w:ascii="Times New Roman" w:hAnsi="Times New Roman" w:cs="Times New Roman"/>
          <w:color w:val="auto"/>
        </w:rPr>
        <w:t>n</w:t>
      </w:r>
      <w:r w:rsidRPr="00005042">
        <w:rPr>
          <w:rFonts w:ascii="Times New Roman" w:hAnsi="Times New Roman" w:cs="Times New Roman"/>
          <w:color w:val="auto"/>
        </w:rPr>
        <w:t xml:space="preserve"> el negocio Chocolates Asiry.</w:t>
      </w:r>
    </w:p>
    <w:p w14:paraId="60B6ABD1" w14:textId="2E3F0C16" w:rsidR="00DF3FE0" w:rsidRPr="00005042" w:rsidRDefault="00DF3FE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Por lo </w:t>
      </w:r>
      <w:r w:rsidR="00D22453" w:rsidRPr="00005042">
        <w:rPr>
          <w:rFonts w:ascii="Times New Roman" w:hAnsi="Times New Roman" w:cs="Times New Roman"/>
          <w:color w:val="auto"/>
        </w:rPr>
        <w:t>tanto,</w:t>
      </w:r>
      <w:r w:rsidRPr="00005042">
        <w:rPr>
          <w:rFonts w:ascii="Times New Roman" w:hAnsi="Times New Roman" w:cs="Times New Roman"/>
          <w:color w:val="auto"/>
        </w:rPr>
        <w:t xml:space="preserve"> no es n</w:t>
      </w:r>
      <w:r w:rsidR="00BA2A37" w:rsidRPr="00005042">
        <w:rPr>
          <w:rFonts w:ascii="Times New Roman" w:hAnsi="Times New Roman" w:cs="Times New Roman"/>
          <w:color w:val="auto"/>
        </w:rPr>
        <w:t>ecesario establecer una f</w:t>
      </w:r>
      <w:r w:rsidR="009667F7">
        <w:rPr>
          <w:rFonts w:ascii="Times New Roman" w:hAnsi="Times New Roman" w:cs="Times New Roman"/>
          <w:color w:val="auto"/>
        </w:rPr>
        <w:t>ó</w:t>
      </w:r>
      <w:r w:rsidR="00BA2A37" w:rsidRPr="00005042">
        <w:rPr>
          <w:rFonts w:ascii="Times New Roman" w:hAnsi="Times New Roman" w:cs="Times New Roman"/>
          <w:color w:val="auto"/>
        </w:rPr>
        <w:t>rmula, al</w:t>
      </w:r>
      <w:r w:rsidRPr="00005042">
        <w:rPr>
          <w:rFonts w:ascii="Times New Roman" w:hAnsi="Times New Roman" w:cs="Times New Roman"/>
          <w:color w:val="auto"/>
        </w:rPr>
        <w:t xml:space="preserve"> ser un muestreo no proba</w:t>
      </w:r>
      <w:r w:rsidR="00D22453">
        <w:rPr>
          <w:rFonts w:ascii="Times New Roman" w:hAnsi="Times New Roman" w:cs="Times New Roman"/>
          <w:color w:val="auto"/>
        </w:rPr>
        <w:t>bi</w:t>
      </w:r>
      <w:r w:rsidRPr="00005042">
        <w:rPr>
          <w:rFonts w:ascii="Times New Roman" w:hAnsi="Times New Roman" w:cs="Times New Roman"/>
          <w:color w:val="auto"/>
        </w:rPr>
        <w:t>l</w:t>
      </w:r>
      <w:r w:rsidR="00D22453">
        <w:rPr>
          <w:rFonts w:ascii="Times New Roman" w:hAnsi="Times New Roman" w:cs="Times New Roman"/>
          <w:color w:val="auto"/>
        </w:rPr>
        <w:t>í</w:t>
      </w:r>
      <w:r w:rsidRPr="00005042">
        <w:rPr>
          <w:rFonts w:ascii="Times New Roman" w:hAnsi="Times New Roman" w:cs="Times New Roman"/>
          <w:color w:val="auto"/>
        </w:rPr>
        <w:t>stico.</w:t>
      </w:r>
    </w:p>
    <w:p w14:paraId="6F62E074" w14:textId="77777777" w:rsidR="00753F03" w:rsidRPr="00005042" w:rsidRDefault="00753F03" w:rsidP="00005042">
      <w:pPr>
        <w:pStyle w:val="Prrafodelista"/>
        <w:spacing w:line="480" w:lineRule="auto"/>
        <w:ind w:left="1080"/>
        <w:jc w:val="both"/>
        <w:rPr>
          <w:rFonts w:ascii="Times New Roman" w:hAnsi="Times New Roman" w:cs="Times New Roman"/>
          <w:color w:val="auto"/>
        </w:rPr>
      </w:pPr>
    </w:p>
    <w:p w14:paraId="73048D10" w14:textId="6D458D97" w:rsidR="00DF3FE0" w:rsidRPr="00005042" w:rsidRDefault="00D22453" w:rsidP="00005042">
      <w:pPr>
        <w:spacing w:line="480" w:lineRule="auto"/>
        <w:jc w:val="both"/>
        <w:rPr>
          <w:rFonts w:ascii="Times New Roman" w:hAnsi="Times New Roman" w:cs="Times New Roman"/>
          <w:color w:val="auto"/>
        </w:rPr>
      </w:pPr>
      <w:r w:rsidRPr="00005042">
        <w:rPr>
          <w:rFonts w:ascii="Times New Roman" w:hAnsi="Times New Roman" w:cs="Times New Roman"/>
          <w:b/>
          <w:color w:val="auto"/>
        </w:rPr>
        <w:t>Muestra no probabilística</w:t>
      </w:r>
      <w:r w:rsidR="00DF3FE0" w:rsidRPr="00005042">
        <w:rPr>
          <w:rFonts w:ascii="Times New Roman" w:hAnsi="Times New Roman" w:cs="Times New Roman"/>
          <w:color w:val="auto"/>
        </w:rPr>
        <w:t>:</w:t>
      </w:r>
      <w:r w:rsidR="00753F03" w:rsidRPr="00005042">
        <w:rPr>
          <w:rFonts w:ascii="Times New Roman" w:hAnsi="Times New Roman" w:cs="Times New Roman"/>
          <w:color w:val="auto"/>
        </w:rPr>
        <w:t xml:space="preserve"> </w:t>
      </w:r>
    </w:p>
    <w:p w14:paraId="3F49B801" w14:textId="43BF7C23" w:rsidR="00753F03" w:rsidRPr="00005042" w:rsidRDefault="00DF3FE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Este tipo de muestreo también es llamado no aleatorio o dirigido. Para realizarlo es indispensable que se tenga conocimiento suficiente con relación a los elementos a investigar. Salkind (1999) indica que “en este caso hay que suponer que los miembros en potencia de la muestra no tienen una probabilidad igual e independiente de ser seleccionados”.</w:t>
      </w:r>
      <w:sdt>
        <w:sdtPr>
          <w:rPr>
            <w:rFonts w:ascii="Times New Roman" w:hAnsi="Times New Roman" w:cs="Times New Roman"/>
            <w:color w:val="auto"/>
          </w:rPr>
          <w:id w:val="1951045175"/>
          <w:citation/>
        </w:sdtPr>
        <w:sdtEndPr/>
        <w:sdtContent>
          <w:r w:rsidRPr="00005042">
            <w:rPr>
              <w:rFonts w:ascii="Times New Roman" w:hAnsi="Times New Roman" w:cs="Times New Roman"/>
              <w:color w:val="auto"/>
            </w:rPr>
            <w:fldChar w:fldCharType="begin"/>
          </w:r>
          <w:r w:rsidRPr="00005042">
            <w:rPr>
              <w:rFonts w:ascii="Times New Roman" w:hAnsi="Times New Roman" w:cs="Times New Roman"/>
              <w:color w:val="auto"/>
            </w:rPr>
            <w:instrText xml:space="preserve"> CITATION del11 \l 12298 </w:instrText>
          </w:r>
          <w:r w:rsidRPr="00005042">
            <w:rPr>
              <w:rFonts w:ascii="Times New Roman" w:hAnsi="Times New Roman" w:cs="Times New Roman"/>
              <w:color w:val="auto"/>
            </w:rPr>
            <w:fldChar w:fldCharType="separate"/>
          </w:r>
          <w:r w:rsidR="00146AE9" w:rsidRPr="00005042">
            <w:rPr>
              <w:rFonts w:ascii="Times New Roman" w:hAnsi="Times New Roman" w:cs="Times New Roman"/>
              <w:noProof/>
              <w:color w:val="auto"/>
            </w:rPr>
            <w:t xml:space="preserve"> (Mendez, Sandoval, &amp; Alma del Cid, 2011)</w:t>
          </w:r>
          <w:r w:rsidRPr="00005042">
            <w:rPr>
              <w:rFonts w:ascii="Times New Roman" w:hAnsi="Times New Roman" w:cs="Times New Roman"/>
              <w:color w:val="auto"/>
            </w:rPr>
            <w:fldChar w:fldCharType="end"/>
          </w:r>
        </w:sdtContent>
      </w:sdt>
      <w:r w:rsidR="009667F7">
        <w:rPr>
          <w:rFonts w:ascii="Times New Roman" w:hAnsi="Times New Roman" w:cs="Times New Roman"/>
          <w:color w:val="auto"/>
        </w:rPr>
        <w:t>.</w:t>
      </w:r>
    </w:p>
    <w:p w14:paraId="0A24CD91" w14:textId="77777777" w:rsidR="00753F03" w:rsidRPr="00005042" w:rsidRDefault="00753F03" w:rsidP="00005042">
      <w:pPr>
        <w:pStyle w:val="Prrafodelista"/>
        <w:spacing w:line="480" w:lineRule="auto"/>
        <w:ind w:left="1080"/>
        <w:jc w:val="both"/>
        <w:rPr>
          <w:rFonts w:ascii="Times New Roman" w:hAnsi="Times New Roman" w:cs="Times New Roman"/>
          <w:color w:val="FF0000"/>
        </w:rPr>
      </w:pPr>
    </w:p>
    <w:p w14:paraId="725D7C9E" w14:textId="02772E22" w:rsidR="00BA2A37" w:rsidRPr="00005042" w:rsidRDefault="006A78B3" w:rsidP="006438E8">
      <w:pPr>
        <w:pStyle w:val="Ttulo2"/>
        <w:numPr>
          <w:ilvl w:val="0"/>
          <w:numId w:val="0"/>
        </w:numPr>
      </w:pPr>
      <w:bookmarkStart w:id="20" w:name="_Toc105708947"/>
      <w:r w:rsidRPr="00005042">
        <w:t xml:space="preserve">2.2. </w:t>
      </w:r>
      <w:r w:rsidR="003B7D00" w:rsidRPr="00005042">
        <w:t>Resultados obtenidos</w:t>
      </w:r>
      <w:bookmarkEnd w:id="20"/>
    </w:p>
    <w:p w14:paraId="0B56ED91" w14:textId="14F81C37" w:rsidR="003B7D00" w:rsidRPr="00005042" w:rsidRDefault="00BA2A37" w:rsidP="00005042">
      <w:pPr>
        <w:tabs>
          <w:tab w:val="left" w:pos="567"/>
        </w:tabs>
        <w:spacing w:line="480" w:lineRule="auto"/>
        <w:jc w:val="both"/>
        <w:rPr>
          <w:rFonts w:ascii="Times New Roman" w:hAnsi="Times New Roman" w:cs="Times New Roman"/>
        </w:rPr>
      </w:pPr>
      <w:r w:rsidRPr="00005042">
        <w:rPr>
          <w:rFonts w:ascii="Times New Roman" w:hAnsi="Times New Roman" w:cs="Times New Roman"/>
        </w:rPr>
        <w:t xml:space="preserve">Dado la recopilación de datos de la encuesta realizada, a las personas que participan directamente en la manipulación, producción, higiene y </w:t>
      </w:r>
      <w:r w:rsidR="00D22453" w:rsidRPr="00005042">
        <w:rPr>
          <w:rFonts w:ascii="Times New Roman" w:hAnsi="Times New Roman" w:cs="Times New Roman"/>
        </w:rPr>
        <w:t>sanitización</w:t>
      </w:r>
      <w:r w:rsidRPr="00005042">
        <w:rPr>
          <w:rFonts w:ascii="Times New Roman" w:hAnsi="Times New Roman" w:cs="Times New Roman"/>
        </w:rPr>
        <w:t>, en el negocio Chocolates Asiry, la información nos indica que es necesario la implementación de un manual de BPM, debido que desconocen procesos y estándares.</w:t>
      </w:r>
    </w:p>
    <w:p w14:paraId="27EB629D" w14:textId="746451E1" w:rsidR="00F21974" w:rsidRPr="00005042" w:rsidRDefault="00BA2A37" w:rsidP="00005042">
      <w:pPr>
        <w:tabs>
          <w:tab w:val="left" w:pos="567"/>
        </w:tabs>
        <w:spacing w:line="480" w:lineRule="auto"/>
        <w:jc w:val="both"/>
        <w:rPr>
          <w:rFonts w:ascii="Times New Roman" w:hAnsi="Times New Roman" w:cs="Times New Roman"/>
        </w:rPr>
      </w:pPr>
      <w:r w:rsidRPr="00005042">
        <w:rPr>
          <w:rFonts w:ascii="Times New Roman" w:hAnsi="Times New Roman" w:cs="Times New Roman"/>
        </w:rPr>
        <w:t>Con la seguridad que esto brindara un mejor alimento para el consumo de los compradores y consumidores.</w:t>
      </w:r>
    </w:p>
    <w:p w14:paraId="47A61069" w14:textId="77777777" w:rsidR="00F21974" w:rsidRPr="00005042" w:rsidRDefault="00F21974"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20E49A8F" w14:textId="1962E17B" w:rsidR="009A7933" w:rsidRPr="009667F7" w:rsidRDefault="00753F03" w:rsidP="006438E8">
      <w:pPr>
        <w:pStyle w:val="Ttulo3"/>
        <w:rPr>
          <w:i w:val="0"/>
          <w:iCs w:val="0"/>
        </w:rPr>
      </w:pPr>
      <w:bookmarkStart w:id="21" w:name="_Toc105708948"/>
      <w:r w:rsidRPr="009667F7">
        <w:rPr>
          <w:i w:val="0"/>
          <w:iCs w:val="0"/>
        </w:rPr>
        <w:t>2.</w:t>
      </w:r>
      <w:r w:rsidR="006A78B3" w:rsidRPr="009667F7">
        <w:rPr>
          <w:i w:val="0"/>
          <w:iCs w:val="0"/>
        </w:rPr>
        <w:t>2.1</w:t>
      </w:r>
      <w:r w:rsidR="009A7933" w:rsidRPr="009667F7">
        <w:rPr>
          <w:i w:val="0"/>
          <w:iCs w:val="0"/>
        </w:rPr>
        <w:t>. Presentación gráfica de resultados</w:t>
      </w:r>
      <w:bookmarkEnd w:id="21"/>
    </w:p>
    <w:p w14:paraId="60729B31" w14:textId="7BE6549D" w:rsidR="00CD21B7" w:rsidRPr="00005042" w:rsidRDefault="00CD21B7" w:rsidP="00005042">
      <w:pPr>
        <w:tabs>
          <w:tab w:val="left" w:pos="567"/>
        </w:tabs>
        <w:spacing w:line="480" w:lineRule="auto"/>
        <w:jc w:val="both"/>
        <w:rPr>
          <w:rFonts w:ascii="Times New Roman" w:hAnsi="Times New Roman" w:cs="Times New Roman"/>
        </w:rPr>
      </w:pPr>
      <w:r w:rsidRPr="00005042">
        <w:rPr>
          <w:rFonts w:ascii="Times New Roman" w:hAnsi="Times New Roman" w:cs="Times New Roman"/>
        </w:rPr>
        <w:t>Se presenta la información de resultados, sobre la investigación planteada, en la encuesta se obtuvieron los siguientes datos:</w:t>
      </w:r>
    </w:p>
    <w:p w14:paraId="6DD0FD12" w14:textId="3E394DA1" w:rsidR="00421E25" w:rsidRPr="00D22453" w:rsidRDefault="00CD21B7" w:rsidP="00005042">
      <w:pPr>
        <w:spacing w:line="480" w:lineRule="auto"/>
        <w:jc w:val="both"/>
        <w:rPr>
          <w:rFonts w:ascii="Times New Roman" w:hAnsi="Times New Roman" w:cs="Times New Roman"/>
          <w:b/>
        </w:rPr>
      </w:pPr>
      <w:r w:rsidRPr="00005042">
        <w:rPr>
          <w:rFonts w:ascii="Times New Roman" w:hAnsi="Times New Roman" w:cs="Times New Roman"/>
          <w:b/>
        </w:rPr>
        <w:t>1. ¿Usted conoce sobre las BPM?</w:t>
      </w:r>
    </w:p>
    <w:p w14:paraId="6DE536CB" w14:textId="77777777" w:rsidR="00421E25" w:rsidRPr="00005042" w:rsidRDefault="00421E25" w:rsidP="00005042">
      <w:pPr>
        <w:spacing w:line="480" w:lineRule="auto"/>
        <w:jc w:val="both"/>
        <w:rPr>
          <w:rFonts w:ascii="Times New Roman" w:hAnsi="Times New Roman" w:cs="Times New Roman"/>
          <w:b/>
          <w:color w:val="auto"/>
        </w:rPr>
      </w:pPr>
    </w:p>
    <w:p w14:paraId="2A1D5225" w14:textId="65591927" w:rsidR="00421E25" w:rsidRPr="00C8591F" w:rsidRDefault="00421E25" w:rsidP="00C8591F">
      <w:pPr>
        <w:pStyle w:val="Ttulo4"/>
      </w:pPr>
      <w:bookmarkStart w:id="22" w:name="_Toc105494661"/>
      <w:bookmarkStart w:id="23" w:name="_Toc105709031"/>
      <w:r w:rsidRPr="00C8591F">
        <w:t xml:space="preserve">Tabla </w:t>
      </w:r>
      <w:r w:rsidRPr="00C8591F">
        <w:fldChar w:fldCharType="begin"/>
      </w:r>
      <w:r w:rsidRPr="00C8591F">
        <w:instrText xml:space="preserve"> SEQ Tabla \* ARABIC </w:instrText>
      </w:r>
      <w:r w:rsidRPr="00C8591F">
        <w:fldChar w:fldCharType="separate"/>
      </w:r>
      <w:r w:rsidR="00B61346">
        <w:rPr>
          <w:noProof/>
        </w:rPr>
        <w:t>1</w:t>
      </w:r>
      <w:r w:rsidRPr="00C8591F">
        <w:fldChar w:fldCharType="end"/>
      </w:r>
      <w:r w:rsidRPr="00C8591F">
        <w:t>. Conoce usted sobre las BPM</w:t>
      </w:r>
      <w:bookmarkEnd w:id="22"/>
      <w:bookmarkEnd w:id="23"/>
    </w:p>
    <w:tbl>
      <w:tblPr>
        <w:tblW w:w="4071" w:type="dxa"/>
        <w:jc w:val="center"/>
        <w:tblCellMar>
          <w:left w:w="70" w:type="dxa"/>
          <w:right w:w="70" w:type="dxa"/>
        </w:tblCellMar>
        <w:tblLook w:val="04A0" w:firstRow="1" w:lastRow="0" w:firstColumn="1" w:lastColumn="0" w:noHBand="0" w:noVBand="1"/>
      </w:tblPr>
      <w:tblGrid>
        <w:gridCol w:w="1537"/>
        <w:gridCol w:w="1230"/>
        <w:gridCol w:w="1304"/>
      </w:tblGrid>
      <w:tr w:rsidR="00CD21B7" w:rsidRPr="00005042" w14:paraId="5980A2CB" w14:textId="77777777" w:rsidTr="00234A55">
        <w:trPr>
          <w:trHeight w:val="415"/>
          <w:jc w:val="center"/>
        </w:trPr>
        <w:tc>
          <w:tcPr>
            <w:tcW w:w="40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910A6" w14:textId="77777777" w:rsidR="00CD21B7" w:rsidRPr="00005042" w:rsidRDefault="00CD21B7"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CONOCE USTED SOBRE BPM</w:t>
            </w:r>
          </w:p>
        </w:tc>
      </w:tr>
      <w:tr w:rsidR="00CD21B7" w:rsidRPr="00005042" w14:paraId="3DAEC24E" w14:textId="77777777" w:rsidTr="00234A55">
        <w:trPr>
          <w:trHeight w:val="4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36F23491" w14:textId="77777777" w:rsidR="00CD21B7" w:rsidRPr="00005042" w:rsidRDefault="00CD21B7"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230" w:type="dxa"/>
            <w:tcBorders>
              <w:top w:val="nil"/>
              <w:left w:val="nil"/>
              <w:bottom w:val="single" w:sz="4" w:space="0" w:color="auto"/>
              <w:right w:val="single" w:sz="4" w:space="0" w:color="auto"/>
            </w:tcBorders>
            <w:shd w:val="clear" w:color="auto" w:fill="auto"/>
            <w:noWrap/>
            <w:vAlign w:val="bottom"/>
            <w:hideMark/>
          </w:tcPr>
          <w:p w14:paraId="04D76AF5" w14:textId="77777777" w:rsidR="00CD21B7" w:rsidRPr="00005042" w:rsidRDefault="00CD21B7"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304" w:type="dxa"/>
            <w:tcBorders>
              <w:top w:val="nil"/>
              <w:left w:val="nil"/>
              <w:bottom w:val="single" w:sz="4" w:space="0" w:color="auto"/>
              <w:right w:val="single" w:sz="4" w:space="0" w:color="auto"/>
            </w:tcBorders>
            <w:shd w:val="clear" w:color="auto" w:fill="auto"/>
            <w:noWrap/>
            <w:vAlign w:val="bottom"/>
            <w:hideMark/>
          </w:tcPr>
          <w:p w14:paraId="572EE908" w14:textId="6852378B" w:rsidR="00CD21B7" w:rsidRPr="00005042" w:rsidRDefault="00421E2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CD21B7" w:rsidRPr="00005042" w14:paraId="7DB1312D" w14:textId="77777777" w:rsidTr="00234A55">
        <w:trPr>
          <w:trHeight w:val="4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7461017A" w14:textId="77777777"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230" w:type="dxa"/>
            <w:tcBorders>
              <w:top w:val="nil"/>
              <w:left w:val="nil"/>
              <w:bottom w:val="single" w:sz="4" w:space="0" w:color="auto"/>
              <w:right w:val="single" w:sz="4" w:space="0" w:color="auto"/>
            </w:tcBorders>
            <w:shd w:val="clear" w:color="auto" w:fill="auto"/>
            <w:noWrap/>
            <w:vAlign w:val="bottom"/>
            <w:hideMark/>
          </w:tcPr>
          <w:p w14:paraId="488288AD" w14:textId="77777777"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w:t>
            </w:r>
          </w:p>
        </w:tc>
        <w:tc>
          <w:tcPr>
            <w:tcW w:w="1304" w:type="dxa"/>
            <w:tcBorders>
              <w:top w:val="nil"/>
              <w:left w:val="nil"/>
              <w:bottom w:val="single" w:sz="4" w:space="0" w:color="auto"/>
              <w:right w:val="single" w:sz="4" w:space="0" w:color="auto"/>
            </w:tcBorders>
            <w:shd w:val="clear" w:color="auto" w:fill="auto"/>
            <w:noWrap/>
            <w:vAlign w:val="bottom"/>
            <w:hideMark/>
          </w:tcPr>
          <w:p w14:paraId="52C22924" w14:textId="3529CFD9"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33,33</w:t>
            </w:r>
            <w:r w:rsidR="00421E25" w:rsidRPr="00005042">
              <w:rPr>
                <w:rFonts w:ascii="Times New Roman" w:eastAsia="Times New Roman" w:hAnsi="Times New Roman" w:cs="Times New Roman"/>
                <w:sz w:val="22"/>
                <w:szCs w:val="22"/>
              </w:rPr>
              <w:t>%</w:t>
            </w:r>
          </w:p>
        </w:tc>
      </w:tr>
      <w:tr w:rsidR="00CD21B7" w:rsidRPr="00005042" w14:paraId="01C180C3" w14:textId="77777777" w:rsidTr="00234A55">
        <w:trPr>
          <w:trHeight w:val="4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11B88928" w14:textId="77777777"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230" w:type="dxa"/>
            <w:tcBorders>
              <w:top w:val="nil"/>
              <w:left w:val="nil"/>
              <w:bottom w:val="single" w:sz="4" w:space="0" w:color="auto"/>
              <w:right w:val="single" w:sz="4" w:space="0" w:color="auto"/>
            </w:tcBorders>
            <w:shd w:val="clear" w:color="auto" w:fill="auto"/>
            <w:noWrap/>
            <w:vAlign w:val="bottom"/>
            <w:hideMark/>
          </w:tcPr>
          <w:p w14:paraId="6F72761B" w14:textId="77777777"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2</w:t>
            </w:r>
          </w:p>
        </w:tc>
        <w:tc>
          <w:tcPr>
            <w:tcW w:w="1304" w:type="dxa"/>
            <w:tcBorders>
              <w:top w:val="nil"/>
              <w:left w:val="nil"/>
              <w:bottom w:val="single" w:sz="4" w:space="0" w:color="auto"/>
              <w:right w:val="single" w:sz="4" w:space="0" w:color="auto"/>
            </w:tcBorders>
            <w:shd w:val="clear" w:color="auto" w:fill="auto"/>
            <w:noWrap/>
            <w:vAlign w:val="bottom"/>
            <w:hideMark/>
          </w:tcPr>
          <w:p w14:paraId="1529DAF4" w14:textId="20179771"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66,67</w:t>
            </w:r>
            <w:r w:rsidR="00421E25" w:rsidRPr="00005042">
              <w:rPr>
                <w:rFonts w:ascii="Times New Roman" w:eastAsia="Times New Roman" w:hAnsi="Times New Roman" w:cs="Times New Roman"/>
                <w:sz w:val="22"/>
                <w:szCs w:val="22"/>
              </w:rPr>
              <w:t>%</w:t>
            </w:r>
          </w:p>
        </w:tc>
      </w:tr>
      <w:tr w:rsidR="00CD21B7" w:rsidRPr="00005042" w14:paraId="3935BDF6" w14:textId="77777777" w:rsidTr="00234A55">
        <w:trPr>
          <w:trHeight w:val="415"/>
          <w:jc w:val="center"/>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14:paraId="77755C34" w14:textId="77777777" w:rsidR="00CD21B7" w:rsidRPr="00005042" w:rsidRDefault="00CD21B7"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230" w:type="dxa"/>
            <w:tcBorders>
              <w:top w:val="nil"/>
              <w:left w:val="nil"/>
              <w:bottom w:val="single" w:sz="4" w:space="0" w:color="auto"/>
              <w:right w:val="single" w:sz="4" w:space="0" w:color="auto"/>
            </w:tcBorders>
            <w:shd w:val="clear" w:color="auto" w:fill="auto"/>
            <w:noWrap/>
            <w:vAlign w:val="bottom"/>
            <w:hideMark/>
          </w:tcPr>
          <w:p w14:paraId="6C5F2CE7" w14:textId="77777777"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304" w:type="dxa"/>
            <w:tcBorders>
              <w:top w:val="nil"/>
              <w:left w:val="nil"/>
              <w:bottom w:val="single" w:sz="4" w:space="0" w:color="auto"/>
              <w:right w:val="single" w:sz="4" w:space="0" w:color="auto"/>
            </w:tcBorders>
            <w:shd w:val="clear" w:color="auto" w:fill="auto"/>
            <w:noWrap/>
            <w:vAlign w:val="bottom"/>
            <w:hideMark/>
          </w:tcPr>
          <w:p w14:paraId="1A4A8DFC" w14:textId="44199B33" w:rsidR="00CD21B7" w:rsidRPr="00005042" w:rsidRDefault="00CD21B7"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100,00</w:t>
            </w:r>
            <w:r w:rsidR="00421E25" w:rsidRPr="00005042">
              <w:rPr>
                <w:rFonts w:ascii="Times New Roman" w:eastAsia="Times New Roman" w:hAnsi="Times New Roman" w:cs="Times New Roman"/>
                <w:sz w:val="22"/>
                <w:szCs w:val="22"/>
              </w:rPr>
              <w:t>%</w:t>
            </w:r>
          </w:p>
        </w:tc>
      </w:tr>
    </w:tbl>
    <w:p w14:paraId="2A036969" w14:textId="77777777" w:rsidR="00CD21B7" w:rsidRPr="00005042" w:rsidRDefault="00CD21B7" w:rsidP="00005042">
      <w:pPr>
        <w:spacing w:line="480" w:lineRule="auto"/>
        <w:jc w:val="both"/>
        <w:rPr>
          <w:rFonts w:ascii="Times New Roman" w:hAnsi="Times New Roman" w:cs="Times New Roman"/>
          <w:b/>
        </w:rPr>
      </w:pPr>
    </w:p>
    <w:p w14:paraId="4FAAFE28" w14:textId="77777777" w:rsidR="00421E25" w:rsidRPr="00005042" w:rsidRDefault="00421E25" w:rsidP="00005042">
      <w:pPr>
        <w:spacing w:line="480" w:lineRule="auto"/>
        <w:jc w:val="both"/>
        <w:rPr>
          <w:rFonts w:ascii="Times New Roman" w:hAnsi="Times New Roman" w:cs="Times New Roman"/>
          <w:b/>
        </w:rPr>
      </w:pPr>
    </w:p>
    <w:p w14:paraId="0DC8D0D7" w14:textId="0EE2D7C9" w:rsidR="00CD21B7" w:rsidRPr="00005042" w:rsidRDefault="00CD21B7" w:rsidP="00005042">
      <w:pPr>
        <w:spacing w:line="480" w:lineRule="auto"/>
        <w:ind w:left="851"/>
        <w:jc w:val="both"/>
        <w:rPr>
          <w:rFonts w:ascii="Times New Roman" w:hAnsi="Times New Roman" w:cs="Times New Roman"/>
        </w:rPr>
      </w:pPr>
    </w:p>
    <w:p w14:paraId="49CB747F" w14:textId="090CA739" w:rsidR="00421E25" w:rsidRPr="00C8591F" w:rsidRDefault="00D22453" w:rsidP="00C8591F">
      <w:pPr>
        <w:pStyle w:val="Ttulo5"/>
      </w:pPr>
      <w:bookmarkStart w:id="24" w:name="_Toc105709040"/>
      <w:r w:rsidRPr="00C8591F">
        <w:t>Gráfico</w:t>
      </w:r>
      <w:r w:rsidR="00421E25" w:rsidRPr="00C8591F">
        <w:t xml:space="preserve"> </w:t>
      </w:r>
      <w:r w:rsidR="00421E25" w:rsidRPr="00C8591F">
        <w:fldChar w:fldCharType="begin"/>
      </w:r>
      <w:r w:rsidR="00421E25" w:rsidRPr="00C8591F">
        <w:instrText xml:space="preserve"> SEQ Grafico \* ARABIC </w:instrText>
      </w:r>
      <w:r w:rsidR="00421E25" w:rsidRPr="00C8591F">
        <w:fldChar w:fldCharType="separate"/>
      </w:r>
      <w:r w:rsidR="00B61346">
        <w:rPr>
          <w:noProof/>
        </w:rPr>
        <w:t>1</w:t>
      </w:r>
      <w:r w:rsidR="00421E25" w:rsidRPr="00C8591F">
        <w:fldChar w:fldCharType="end"/>
      </w:r>
      <w:r w:rsidR="00421E25" w:rsidRPr="00C8591F">
        <w:t>. Conoce usted sobre las BPM</w:t>
      </w:r>
      <w:bookmarkEnd w:id="24"/>
    </w:p>
    <w:p w14:paraId="57D24109" w14:textId="77777777" w:rsidR="00421E25" w:rsidRPr="00005042" w:rsidRDefault="00421E25" w:rsidP="00005042">
      <w:pPr>
        <w:keepNext/>
        <w:spacing w:line="480" w:lineRule="auto"/>
        <w:ind w:left="851"/>
        <w:jc w:val="both"/>
        <w:rPr>
          <w:rFonts w:ascii="Times New Roman" w:hAnsi="Times New Roman" w:cs="Times New Roman"/>
        </w:rPr>
      </w:pPr>
      <w:r w:rsidRPr="00005042">
        <w:rPr>
          <w:rFonts w:ascii="Times New Roman" w:hAnsi="Times New Roman" w:cs="Times New Roman"/>
          <w:noProof/>
        </w:rPr>
        <w:drawing>
          <wp:inline distT="0" distB="0" distL="0" distR="0" wp14:anchorId="091CAEA2" wp14:editId="35AC8F55">
            <wp:extent cx="4572000" cy="27432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898A70" w14:textId="67F2411D" w:rsidR="00421E25" w:rsidRPr="00005042" w:rsidRDefault="00421E25"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693E788D" w14:textId="6AFA8959" w:rsidR="00CD21B7" w:rsidRPr="00D22453" w:rsidRDefault="00CD21B7" w:rsidP="009667F7">
      <w:pPr>
        <w:spacing w:after="200" w:line="480" w:lineRule="auto"/>
        <w:jc w:val="both"/>
        <w:rPr>
          <w:rFonts w:ascii="Times New Roman" w:hAnsi="Times New Roman" w:cs="Times New Roman"/>
        </w:rPr>
      </w:pPr>
      <w:r w:rsidRPr="00005042">
        <w:rPr>
          <w:rFonts w:ascii="Times New Roman" w:hAnsi="Times New Roman" w:cs="Times New Roman"/>
        </w:rPr>
        <w:br w:type="page"/>
      </w:r>
      <w:r w:rsidR="003D542B" w:rsidRPr="00D22453">
        <w:rPr>
          <w:rFonts w:ascii="Times New Roman" w:hAnsi="Times New Roman" w:cs="Times New Roman"/>
          <w:b/>
        </w:rPr>
        <w:t xml:space="preserve">2. </w:t>
      </w:r>
      <w:r w:rsidRPr="00D22453">
        <w:rPr>
          <w:rFonts w:ascii="Times New Roman" w:hAnsi="Times New Roman" w:cs="Times New Roman"/>
          <w:b/>
        </w:rPr>
        <w:t>¿Cree usted que implementando un manual de BPM se obtendrá mejores resultados en la manipulación, higiene y sanitizacion?</w:t>
      </w:r>
    </w:p>
    <w:p w14:paraId="57FBE9A7" w14:textId="77777777" w:rsidR="00234A55" w:rsidRPr="00D22453" w:rsidRDefault="00234A55" w:rsidP="00D22453">
      <w:pPr>
        <w:spacing w:line="480" w:lineRule="auto"/>
        <w:jc w:val="both"/>
        <w:rPr>
          <w:rFonts w:ascii="Times New Roman" w:hAnsi="Times New Roman" w:cs="Times New Roman"/>
          <w:b/>
        </w:rPr>
      </w:pPr>
    </w:p>
    <w:p w14:paraId="1F74A815" w14:textId="549CD876" w:rsidR="00234A55" w:rsidRPr="00005042" w:rsidRDefault="00234A55" w:rsidP="00005042">
      <w:pPr>
        <w:pStyle w:val="Descripcin"/>
        <w:keepNext/>
        <w:spacing w:line="480" w:lineRule="auto"/>
        <w:rPr>
          <w:rFonts w:ascii="Times New Roman" w:hAnsi="Times New Roman" w:cs="Times New Roman"/>
        </w:rPr>
      </w:pPr>
    </w:p>
    <w:p w14:paraId="2433EF20" w14:textId="2968DE66" w:rsidR="00234A55" w:rsidRPr="00005042" w:rsidRDefault="00234A55" w:rsidP="00C8591F">
      <w:pPr>
        <w:pStyle w:val="Ttulo4"/>
      </w:pPr>
      <w:bookmarkStart w:id="25" w:name="_Toc105494662"/>
      <w:bookmarkStart w:id="26" w:name="_Toc105709032"/>
      <w:r w:rsidRPr="00005042">
        <w:t xml:space="preserve">Tabla </w:t>
      </w:r>
      <w:r w:rsidRPr="00005042">
        <w:fldChar w:fldCharType="begin"/>
      </w:r>
      <w:r w:rsidRPr="00005042">
        <w:instrText xml:space="preserve"> SEQ Tabla \* ARABIC </w:instrText>
      </w:r>
      <w:r w:rsidRPr="00005042">
        <w:fldChar w:fldCharType="separate"/>
      </w:r>
      <w:r w:rsidR="00B61346">
        <w:rPr>
          <w:noProof/>
        </w:rPr>
        <w:t>2</w:t>
      </w:r>
      <w:r w:rsidRPr="00005042">
        <w:fldChar w:fldCharType="end"/>
      </w:r>
      <w:r w:rsidRPr="00005042">
        <w:t>. Mejorar Procedimientos</w:t>
      </w:r>
      <w:bookmarkEnd w:id="25"/>
      <w:bookmarkEnd w:id="26"/>
    </w:p>
    <w:tbl>
      <w:tblPr>
        <w:tblW w:w="4148" w:type="dxa"/>
        <w:jc w:val="center"/>
        <w:tblCellMar>
          <w:left w:w="70" w:type="dxa"/>
          <w:right w:w="70" w:type="dxa"/>
        </w:tblCellMar>
        <w:tblLook w:val="04A0" w:firstRow="1" w:lastRow="0" w:firstColumn="1" w:lastColumn="0" w:noHBand="0" w:noVBand="1"/>
      </w:tblPr>
      <w:tblGrid>
        <w:gridCol w:w="1503"/>
        <w:gridCol w:w="1204"/>
        <w:gridCol w:w="1441"/>
      </w:tblGrid>
      <w:tr w:rsidR="003D542B" w:rsidRPr="00005042" w14:paraId="28809EDE" w14:textId="77777777" w:rsidTr="00234A55">
        <w:trPr>
          <w:trHeight w:val="480"/>
          <w:jc w:val="center"/>
        </w:trPr>
        <w:tc>
          <w:tcPr>
            <w:tcW w:w="414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8C956" w14:textId="77777777" w:rsidR="003D542B" w:rsidRPr="00005042" w:rsidRDefault="003D542B"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MEJORAR PROCEDIMIENTOS</w:t>
            </w:r>
          </w:p>
        </w:tc>
      </w:tr>
      <w:tr w:rsidR="003D542B" w:rsidRPr="00005042" w14:paraId="195DCD6B" w14:textId="77777777" w:rsidTr="00234A55">
        <w:trPr>
          <w:trHeight w:val="480"/>
          <w:jc w:val="center"/>
        </w:trPr>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95B6E15" w14:textId="77777777" w:rsidR="003D542B" w:rsidRPr="00005042" w:rsidRDefault="003D542B"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204" w:type="dxa"/>
            <w:tcBorders>
              <w:top w:val="nil"/>
              <w:left w:val="nil"/>
              <w:bottom w:val="single" w:sz="4" w:space="0" w:color="auto"/>
              <w:right w:val="single" w:sz="4" w:space="0" w:color="auto"/>
            </w:tcBorders>
            <w:shd w:val="clear" w:color="auto" w:fill="auto"/>
            <w:noWrap/>
            <w:vAlign w:val="bottom"/>
            <w:hideMark/>
          </w:tcPr>
          <w:p w14:paraId="739B07BF" w14:textId="77777777" w:rsidR="003D542B" w:rsidRPr="00005042" w:rsidRDefault="003D542B"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441" w:type="dxa"/>
            <w:tcBorders>
              <w:top w:val="nil"/>
              <w:left w:val="nil"/>
              <w:bottom w:val="single" w:sz="4" w:space="0" w:color="auto"/>
              <w:right w:val="single" w:sz="4" w:space="0" w:color="auto"/>
            </w:tcBorders>
            <w:shd w:val="clear" w:color="auto" w:fill="auto"/>
            <w:noWrap/>
            <w:vAlign w:val="bottom"/>
            <w:hideMark/>
          </w:tcPr>
          <w:p w14:paraId="1D852EB6" w14:textId="77777777" w:rsidR="003D542B" w:rsidRPr="00005042" w:rsidRDefault="003D542B"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3D542B" w:rsidRPr="00005042" w14:paraId="5485A6A7" w14:textId="77777777" w:rsidTr="00234A55">
        <w:trPr>
          <w:trHeight w:val="480"/>
          <w:jc w:val="center"/>
        </w:trPr>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E9E386B" w14:textId="77777777"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204" w:type="dxa"/>
            <w:tcBorders>
              <w:top w:val="nil"/>
              <w:left w:val="nil"/>
              <w:bottom w:val="single" w:sz="4" w:space="0" w:color="auto"/>
              <w:right w:val="single" w:sz="4" w:space="0" w:color="auto"/>
            </w:tcBorders>
            <w:shd w:val="clear" w:color="auto" w:fill="auto"/>
            <w:noWrap/>
            <w:vAlign w:val="bottom"/>
            <w:hideMark/>
          </w:tcPr>
          <w:p w14:paraId="56E743B3" w14:textId="77777777"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41" w:type="dxa"/>
            <w:tcBorders>
              <w:top w:val="nil"/>
              <w:left w:val="nil"/>
              <w:bottom w:val="single" w:sz="4" w:space="0" w:color="auto"/>
              <w:right w:val="single" w:sz="4" w:space="0" w:color="auto"/>
            </w:tcBorders>
            <w:shd w:val="clear" w:color="auto" w:fill="auto"/>
            <w:noWrap/>
            <w:vAlign w:val="bottom"/>
            <w:hideMark/>
          </w:tcPr>
          <w:p w14:paraId="011D1A46" w14:textId="7FC628D1"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r w:rsidR="00234A55" w:rsidRPr="00005042">
              <w:rPr>
                <w:rFonts w:ascii="Times New Roman" w:eastAsia="Times New Roman" w:hAnsi="Times New Roman" w:cs="Times New Roman"/>
                <w:sz w:val="22"/>
                <w:szCs w:val="22"/>
              </w:rPr>
              <w:t>%</w:t>
            </w:r>
          </w:p>
        </w:tc>
      </w:tr>
      <w:tr w:rsidR="003D542B" w:rsidRPr="00005042" w14:paraId="2A78FFE7" w14:textId="77777777" w:rsidTr="00234A55">
        <w:trPr>
          <w:trHeight w:val="480"/>
          <w:jc w:val="center"/>
        </w:trPr>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657297D" w14:textId="77777777"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204" w:type="dxa"/>
            <w:tcBorders>
              <w:top w:val="nil"/>
              <w:left w:val="nil"/>
              <w:bottom w:val="single" w:sz="4" w:space="0" w:color="auto"/>
              <w:right w:val="single" w:sz="4" w:space="0" w:color="auto"/>
            </w:tcBorders>
            <w:shd w:val="clear" w:color="auto" w:fill="auto"/>
            <w:noWrap/>
            <w:vAlign w:val="bottom"/>
            <w:hideMark/>
          </w:tcPr>
          <w:p w14:paraId="78DF7706" w14:textId="77777777"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p>
        </w:tc>
        <w:tc>
          <w:tcPr>
            <w:tcW w:w="1441" w:type="dxa"/>
            <w:tcBorders>
              <w:top w:val="nil"/>
              <w:left w:val="nil"/>
              <w:bottom w:val="single" w:sz="4" w:space="0" w:color="auto"/>
              <w:right w:val="single" w:sz="4" w:space="0" w:color="auto"/>
            </w:tcBorders>
            <w:shd w:val="clear" w:color="auto" w:fill="auto"/>
            <w:noWrap/>
            <w:vAlign w:val="bottom"/>
            <w:hideMark/>
          </w:tcPr>
          <w:p w14:paraId="2FE6207C" w14:textId="7018C632"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r w:rsidR="00234A55" w:rsidRPr="00005042">
              <w:rPr>
                <w:rFonts w:ascii="Times New Roman" w:eastAsia="Times New Roman" w:hAnsi="Times New Roman" w:cs="Times New Roman"/>
                <w:sz w:val="22"/>
                <w:szCs w:val="22"/>
              </w:rPr>
              <w:t>%</w:t>
            </w:r>
          </w:p>
        </w:tc>
      </w:tr>
      <w:tr w:rsidR="003D542B" w:rsidRPr="00005042" w14:paraId="6A61692B" w14:textId="77777777" w:rsidTr="00234A55">
        <w:trPr>
          <w:trHeight w:val="480"/>
          <w:jc w:val="center"/>
        </w:trPr>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EFE0600" w14:textId="77777777" w:rsidR="003D542B" w:rsidRPr="00005042" w:rsidRDefault="003D542B"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204" w:type="dxa"/>
            <w:tcBorders>
              <w:top w:val="nil"/>
              <w:left w:val="nil"/>
              <w:bottom w:val="single" w:sz="4" w:space="0" w:color="auto"/>
              <w:right w:val="single" w:sz="4" w:space="0" w:color="auto"/>
            </w:tcBorders>
            <w:shd w:val="clear" w:color="auto" w:fill="auto"/>
            <w:noWrap/>
            <w:vAlign w:val="bottom"/>
            <w:hideMark/>
          </w:tcPr>
          <w:p w14:paraId="723919F8" w14:textId="77777777"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41" w:type="dxa"/>
            <w:tcBorders>
              <w:top w:val="nil"/>
              <w:left w:val="nil"/>
              <w:bottom w:val="single" w:sz="4" w:space="0" w:color="auto"/>
              <w:right w:val="single" w:sz="4" w:space="0" w:color="auto"/>
            </w:tcBorders>
            <w:shd w:val="clear" w:color="auto" w:fill="auto"/>
            <w:noWrap/>
            <w:vAlign w:val="bottom"/>
            <w:hideMark/>
          </w:tcPr>
          <w:p w14:paraId="13A6358F" w14:textId="01785824" w:rsidR="003D542B" w:rsidRPr="00005042" w:rsidRDefault="003D542B"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r w:rsidR="00234A55" w:rsidRPr="00005042">
              <w:rPr>
                <w:rFonts w:ascii="Times New Roman" w:eastAsia="Times New Roman" w:hAnsi="Times New Roman" w:cs="Times New Roman"/>
                <w:sz w:val="22"/>
                <w:szCs w:val="22"/>
              </w:rPr>
              <w:t>%</w:t>
            </w:r>
          </w:p>
        </w:tc>
      </w:tr>
    </w:tbl>
    <w:p w14:paraId="6DF28297" w14:textId="77777777" w:rsidR="003D542B" w:rsidRPr="00005042" w:rsidRDefault="003D542B" w:rsidP="00005042">
      <w:pPr>
        <w:pStyle w:val="Prrafodelista"/>
        <w:spacing w:line="480" w:lineRule="auto"/>
        <w:jc w:val="both"/>
        <w:rPr>
          <w:rFonts w:ascii="Times New Roman" w:hAnsi="Times New Roman" w:cs="Times New Roman"/>
          <w:b/>
        </w:rPr>
      </w:pPr>
    </w:p>
    <w:p w14:paraId="000CDF6B" w14:textId="77777777" w:rsidR="00234A55" w:rsidRPr="00D22453" w:rsidRDefault="00234A55" w:rsidP="00D22453">
      <w:pPr>
        <w:spacing w:line="480" w:lineRule="auto"/>
        <w:jc w:val="both"/>
        <w:rPr>
          <w:rFonts w:ascii="Times New Roman" w:hAnsi="Times New Roman" w:cs="Times New Roman"/>
          <w:b/>
        </w:rPr>
      </w:pPr>
    </w:p>
    <w:p w14:paraId="6571E892" w14:textId="4101F7F6" w:rsidR="00234A55" w:rsidRPr="00005042" w:rsidRDefault="00D22453" w:rsidP="00C8591F">
      <w:pPr>
        <w:pStyle w:val="Ttulo5"/>
      </w:pPr>
      <w:bookmarkStart w:id="27" w:name="_Toc105709041"/>
      <w:r w:rsidRPr="00005042">
        <w:t>Gráfico</w:t>
      </w:r>
      <w:r w:rsidR="00234A55" w:rsidRPr="00005042">
        <w:t xml:space="preserve"> </w:t>
      </w:r>
      <w:r w:rsidR="00234A55" w:rsidRPr="00005042">
        <w:fldChar w:fldCharType="begin"/>
      </w:r>
      <w:r w:rsidR="00234A55" w:rsidRPr="00005042">
        <w:instrText xml:space="preserve"> SEQ Grafico \* ARABIC </w:instrText>
      </w:r>
      <w:r w:rsidR="00234A55" w:rsidRPr="00005042">
        <w:fldChar w:fldCharType="separate"/>
      </w:r>
      <w:r w:rsidR="00B61346">
        <w:rPr>
          <w:noProof/>
        </w:rPr>
        <w:t>2</w:t>
      </w:r>
      <w:r w:rsidR="00234A55" w:rsidRPr="00005042">
        <w:fldChar w:fldCharType="end"/>
      </w:r>
      <w:r w:rsidR="00234A55" w:rsidRPr="00005042">
        <w:t>. Mejorar Procedimientos</w:t>
      </w:r>
      <w:bookmarkEnd w:id="27"/>
    </w:p>
    <w:p w14:paraId="4AE8D780" w14:textId="3D3E8CC2" w:rsidR="003D542B" w:rsidRPr="00005042" w:rsidRDefault="00234A55" w:rsidP="00005042">
      <w:pPr>
        <w:spacing w:after="200" w:line="480" w:lineRule="auto"/>
        <w:rPr>
          <w:rFonts w:ascii="Times New Roman" w:hAnsi="Times New Roman" w:cs="Times New Roman"/>
        </w:rPr>
      </w:pPr>
      <w:r w:rsidRPr="00005042">
        <w:rPr>
          <w:rFonts w:ascii="Times New Roman" w:hAnsi="Times New Roman" w:cs="Times New Roman"/>
          <w:noProof/>
        </w:rPr>
        <w:drawing>
          <wp:inline distT="0" distB="0" distL="0" distR="0" wp14:anchorId="6BB7369A" wp14:editId="38037AA8">
            <wp:extent cx="4572000" cy="2743200"/>
            <wp:effectExtent l="0" t="0" r="19050" b="190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63A6DA1" w14:textId="081222A6" w:rsidR="00234A55" w:rsidRPr="00D22453" w:rsidRDefault="00234A55" w:rsidP="00D22453">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52594860" w14:textId="23AAC924" w:rsidR="00234A55" w:rsidRPr="00005042" w:rsidRDefault="00234A55"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259C4110" w14:textId="13BD0B65" w:rsidR="00234A55" w:rsidRPr="00D22453" w:rsidRDefault="00234A55" w:rsidP="00D22453">
      <w:pPr>
        <w:pStyle w:val="Prrafodelista"/>
        <w:spacing w:line="480" w:lineRule="auto"/>
        <w:jc w:val="both"/>
        <w:rPr>
          <w:rFonts w:ascii="Times New Roman" w:hAnsi="Times New Roman" w:cs="Times New Roman"/>
          <w:b/>
        </w:rPr>
      </w:pPr>
      <w:r w:rsidRPr="00005042">
        <w:rPr>
          <w:rFonts w:ascii="Times New Roman" w:hAnsi="Times New Roman" w:cs="Times New Roman"/>
          <w:b/>
        </w:rPr>
        <w:t xml:space="preserve">3. </w:t>
      </w:r>
      <w:r w:rsidR="00CD21B7" w:rsidRPr="00005042">
        <w:rPr>
          <w:rFonts w:ascii="Times New Roman" w:hAnsi="Times New Roman" w:cs="Times New Roman"/>
          <w:b/>
        </w:rPr>
        <w:t>¿</w:t>
      </w:r>
      <w:r w:rsidRPr="00005042">
        <w:rPr>
          <w:rFonts w:ascii="Times New Roman" w:hAnsi="Times New Roman" w:cs="Times New Roman"/>
          <w:b/>
        </w:rPr>
        <w:t xml:space="preserve">Conoce usted </w:t>
      </w:r>
      <w:r w:rsidR="00CD21B7" w:rsidRPr="00005042">
        <w:rPr>
          <w:rFonts w:ascii="Times New Roman" w:hAnsi="Times New Roman" w:cs="Times New Roman"/>
          <w:b/>
        </w:rPr>
        <w:t xml:space="preserve">que es </w:t>
      </w:r>
      <w:r w:rsidRPr="00005042">
        <w:rPr>
          <w:rFonts w:ascii="Times New Roman" w:hAnsi="Times New Roman" w:cs="Times New Roman"/>
          <w:b/>
        </w:rPr>
        <w:t xml:space="preserve">la inocuidad de los </w:t>
      </w:r>
      <w:r w:rsidR="003D542B" w:rsidRPr="00005042">
        <w:rPr>
          <w:rFonts w:ascii="Times New Roman" w:hAnsi="Times New Roman" w:cs="Times New Roman"/>
          <w:b/>
        </w:rPr>
        <w:t>alimento</w:t>
      </w:r>
      <w:r w:rsidRPr="00005042">
        <w:rPr>
          <w:rFonts w:ascii="Times New Roman" w:hAnsi="Times New Roman" w:cs="Times New Roman"/>
          <w:b/>
        </w:rPr>
        <w:t>s</w:t>
      </w:r>
      <w:r w:rsidR="00CD21B7" w:rsidRPr="00005042">
        <w:rPr>
          <w:rFonts w:ascii="Times New Roman" w:hAnsi="Times New Roman" w:cs="Times New Roman"/>
          <w:b/>
        </w:rPr>
        <w:t>?</w:t>
      </w:r>
    </w:p>
    <w:p w14:paraId="6AB7BC18" w14:textId="77777777" w:rsidR="00234A55" w:rsidRPr="00005042" w:rsidRDefault="00234A55" w:rsidP="00005042">
      <w:pPr>
        <w:spacing w:after="200" w:line="480" w:lineRule="auto"/>
        <w:jc w:val="both"/>
        <w:rPr>
          <w:rFonts w:ascii="Times New Roman" w:hAnsi="Times New Roman" w:cs="Times New Roman"/>
        </w:rPr>
      </w:pPr>
    </w:p>
    <w:p w14:paraId="26F65DD9" w14:textId="48F58084" w:rsidR="00951309" w:rsidRPr="00005042" w:rsidRDefault="00951309" w:rsidP="00C8591F">
      <w:pPr>
        <w:pStyle w:val="Ttulo4"/>
      </w:pPr>
      <w:bookmarkStart w:id="28" w:name="_Toc105494663"/>
      <w:bookmarkStart w:id="29" w:name="_Toc105709033"/>
      <w:r w:rsidRPr="00005042">
        <w:t xml:space="preserve">Tabla </w:t>
      </w:r>
      <w:r w:rsidRPr="00005042">
        <w:fldChar w:fldCharType="begin"/>
      </w:r>
      <w:r w:rsidRPr="00005042">
        <w:instrText xml:space="preserve"> SEQ Tabla \* ARABIC </w:instrText>
      </w:r>
      <w:r w:rsidRPr="00005042">
        <w:fldChar w:fldCharType="separate"/>
      </w:r>
      <w:r w:rsidR="00B61346">
        <w:rPr>
          <w:noProof/>
        </w:rPr>
        <w:t>3</w:t>
      </w:r>
      <w:r w:rsidRPr="00005042">
        <w:fldChar w:fldCharType="end"/>
      </w:r>
      <w:r w:rsidRPr="00005042">
        <w:t>. Inocuidad de los alimentos</w:t>
      </w:r>
      <w:bookmarkEnd w:id="28"/>
      <w:bookmarkEnd w:id="29"/>
    </w:p>
    <w:tbl>
      <w:tblPr>
        <w:tblpPr w:leftFromText="141" w:rightFromText="141" w:vertAnchor="text" w:horzAnchor="page" w:tblpXSpec="center" w:tblpY="1"/>
        <w:tblOverlap w:val="never"/>
        <w:tblW w:w="3904" w:type="dxa"/>
        <w:tblCellMar>
          <w:left w:w="70" w:type="dxa"/>
          <w:right w:w="70" w:type="dxa"/>
        </w:tblCellMar>
        <w:tblLook w:val="04A0" w:firstRow="1" w:lastRow="0" w:firstColumn="1" w:lastColumn="0" w:noHBand="0" w:noVBand="1"/>
      </w:tblPr>
      <w:tblGrid>
        <w:gridCol w:w="1414"/>
        <w:gridCol w:w="1133"/>
        <w:gridCol w:w="1357"/>
      </w:tblGrid>
      <w:tr w:rsidR="00234A55" w:rsidRPr="00005042" w14:paraId="1E456814" w14:textId="77777777" w:rsidTr="00234A55">
        <w:trPr>
          <w:trHeight w:val="365"/>
        </w:trPr>
        <w:tc>
          <w:tcPr>
            <w:tcW w:w="390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56EB8" w14:textId="77777777" w:rsidR="00234A55" w:rsidRPr="00005042" w:rsidRDefault="00234A5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INOCUIDAD DE  LOS ALIMENTOS</w:t>
            </w:r>
          </w:p>
        </w:tc>
      </w:tr>
      <w:tr w:rsidR="00234A55" w:rsidRPr="00005042" w14:paraId="344ADB23" w14:textId="77777777" w:rsidTr="00951309">
        <w:trPr>
          <w:trHeight w:val="365"/>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67B69BEF" w14:textId="77777777" w:rsidR="00234A55" w:rsidRPr="00005042" w:rsidRDefault="00234A5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133" w:type="dxa"/>
            <w:tcBorders>
              <w:top w:val="nil"/>
              <w:left w:val="nil"/>
              <w:bottom w:val="single" w:sz="4" w:space="0" w:color="auto"/>
              <w:right w:val="single" w:sz="4" w:space="0" w:color="auto"/>
            </w:tcBorders>
            <w:shd w:val="clear" w:color="auto" w:fill="auto"/>
            <w:noWrap/>
            <w:vAlign w:val="bottom"/>
            <w:hideMark/>
          </w:tcPr>
          <w:p w14:paraId="63890367" w14:textId="77777777" w:rsidR="00234A55" w:rsidRPr="00005042" w:rsidRDefault="00234A5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357" w:type="dxa"/>
            <w:tcBorders>
              <w:top w:val="nil"/>
              <w:left w:val="nil"/>
              <w:bottom w:val="single" w:sz="4" w:space="0" w:color="auto"/>
              <w:right w:val="single" w:sz="4" w:space="0" w:color="auto"/>
            </w:tcBorders>
            <w:shd w:val="clear" w:color="auto" w:fill="auto"/>
            <w:noWrap/>
            <w:vAlign w:val="bottom"/>
            <w:hideMark/>
          </w:tcPr>
          <w:p w14:paraId="1A546F9F" w14:textId="77777777" w:rsidR="00234A55" w:rsidRPr="00005042" w:rsidRDefault="00234A5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234A55" w:rsidRPr="00005042" w14:paraId="5CE91DED" w14:textId="77777777" w:rsidTr="00951309">
        <w:trPr>
          <w:trHeight w:val="365"/>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36C5A648"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133" w:type="dxa"/>
            <w:tcBorders>
              <w:top w:val="nil"/>
              <w:left w:val="nil"/>
              <w:bottom w:val="single" w:sz="4" w:space="0" w:color="auto"/>
              <w:right w:val="single" w:sz="4" w:space="0" w:color="auto"/>
            </w:tcBorders>
            <w:shd w:val="clear" w:color="auto" w:fill="auto"/>
            <w:noWrap/>
            <w:vAlign w:val="bottom"/>
            <w:hideMark/>
          </w:tcPr>
          <w:p w14:paraId="5788E675"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w:t>
            </w:r>
          </w:p>
        </w:tc>
        <w:tc>
          <w:tcPr>
            <w:tcW w:w="1357" w:type="dxa"/>
            <w:tcBorders>
              <w:top w:val="nil"/>
              <w:left w:val="nil"/>
              <w:bottom w:val="single" w:sz="4" w:space="0" w:color="auto"/>
              <w:right w:val="single" w:sz="4" w:space="0" w:color="auto"/>
            </w:tcBorders>
            <w:shd w:val="clear" w:color="auto" w:fill="auto"/>
            <w:noWrap/>
            <w:vAlign w:val="bottom"/>
            <w:hideMark/>
          </w:tcPr>
          <w:p w14:paraId="39FDE93A"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33</w:t>
            </w:r>
          </w:p>
        </w:tc>
      </w:tr>
      <w:tr w:rsidR="00234A55" w:rsidRPr="00005042" w14:paraId="5FD4223B" w14:textId="77777777" w:rsidTr="00951309">
        <w:trPr>
          <w:trHeight w:val="365"/>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762DEE5A"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133" w:type="dxa"/>
            <w:tcBorders>
              <w:top w:val="nil"/>
              <w:left w:val="nil"/>
              <w:bottom w:val="single" w:sz="4" w:space="0" w:color="auto"/>
              <w:right w:val="single" w:sz="4" w:space="0" w:color="auto"/>
            </w:tcBorders>
            <w:shd w:val="clear" w:color="auto" w:fill="auto"/>
            <w:noWrap/>
            <w:vAlign w:val="bottom"/>
            <w:hideMark/>
          </w:tcPr>
          <w:p w14:paraId="5B1DEA0E"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2</w:t>
            </w:r>
          </w:p>
        </w:tc>
        <w:tc>
          <w:tcPr>
            <w:tcW w:w="1357" w:type="dxa"/>
            <w:tcBorders>
              <w:top w:val="nil"/>
              <w:left w:val="nil"/>
              <w:bottom w:val="single" w:sz="4" w:space="0" w:color="auto"/>
              <w:right w:val="single" w:sz="4" w:space="0" w:color="auto"/>
            </w:tcBorders>
            <w:shd w:val="clear" w:color="auto" w:fill="auto"/>
            <w:noWrap/>
            <w:vAlign w:val="bottom"/>
            <w:hideMark/>
          </w:tcPr>
          <w:p w14:paraId="25A90290"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67</w:t>
            </w:r>
          </w:p>
        </w:tc>
      </w:tr>
      <w:tr w:rsidR="00234A55" w:rsidRPr="00005042" w14:paraId="6D6E5162" w14:textId="77777777" w:rsidTr="00951309">
        <w:trPr>
          <w:trHeight w:val="365"/>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68321C0E" w14:textId="77777777" w:rsidR="00234A55" w:rsidRPr="00005042" w:rsidRDefault="00234A55"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133" w:type="dxa"/>
            <w:tcBorders>
              <w:top w:val="nil"/>
              <w:left w:val="nil"/>
              <w:bottom w:val="single" w:sz="4" w:space="0" w:color="auto"/>
              <w:right w:val="single" w:sz="4" w:space="0" w:color="auto"/>
            </w:tcBorders>
            <w:shd w:val="clear" w:color="auto" w:fill="auto"/>
            <w:noWrap/>
            <w:vAlign w:val="bottom"/>
            <w:hideMark/>
          </w:tcPr>
          <w:p w14:paraId="656B3121"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357" w:type="dxa"/>
            <w:tcBorders>
              <w:top w:val="nil"/>
              <w:left w:val="nil"/>
              <w:bottom w:val="single" w:sz="4" w:space="0" w:color="auto"/>
              <w:right w:val="single" w:sz="4" w:space="0" w:color="auto"/>
            </w:tcBorders>
            <w:shd w:val="clear" w:color="auto" w:fill="auto"/>
            <w:noWrap/>
            <w:vAlign w:val="bottom"/>
            <w:hideMark/>
          </w:tcPr>
          <w:p w14:paraId="5C48BC58" w14:textId="77777777" w:rsidR="00234A55" w:rsidRPr="00005042" w:rsidRDefault="00234A55"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bl>
    <w:p w14:paraId="117B65A7" w14:textId="77777777" w:rsidR="00234A55" w:rsidRPr="00005042" w:rsidRDefault="00234A55" w:rsidP="00005042">
      <w:pPr>
        <w:spacing w:after="200" w:line="480" w:lineRule="auto"/>
        <w:jc w:val="both"/>
        <w:rPr>
          <w:rFonts w:ascii="Times New Roman" w:hAnsi="Times New Roman" w:cs="Times New Roman"/>
          <w:noProof/>
        </w:rPr>
      </w:pPr>
    </w:p>
    <w:p w14:paraId="45F77D0D" w14:textId="77777777" w:rsidR="00234A55" w:rsidRPr="00005042" w:rsidRDefault="00234A55" w:rsidP="00005042">
      <w:pPr>
        <w:spacing w:after="200" w:line="480" w:lineRule="auto"/>
        <w:jc w:val="both"/>
        <w:rPr>
          <w:rFonts w:ascii="Times New Roman" w:hAnsi="Times New Roman" w:cs="Times New Roman"/>
          <w:noProof/>
        </w:rPr>
      </w:pPr>
    </w:p>
    <w:p w14:paraId="42853D34" w14:textId="77777777" w:rsidR="00234A55" w:rsidRPr="00005042" w:rsidRDefault="00234A55" w:rsidP="00005042">
      <w:pPr>
        <w:spacing w:after="200" w:line="480" w:lineRule="auto"/>
        <w:rPr>
          <w:rFonts w:ascii="Times New Roman" w:hAnsi="Times New Roman" w:cs="Times New Roman"/>
          <w:noProof/>
        </w:rPr>
      </w:pPr>
    </w:p>
    <w:p w14:paraId="0C89D9CC" w14:textId="77777777" w:rsidR="00234A55" w:rsidRPr="00005042" w:rsidRDefault="00234A55" w:rsidP="00005042">
      <w:pPr>
        <w:spacing w:after="200" w:line="480" w:lineRule="auto"/>
        <w:rPr>
          <w:rFonts w:ascii="Times New Roman" w:hAnsi="Times New Roman" w:cs="Times New Roman"/>
          <w:noProof/>
        </w:rPr>
      </w:pPr>
    </w:p>
    <w:p w14:paraId="4C3A045B" w14:textId="3307A9B4" w:rsidR="00951309" w:rsidRPr="00005042" w:rsidRDefault="00951309" w:rsidP="00005042">
      <w:pPr>
        <w:spacing w:after="200" w:line="480" w:lineRule="auto"/>
        <w:rPr>
          <w:rFonts w:ascii="Times New Roman" w:hAnsi="Times New Roman" w:cs="Times New Roman"/>
        </w:rPr>
      </w:pPr>
    </w:p>
    <w:p w14:paraId="68C5EFEC" w14:textId="66308015" w:rsidR="00951309" w:rsidRPr="00005042" w:rsidRDefault="00951309" w:rsidP="00C8591F">
      <w:pPr>
        <w:pStyle w:val="Ttulo5"/>
      </w:pPr>
      <w:bookmarkStart w:id="30" w:name="_Toc105709042"/>
      <w:r w:rsidRPr="00005042">
        <w:t xml:space="preserve">Grafico </w:t>
      </w:r>
      <w:r w:rsidRPr="00005042">
        <w:fldChar w:fldCharType="begin"/>
      </w:r>
      <w:r w:rsidRPr="00005042">
        <w:instrText xml:space="preserve"> SEQ Grafico \* ARABIC </w:instrText>
      </w:r>
      <w:r w:rsidRPr="00005042">
        <w:fldChar w:fldCharType="separate"/>
      </w:r>
      <w:r w:rsidR="00B61346">
        <w:rPr>
          <w:noProof/>
        </w:rPr>
        <w:t>3</w:t>
      </w:r>
      <w:r w:rsidRPr="00005042">
        <w:fldChar w:fldCharType="end"/>
      </w:r>
      <w:r w:rsidRPr="00005042">
        <w:t>. Inocuidad de los alimentos</w:t>
      </w:r>
      <w:bookmarkEnd w:id="30"/>
    </w:p>
    <w:p w14:paraId="5D0657ED" w14:textId="67ABFDF1" w:rsidR="00234A55" w:rsidRPr="00005042" w:rsidRDefault="00234A55" w:rsidP="00005042">
      <w:pPr>
        <w:spacing w:after="200" w:line="480" w:lineRule="auto"/>
        <w:rPr>
          <w:rFonts w:ascii="Times New Roman" w:hAnsi="Times New Roman" w:cs="Times New Roman"/>
        </w:rPr>
      </w:pPr>
      <w:r w:rsidRPr="00005042">
        <w:rPr>
          <w:rFonts w:ascii="Times New Roman" w:hAnsi="Times New Roman" w:cs="Times New Roman"/>
          <w:noProof/>
        </w:rPr>
        <w:drawing>
          <wp:inline distT="0" distB="0" distL="0" distR="0" wp14:anchorId="022B194E" wp14:editId="78856382">
            <wp:extent cx="4572000" cy="2743200"/>
            <wp:effectExtent l="0" t="0" r="19050" b="1905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6DA812" w14:textId="794F0A69" w:rsidR="00951309" w:rsidRPr="00005042" w:rsidRDefault="00951309"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684F4ADD" w14:textId="77777777" w:rsidR="00951309" w:rsidRPr="00005042" w:rsidRDefault="00951309" w:rsidP="00005042">
      <w:pPr>
        <w:spacing w:after="200" w:line="480" w:lineRule="auto"/>
        <w:jc w:val="left"/>
        <w:rPr>
          <w:rFonts w:ascii="Times New Roman" w:hAnsi="Times New Roman" w:cs="Times New Roman"/>
          <w:bCs/>
          <w:color w:val="auto"/>
          <w:sz w:val="18"/>
          <w:szCs w:val="18"/>
        </w:rPr>
      </w:pPr>
      <w:r w:rsidRPr="00005042">
        <w:rPr>
          <w:rFonts w:ascii="Times New Roman" w:hAnsi="Times New Roman" w:cs="Times New Roman"/>
          <w:b/>
          <w:color w:val="auto"/>
        </w:rPr>
        <w:br w:type="page"/>
      </w:r>
    </w:p>
    <w:p w14:paraId="57128DDA" w14:textId="4E9739D8" w:rsidR="00951309" w:rsidRPr="00BE2F00" w:rsidRDefault="00A752D9" w:rsidP="00BE2F00">
      <w:pPr>
        <w:pStyle w:val="Prrafodelista"/>
        <w:spacing w:line="480" w:lineRule="auto"/>
        <w:jc w:val="both"/>
        <w:rPr>
          <w:rFonts w:ascii="Times New Roman" w:hAnsi="Times New Roman" w:cs="Times New Roman"/>
          <w:b/>
        </w:rPr>
      </w:pPr>
      <w:r w:rsidRPr="00005042">
        <w:rPr>
          <w:rFonts w:ascii="Times New Roman" w:hAnsi="Times New Roman" w:cs="Times New Roman"/>
          <w:b/>
        </w:rPr>
        <w:t xml:space="preserve">4. </w:t>
      </w:r>
      <w:r w:rsidR="00CD21B7" w:rsidRPr="00005042">
        <w:rPr>
          <w:rFonts w:ascii="Times New Roman" w:hAnsi="Times New Roman" w:cs="Times New Roman"/>
          <w:b/>
        </w:rPr>
        <w:t>¿Cono</w:t>
      </w:r>
      <w:r w:rsidRPr="00005042">
        <w:rPr>
          <w:rFonts w:ascii="Times New Roman" w:hAnsi="Times New Roman" w:cs="Times New Roman"/>
          <w:b/>
        </w:rPr>
        <w:t>ce sobre que procesos estandarizados se realiza</w:t>
      </w:r>
      <w:r w:rsidR="00CD21B7" w:rsidRPr="00005042">
        <w:rPr>
          <w:rFonts w:ascii="Times New Roman" w:hAnsi="Times New Roman" w:cs="Times New Roman"/>
          <w:b/>
        </w:rPr>
        <w:t xml:space="preserve"> en cada fase de producción</w:t>
      </w:r>
      <w:r w:rsidRPr="00005042">
        <w:rPr>
          <w:rFonts w:ascii="Times New Roman" w:hAnsi="Times New Roman" w:cs="Times New Roman"/>
          <w:b/>
        </w:rPr>
        <w:t xml:space="preserve">, </w:t>
      </w:r>
      <w:r w:rsidR="00CD21B7" w:rsidRPr="00005042">
        <w:rPr>
          <w:rFonts w:ascii="Times New Roman" w:hAnsi="Times New Roman" w:cs="Times New Roman"/>
          <w:b/>
        </w:rPr>
        <w:t>desde la selección de la materia prima hasta el producto final?</w:t>
      </w:r>
    </w:p>
    <w:p w14:paraId="25AE8B51" w14:textId="77777777" w:rsidR="00A752D9" w:rsidRPr="00005042" w:rsidRDefault="00A752D9" w:rsidP="00005042">
      <w:pPr>
        <w:pStyle w:val="Prrafodelista"/>
        <w:spacing w:line="480" w:lineRule="auto"/>
        <w:jc w:val="both"/>
        <w:rPr>
          <w:rFonts w:ascii="Times New Roman" w:hAnsi="Times New Roman" w:cs="Times New Roman"/>
          <w:b/>
        </w:rPr>
      </w:pPr>
    </w:p>
    <w:p w14:paraId="683853A7" w14:textId="78179728" w:rsidR="00951309" w:rsidRPr="00005042" w:rsidRDefault="00951309" w:rsidP="00C8591F">
      <w:pPr>
        <w:pStyle w:val="Ttulo4"/>
      </w:pPr>
      <w:bookmarkStart w:id="31" w:name="_Toc105494664"/>
      <w:bookmarkStart w:id="32" w:name="_Toc105709034"/>
      <w:r w:rsidRPr="00005042">
        <w:t xml:space="preserve">Tabla </w:t>
      </w:r>
      <w:r w:rsidRPr="00005042">
        <w:fldChar w:fldCharType="begin"/>
      </w:r>
      <w:r w:rsidRPr="00005042">
        <w:instrText xml:space="preserve"> SEQ Tabla \* ARABIC </w:instrText>
      </w:r>
      <w:r w:rsidRPr="00005042">
        <w:fldChar w:fldCharType="separate"/>
      </w:r>
      <w:r w:rsidR="00B61346">
        <w:rPr>
          <w:noProof/>
        </w:rPr>
        <w:t>4</w:t>
      </w:r>
      <w:r w:rsidRPr="00005042">
        <w:fldChar w:fldCharType="end"/>
      </w:r>
      <w:r w:rsidRPr="00005042">
        <w:t>. Procedimientos estandarizados en cada fase de producción</w:t>
      </w:r>
      <w:bookmarkEnd w:id="31"/>
      <w:bookmarkEnd w:id="32"/>
    </w:p>
    <w:tbl>
      <w:tblPr>
        <w:tblW w:w="4997" w:type="dxa"/>
        <w:jc w:val="center"/>
        <w:tblCellMar>
          <w:left w:w="70" w:type="dxa"/>
          <w:right w:w="70" w:type="dxa"/>
        </w:tblCellMar>
        <w:tblLook w:val="04A0" w:firstRow="1" w:lastRow="0" w:firstColumn="1" w:lastColumn="0" w:noHBand="0" w:noVBand="1"/>
      </w:tblPr>
      <w:tblGrid>
        <w:gridCol w:w="1810"/>
        <w:gridCol w:w="1450"/>
        <w:gridCol w:w="1737"/>
      </w:tblGrid>
      <w:tr w:rsidR="00A752D9" w:rsidRPr="00005042" w14:paraId="4F0BC29C" w14:textId="77777777" w:rsidTr="00141910">
        <w:trPr>
          <w:trHeight w:val="420"/>
          <w:jc w:val="center"/>
        </w:trPr>
        <w:tc>
          <w:tcPr>
            <w:tcW w:w="499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04B7CC" w14:textId="77777777" w:rsidR="00A752D9" w:rsidRPr="00005042" w:rsidRDefault="00A752D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PROCEDIMIENTOS ESTANDARIZADOS EN CADA FASE DE PRODUCCION</w:t>
            </w:r>
          </w:p>
        </w:tc>
      </w:tr>
      <w:tr w:rsidR="00A752D9" w:rsidRPr="00005042" w14:paraId="7584E630" w14:textId="77777777" w:rsidTr="00951309">
        <w:trPr>
          <w:trHeight w:val="420"/>
          <w:jc w:val="center"/>
        </w:trPr>
        <w:tc>
          <w:tcPr>
            <w:tcW w:w="1810" w:type="dxa"/>
            <w:tcBorders>
              <w:top w:val="nil"/>
              <w:left w:val="single" w:sz="4" w:space="0" w:color="auto"/>
              <w:bottom w:val="single" w:sz="4" w:space="0" w:color="auto"/>
              <w:right w:val="single" w:sz="4" w:space="0" w:color="auto"/>
            </w:tcBorders>
            <w:shd w:val="clear" w:color="auto" w:fill="auto"/>
            <w:noWrap/>
            <w:vAlign w:val="bottom"/>
            <w:hideMark/>
          </w:tcPr>
          <w:p w14:paraId="1135B42D" w14:textId="77777777" w:rsidR="00A752D9" w:rsidRPr="00005042" w:rsidRDefault="00A752D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450" w:type="dxa"/>
            <w:tcBorders>
              <w:top w:val="nil"/>
              <w:left w:val="nil"/>
              <w:bottom w:val="single" w:sz="4" w:space="0" w:color="auto"/>
              <w:right w:val="single" w:sz="4" w:space="0" w:color="auto"/>
            </w:tcBorders>
            <w:shd w:val="clear" w:color="auto" w:fill="auto"/>
            <w:noWrap/>
            <w:vAlign w:val="bottom"/>
            <w:hideMark/>
          </w:tcPr>
          <w:p w14:paraId="544DE7E1" w14:textId="77777777" w:rsidR="00A752D9" w:rsidRPr="00005042" w:rsidRDefault="00A752D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737" w:type="dxa"/>
            <w:tcBorders>
              <w:top w:val="nil"/>
              <w:left w:val="nil"/>
              <w:bottom w:val="single" w:sz="4" w:space="0" w:color="auto"/>
              <w:right w:val="single" w:sz="4" w:space="0" w:color="auto"/>
            </w:tcBorders>
            <w:shd w:val="clear" w:color="auto" w:fill="auto"/>
            <w:noWrap/>
            <w:vAlign w:val="bottom"/>
            <w:hideMark/>
          </w:tcPr>
          <w:p w14:paraId="4BC59228" w14:textId="77777777" w:rsidR="00A752D9" w:rsidRPr="00005042" w:rsidRDefault="00A752D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A752D9" w:rsidRPr="00005042" w14:paraId="2C96A8F8" w14:textId="77777777" w:rsidTr="00951309">
        <w:trPr>
          <w:trHeight w:val="420"/>
          <w:jc w:val="center"/>
        </w:trPr>
        <w:tc>
          <w:tcPr>
            <w:tcW w:w="1810" w:type="dxa"/>
            <w:tcBorders>
              <w:top w:val="nil"/>
              <w:left w:val="single" w:sz="4" w:space="0" w:color="auto"/>
              <w:bottom w:val="single" w:sz="4" w:space="0" w:color="auto"/>
              <w:right w:val="single" w:sz="4" w:space="0" w:color="auto"/>
            </w:tcBorders>
            <w:shd w:val="clear" w:color="auto" w:fill="auto"/>
            <w:noWrap/>
            <w:vAlign w:val="bottom"/>
            <w:hideMark/>
          </w:tcPr>
          <w:p w14:paraId="067FC197"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450" w:type="dxa"/>
            <w:tcBorders>
              <w:top w:val="nil"/>
              <w:left w:val="nil"/>
              <w:bottom w:val="single" w:sz="4" w:space="0" w:color="auto"/>
              <w:right w:val="single" w:sz="4" w:space="0" w:color="auto"/>
            </w:tcBorders>
            <w:shd w:val="clear" w:color="auto" w:fill="auto"/>
            <w:noWrap/>
            <w:vAlign w:val="bottom"/>
            <w:hideMark/>
          </w:tcPr>
          <w:p w14:paraId="6E3284F6"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p>
        </w:tc>
        <w:tc>
          <w:tcPr>
            <w:tcW w:w="1737" w:type="dxa"/>
            <w:tcBorders>
              <w:top w:val="nil"/>
              <w:left w:val="nil"/>
              <w:bottom w:val="single" w:sz="4" w:space="0" w:color="auto"/>
              <w:right w:val="single" w:sz="4" w:space="0" w:color="auto"/>
            </w:tcBorders>
            <w:shd w:val="clear" w:color="auto" w:fill="auto"/>
            <w:noWrap/>
            <w:vAlign w:val="bottom"/>
            <w:hideMark/>
          </w:tcPr>
          <w:p w14:paraId="2323B9AB"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p>
        </w:tc>
      </w:tr>
      <w:tr w:rsidR="00A752D9" w:rsidRPr="00005042" w14:paraId="7F3AD203" w14:textId="77777777" w:rsidTr="00951309">
        <w:trPr>
          <w:trHeight w:val="420"/>
          <w:jc w:val="center"/>
        </w:trPr>
        <w:tc>
          <w:tcPr>
            <w:tcW w:w="1810" w:type="dxa"/>
            <w:tcBorders>
              <w:top w:val="nil"/>
              <w:left w:val="single" w:sz="4" w:space="0" w:color="auto"/>
              <w:bottom w:val="single" w:sz="4" w:space="0" w:color="auto"/>
              <w:right w:val="single" w:sz="4" w:space="0" w:color="auto"/>
            </w:tcBorders>
            <w:shd w:val="clear" w:color="auto" w:fill="auto"/>
            <w:noWrap/>
            <w:vAlign w:val="bottom"/>
            <w:hideMark/>
          </w:tcPr>
          <w:p w14:paraId="2ADCEF63"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450" w:type="dxa"/>
            <w:tcBorders>
              <w:top w:val="nil"/>
              <w:left w:val="nil"/>
              <w:bottom w:val="single" w:sz="4" w:space="0" w:color="auto"/>
              <w:right w:val="single" w:sz="4" w:space="0" w:color="auto"/>
            </w:tcBorders>
            <w:shd w:val="clear" w:color="auto" w:fill="auto"/>
            <w:noWrap/>
            <w:vAlign w:val="bottom"/>
            <w:hideMark/>
          </w:tcPr>
          <w:p w14:paraId="78D872C4"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737" w:type="dxa"/>
            <w:tcBorders>
              <w:top w:val="nil"/>
              <w:left w:val="nil"/>
              <w:bottom w:val="single" w:sz="4" w:space="0" w:color="auto"/>
              <w:right w:val="single" w:sz="4" w:space="0" w:color="auto"/>
            </w:tcBorders>
            <w:shd w:val="clear" w:color="auto" w:fill="auto"/>
            <w:noWrap/>
            <w:vAlign w:val="bottom"/>
            <w:hideMark/>
          </w:tcPr>
          <w:p w14:paraId="22B7C630"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r w:rsidR="00A752D9" w:rsidRPr="00005042" w14:paraId="1CEC8D50" w14:textId="77777777" w:rsidTr="00951309">
        <w:trPr>
          <w:trHeight w:val="420"/>
          <w:jc w:val="center"/>
        </w:trPr>
        <w:tc>
          <w:tcPr>
            <w:tcW w:w="1810" w:type="dxa"/>
            <w:tcBorders>
              <w:top w:val="nil"/>
              <w:left w:val="single" w:sz="4" w:space="0" w:color="auto"/>
              <w:bottom w:val="single" w:sz="4" w:space="0" w:color="auto"/>
              <w:right w:val="single" w:sz="4" w:space="0" w:color="auto"/>
            </w:tcBorders>
            <w:shd w:val="clear" w:color="auto" w:fill="auto"/>
            <w:noWrap/>
            <w:vAlign w:val="bottom"/>
            <w:hideMark/>
          </w:tcPr>
          <w:p w14:paraId="0E97AE3C" w14:textId="77777777" w:rsidR="00A752D9" w:rsidRPr="00005042" w:rsidRDefault="00A752D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450" w:type="dxa"/>
            <w:tcBorders>
              <w:top w:val="nil"/>
              <w:left w:val="nil"/>
              <w:bottom w:val="single" w:sz="4" w:space="0" w:color="auto"/>
              <w:right w:val="single" w:sz="4" w:space="0" w:color="auto"/>
            </w:tcBorders>
            <w:shd w:val="clear" w:color="auto" w:fill="auto"/>
            <w:noWrap/>
            <w:vAlign w:val="bottom"/>
            <w:hideMark/>
          </w:tcPr>
          <w:p w14:paraId="6C03F1E9"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737" w:type="dxa"/>
            <w:tcBorders>
              <w:top w:val="nil"/>
              <w:left w:val="nil"/>
              <w:bottom w:val="single" w:sz="4" w:space="0" w:color="auto"/>
              <w:right w:val="single" w:sz="4" w:space="0" w:color="auto"/>
            </w:tcBorders>
            <w:shd w:val="clear" w:color="auto" w:fill="auto"/>
            <w:noWrap/>
            <w:vAlign w:val="bottom"/>
            <w:hideMark/>
          </w:tcPr>
          <w:p w14:paraId="6E6467BC" w14:textId="77777777" w:rsidR="00A752D9" w:rsidRPr="00005042" w:rsidRDefault="00A752D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bl>
    <w:p w14:paraId="34A27295" w14:textId="77777777" w:rsidR="00951309" w:rsidRPr="00BE2F00" w:rsidRDefault="00951309" w:rsidP="00BE2F00">
      <w:pPr>
        <w:spacing w:line="480" w:lineRule="auto"/>
        <w:jc w:val="both"/>
        <w:rPr>
          <w:rFonts w:ascii="Times New Roman" w:hAnsi="Times New Roman" w:cs="Times New Roman"/>
        </w:rPr>
      </w:pPr>
    </w:p>
    <w:p w14:paraId="7CF9ED25" w14:textId="046ED311" w:rsidR="00CD21B7" w:rsidRPr="00005042" w:rsidRDefault="00CD21B7" w:rsidP="00005042">
      <w:pPr>
        <w:spacing w:line="480" w:lineRule="auto"/>
        <w:ind w:left="851"/>
        <w:jc w:val="both"/>
        <w:rPr>
          <w:rFonts w:ascii="Times New Roman" w:hAnsi="Times New Roman" w:cs="Times New Roman"/>
          <w:color w:val="auto"/>
        </w:rPr>
      </w:pPr>
    </w:p>
    <w:p w14:paraId="5A2DB561" w14:textId="34FB0270" w:rsidR="00951309" w:rsidRPr="00005042" w:rsidRDefault="00951309" w:rsidP="00C8591F">
      <w:pPr>
        <w:pStyle w:val="Ttulo5"/>
      </w:pPr>
      <w:bookmarkStart w:id="33" w:name="_Toc105709043"/>
      <w:r w:rsidRPr="00005042">
        <w:t xml:space="preserve">Grafico </w:t>
      </w:r>
      <w:r w:rsidRPr="00005042">
        <w:fldChar w:fldCharType="begin"/>
      </w:r>
      <w:r w:rsidRPr="00005042">
        <w:instrText xml:space="preserve"> SEQ Grafico \* ARABIC </w:instrText>
      </w:r>
      <w:r w:rsidRPr="00005042">
        <w:fldChar w:fldCharType="separate"/>
      </w:r>
      <w:r w:rsidR="00B61346">
        <w:rPr>
          <w:noProof/>
        </w:rPr>
        <w:t>4</w:t>
      </w:r>
      <w:r w:rsidRPr="00005042">
        <w:fldChar w:fldCharType="end"/>
      </w:r>
      <w:r w:rsidRPr="00005042">
        <w:t>. Procedimientos estandarizados en cada fase de producción</w:t>
      </w:r>
      <w:bookmarkEnd w:id="33"/>
    </w:p>
    <w:p w14:paraId="2AA3E860" w14:textId="43DFA458" w:rsidR="00234A55" w:rsidRPr="00005042" w:rsidRDefault="00A752D9" w:rsidP="00005042">
      <w:pPr>
        <w:spacing w:line="480" w:lineRule="auto"/>
        <w:ind w:left="851"/>
        <w:rPr>
          <w:rFonts w:ascii="Times New Roman" w:hAnsi="Times New Roman" w:cs="Times New Roman"/>
        </w:rPr>
      </w:pPr>
      <w:r w:rsidRPr="00005042">
        <w:rPr>
          <w:rFonts w:ascii="Times New Roman" w:hAnsi="Times New Roman" w:cs="Times New Roman"/>
          <w:noProof/>
        </w:rPr>
        <w:drawing>
          <wp:inline distT="0" distB="0" distL="0" distR="0" wp14:anchorId="75B09351" wp14:editId="30476252">
            <wp:extent cx="4572000" cy="2743200"/>
            <wp:effectExtent l="0" t="0" r="19050"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D16835D" w14:textId="7E121392" w:rsidR="00951309" w:rsidRPr="00005042" w:rsidRDefault="00951309"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1685D222" w14:textId="77777777" w:rsidR="00951309" w:rsidRPr="00005042" w:rsidRDefault="00951309" w:rsidP="00005042">
      <w:pPr>
        <w:spacing w:after="200" w:line="480" w:lineRule="auto"/>
        <w:jc w:val="left"/>
        <w:rPr>
          <w:rFonts w:ascii="Times New Roman" w:hAnsi="Times New Roman" w:cs="Times New Roman"/>
          <w:bCs/>
          <w:color w:val="auto"/>
          <w:sz w:val="18"/>
          <w:szCs w:val="18"/>
        </w:rPr>
      </w:pPr>
      <w:r w:rsidRPr="00005042">
        <w:rPr>
          <w:rFonts w:ascii="Times New Roman" w:hAnsi="Times New Roman" w:cs="Times New Roman"/>
          <w:b/>
          <w:color w:val="auto"/>
        </w:rPr>
        <w:br w:type="page"/>
      </w:r>
    </w:p>
    <w:p w14:paraId="0E3D7BCA" w14:textId="1BD40614" w:rsidR="00951309" w:rsidRPr="00BE2F00" w:rsidRDefault="00A752D9" w:rsidP="00BE2F00">
      <w:pPr>
        <w:pStyle w:val="Prrafodelista"/>
        <w:spacing w:line="480" w:lineRule="auto"/>
        <w:jc w:val="both"/>
        <w:rPr>
          <w:rFonts w:ascii="Times New Roman" w:hAnsi="Times New Roman" w:cs="Times New Roman"/>
          <w:b/>
        </w:rPr>
      </w:pPr>
      <w:r w:rsidRPr="00005042">
        <w:rPr>
          <w:rFonts w:ascii="Times New Roman" w:hAnsi="Times New Roman" w:cs="Times New Roman"/>
          <w:b/>
        </w:rPr>
        <w:t xml:space="preserve">5. </w:t>
      </w:r>
      <w:r w:rsidR="00CD21B7" w:rsidRPr="00005042">
        <w:rPr>
          <w:rFonts w:ascii="Times New Roman" w:hAnsi="Times New Roman" w:cs="Times New Roman"/>
          <w:b/>
        </w:rPr>
        <w:t xml:space="preserve">¿Considera </w:t>
      </w:r>
      <w:r w:rsidRPr="00005042">
        <w:rPr>
          <w:rFonts w:ascii="Times New Roman" w:hAnsi="Times New Roman" w:cs="Times New Roman"/>
          <w:b/>
        </w:rPr>
        <w:t>tener</w:t>
      </w:r>
      <w:r w:rsidR="00CD21B7" w:rsidRPr="00005042">
        <w:rPr>
          <w:rFonts w:ascii="Times New Roman" w:hAnsi="Times New Roman" w:cs="Times New Roman"/>
          <w:b/>
        </w:rPr>
        <w:t xml:space="preserve"> registro </w:t>
      </w:r>
      <w:r w:rsidRPr="00005042">
        <w:rPr>
          <w:rFonts w:ascii="Times New Roman" w:hAnsi="Times New Roman" w:cs="Times New Roman"/>
          <w:b/>
        </w:rPr>
        <w:t>de</w:t>
      </w:r>
      <w:r w:rsidR="00CD21B7" w:rsidRPr="00005042">
        <w:rPr>
          <w:rFonts w:ascii="Times New Roman" w:hAnsi="Times New Roman" w:cs="Times New Roman"/>
          <w:b/>
        </w:rPr>
        <w:t xml:space="preserve"> cada procedimiento,</w:t>
      </w:r>
      <w:r w:rsidRPr="00005042">
        <w:rPr>
          <w:rFonts w:ascii="Times New Roman" w:hAnsi="Times New Roman" w:cs="Times New Roman"/>
          <w:b/>
        </w:rPr>
        <w:t xml:space="preserve"> para verificar</w:t>
      </w:r>
      <w:r w:rsidR="00CD21B7" w:rsidRPr="00005042">
        <w:rPr>
          <w:rFonts w:ascii="Times New Roman" w:hAnsi="Times New Roman" w:cs="Times New Roman"/>
          <w:b/>
        </w:rPr>
        <w:t xml:space="preserve"> los puntos críticos de control en la producción?</w:t>
      </w:r>
    </w:p>
    <w:p w14:paraId="019EA1DC" w14:textId="77777777" w:rsidR="00141910" w:rsidRPr="00005042" w:rsidRDefault="00141910" w:rsidP="00005042">
      <w:pPr>
        <w:pStyle w:val="Prrafodelista"/>
        <w:spacing w:line="480" w:lineRule="auto"/>
        <w:jc w:val="both"/>
        <w:rPr>
          <w:rFonts w:ascii="Times New Roman" w:hAnsi="Times New Roman" w:cs="Times New Roman"/>
          <w:b/>
          <w:color w:val="auto"/>
        </w:rPr>
      </w:pPr>
    </w:p>
    <w:p w14:paraId="61963947" w14:textId="262695D0" w:rsidR="00F37AF1" w:rsidRPr="00005042" w:rsidRDefault="00F37AF1" w:rsidP="00C8591F">
      <w:pPr>
        <w:pStyle w:val="Ttulo4"/>
      </w:pPr>
      <w:bookmarkStart w:id="34" w:name="_Toc105494665"/>
      <w:bookmarkStart w:id="35" w:name="_Toc105709035"/>
      <w:r w:rsidRPr="00005042">
        <w:t xml:space="preserve">Tabla </w:t>
      </w:r>
      <w:r w:rsidRPr="00005042">
        <w:fldChar w:fldCharType="begin"/>
      </w:r>
      <w:r w:rsidRPr="00005042">
        <w:instrText xml:space="preserve"> SEQ Tabla \* ARABIC </w:instrText>
      </w:r>
      <w:r w:rsidRPr="00005042">
        <w:fldChar w:fldCharType="separate"/>
      </w:r>
      <w:r w:rsidR="00B61346">
        <w:rPr>
          <w:noProof/>
        </w:rPr>
        <w:t>5</w:t>
      </w:r>
      <w:r w:rsidRPr="00005042">
        <w:fldChar w:fldCharType="end"/>
      </w:r>
      <w:r w:rsidRPr="00005042">
        <w:t>. Registro de puntos críticos de control</w:t>
      </w:r>
      <w:bookmarkEnd w:id="34"/>
      <w:bookmarkEnd w:id="35"/>
    </w:p>
    <w:tbl>
      <w:tblPr>
        <w:tblW w:w="4253" w:type="dxa"/>
        <w:jc w:val="center"/>
        <w:tblCellMar>
          <w:left w:w="70" w:type="dxa"/>
          <w:right w:w="70" w:type="dxa"/>
        </w:tblCellMar>
        <w:tblLook w:val="04A0" w:firstRow="1" w:lastRow="0" w:firstColumn="1" w:lastColumn="0" w:noHBand="0" w:noVBand="1"/>
      </w:tblPr>
      <w:tblGrid>
        <w:gridCol w:w="1540"/>
        <w:gridCol w:w="1234"/>
        <w:gridCol w:w="1479"/>
      </w:tblGrid>
      <w:tr w:rsidR="00141910" w:rsidRPr="00005042" w14:paraId="0589C010" w14:textId="77777777" w:rsidTr="00141910">
        <w:trPr>
          <w:trHeight w:val="426"/>
          <w:jc w:val="center"/>
        </w:trPr>
        <w:tc>
          <w:tcPr>
            <w:tcW w:w="425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A13E3" w14:textId="0E0D4080" w:rsidR="00141910" w:rsidRPr="00005042" w:rsidRDefault="00F37AF1"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REGISTRO DE</w:t>
            </w:r>
            <w:r w:rsidR="00141910" w:rsidRPr="00005042">
              <w:rPr>
                <w:rFonts w:ascii="Times New Roman" w:eastAsia="Times New Roman" w:hAnsi="Times New Roman" w:cs="Times New Roman"/>
                <w:b/>
                <w:bCs/>
                <w:szCs w:val="22"/>
              </w:rPr>
              <w:t xml:space="preserve"> PUNTOS CRITICOS DE CONTROL</w:t>
            </w:r>
          </w:p>
        </w:tc>
      </w:tr>
      <w:tr w:rsidR="00141910" w:rsidRPr="00005042" w14:paraId="64F5E18C" w14:textId="77777777" w:rsidTr="00F37AF1">
        <w:trPr>
          <w:trHeight w:val="426"/>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099DC10"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234" w:type="dxa"/>
            <w:tcBorders>
              <w:top w:val="nil"/>
              <w:left w:val="nil"/>
              <w:bottom w:val="single" w:sz="4" w:space="0" w:color="auto"/>
              <w:right w:val="single" w:sz="4" w:space="0" w:color="auto"/>
            </w:tcBorders>
            <w:shd w:val="clear" w:color="auto" w:fill="auto"/>
            <w:noWrap/>
            <w:vAlign w:val="bottom"/>
            <w:hideMark/>
          </w:tcPr>
          <w:p w14:paraId="799C18C4"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479" w:type="dxa"/>
            <w:tcBorders>
              <w:top w:val="nil"/>
              <w:left w:val="nil"/>
              <w:bottom w:val="single" w:sz="4" w:space="0" w:color="auto"/>
              <w:right w:val="single" w:sz="4" w:space="0" w:color="auto"/>
            </w:tcBorders>
            <w:shd w:val="clear" w:color="auto" w:fill="auto"/>
            <w:noWrap/>
            <w:vAlign w:val="bottom"/>
            <w:hideMark/>
          </w:tcPr>
          <w:p w14:paraId="746F17ED"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141910" w:rsidRPr="00005042" w14:paraId="0C2D24D6" w14:textId="77777777" w:rsidTr="00F37AF1">
        <w:trPr>
          <w:trHeight w:val="426"/>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7DA9AD7"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234" w:type="dxa"/>
            <w:tcBorders>
              <w:top w:val="nil"/>
              <w:left w:val="nil"/>
              <w:bottom w:val="single" w:sz="4" w:space="0" w:color="auto"/>
              <w:right w:val="single" w:sz="4" w:space="0" w:color="auto"/>
            </w:tcBorders>
            <w:shd w:val="clear" w:color="auto" w:fill="auto"/>
            <w:noWrap/>
            <w:vAlign w:val="bottom"/>
            <w:hideMark/>
          </w:tcPr>
          <w:p w14:paraId="287301EC"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79" w:type="dxa"/>
            <w:tcBorders>
              <w:top w:val="nil"/>
              <w:left w:val="nil"/>
              <w:bottom w:val="single" w:sz="4" w:space="0" w:color="auto"/>
              <w:right w:val="single" w:sz="4" w:space="0" w:color="auto"/>
            </w:tcBorders>
            <w:shd w:val="clear" w:color="auto" w:fill="auto"/>
            <w:noWrap/>
            <w:vAlign w:val="bottom"/>
            <w:hideMark/>
          </w:tcPr>
          <w:p w14:paraId="5F1D9013"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r w:rsidR="00141910" w:rsidRPr="00005042" w14:paraId="7BCCC6B4" w14:textId="77777777" w:rsidTr="00F37AF1">
        <w:trPr>
          <w:trHeight w:val="426"/>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3AEAE9DA"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234" w:type="dxa"/>
            <w:tcBorders>
              <w:top w:val="nil"/>
              <w:left w:val="nil"/>
              <w:bottom w:val="single" w:sz="4" w:space="0" w:color="auto"/>
              <w:right w:val="single" w:sz="4" w:space="0" w:color="auto"/>
            </w:tcBorders>
            <w:shd w:val="clear" w:color="auto" w:fill="auto"/>
            <w:noWrap/>
            <w:vAlign w:val="bottom"/>
            <w:hideMark/>
          </w:tcPr>
          <w:p w14:paraId="611A2E4E"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p>
        </w:tc>
        <w:tc>
          <w:tcPr>
            <w:tcW w:w="1479" w:type="dxa"/>
            <w:tcBorders>
              <w:top w:val="nil"/>
              <w:left w:val="nil"/>
              <w:bottom w:val="single" w:sz="4" w:space="0" w:color="auto"/>
              <w:right w:val="single" w:sz="4" w:space="0" w:color="auto"/>
            </w:tcBorders>
            <w:shd w:val="clear" w:color="auto" w:fill="auto"/>
            <w:noWrap/>
            <w:vAlign w:val="bottom"/>
            <w:hideMark/>
          </w:tcPr>
          <w:p w14:paraId="446F4592"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0</w:t>
            </w:r>
          </w:p>
        </w:tc>
      </w:tr>
      <w:tr w:rsidR="00141910" w:rsidRPr="00005042" w14:paraId="421D85B1" w14:textId="77777777" w:rsidTr="00F37AF1">
        <w:trPr>
          <w:trHeight w:val="426"/>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79EFF155"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234" w:type="dxa"/>
            <w:tcBorders>
              <w:top w:val="nil"/>
              <w:left w:val="nil"/>
              <w:bottom w:val="single" w:sz="4" w:space="0" w:color="auto"/>
              <w:right w:val="single" w:sz="4" w:space="0" w:color="auto"/>
            </w:tcBorders>
            <w:shd w:val="clear" w:color="auto" w:fill="auto"/>
            <w:noWrap/>
            <w:vAlign w:val="bottom"/>
            <w:hideMark/>
          </w:tcPr>
          <w:p w14:paraId="050A3328"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79" w:type="dxa"/>
            <w:tcBorders>
              <w:top w:val="nil"/>
              <w:left w:val="nil"/>
              <w:bottom w:val="single" w:sz="4" w:space="0" w:color="auto"/>
              <w:right w:val="single" w:sz="4" w:space="0" w:color="auto"/>
            </w:tcBorders>
            <w:shd w:val="clear" w:color="auto" w:fill="auto"/>
            <w:noWrap/>
            <w:vAlign w:val="bottom"/>
            <w:hideMark/>
          </w:tcPr>
          <w:p w14:paraId="735940F2"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bl>
    <w:p w14:paraId="253A94C1" w14:textId="77777777" w:rsidR="00141910" w:rsidRPr="00005042" w:rsidRDefault="00141910" w:rsidP="00005042">
      <w:pPr>
        <w:pStyle w:val="Prrafodelista"/>
        <w:spacing w:line="480" w:lineRule="auto"/>
        <w:jc w:val="both"/>
        <w:rPr>
          <w:rFonts w:ascii="Times New Roman" w:hAnsi="Times New Roman" w:cs="Times New Roman"/>
          <w:b/>
        </w:rPr>
      </w:pPr>
    </w:p>
    <w:p w14:paraId="67C2BB90" w14:textId="77777777" w:rsidR="00951309" w:rsidRPr="00005042" w:rsidRDefault="00951309" w:rsidP="00005042">
      <w:pPr>
        <w:pStyle w:val="Prrafodelista"/>
        <w:spacing w:line="480" w:lineRule="auto"/>
        <w:jc w:val="both"/>
        <w:rPr>
          <w:rFonts w:ascii="Times New Roman" w:hAnsi="Times New Roman" w:cs="Times New Roman"/>
          <w:b/>
        </w:rPr>
      </w:pPr>
    </w:p>
    <w:p w14:paraId="39500831" w14:textId="77777777" w:rsidR="00141910" w:rsidRPr="00005042" w:rsidRDefault="00141910" w:rsidP="00005042">
      <w:pPr>
        <w:pStyle w:val="Prrafodelista"/>
        <w:spacing w:line="480" w:lineRule="auto"/>
        <w:jc w:val="both"/>
        <w:rPr>
          <w:rFonts w:ascii="Times New Roman" w:hAnsi="Times New Roman" w:cs="Times New Roman"/>
          <w:b/>
        </w:rPr>
      </w:pPr>
    </w:p>
    <w:p w14:paraId="4B47EEF2" w14:textId="5AA0E2A3" w:rsidR="00F37AF1" w:rsidRPr="00005042" w:rsidRDefault="00F37AF1" w:rsidP="00C8591F">
      <w:pPr>
        <w:pStyle w:val="Ttulo5"/>
      </w:pPr>
      <w:bookmarkStart w:id="36" w:name="_Toc105709044"/>
      <w:r w:rsidRPr="00005042">
        <w:t xml:space="preserve">Grafico </w:t>
      </w:r>
      <w:r w:rsidRPr="00005042">
        <w:fldChar w:fldCharType="begin"/>
      </w:r>
      <w:r w:rsidRPr="00005042">
        <w:instrText xml:space="preserve"> SEQ Grafico \* ARABIC </w:instrText>
      </w:r>
      <w:r w:rsidRPr="00005042">
        <w:fldChar w:fldCharType="separate"/>
      </w:r>
      <w:r w:rsidR="00B61346">
        <w:rPr>
          <w:noProof/>
        </w:rPr>
        <w:t>5</w:t>
      </w:r>
      <w:r w:rsidRPr="00005042">
        <w:fldChar w:fldCharType="end"/>
      </w:r>
      <w:r w:rsidRPr="00005042">
        <w:t>. Registro de puntos críticos de control</w:t>
      </w:r>
      <w:bookmarkEnd w:id="36"/>
      <w:r w:rsidRPr="00005042">
        <w:t xml:space="preserve"> </w:t>
      </w:r>
    </w:p>
    <w:p w14:paraId="41F4D472" w14:textId="31B28A96" w:rsidR="00141910" w:rsidRPr="00005042" w:rsidRDefault="00141910" w:rsidP="00005042">
      <w:pPr>
        <w:pStyle w:val="Prrafodelista"/>
        <w:spacing w:line="480" w:lineRule="auto"/>
        <w:rPr>
          <w:rFonts w:ascii="Times New Roman" w:hAnsi="Times New Roman" w:cs="Times New Roman"/>
          <w:b/>
        </w:rPr>
      </w:pPr>
      <w:r w:rsidRPr="00005042">
        <w:rPr>
          <w:rFonts w:ascii="Times New Roman" w:hAnsi="Times New Roman" w:cs="Times New Roman"/>
          <w:noProof/>
        </w:rPr>
        <w:drawing>
          <wp:inline distT="0" distB="0" distL="0" distR="0" wp14:anchorId="297B63E7" wp14:editId="3D93B370">
            <wp:extent cx="4572000" cy="2743200"/>
            <wp:effectExtent l="0" t="0" r="19050" b="1905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4804FE" w14:textId="5FF45977" w:rsidR="00951309" w:rsidRPr="00005042" w:rsidRDefault="00951309"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3C19183A" w14:textId="29C3356D" w:rsidR="00951309" w:rsidRPr="00005042" w:rsidRDefault="00951309"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7E21A617" w14:textId="197F2446" w:rsidR="00E5292D" w:rsidRPr="00BE2F00" w:rsidRDefault="00141910" w:rsidP="00BE2F00">
      <w:pPr>
        <w:pStyle w:val="Prrafodelista"/>
        <w:spacing w:line="480" w:lineRule="auto"/>
        <w:jc w:val="both"/>
        <w:rPr>
          <w:rFonts w:ascii="Times New Roman" w:hAnsi="Times New Roman" w:cs="Times New Roman"/>
          <w:b/>
        </w:rPr>
      </w:pPr>
      <w:r w:rsidRPr="00005042">
        <w:rPr>
          <w:rFonts w:ascii="Times New Roman" w:hAnsi="Times New Roman" w:cs="Times New Roman"/>
          <w:b/>
        </w:rPr>
        <w:t xml:space="preserve">6. </w:t>
      </w:r>
      <w:r w:rsidR="00CD21B7" w:rsidRPr="00005042">
        <w:rPr>
          <w:rFonts w:ascii="Times New Roman" w:hAnsi="Times New Roman" w:cs="Times New Roman"/>
          <w:b/>
        </w:rPr>
        <w:t>¿Tiene conocimiento como</w:t>
      </w:r>
      <w:r w:rsidR="00B16627" w:rsidRPr="00005042">
        <w:rPr>
          <w:rFonts w:ascii="Times New Roman" w:hAnsi="Times New Roman" w:cs="Times New Roman"/>
          <w:b/>
        </w:rPr>
        <w:t xml:space="preserve"> se emplea</w:t>
      </w:r>
      <w:r w:rsidR="00E5292D" w:rsidRPr="00005042">
        <w:rPr>
          <w:rFonts w:ascii="Times New Roman" w:hAnsi="Times New Roman" w:cs="Times New Roman"/>
          <w:b/>
        </w:rPr>
        <w:t xml:space="preserve"> el </w:t>
      </w:r>
      <w:r w:rsidR="00CD21B7" w:rsidRPr="00005042">
        <w:rPr>
          <w:rFonts w:ascii="Times New Roman" w:hAnsi="Times New Roman" w:cs="Times New Roman"/>
          <w:b/>
        </w:rPr>
        <w:t>POE?</w:t>
      </w:r>
    </w:p>
    <w:p w14:paraId="74C96622" w14:textId="77777777" w:rsidR="00141910" w:rsidRPr="00005042" w:rsidRDefault="00141910" w:rsidP="00005042">
      <w:pPr>
        <w:pStyle w:val="Prrafodelista"/>
        <w:spacing w:line="480" w:lineRule="auto"/>
        <w:jc w:val="both"/>
        <w:rPr>
          <w:rFonts w:ascii="Times New Roman" w:hAnsi="Times New Roman" w:cs="Times New Roman"/>
          <w:b/>
        </w:rPr>
      </w:pPr>
    </w:p>
    <w:p w14:paraId="1539BA96" w14:textId="13D45665" w:rsidR="00F37AF1" w:rsidRPr="00005042" w:rsidRDefault="00F37AF1" w:rsidP="00C8591F">
      <w:pPr>
        <w:pStyle w:val="Ttulo4"/>
      </w:pPr>
      <w:bookmarkStart w:id="37" w:name="_Toc105494666"/>
      <w:bookmarkStart w:id="38" w:name="_Toc105709036"/>
      <w:r w:rsidRPr="00005042">
        <w:t xml:space="preserve">Tabla </w:t>
      </w:r>
      <w:r w:rsidRPr="00005042">
        <w:fldChar w:fldCharType="begin"/>
      </w:r>
      <w:r w:rsidRPr="00005042">
        <w:instrText xml:space="preserve"> SEQ Tabla \* ARABIC </w:instrText>
      </w:r>
      <w:r w:rsidRPr="00005042">
        <w:fldChar w:fldCharType="separate"/>
      </w:r>
      <w:r w:rsidR="00B61346">
        <w:rPr>
          <w:noProof/>
        </w:rPr>
        <w:t>6</w:t>
      </w:r>
      <w:r w:rsidRPr="00005042">
        <w:fldChar w:fldCharType="end"/>
      </w:r>
      <w:r w:rsidRPr="00005042">
        <w:t>. Ejecución del POE</w:t>
      </w:r>
      <w:bookmarkEnd w:id="37"/>
      <w:bookmarkEnd w:id="38"/>
    </w:p>
    <w:tbl>
      <w:tblPr>
        <w:tblW w:w="4207" w:type="dxa"/>
        <w:jc w:val="center"/>
        <w:tblCellMar>
          <w:left w:w="70" w:type="dxa"/>
          <w:right w:w="70" w:type="dxa"/>
        </w:tblCellMar>
        <w:tblLook w:val="04A0" w:firstRow="1" w:lastRow="0" w:firstColumn="1" w:lastColumn="0" w:noHBand="0" w:noVBand="1"/>
      </w:tblPr>
      <w:tblGrid>
        <w:gridCol w:w="1524"/>
        <w:gridCol w:w="1221"/>
        <w:gridCol w:w="1462"/>
      </w:tblGrid>
      <w:tr w:rsidR="00141910" w:rsidRPr="00005042" w14:paraId="541FE522" w14:textId="77777777" w:rsidTr="00141910">
        <w:trPr>
          <w:trHeight w:val="471"/>
          <w:jc w:val="center"/>
        </w:trPr>
        <w:tc>
          <w:tcPr>
            <w:tcW w:w="42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299B8" w14:textId="4FA32C70" w:rsidR="00141910" w:rsidRPr="00005042" w:rsidRDefault="00E5292D"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Cs w:val="22"/>
              </w:rPr>
              <w:t xml:space="preserve">EJECUCION DEL </w:t>
            </w:r>
            <w:r w:rsidR="00141910" w:rsidRPr="00005042">
              <w:rPr>
                <w:rFonts w:ascii="Times New Roman" w:eastAsia="Times New Roman" w:hAnsi="Times New Roman" w:cs="Times New Roman"/>
                <w:b/>
                <w:bCs/>
                <w:szCs w:val="22"/>
              </w:rPr>
              <w:t>POE</w:t>
            </w:r>
          </w:p>
        </w:tc>
      </w:tr>
      <w:tr w:rsidR="00141910" w:rsidRPr="00005042" w14:paraId="47228FFB" w14:textId="77777777" w:rsidTr="00141910">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66A63984"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221" w:type="dxa"/>
            <w:tcBorders>
              <w:top w:val="nil"/>
              <w:left w:val="nil"/>
              <w:bottom w:val="single" w:sz="4" w:space="0" w:color="auto"/>
              <w:right w:val="single" w:sz="4" w:space="0" w:color="auto"/>
            </w:tcBorders>
            <w:shd w:val="clear" w:color="auto" w:fill="auto"/>
            <w:noWrap/>
            <w:vAlign w:val="bottom"/>
            <w:hideMark/>
          </w:tcPr>
          <w:p w14:paraId="11F979F0"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462" w:type="dxa"/>
            <w:tcBorders>
              <w:top w:val="nil"/>
              <w:left w:val="nil"/>
              <w:bottom w:val="single" w:sz="4" w:space="0" w:color="auto"/>
              <w:right w:val="single" w:sz="4" w:space="0" w:color="auto"/>
            </w:tcBorders>
            <w:shd w:val="clear" w:color="auto" w:fill="auto"/>
            <w:noWrap/>
            <w:vAlign w:val="bottom"/>
            <w:hideMark/>
          </w:tcPr>
          <w:p w14:paraId="2AC79EC4"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141910" w:rsidRPr="00005042" w14:paraId="5C2C7A82" w14:textId="77777777" w:rsidTr="00141910">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13FA74AA"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221" w:type="dxa"/>
            <w:tcBorders>
              <w:top w:val="nil"/>
              <w:left w:val="nil"/>
              <w:bottom w:val="single" w:sz="4" w:space="0" w:color="auto"/>
              <w:right w:val="single" w:sz="4" w:space="0" w:color="auto"/>
            </w:tcBorders>
            <w:shd w:val="clear" w:color="auto" w:fill="auto"/>
            <w:noWrap/>
            <w:vAlign w:val="bottom"/>
            <w:hideMark/>
          </w:tcPr>
          <w:p w14:paraId="0A5A677E"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w:t>
            </w:r>
          </w:p>
        </w:tc>
        <w:tc>
          <w:tcPr>
            <w:tcW w:w="1462" w:type="dxa"/>
            <w:tcBorders>
              <w:top w:val="nil"/>
              <w:left w:val="nil"/>
              <w:bottom w:val="single" w:sz="4" w:space="0" w:color="auto"/>
              <w:right w:val="single" w:sz="4" w:space="0" w:color="auto"/>
            </w:tcBorders>
            <w:shd w:val="clear" w:color="auto" w:fill="auto"/>
            <w:noWrap/>
            <w:vAlign w:val="bottom"/>
            <w:hideMark/>
          </w:tcPr>
          <w:p w14:paraId="4940F60F"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33</w:t>
            </w:r>
          </w:p>
        </w:tc>
      </w:tr>
      <w:tr w:rsidR="00141910" w:rsidRPr="00005042" w14:paraId="5FE4A4FA" w14:textId="77777777" w:rsidTr="00141910">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3164BDFF"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221" w:type="dxa"/>
            <w:tcBorders>
              <w:top w:val="nil"/>
              <w:left w:val="nil"/>
              <w:bottom w:val="single" w:sz="4" w:space="0" w:color="auto"/>
              <w:right w:val="single" w:sz="4" w:space="0" w:color="auto"/>
            </w:tcBorders>
            <w:shd w:val="clear" w:color="auto" w:fill="auto"/>
            <w:noWrap/>
            <w:vAlign w:val="bottom"/>
            <w:hideMark/>
          </w:tcPr>
          <w:p w14:paraId="00D9A147"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2</w:t>
            </w:r>
          </w:p>
        </w:tc>
        <w:tc>
          <w:tcPr>
            <w:tcW w:w="1462" w:type="dxa"/>
            <w:tcBorders>
              <w:top w:val="nil"/>
              <w:left w:val="nil"/>
              <w:bottom w:val="single" w:sz="4" w:space="0" w:color="auto"/>
              <w:right w:val="single" w:sz="4" w:space="0" w:color="auto"/>
            </w:tcBorders>
            <w:shd w:val="clear" w:color="auto" w:fill="auto"/>
            <w:noWrap/>
            <w:vAlign w:val="bottom"/>
            <w:hideMark/>
          </w:tcPr>
          <w:p w14:paraId="380CD8C4"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67</w:t>
            </w:r>
          </w:p>
        </w:tc>
      </w:tr>
      <w:tr w:rsidR="00141910" w:rsidRPr="00005042" w14:paraId="6998C24B" w14:textId="77777777" w:rsidTr="00141910">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619A04F4" w14:textId="77777777" w:rsidR="00141910" w:rsidRPr="00005042" w:rsidRDefault="00141910"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221" w:type="dxa"/>
            <w:tcBorders>
              <w:top w:val="nil"/>
              <w:left w:val="nil"/>
              <w:bottom w:val="single" w:sz="4" w:space="0" w:color="auto"/>
              <w:right w:val="single" w:sz="4" w:space="0" w:color="auto"/>
            </w:tcBorders>
            <w:shd w:val="clear" w:color="auto" w:fill="auto"/>
            <w:noWrap/>
            <w:vAlign w:val="bottom"/>
            <w:hideMark/>
          </w:tcPr>
          <w:p w14:paraId="6CBCE153"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62" w:type="dxa"/>
            <w:tcBorders>
              <w:top w:val="nil"/>
              <w:left w:val="nil"/>
              <w:bottom w:val="single" w:sz="4" w:space="0" w:color="auto"/>
              <w:right w:val="single" w:sz="4" w:space="0" w:color="auto"/>
            </w:tcBorders>
            <w:shd w:val="clear" w:color="auto" w:fill="auto"/>
            <w:noWrap/>
            <w:vAlign w:val="bottom"/>
            <w:hideMark/>
          </w:tcPr>
          <w:p w14:paraId="251D2171" w14:textId="77777777" w:rsidR="00141910" w:rsidRPr="00005042" w:rsidRDefault="00141910"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bl>
    <w:p w14:paraId="05F1B742" w14:textId="77777777" w:rsidR="00141910" w:rsidRPr="00005042" w:rsidRDefault="00141910" w:rsidP="00005042">
      <w:pPr>
        <w:pStyle w:val="Prrafodelista"/>
        <w:spacing w:line="480" w:lineRule="auto"/>
        <w:jc w:val="both"/>
        <w:rPr>
          <w:rFonts w:ascii="Times New Roman" w:hAnsi="Times New Roman" w:cs="Times New Roman"/>
          <w:b/>
        </w:rPr>
      </w:pPr>
    </w:p>
    <w:p w14:paraId="48C6BF1C" w14:textId="77777777" w:rsidR="00CD21B7" w:rsidRPr="00005042" w:rsidRDefault="00CD21B7" w:rsidP="00005042">
      <w:pPr>
        <w:spacing w:line="480" w:lineRule="auto"/>
        <w:jc w:val="both"/>
        <w:rPr>
          <w:rFonts w:ascii="Times New Roman" w:hAnsi="Times New Roman" w:cs="Times New Roman"/>
        </w:rPr>
      </w:pPr>
    </w:p>
    <w:p w14:paraId="4A35AC56" w14:textId="77777777" w:rsidR="00E5292D" w:rsidRPr="00005042" w:rsidRDefault="00E5292D" w:rsidP="00005042">
      <w:pPr>
        <w:spacing w:line="480" w:lineRule="auto"/>
        <w:jc w:val="both"/>
        <w:rPr>
          <w:rFonts w:ascii="Times New Roman" w:hAnsi="Times New Roman" w:cs="Times New Roman"/>
        </w:rPr>
      </w:pPr>
    </w:p>
    <w:p w14:paraId="19E9F822" w14:textId="77777777" w:rsidR="00E5292D" w:rsidRPr="00005042" w:rsidRDefault="00E5292D" w:rsidP="00005042">
      <w:pPr>
        <w:spacing w:line="480" w:lineRule="auto"/>
        <w:jc w:val="both"/>
        <w:rPr>
          <w:rFonts w:ascii="Times New Roman" w:hAnsi="Times New Roman" w:cs="Times New Roman"/>
        </w:rPr>
      </w:pPr>
    </w:p>
    <w:p w14:paraId="4A19D87A" w14:textId="2B151C89" w:rsidR="00F37AF1" w:rsidRPr="00005042" w:rsidRDefault="00F37AF1" w:rsidP="00C8591F">
      <w:pPr>
        <w:pStyle w:val="Ttulo5"/>
      </w:pPr>
      <w:bookmarkStart w:id="39" w:name="_Toc105709045"/>
      <w:r w:rsidRPr="00005042">
        <w:t xml:space="preserve">Grafico </w:t>
      </w:r>
      <w:r w:rsidRPr="00005042">
        <w:fldChar w:fldCharType="begin"/>
      </w:r>
      <w:r w:rsidRPr="00005042">
        <w:instrText xml:space="preserve"> SEQ Grafico \* ARABIC </w:instrText>
      </w:r>
      <w:r w:rsidRPr="00005042">
        <w:fldChar w:fldCharType="separate"/>
      </w:r>
      <w:r w:rsidR="00B61346">
        <w:rPr>
          <w:noProof/>
        </w:rPr>
        <w:t>6</w:t>
      </w:r>
      <w:r w:rsidRPr="00005042">
        <w:fldChar w:fldCharType="end"/>
      </w:r>
      <w:r w:rsidRPr="00005042">
        <w:t>.  Ejecución del POE</w:t>
      </w:r>
      <w:bookmarkEnd w:id="39"/>
    </w:p>
    <w:p w14:paraId="522D9425" w14:textId="13DA7050" w:rsidR="00E5292D" w:rsidRPr="00005042" w:rsidRDefault="00E5292D" w:rsidP="00005042">
      <w:pPr>
        <w:spacing w:line="480" w:lineRule="auto"/>
        <w:rPr>
          <w:rFonts w:ascii="Times New Roman" w:hAnsi="Times New Roman" w:cs="Times New Roman"/>
        </w:rPr>
      </w:pPr>
      <w:r w:rsidRPr="00005042">
        <w:rPr>
          <w:rFonts w:ascii="Times New Roman" w:hAnsi="Times New Roman" w:cs="Times New Roman"/>
          <w:noProof/>
        </w:rPr>
        <w:drawing>
          <wp:inline distT="0" distB="0" distL="0" distR="0" wp14:anchorId="3E137897" wp14:editId="6657ACBF">
            <wp:extent cx="4572000" cy="2743200"/>
            <wp:effectExtent l="0" t="0" r="19050" b="190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96F1F1" w14:textId="77777777" w:rsidR="00CD21B7" w:rsidRPr="00005042" w:rsidRDefault="00CD21B7" w:rsidP="00005042">
      <w:pPr>
        <w:spacing w:line="480" w:lineRule="auto"/>
        <w:jc w:val="both"/>
        <w:rPr>
          <w:rFonts w:ascii="Times New Roman" w:hAnsi="Times New Roman" w:cs="Times New Roman"/>
        </w:rPr>
      </w:pPr>
    </w:p>
    <w:p w14:paraId="37DEA67F" w14:textId="4ABAA511" w:rsidR="00951309" w:rsidRPr="00005042" w:rsidRDefault="00951309"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32490569" w14:textId="3D9F553E" w:rsidR="00E5292D" w:rsidRPr="00BE2F00" w:rsidRDefault="00951309" w:rsidP="00005042">
      <w:pPr>
        <w:spacing w:after="200" w:line="480" w:lineRule="auto"/>
        <w:jc w:val="left"/>
        <w:rPr>
          <w:rFonts w:ascii="Times New Roman" w:hAnsi="Times New Roman" w:cs="Times New Roman"/>
          <w:bCs/>
          <w:color w:val="auto"/>
          <w:sz w:val="18"/>
          <w:szCs w:val="18"/>
        </w:rPr>
      </w:pPr>
      <w:r w:rsidRPr="00005042">
        <w:rPr>
          <w:rFonts w:ascii="Times New Roman" w:hAnsi="Times New Roman" w:cs="Times New Roman"/>
          <w:b/>
          <w:color w:val="auto"/>
        </w:rPr>
        <w:br w:type="page"/>
      </w:r>
    </w:p>
    <w:p w14:paraId="31CC8A4F" w14:textId="6E33097E" w:rsidR="00CD21B7" w:rsidRPr="00005042" w:rsidRDefault="00E5292D" w:rsidP="00005042">
      <w:pPr>
        <w:pStyle w:val="Prrafodelista"/>
        <w:spacing w:line="480" w:lineRule="auto"/>
        <w:jc w:val="both"/>
        <w:rPr>
          <w:rFonts w:ascii="Times New Roman" w:hAnsi="Times New Roman" w:cs="Times New Roman"/>
          <w:b/>
        </w:rPr>
      </w:pPr>
      <w:r w:rsidRPr="00005042">
        <w:rPr>
          <w:rFonts w:ascii="Times New Roman" w:hAnsi="Times New Roman" w:cs="Times New Roman"/>
          <w:b/>
        </w:rPr>
        <w:t xml:space="preserve">7. </w:t>
      </w:r>
      <w:r w:rsidR="00CD21B7" w:rsidRPr="00005042">
        <w:rPr>
          <w:rFonts w:ascii="Times New Roman" w:hAnsi="Times New Roman" w:cs="Times New Roman"/>
          <w:b/>
        </w:rPr>
        <w:t>¿Tiene conocimiento como</w:t>
      </w:r>
      <w:r w:rsidR="00B16627" w:rsidRPr="00005042">
        <w:rPr>
          <w:rFonts w:ascii="Times New Roman" w:hAnsi="Times New Roman" w:cs="Times New Roman"/>
          <w:b/>
        </w:rPr>
        <w:t xml:space="preserve"> se emplea</w:t>
      </w:r>
      <w:r w:rsidRPr="00005042">
        <w:rPr>
          <w:rFonts w:ascii="Times New Roman" w:hAnsi="Times New Roman" w:cs="Times New Roman"/>
          <w:b/>
        </w:rPr>
        <w:t xml:space="preserve"> los </w:t>
      </w:r>
      <w:r w:rsidR="00CD21B7" w:rsidRPr="00005042">
        <w:rPr>
          <w:rFonts w:ascii="Times New Roman" w:hAnsi="Times New Roman" w:cs="Times New Roman"/>
          <w:b/>
        </w:rPr>
        <w:t xml:space="preserve"> POES?</w:t>
      </w:r>
    </w:p>
    <w:p w14:paraId="7E0204EC" w14:textId="7F400D6A" w:rsidR="00CD21B7" w:rsidRPr="00005042" w:rsidRDefault="00CD21B7" w:rsidP="00005042">
      <w:pPr>
        <w:spacing w:after="200" w:line="480" w:lineRule="auto"/>
        <w:jc w:val="left"/>
        <w:rPr>
          <w:rFonts w:ascii="Times New Roman" w:hAnsi="Times New Roman" w:cs="Times New Roman"/>
          <w:b/>
        </w:rPr>
      </w:pPr>
    </w:p>
    <w:p w14:paraId="087EE063" w14:textId="3A4D492F" w:rsidR="00F37AF1" w:rsidRPr="00005042" w:rsidRDefault="00F37AF1" w:rsidP="00C8591F">
      <w:pPr>
        <w:pStyle w:val="Ttulo4"/>
      </w:pPr>
      <w:bookmarkStart w:id="40" w:name="_Toc105494667"/>
      <w:bookmarkStart w:id="41" w:name="_Toc105709037"/>
      <w:r w:rsidRPr="00005042">
        <w:t xml:space="preserve">Tabla </w:t>
      </w:r>
      <w:r w:rsidRPr="00005042">
        <w:fldChar w:fldCharType="begin"/>
      </w:r>
      <w:r w:rsidRPr="00005042">
        <w:instrText xml:space="preserve"> SEQ Tabla \* ARABIC </w:instrText>
      </w:r>
      <w:r w:rsidRPr="00005042">
        <w:fldChar w:fldCharType="separate"/>
      </w:r>
      <w:r w:rsidR="00B61346">
        <w:rPr>
          <w:noProof/>
        </w:rPr>
        <w:t>7</w:t>
      </w:r>
      <w:r w:rsidRPr="00005042">
        <w:fldChar w:fldCharType="end"/>
      </w:r>
      <w:r w:rsidRPr="00005042">
        <w:t>. Ejecución del POES</w:t>
      </w:r>
      <w:bookmarkEnd w:id="40"/>
      <w:bookmarkEnd w:id="41"/>
    </w:p>
    <w:tbl>
      <w:tblPr>
        <w:tblW w:w="4207" w:type="dxa"/>
        <w:jc w:val="center"/>
        <w:tblCellMar>
          <w:left w:w="70" w:type="dxa"/>
          <w:right w:w="70" w:type="dxa"/>
        </w:tblCellMar>
        <w:tblLook w:val="04A0" w:firstRow="1" w:lastRow="0" w:firstColumn="1" w:lastColumn="0" w:noHBand="0" w:noVBand="1"/>
      </w:tblPr>
      <w:tblGrid>
        <w:gridCol w:w="1524"/>
        <w:gridCol w:w="1221"/>
        <w:gridCol w:w="1462"/>
      </w:tblGrid>
      <w:tr w:rsidR="00951309" w:rsidRPr="00005042" w14:paraId="14CD255B" w14:textId="77777777" w:rsidTr="00146AE9">
        <w:trPr>
          <w:trHeight w:val="471"/>
          <w:jc w:val="center"/>
        </w:trPr>
        <w:tc>
          <w:tcPr>
            <w:tcW w:w="420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F3D3D" w14:textId="665DEA8B" w:rsidR="00951309" w:rsidRPr="00005042" w:rsidRDefault="00CD21B7" w:rsidP="00005042">
            <w:pPr>
              <w:spacing w:line="480" w:lineRule="auto"/>
              <w:rPr>
                <w:rFonts w:ascii="Times New Roman" w:eastAsia="Times New Roman" w:hAnsi="Times New Roman" w:cs="Times New Roman"/>
                <w:b/>
                <w:bCs/>
                <w:sz w:val="22"/>
                <w:szCs w:val="22"/>
              </w:rPr>
            </w:pPr>
            <w:r w:rsidRPr="00005042">
              <w:rPr>
                <w:rFonts w:ascii="Times New Roman" w:hAnsi="Times New Roman" w:cs="Times New Roman"/>
                <w:b/>
              </w:rPr>
              <w:br w:type="page"/>
            </w:r>
            <w:r w:rsidR="00951309" w:rsidRPr="00005042">
              <w:rPr>
                <w:rFonts w:ascii="Times New Roman" w:eastAsia="Times New Roman" w:hAnsi="Times New Roman" w:cs="Times New Roman"/>
                <w:b/>
                <w:bCs/>
                <w:szCs w:val="22"/>
              </w:rPr>
              <w:t>EJECUCION DEL POES</w:t>
            </w:r>
          </w:p>
        </w:tc>
      </w:tr>
      <w:tr w:rsidR="00951309" w:rsidRPr="00005042" w14:paraId="74AFA394" w14:textId="77777777" w:rsidTr="00146AE9">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1D1EBF85" w14:textId="77777777" w:rsidR="00951309" w:rsidRPr="00005042" w:rsidRDefault="0095130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Respuestas</w:t>
            </w:r>
          </w:p>
        </w:tc>
        <w:tc>
          <w:tcPr>
            <w:tcW w:w="1221" w:type="dxa"/>
            <w:tcBorders>
              <w:top w:val="nil"/>
              <w:left w:val="nil"/>
              <w:bottom w:val="single" w:sz="4" w:space="0" w:color="auto"/>
              <w:right w:val="single" w:sz="4" w:space="0" w:color="auto"/>
            </w:tcBorders>
            <w:shd w:val="clear" w:color="auto" w:fill="auto"/>
            <w:noWrap/>
            <w:vAlign w:val="bottom"/>
            <w:hideMark/>
          </w:tcPr>
          <w:p w14:paraId="3FA61248" w14:textId="77777777" w:rsidR="00951309" w:rsidRPr="00005042" w:rsidRDefault="0095130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Cantidad</w:t>
            </w:r>
          </w:p>
        </w:tc>
        <w:tc>
          <w:tcPr>
            <w:tcW w:w="1462" w:type="dxa"/>
            <w:tcBorders>
              <w:top w:val="nil"/>
              <w:left w:val="nil"/>
              <w:bottom w:val="single" w:sz="4" w:space="0" w:color="auto"/>
              <w:right w:val="single" w:sz="4" w:space="0" w:color="auto"/>
            </w:tcBorders>
            <w:shd w:val="clear" w:color="auto" w:fill="auto"/>
            <w:noWrap/>
            <w:vAlign w:val="bottom"/>
            <w:hideMark/>
          </w:tcPr>
          <w:p w14:paraId="61181A23" w14:textId="77777777" w:rsidR="00951309" w:rsidRPr="00005042" w:rsidRDefault="0095130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Porcentaje</w:t>
            </w:r>
          </w:p>
        </w:tc>
      </w:tr>
      <w:tr w:rsidR="00951309" w:rsidRPr="00005042" w14:paraId="12FC8BE0" w14:textId="77777777" w:rsidTr="00146AE9">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11235011"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SI</w:t>
            </w:r>
          </w:p>
        </w:tc>
        <w:tc>
          <w:tcPr>
            <w:tcW w:w="1221" w:type="dxa"/>
            <w:tcBorders>
              <w:top w:val="nil"/>
              <w:left w:val="nil"/>
              <w:bottom w:val="single" w:sz="4" w:space="0" w:color="auto"/>
              <w:right w:val="single" w:sz="4" w:space="0" w:color="auto"/>
            </w:tcBorders>
            <w:shd w:val="clear" w:color="auto" w:fill="auto"/>
            <w:noWrap/>
            <w:vAlign w:val="bottom"/>
            <w:hideMark/>
          </w:tcPr>
          <w:p w14:paraId="12C353DA"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w:t>
            </w:r>
          </w:p>
        </w:tc>
        <w:tc>
          <w:tcPr>
            <w:tcW w:w="1462" w:type="dxa"/>
            <w:tcBorders>
              <w:top w:val="nil"/>
              <w:left w:val="nil"/>
              <w:bottom w:val="single" w:sz="4" w:space="0" w:color="auto"/>
              <w:right w:val="single" w:sz="4" w:space="0" w:color="auto"/>
            </w:tcBorders>
            <w:shd w:val="clear" w:color="auto" w:fill="auto"/>
            <w:noWrap/>
            <w:vAlign w:val="bottom"/>
            <w:hideMark/>
          </w:tcPr>
          <w:p w14:paraId="6A748418"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33</w:t>
            </w:r>
          </w:p>
        </w:tc>
      </w:tr>
      <w:tr w:rsidR="00951309" w:rsidRPr="00005042" w14:paraId="13ED6814" w14:textId="77777777" w:rsidTr="00146AE9">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7D8ECD37"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NO</w:t>
            </w:r>
          </w:p>
        </w:tc>
        <w:tc>
          <w:tcPr>
            <w:tcW w:w="1221" w:type="dxa"/>
            <w:tcBorders>
              <w:top w:val="nil"/>
              <w:left w:val="nil"/>
              <w:bottom w:val="single" w:sz="4" w:space="0" w:color="auto"/>
              <w:right w:val="single" w:sz="4" w:space="0" w:color="auto"/>
            </w:tcBorders>
            <w:shd w:val="clear" w:color="auto" w:fill="auto"/>
            <w:noWrap/>
            <w:vAlign w:val="bottom"/>
            <w:hideMark/>
          </w:tcPr>
          <w:p w14:paraId="6A63A3B3"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2</w:t>
            </w:r>
          </w:p>
        </w:tc>
        <w:tc>
          <w:tcPr>
            <w:tcW w:w="1462" w:type="dxa"/>
            <w:tcBorders>
              <w:top w:val="nil"/>
              <w:left w:val="nil"/>
              <w:bottom w:val="single" w:sz="4" w:space="0" w:color="auto"/>
              <w:right w:val="single" w:sz="4" w:space="0" w:color="auto"/>
            </w:tcBorders>
            <w:shd w:val="clear" w:color="auto" w:fill="auto"/>
            <w:noWrap/>
            <w:vAlign w:val="bottom"/>
            <w:hideMark/>
          </w:tcPr>
          <w:p w14:paraId="0B8BF973"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67</w:t>
            </w:r>
          </w:p>
        </w:tc>
      </w:tr>
      <w:tr w:rsidR="00951309" w:rsidRPr="00005042" w14:paraId="7B243694" w14:textId="77777777" w:rsidTr="00146AE9">
        <w:trPr>
          <w:trHeight w:val="471"/>
          <w:jc w:val="center"/>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14:paraId="15BE7CB1" w14:textId="77777777" w:rsidR="00951309" w:rsidRPr="00005042" w:rsidRDefault="00951309" w:rsidP="00005042">
            <w:pPr>
              <w:spacing w:line="480" w:lineRule="auto"/>
              <w:rPr>
                <w:rFonts w:ascii="Times New Roman" w:eastAsia="Times New Roman" w:hAnsi="Times New Roman" w:cs="Times New Roman"/>
                <w:b/>
                <w:bCs/>
                <w:sz w:val="22"/>
                <w:szCs w:val="22"/>
              </w:rPr>
            </w:pPr>
            <w:r w:rsidRPr="00005042">
              <w:rPr>
                <w:rFonts w:ascii="Times New Roman" w:eastAsia="Times New Roman" w:hAnsi="Times New Roman" w:cs="Times New Roman"/>
                <w:b/>
                <w:bCs/>
                <w:sz w:val="22"/>
                <w:szCs w:val="22"/>
              </w:rPr>
              <w:t>Total</w:t>
            </w:r>
          </w:p>
        </w:tc>
        <w:tc>
          <w:tcPr>
            <w:tcW w:w="1221" w:type="dxa"/>
            <w:tcBorders>
              <w:top w:val="nil"/>
              <w:left w:val="nil"/>
              <w:bottom w:val="single" w:sz="4" w:space="0" w:color="auto"/>
              <w:right w:val="single" w:sz="4" w:space="0" w:color="auto"/>
            </w:tcBorders>
            <w:shd w:val="clear" w:color="auto" w:fill="auto"/>
            <w:noWrap/>
            <w:vAlign w:val="bottom"/>
            <w:hideMark/>
          </w:tcPr>
          <w:p w14:paraId="47C25955"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3</w:t>
            </w:r>
          </w:p>
        </w:tc>
        <w:tc>
          <w:tcPr>
            <w:tcW w:w="1462" w:type="dxa"/>
            <w:tcBorders>
              <w:top w:val="nil"/>
              <w:left w:val="nil"/>
              <w:bottom w:val="single" w:sz="4" w:space="0" w:color="auto"/>
              <w:right w:val="single" w:sz="4" w:space="0" w:color="auto"/>
            </w:tcBorders>
            <w:shd w:val="clear" w:color="auto" w:fill="auto"/>
            <w:noWrap/>
            <w:vAlign w:val="bottom"/>
            <w:hideMark/>
          </w:tcPr>
          <w:p w14:paraId="05E9F337" w14:textId="77777777" w:rsidR="00951309" w:rsidRPr="00005042" w:rsidRDefault="00951309" w:rsidP="00005042">
            <w:pPr>
              <w:spacing w:line="480" w:lineRule="auto"/>
              <w:rPr>
                <w:rFonts w:ascii="Times New Roman" w:eastAsia="Times New Roman" w:hAnsi="Times New Roman" w:cs="Times New Roman"/>
                <w:sz w:val="22"/>
                <w:szCs w:val="22"/>
              </w:rPr>
            </w:pPr>
            <w:r w:rsidRPr="00005042">
              <w:rPr>
                <w:rFonts w:ascii="Times New Roman" w:eastAsia="Times New Roman" w:hAnsi="Times New Roman" w:cs="Times New Roman"/>
                <w:sz w:val="22"/>
                <w:szCs w:val="22"/>
              </w:rPr>
              <w:t>100</w:t>
            </w:r>
          </w:p>
        </w:tc>
      </w:tr>
    </w:tbl>
    <w:p w14:paraId="2E117AD1" w14:textId="77777777" w:rsidR="00951309" w:rsidRPr="00005042" w:rsidRDefault="00951309" w:rsidP="00005042">
      <w:pPr>
        <w:spacing w:after="200" w:line="480" w:lineRule="auto"/>
        <w:jc w:val="left"/>
        <w:rPr>
          <w:rFonts w:ascii="Times New Roman" w:hAnsi="Times New Roman" w:cs="Times New Roman"/>
          <w:b/>
        </w:rPr>
      </w:pPr>
    </w:p>
    <w:p w14:paraId="7EDDD390" w14:textId="77777777" w:rsidR="00CD21B7" w:rsidRPr="00005042" w:rsidRDefault="00CD21B7" w:rsidP="00005042">
      <w:pPr>
        <w:spacing w:after="200" w:line="480" w:lineRule="auto"/>
        <w:jc w:val="left"/>
        <w:rPr>
          <w:rFonts w:ascii="Times New Roman" w:hAnsi="Times New Roman" w:cs="Times New Roman"/>
          <w:color w:val="auto"/>
        </w:rPr>
      </w:pPr>
    </w:p>
    <w:p w14:paraId="6C8F96B7" w14:textId="47243C2E" w:rsidR="00F37AF1" w:rsidRPr="00005042" w:rsidRDefault="00F37AF1" w:rsidP="00C8591F">
      <w:pPr>
        <w:pStyle w:val="Ttulo5"/>
      </w:pPr>
      <w:bookmarkStart w:id="42" w:name="_Toc105709046"/>
      <w:r w:rsidRPr="00005042">
        <w:t xml:space="preserve">Grafico </w:t>
      </w:r>
      <w:r w:rsidRPr="00005042">
        <w:fldChar w:fldCharType="begin"/>
      </w:r>
      <w:r w:rsidRPr="00005042">
        <w:instrText xml:space="preserve"> SEQ Grafico \* ARABIC </w:instrText>
      </w:r>
      <w:r w:rsidRPr="00005042">
        <w:fldChar w:fldCharType="separate"/>
      </w:r>
      <w:r w:rsidR="00B61346">
        <w:rPr>
          <w:noProof/>
        </w:rPr>
        <w:t>7</w:t>
      </w:r>
      <w:r w:rsidRPr="00005042">
        <w:fldChar w:fldCharType="end"/>
      </w:r>
      <w:r w:rsidRPr="00005042">
        <w:t>.  Ejecución del POES</w:t>
      </w:r>
      <w:bookmarkEnd w:id="42"/>
    </w:p>
    <w:p w14:paraId="55272D16" w14:textId="5AF97CBB" w:rsidR="00951309" w:rsidRPr="00005042" w:rsidRDefault="00951309" w:rsidP="00005042">
      <w:pPr>
        <w:spacing w:after="200" w:line="480" w:lineRule="auto"/>
        <w:rPr>
          <w:rFonts w:ascii="Times New Roman" w:hAnsi="Times New Roman" w:cs="Times New Roman"/>
          <w:color w:val="FF0000"/>
        </w:rPr>
      </w:pPr>
      <w:r w:rsidRPr="00005042">
        <w:rPr>
          <w:rFonts w:ascii="Times New Roman" w:hAnsi="Times New Roman" w:cs="Times New Roman"/>
          <w:noProof/>
        </w:rPr>
        <w:drawing>
          <wp:inline distT="0" distB="0" distL="0" distR="0" wp14:anchorId="303306AC" wp14:editId="4C8B0C27">
            <wp:extent cx="4572000" cy="27432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482D8D" w14:textId="7B701BEE" w:rsidR="00951309" w:rsidRPr="00005042" w:rsidRDefault="00951309"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13947BE2" w14:textId="10CC9B6A" w:rsidR="009A7933" w:rsidRPr="009667F7" w:rsidRDefault="00951309" w:rsidP="00C8591F">
      <w:pPr>
        <w:pStyle w:val="Ttulo3"/>
        <w:rPr>
          <w:i w:val="0"/>
          <w:iCs w:val="0"/>
        </w:rPr>
      </w:pPr>
      <w:r w:rsidRPr="00005042">
        <w:br w:type="page"/>
      </w:r>
      <w:bookmarkStart w:id="43" w:name="_Toc105708949"/>
      <w:r w:rsidR="00753F03" w:rsidRPr="009667F7">
        <w:rPr>
          <w:i w:val="0"/>
          <w:iCs w:val="0"/>
        </w:rPr>
        <w:t>2.</w:t>
      </w:r>
      <w:r w:rsidR="006A78B3" w:rsidRPr="009667F7">
        <w:rPr>
          <w:i w:val="0"/>
          <w:iCs w:val="0"/>
        </w:rPr>
        <w:t>2</w:t>
      </w:r>
      <w:r w:rsidR="009A7933" w:rsidRPr="009667F7">
        <w:rPr>
          <w:i w:val="0"/>
          <w:iCs w:val="0"/>
        </w:rPr>
        <w:t>.</w:t>
      </w:r>
      <w:r w:rsidR="006A78B3" w:rsidRPr="009667F7">
        <w:rPr>
          <w:i w:val="0"/>
          <w:iCs w:val="0"/>
        </w:rPr>
        <w:t>2.</w:t>
      </w:r>
      <w:r w:rsidR="009A7933" w:rsidRPr="009667F7">
        <w:rPr>
          <w:i w:val="0"/>
          <w:iCs w:val="0"/>
        </w:rPr>
        <w:t xml:space="preserve"> Análisis e interpretación de resultados</w:t>
      </w:r>
      <w:bookmarkEnd w:id="43"/>
    </w:p>
    <w:p w14:paraId="7B0B9588" w14:textId="77777777" w:rsidR="00620DB7" w:rsidRPr="00005042" w:rsidRDefault="00620DB7" w:rsidP="00005042">
      <w:pPr>
        <w:spacing w:after="200" w:line="480" w:lineRule="auto"/>
        <w:jc w:val="left"/>
        <w:rPr>
          <w:rFonts w:ascii="Times New Roman" w:hAnsi="Times New Roman" w:cs="Times New Roman"/>
          <w:b/>
        </w:rPr>
      </w:pPr>
    </w:p>
    <w:p w14:paraId="4B582997" w14:textId="1BAAB4FF" w:rsidR="009B65B8"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1</w:t>
      </w:r>
    </w:p>
    <w:p w14:paraId="04FBF80B" w14:textId="340F4E6C" w:rsidR="00DA73A3" w:rsidRPr="00005042" w:rsidRDefault="00DA73A3" w:rsidP="00005042">
      <w:pPr>
        <w:spacing w:line="480" w:lineRule="auto"/>
        <w:jc w:val="both"/>
        <w:rPr>
          <w:rFonts w:ascii="Times New Roman" w:hAnsi="Times New Roman" w:cs="Times New Roman"/>
        </w:rPr>
      </w:pPr>
      <w:r w:rsidRPr="00005042">
        <w:rPr>
          <w:rFonts w:ascii="Times New Roman" w:hAnsi="Times New Roman" w:cs="Times New Roman"/>
        </w:rPr>
        <w:t>Un porcentaje nos indica que un poco más de la mitad de las personas que son encuestadas desconocen de las BPM, lo que quiere decir que debemos realizar el manual para mejorar los procedimientos, procesos, manipulación, higiene y sanitizaci</w:t>
      </w:r>
      <w:r w:rsidR="009667F7">
        <w:rPr>
          <w:rFonts w:ascii="Times New Roman" w:hAnsi="Times New Roman" w:cs="Times New Roman"/>
        </w:rPr>
        <w:t>ó</w:t>
      </w:r>
      <w:r w:rsidRPr="00005042">
        <w:rPr>
          <w:rFonts w:ascii="Times New Roman" w:hAnsi="Times New Roman" w:cs="Times New Roman"/>
        </w:rPr>
        <w:t>n.</w:t>
      </w:r>
    </w:p>
    <w:p w14:paraId="13C8DBF3" w14:textId="1BA12D62"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2</w:t>
      </w:r>
    </w:p>
    <w:p w14:paraId="7AC5D75D" w14:textId="0525C737" w:rsidR="00DA73A3" w:rsidRPr="00005042" w:rsidRDefault="00DA73A3" w:rsidP="00005042">
      <w:pPr>
        <w:spacing w:line="480" w:lineRule="auto"/>
        <w:jc w:val="both"/>
        <w:rPr>
          <w:rFonts w:ascii="Times New Roman" w:hAnsi="Times New Roman" w:cs="Times New Roman"/>
        </w:rPr>
      </w:pPr>
      <w:r w:rsidRPr="00005042">
        <w:rPr>
          <w:rFonts w:ascii="Times New Roman" w:hAnsi="Times New Roman" w:cs="Times New Roman"/>
        </w:rPr>
        <w:t>Podemos darnos cuenta que la mayoría del personal están de acuerdo con la implementación del man</w:t>
      </w:r>
      <w:r w:rsidR="00390117" w:rsidRPr="00005042">
        <w:rPr>
          <w:rFonts w:ascii="Times New Roman" w:hAnsi="Times New Roman" w:cs="Times New Roman"/>
        </w:rPr>
        <w:t xml:space="preserve">ual de BPM, nos indica que aceptan </w:t>
      </w:r>
      <w:r w:rsidRPr="00005042">
        <w:rPr>
          <w:rFonts w:ascii="Times New Roman" w:hAnsi="Times New Roman" w:cs="Times New Roman"/>
        </w:rPr>
        <w:t xml:space="preserve">el mejoramiento </w:t>
      </w:r>
      <w:r w:rsidR="00390117" w:rsidRPr="00005042">
        <w:rPr>
          <w:rFonts w:ascii="Times New Roman" w:hAnsi="Times New Roman" w:cs="Times New Roman"/>
        </w:rPr>
        <w:t>de los procedimientos para brindar un mejor producto.</w:t>
      </w:r>
    </w:p>
    <w:p w14:paraId="7EEE6B8E" w14:textId="4BEC69B9"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3</w:t>
      </w:r>
    </w:p>
    <w:p w14:paraId="15583112" w14:textId="020218B4" w:rsidR="00390117" w:rsidRPr="00005042" w:rsidRDefault="00390117" w:rsidP="00005042">
      <w:pPr>
        <w:spacing w:line="480" w:lineRule="auto"/>
        <w:jc w:val="both"/>
        <w:rPr>
          <w:rFonts w:ascii="Times New Roman" w:hAnsi="Times New Roman" w:cs="Times New Roman"/>
        </w:rPr>
      </w:pPr>
      <w:r w:rsidRPr="00005042">
        <w:rPr>
          <w:rFonts w:ascii="Times New Roman" w:hAnsi="Times New Roman" w:cs="Times New Roman"/>
        </w:rPr>
        <w:t>Las personas que elaboran las fresas cubiertas con chocolate tienen desconocimiento de que es la inocuidad de los alimentos</w:t>
      </w:r>
      <w:r w:rsidR="00142950" w:rsidRPr="00005042">
        <w:rPr>
          <w:rFonts w:ascii="Times New Roman" w:hAnsi="Times New Roman" w:cs="Times New Roman"/>
        </w:rPr>
        <w:t>, ya que es muy importante conocer para un amplio conocimiento y concientización.</w:t>
      </w:r>
    </w:p>
    <w:p w14:paraId="1156D9C1" w14:textId="7E569848"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4</w:t>
      </w:r>
    </w:p>
    <w:p w14:paraId="257A5B5A" w14:textId="72EC7681" w:rsidR="00142950" w:rsidRPr="00005042" w:rsidRDefault="00142950" w:rsidP="00005042">
      <w:pPr>
        <w:spacing w:line="480" w:lineRule="auto"/>
        <w:jc w:val="both"/>
        <w:rPr>
          <w:rFonts w:ascii="Times New Roman" w:hAnsi="Times New Roman" w:cs="Times New Roman"/>
        </w:rPr>
      </w:pPr>
      <w:r w:rsidRPr="00005042">
        <w:rPr>
          <w:rFonts w:ascii="Times New Roman" w:hAnsi="Times New Roman" w:cs="Times New Roman"/>
        </w:rPr>
        <w:t>Totalmente se desconoce de los procedimientos estandarizados que se debe cumplir, desde el momento de seleccionar la materia prima hasta el producto final. Entonces se necesita capacitar para conocer sobre los diferentes procesos.</w:t>
      </w:r>
    </w:p>
    <w:p w14:paraId="47A0C948" w14:textId="048E428D"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5</w:t>
      </w:r>
    </w:p>
    <w:p w14:paraId="748B20EF" w14:textId="4A405D5A" w:rsidR="00142950" w:rsidRDefault="00142950" w:rsidP="00005042">
      <w:pPr>
        <w:spacing w:line="480" w:lineRule="auto"/>
        <w:jc w:val="both"/>
        <w:rPr>
          <w:rFonts w:ascii="Times New Roman" w:hAnsi="Times New Roman" w:cs="Times New Roman"/>
        </w:rPr>
      </w:pPr>
      <w:r w:rsidRPr="00005042">
        <w:rPr>
          <w:rFonts w:ascii="Times New Roman" w:hAnsi="Times New Roman" w:cs="Times New Roman"/>
        </w:rPr>
        <w:t xml:space="preserve">En su mayoría podemos darnos cuentan que están de acuerdo con registrar los puntos críticos de control, para </w:t>
      </w:r>
      <w:r w:rsidR="00D02286" w:rsidRPr="00005042">
        <w:rPr>
          <w:rFonts w:ascii="Times New Roman" w:hAnsi="Times New Roman" w:cs="Times New Roman"/>
        </w:rPr>
        <w:t xml:space="preserve">ser más </w:t>
      </w:r>
      <w:r w:rsidR="00BE2F00" w:rsidRPr="00005042">
        <w:rPr>
          <w:rFonts w:ascii="Times New Roman" w:hAnsi="Times New Roman" w:cs="Times New Roman"/>
        </w:rPr>
        <w:t>enfáticos y</w:t>
      </w:r>
      <w:r w:rsidRPr="00005042">
        <w:rPr>
          <w:rFonts w:ascii="Times New Roman" w:hAnsi="Times New Roman" w:cs="Times New Roman"/>
        </w:rPr>
        <w:t xml:space="preserve"> si existe alguna anomalía poder corregirla a tiempo</w:t>
      </w:r>
      <w:r w:rsidR="00D02286" w:rsidRPr="00005042">
        <w:rPr>
          <w:rFonts w:ascii="Times New Roman" w:hAnsi="Times New Roman" w:cs="Times New Roman"/>
        </w:rPr>
        <w:t>.</w:t>
      </w:r>
    </w:p>
    <w:p w14:paraId="224A108D" w14:textId="77777777" w:rsidR="009667F7" w:rsidRPr="00005042" w:rsidRDefault="009667F7" w:rsidP="00005042">
      <w:pPr>
        <w:spacing w:line="480" w:lineRule="auto"/>
        <w:jc w:val="both"/>
        <w:rPr>
          <w:rFonts w:ascii="Times New Roman" w:hAnsi="Times New Roman" w:cs="Times New Roman"/>
        </w:rPr>
      </w:pPr>
    </w:p>
    <w:p w14:paraId="5B1D0D26" w14:textId="529DAE7C"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6</w:t>
      </w:r>
    </w:p>
    <w:p w14:paraId="53B9E084" w14:textId="2C4560C5" w:rsidR="00D02286" w:rsidRPr="00005042" w:rsidRDefault="00D02286" w:rsidP="00005042">
      <w:pPr>
        <w:spacing w:line="480" w:lineRule="auto"/>
        <w:jc w:val="both"/>
        <w:rPr>
          <w:rFonts w:ascii="Times New Roman" w:hAnsi="Times New Roman" w:cs="Times New Roman"/>
        </w:rPr>
      </w:pPr>
      <w:r w:rsidRPr="00005042">
        <w:rPr>
          <w:rFonts w:ascii="Times New Roman" w:hAnsi="Times New Roman" w:cs="Times New Roman"/>
        </w:rPr>
        <w:t>Quienes participan en el negocio tiene en claro que necesitan, un mejor entendimiento para ejecutar los POE, estos procesos garantizaran el buen uso y manejo de los utensilios entre otras cosas</w:t>
      </w:r>
    </w:p>
    <w:p w14:paraId="609BC33C" w14:textId="3BA12E13" w:rsidR="00F37AF1" w:rsidRPr="00005042" w:rsidRDefault="00F37AF1" w:rsidP="00005042">
      <w:pPr>
        <w:pStyle w:val="Prrafodelista"/>
        <w:numPr>
          <w:ilvl w:val="0"/>
          <w:numId w:val="18"/>
        </w:numPr>
        <w:spacing w:line="480" w:lineRule="auto"/>
        <w:jc w:val="both"/>
        <w:rPr>
          <w:rFonts w:ascii="Times New Roman" w:hAnsi="Times New Roman" w:cs="Times New Roman"/>
          <w:b/>
        </w:rPr>
      </w:pPr>
      <w:r w:rsidRPr="00005042">
        <w:rPr>
          <w:rFonts w:ascii="Times New Roman" w:hAnsi="Times New Roman" w:cs="Times New Roman"/>
          <w:b/>
        </w:rPr>
        <w:t>PREGUNTA 7</w:t>
      </w:r>
    </w:p>
    <w:p w14:paraId="51398CF8" w14:textId="6E6385A9" w:rsidR="00620DB7" w:rsidRPr="00005042" w:rsidRDefault="00620DB7" w:rsidP="00005042">
      <w:pPr>
        <w:spacing w:line="480" w:lineRule="auto"/>
        <w:jc w:val="both"/>
        <w:rPr>
          <w:rFonts w:ascii="Times New Roman" w:hAnsi="Times New Roman" w:cs="Times New Roman"/>
        </w:rPr>
      </w:pPr>
      <w:r w:rsidRPr="00005042">
        <w:rPr>
          <w:rFonts w:ascii="Times New Roman" w:hAnsi="Times New Roman" w:cs="Times New Roman"/>
        </w:rPr>
        <w:t>Quienes participan en el negocio tiene en claro que necesitan, un mejor entendimiento para ejecutar los POES, estos procesos garantizaran una mejor higiene y sanitizacion de los productos como de las áreas de trabajo.</w:t>
      </w:r>
    </w:p>
    <w:p w14:paraId="55CD279F" w14:textId="77777777" w:rsidR="00620DB7" w:rsidRPr="00005042" w:rsidRDefault="00620DB7" w:rsidP="00005042">
      <w:pPr>
        <w:spacing w:line="480" w:lineRule="auto"/>
        <w:jc w:val="both"/>
        <w:rPr>
          <w:rFonts w:ascii="Times New Roman" w:hAnsi="Times New Roman" w:cs="Times New Roman"/>
          <w:b/>
        </w:rPr>
      </w:pPr>
    </w:p>
    <w:p w14:paraId="063BB526" w14:textId="06748D41" w:rsidR="00620DB7" w:rsidRPr="00005042" w:rsidRDefault="00620DB7" w:rsidP="00005042">
      <w:pPr>
        <w:spacing w:after="200" w:line="480" w:lineRule="auto"/>
        <w:jc w:val="left"/>
        <w:rPr>
          <w:rFonts w:ascii="Times New Roman" w:hAnsi="Times New Roman" w:cs="Times New Roman"/>
          <w:b/>
        </w:rPr>
      </w:pPr>
      <w:r w:rsidRPr="00005042">
        <w:rPr>
          <w:rFonts w:ascii="Times New Roman" w:hAnsi="Times New Roman" w:cs="Times New Roman"/>
          <w:b/>
        </w:rPr>
        <w:br w:type="page"/>
      </w:r>
    </w:p>
    <w:p w14:paraId="104059DA" w14:textId="76692422" w:rsidR="00BC6AC2" w:rsidRPr="00005042" w:rsidRDefault="009A7933" w:rsidP="00C8591F">
      <w:pPr>
        <w:pStyle w:val="Ttulo2"/>
        <w:numPr>
          <w:ilvl w:val="0"/>
          <w:numId w:val="0"/>
        </w:numPr>
      </w:pPr>
      <w:bookmarkStart w:id="44" w:name="_Toc105708950"/>
      <w:r w:rsidRPr="00005042">
        <w:t>2.</w:t>
      </w:r>
      <w:r w:rsidR="006A78B3" w:rsidRPr="00005042">
        <w:t>3</w:t>
      </w:r>
      <w:r w:rsidRPr="00005042">
        <w:t>. Síntesis del capítulo</w:t>
      </w:r>
      <w:bookmarkEnd w:id="44"/>
    </w:p>
    <w:p w14:paraId="1531E1B5" w14:textId="03E6F770" w:rsidR="00975852" w:rsidRPr="00005042" w:rsidRDefault="00620DB7" w:rsidP="00005042">
      <w:pPr>
        <w:spacing w:line="480" w:lineRule="auto"/>
        <w:jc w:val="both"/>
        <w:rPr>
          <w:rFonts w:ascii="Times New Roman" w:hAnsi="Times New Roman" w:cs="Times New Roman"/>
        </w:rPr>
      </w:pPr>
      <w:r w:rsidRPr="00005042">
        <w:rPr>
          <w:rFonts w:ascii="Times New Roman" w:hAnsi="Times New Roman" w:cs="Times New Roman"/>
        </w:rPr>
        <w:t xml:space="preserve">En este capítulo se realizó y se ejecutó los diferentes conceptos que </w:t>
      </w:r>
      <w:r w:rsidR="00975852" w:rsidRPr="00005042">
        <w:rPr>
          <w:rFonts w:ascii="Times New Roman" w:hAnsi="Times New Roman" w:cs="Times New Roman"/>
        </w:rPr>
        <w:t>aportan,</w:t>
      </w:r>
      <w:r w:rsidRPr="00005042">
        <w:rPr>
          <w:rFonts w:ascii="Times New Roman" w:hAnsi="Times New Roman" w:cs="Times New Roman"/>
        </w:rPr>
        <w:t xml:space="preserve"> en la investigación tales como </w:t>
      </w:r>
      <w:r w:rsidR="00BE2F00" w:rsidRPr="00005042">
        <w:rPr>
          <w:rFonts w:ascii="Times New Roman" w:hAnsi="Times New Roman" w:cs="Times New Roman"/>
        </w:rPr>
        <w:t>metodologías, métodos</w:t>
      </w:r>
      <w:r w:rsidRPr="00005042">
        <w:rPr>
          <w:rFonts w:ascii="Times New Roman" w:hAnsi="Times New Roman" w:cs="Times New Roman"/>
        </w:rPr>
        <w:t>, técnicas, instrumentos de investigación. También se ejecutó</w:t>
      </w:r>
      <w:r w:rsidR="00975852" w:rsidRPr="00005042">
        <w:rPr>
          <w:rFonts w:ascii="Times New Roman" w:hAnsi="Times New Roman" w:cs="Times New Roman"/>
        </w:rPr>
        <w:t xml:space="preserve"> la encuesta que es importante, </w:t>
      </w:r>
      <w:r w:rsidR="00BE2F00" w:rsidRPr="00005042">
        <w:rPr>
          <w:rFonts w:ascii="Times New Roman" w:hAnsi="Times New Roman" w:cs="Times New Roman"/>
        </w:rPr>
        <w:t>da a</w:t>
      </w:r>
      <w:r w:rsidR="00975852" w:rsidRPr="00005042">
        <w:rPr>
          <w:rFonts w:ascii="Times New Roman" w:hAnsi="Times New Roman" w:cs="Times New Roman"/>
        </w:rPr>
        <w:t xml:space="preserve"> conocer información, que es tomada en cuenta para la implementación del manual de bpm en el negocio Chocolates Asiry. A si mismo se generó la tabulación de cada pregunta y su respectiva interpretación.</w:t>
      </w:r>
    </w:p>
    <w:p w14:paraId="45C2B48A" w14:textId="77777777" w:rsidR="00975852" w:rsidRPr="00005042" w:rsidRDefault="00975852"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28A7BA43" w14:textId="1DFB90C1" w:rsidR="009A7933" w:rsidRPr="00005042" w:rsidRDefault="009A7933" w:rsidP="00C8591F">
      <w:pPr>
        <w:pStyle w:val="Ttulo1"/>
      </w:pPr>
      <w:bookmarkStart w:id="45" w:name="_Toc105708951"/>
      <w:r w:rsidRPr="00005042">
        <w:t>CAPÍTULO III: PROPUESTA</w:t>
      </w:r>
      <w:bookmarkEnd w:id="45"/>
    </w:p>
    <w:p w14:paraId="3E929F22" w14:textId="69EDD571" w:rsidR="00975852" w:rsidRPr="00005042" w:rsidRDefault="009A7933" w:rsidP="00C8591F">
      <w:pPr>
        <w:pStyle w:val="Ttulo2"/>
        <w:numPr>
          <w:ilvl w:val="0"/>
          <w:numId w:val="0"/>
        </w:numPr>
      </w:pPr>
      <w:bookmarkStart w:id="46" w:name="_Toc105708952"/>
      <w:r w:rsidRPr="00005042">
        <w:t>3.1. Tít</w:t>
      </w:r>
      <w:r w:rsidR="00975852" w:rsidRPr="00005042">
        <w:t>ulo de la propuesta</w:t>
      </w:r>
      <w:bookmarkEnd w:id="46"/>
      <w:r w:rsidR="00975852" w:rsidRPr="00005042">
        <w:t xml:space="preserve"> </w:t>
      </w:r>
    </w:p>
    <w:p w14:paraId="1B82B06D" w14:textId="1346E4D4" w:rsidR="00975852" w:rsidRPr="00005042" w:rsidRDefault="00975852" w:rsidP="00005042">
      <w:pPr>
        <w:spacing w:line="480" w:lineRule="auto"/>
        <w:jc w:val="both"/>
        <w:rPr>
          <w:rFonts w:ascii="Times New Roman" w:hAnsi="Times New Roman" w:cs="Times New Roman"/>
        </w:rPr>
      </w:pPr>
      <w:r w:rsidRPr="00005042">
        <w:rPr>
          <w:rFonts w:ascii="Times New Roman" w:hAnsi="Times New Roman" w:cs="Times New Roman"/>
        </w:rPr>
        <w:t>Implementar un manual de bpm para garantizar la inocuidad de los alimentos, utensilio, uso de uniforme, estandarización de procedimientos, manipulación, higiene y sanitizacion en el negocio Chocolates Asiry.</w:t>
      </w:r>
    </w:p>
    <w:p w14:paraId="08F94502" w14:textId="77777777" w:rsidR="003A1FE3" w:rsidRPr="00005042" w:rsidRDefault="003A1FE3" w:rsidP="00005042">
      <w:pPr>
        <w:spacing w:line="480" w:lineRule="auto"/>
        <w:jc w:val="both"/>
        <w:rPr>
          <w:rFonts w:ascii="Times New Roman" w:hAnsi="Times New Roman" w:cs="Times New Roman"/>
        </w:rPr>
      </w:pPr>
    </w:p>
    <w:p w14:paraId="54C3EF4E" w14:textId="78B12793" w:rsidR="00F41A22" w:rsidRPr="003E5ED2" w:rsidRDefault="009A7933" w:rsidP="003E5ED2">
      <w:pPr>
        <w:pStyle w:val="Ttulo2"/>
        <w:numPr>
          <w:ilvl w:val="0"/>
          <w:numId w:val="0"/>
        </w:numPr>
      </w:pPr>
      <w:bookmarkStart w:id="47" w:name="_Toc105708953"/>
      <w:r w:rsidRPr="00005042">
        <w:t xml:space="preserve">3.2. Macro y </w:t>
      </w:r>
      <w:r w:rsidR="00975852" w:rsidRPr="00005042">
        <w:t>micro localización</w:t>
      </w:r>
      <w:bookmarkEnd w:id="47"/>
    </w:p>
    <w:p w14:paraId="77C82B48" w14:textId="128994EE" w:rsidR="00146AE9" w:rsidRPr="00005042" w:rsidRDefault="00BE2F00" w:rsidP="00C8591F">
      <w:pPr>
        <w:pStyle w:val="Ttulo5"/>
      </w:pPr>
      <w:bookmarkStart w:id="48" w:name="_Toc105709047"/>
      <w:r w:rsidRPr="00005042">
        <w:t>Gráfico</w:t>
      </w:r>
      <w:r w:rsidR="00146AE9" w:rsidRPr="00005042">
        <w:t xml:space="preserve"> </w:t>
      </w:r>
      <w:r w:rsidR="00146AE9" w:rsidRPr="00005042">
        <w:fldChar w:fldCharType="begin"/>
      </w:r>
      <w:r w:rsidR="00146AE9" w:rsidRPr="00005042">
        <w:instrText xml:space="preserve"> SEQ Grafico \* ARABIC </w:instrText>
      </w:r>
      <w:r w:rsidR="00146AE9" w:rsidRPr="00005042">
        <w:fldChar w:fldCharType="separate"/>
      </w:r>
      <w:r w:rsidR="00B61346">
        <w:rPr>
          <w:noProof/>
        </w:rPr>
        <w:t>8</w:t>
      </w:r>
      <w:r w:rsidR="00146AE9" w:rsidRPr="00005042">
        <w:fldChar w:fldCharType="end"/>
      </w:r>
      <w:r w:rsidR="00146AE9" w:rsidRPr="00005042">
        <w:t>.  Macro localización - Mapa de la Provincia de Pichincha</w:t>
      </w:r>
      <w:bookmarkEnd w:id="48"/>
    </w:p>
    <w:p w14:paraId="6C23F6AD" w14:textId="4A192485" w:rsidR="002826D5" w:rsidRPr="00005042" w:rsidRDefault="00146AE9" w:rsidP="00005042">
      <w:pPr>
        <w:spacing w:line="480" w:lineRule="auto"/>
        <w:rPr>
          <w:rFonts w:ascii="Times New Roman" w:hAnsi="Times New Roman" w:cs="Times New Roman"/>
          <w:b/>
        </w:rPr>
      </w:pPr>
      <w:r w:rsidRPr="00005042">
        <w:rPr>
          <w:rFonts w:ascii="Times New Roman" w:hAnsi="Times New Roman" w:cs="Times New Roman"/>
          <w:b/>
          <w:noProof/>
        </w:rPr>
        <w:drawing>
          <wp:inline distT="0" distB="0" distL="0" distR="0" wp14:anchorId="419AEC31" wp14:editId="7D860237">
            <wp:extent cx="3429000" cy="1962150"/>
            <wp:effectExtent l="76200" t="76200" r="133350" b="13335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hincha_mapa.gif"/>
                    <pic:cNvPicPr/>
                  </pic:nvPicPr>
                  <pic:blipFill>
                    <a:blip r:embed="rId16">
                      <a:extLst>
                        <a:ext uri="{28A0092B-C50C-407E-A947-70E740481C1C}">
                          <a14:useLocalDpi xmlns:a14="http://schemas.microsoft.com/office/drawing/2010/main" val="0"/>
                        </a:ext>
                      </a:extLst>
                    </a:blip>
                    <a:stretch>
                      <a:fillRect/>
                    </a:stretch>
                  </pic:blipFill>
                  <pic:spPr>
                    <a:xfrm>
                      <a:off x="0" y="0"/>
                      <a:ext cx="3429000" cy="1962150"/>
                    </a:xfrm>
                    <a:prstGeom prst="rect">
                      <a:avLst/>
                    </a:prstGeom>
                    <a:ln w="38100" cap="sq">
                      <a:solidFill>
                        <a:schemeClr val="accent2">
                          <a:lumMod val="60000"/>
                          <a:lumOff val="4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5F332FFD" w14:textId="00107E80" w:rsidR="00146AE9" w:rsidRPr="00F41A22" w:rsidRDefault="00BC232F" w:rsidP="00F41A22">
      <w:pPr>
        <w:spacing w:line="480" w:lineRule="auto"/>
        <w:rPr>
          <w:rFonts w:ascii="Times New Roman" w:hAnsi="Times New Roman" w:cs="Times New Roman"/>
          <w:b/>
        </w:rPr>
      </w:pPr>
      <w:sdt>
        <w:sdtPr>
          <w:rPr>
            <w:rFonts w:ascii="Times New Roman" w:hAnsi="Times New Roman" w:cs="Times New Roman"/>
            <w:b/>
          </w:rPr>
          <w:id w:val="-1590381115"/>
          <w:citation/>
        </w:sdtPr>
        <w:sdtEndPr/>
        <w:sdtContent>
          <w:r w:rsidR="00146AE9" w:rsidRPr="00005042">
            <w:rPr>
              <w:rFonts w:ascii="Times New Roman" w:hAnsi="Times New Roman" w:cs="Times New Roman"/>
              <w:b/>
            </w:rPr>
            <w:fldChar w:fldCharType="begin"/>
          </w:r>
          <w:r w:rsidR="00146AE9" w:rsidRPr="00005042">
            <w:rPr>
              <w:rFonts w:ascii="Times New Roman" w:hAnsi="Times New Roman" w:cs="Times New Roman"/>
              <w:b/>
            </w:rPr>
            <w:instrText xml:space="preserve">CITATION Yan14 \l 12298 </w:instrText>
          </w:r>
          <w:r w:rsidR="00146AE9" w:rsidRPr="00005042">
            <w:rPr>
              <w:rFonts w:ascii="Times New Roman" w:hAnsi="Times New Roman" w:cs="Times New Roman"/>
              <w:b/>
            </w:rPr>
            <w:fldChar w:fldCharType="separate"/>
          </w:r>
          <w:r w:rsidR="00146AE9" w:rsidRPr="00005042">
            <w:rPr>
              <w:rFonts w:ascii="Times New Roman" w:hAnsi="Times New Roman" w:cs="Times New Roman"/>
              <w:noProof/>
            </w:rPr>
            <w:t>(https://www.ecured.cu/Archivo:Pichincha_mapa.gif, 2014)</w:t>
          </w:r>
          <w:r w:rsidR="00146AE9" w:rsidRPr="00005042">
            <w:rPr>
              <w:rFonts w:ascii="Times New Roman" w:hAnsi="Times New Roman" w:cs="Times New Roman"/>
              <w:b/>
            </w:rPr>
            <w:fldChar w:fldCharType="end"/>
          </w:r>
        </w:sdtContent>
      </w:sdt>
    </w:p>
    <w:p w14:paraId="0AD05326" w14:textId="6940CC0F" w:rsidR="00E15081" w:rsidRPr="00005042" w:rsidRDefault="00BE2F00" w:rsidP="003E5ED2">
      <w:pPr>
        <w:pStyle w:val="Ttulo5"/>
      </w:pPr>
      <w:bookmarkStart w:id="49" w:name="_Toc105709048"/>
      <w:r w:rsidRPr="00005042">
        <w:t>Gráfico</w:t>
      </w:r>
      <w:r w:rsidR="00E15081" w:rsidRPr="00005042">
        <w:t xml:space="preserve"> </w:t>
      </w:r>
      <w:r w:rsidR="00E15081" w:rsidRPr="00005042">
        <w:fldChar w:fldCharType="begin"/>
      </w:r>
      <w:r w:rsidR="00E15081" w:rsidRPr="00005042">
        <w:instrText xml:space="preserve"> SEQ Grafico \* ARABIC </w:instrText>
      </w:r>
      <w:r w:rsidR="00E15081" w:rsidRPr="00005042">
        <w:fldChar w:fldCharType="separate"/>
      </w:r>
      <w:r w:rsidR="00B61346">
        <w:rPr>
          <w:noProof/>
        </w:rPr>
        <w:t>9</w:t>
      </w:r>
      <w:r w:rsidR="00E15081" w:rsidRPr="00005042">
        <w:fldChar w:fldCharType="end"/>
      </w:r>
      <w:r w:rsidR="00E15081" w:rsidRPr="00005042">
        <w:t>. Micro localización (Llano Chico - San Felipe)</w:t>
      </w:r>
      <w:bookmarkEnd w:id="49"/>
    </w:p>
    <w:p w14:paraId="66ED7BF5" w14:textId="46EB2157" w:rsidR="00146AE9" w:rsidRPr="00005042" w:rsidRDefault="00146AE9" w:rsidP="00005042">
      <w:pPr>
        <w:spacing w:line="480" w:lineRule="auto"/>
        <w:rPr>
          <w:rFonts w:ascii="Times New Roman" w:hAnsi="Times New Roman" w:cs="Times New Roman"/>
          <w:b/>
        </w:rPr>
      </w:pPr>
      <w:r w:rsidRPr="00005042">
        <w:rPr>
          <w:rFonts w:ascii="Times New Roman" w:hAnsi="Times New Roman" w:cs="Times New Roman"/>
          <w:noProof/>
        </w:rPr>
        <w:drawing>
          <wp:inline distT="0" distB="0" distL="0" distR="0" wp14:anchorId="456AE132" wp14:editId="7BE9344B">
            <wp:extent cx="3238165" cy="2080146"/>
            <wp:effectExtent l="76200" t="76200" r="133985" b="130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138" t="26510" r="17759" b="10770"/>
                    <a:stretch/>
                  </pic:blipFill>
                  <pic:spPr bwMode="auto">
                    <a:xfrm>
                      <a:off x="0" y="0"/>
                      <a:ext cx="3243180" cy="2083368"/>
                    </a:xfrm>
                    <a:prstGeom prst="rect">
                      <a:avLst/>
                    </a:prstGeom>
                    <a:ln w="38100" cap="sq">
                      <a:solidFill>
                        <a:schemeClr val="accent2">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B3AFB6C" w14:textId="37E2919F" w:rsidR="00E15081" w:rsidRPr="00005042" w:rsidRDefault="00BC232F" w:rsidP="003E5ED2">
      <w:pPr>
        <w:spacing w:line="480" w:lineRule="auto"/>
        <w:rPr>
          <w:rFonts w:ascii="Times New Roman" w:hAnsi="Times New Roman" w:cs="Times New Roman"/>
          <w:b/>
        </w:rPr>
      </w:pPr>
      <w:sdt>
        <w:sdtPr>
          <w:rPr>
            <w:rFonts w:ascii="Times New Roman" w:hAnsi="Times New Roman" w:cs="Times New Roman"/>
            <w:b/>
          </w:rPr>
          <w:id w:val="42958840"/>
          <w:citation/>
        </w:sdtPr>
        <w:sdtEndPr/>
        <w:sdtContent>
          <w:r w:rsidR="00E15081" w:rsidRPr="00005042">
            <w:rPr>
              <w:rFonts w:ascii="Times New Roman" w:hAnsi="Times New Roman" w:cs="Times New Roman"/>
              <w:b/>
            </w:rPr>
            <w:fldChar w:fldCharType="begin"/>
          </w:r>
          <w:r w:rsidR="00E15081" w:rsidRPr="00005042">
            <w:rPr>
              <w:rFonts w:ascii="Times New Roman" w:hAnsi="Times New Roman" w:cs="Times New Roman"/>
              <w:b/>
            </w:rPr>
            <w:instrText xml:space="preserve"> CITATION htt22 \l 12298 </w:instrText>
          </w:r>
          <w:r w:rsidR="00E15081" w:rsidRPr="00005042">
            <w:rPr>
              <w:rFonts w:ascii="Times New Roman" w:hAnsi="Times New Roman" w:cs="Times New Roman"/>
              <w:b/>
            </w:rPr>
            <w:fldChar w:fldCharType="separate"/>
          </w:r>
          <w:r w:rsidR="00E15081" w:rsidRPr="00005042">
            <w:rPr>
              <w:rFonts w:ascii="Times New Roman" w:hAnsi="Times New Roman" w:cs="Times New Roman"/>
              <w:noProof/>
            </w:rPr>
            <w:t>(https://www.google.com/maps/@-0.1290968, 2022)</w:t>
          </w:r>
          <w:r w:rsidR="00E15081" w:rsidRPr="00005042">
            <w:rPr>
              <w:rFonts w:ascii="Times New Roman" w:hAnsi="Times New Roman" w:cs="Times New Roman"/>
              <w:b/>
            </w:rPr>
            <w:fldChar w:fldCharType="end"/>
          </w:r>
        </w:sdtContent>
      </w:sdt>
    </w:p>
    <w:p w14:paraId="048ABAAF" w14:textId="63A1AF28" w:rsidR="00A8308F" w:rsidRPr="00005042" w:rsidRDefault="009A7933" w:rsidP="003E5ED2">
      <w:pPr>
        <w:pStyle w:val="Ttulo2"/>
        <w:numPr>
          <w:ilvl w:val="0"/>
          <w:numId w:val="0"/>
        </w:numPr>
      </w:pPr>
      <w:bookmarkStart w:id="50" w:name="_Toc105708954"/>
      <w:r w:rsidRPr="00005042">
        <w:t>3.3. Esquema de la propuesta (viabilidad, impacto, recursos)</w:t>
      </w:r>
      <w:bookmarkEnd w:id="50"/>
    </w:p>
    <w:p w14:paraId="2FA962C4" w14:textId="4E1B3345" w:rsidR="00A8308F" w:rsidRPr="00005042" w:rsidRDefault="00A8308F" w:rsidP="00005042">
      <w:pPr>
        <w:spacing w:line="480" w:lineRule="auto"/>
        <w:jc w:val="both"/>
        <w:rPr>
          <w:rFonts w:ascii="Times New Roman" w:hAnsi="Times New Roman" w:cs="Times New Roman"/>
          <w:b/>
        </w:rPr>
      </w:pPr>
      <w:r w:rsidRPr="00005042">
        <w:rPr>
          <w:rFonts w:ascii="Times New Roman" w:hAnsi="Times New Roman" w:cs="Times New Roman"/>
          <w:b/>
        </w:rPr>
        <w:t>El proyecto cuenta con las siguientes viabilidades:</w:t>
      </w:r>
    </w:p>
    <w:p w14:paraId="60DC4F3F" w14:textId="77777777" w:rsidR="009F286A" w:rsidRPr="00005042" w:rsidRDefault="009F286A" w:rsidP="00005042">
      <w:pPr>
        <w:spacing w:line="480" w:lineRule="auto"/>
        <w:jc w:val="both"/>
        <w:rPr>
          <w:rFonts w:ascii="Times New Roman" w:hAnsi="Times New Roman" w:cs="Times New Roman"/>
          <w:b/>
        </w:rPr>
      </w:pPr>
    </w:p>
    <w:p w14:paraId="5F55A4C3" w14:textId="7D1D3635" w:rsidR="00A8308F" w:rsidRPr="00005042" w:rsidRDefault="00A8308F" w:rsidP="00005042">
      <w:pPr>
        <w:pStyle w:val="Prrafodelista"/>
        <w:numPr>
          <w:ilvl w:val="0"/>
          <w:numId w:val="19"/>
        </w:numPr>
        <w:spacing w:line="480" w:lineRule="auto"/>
        <w:jc w:val="both"/>
        <w:rPr>
          <w:rFonts w:ascii="Times New Roman" w:hAnsi="Times New Roman" w:cs="Times New Roman"/>
        </w:rPr>
      </w:pPr>
      <w:r w:rsidRPr="00005042">
        <w:rPr>
          <w:rFonts w:ascii="Times New Roman" w:hAnsi="Times New Roman" w:cs="Times New Roman"/>
          <w:b/>
        </w:rPr>
        <w:t xml:space="preserve">Viabilidad Técnica: </w:t>
      </w:r>
      <w:r w:rsidRPr="00005042">
        <w:rPr>
          <w:rFonts w:ascii="Times New Roman" w:hAnsi="Times New Roman" w:cs="Times New Roman"/>
        </w:rPr>
        <w:t>por la experiencia del negocio es factible la implementación del manual de bpm.</w:t>
      </w:r>
    </w:p>
    <w:p w14:paraId="64B59479" w14:textId="687B7F18" w:rsidR="00A8308F" w:rsidRPr="00005042" w:rsidRDefault="00A8308F" w:rsidP="00005042">
      <w:pPr>
        <w:pStyle w:val="Prrafodelista"/>
        <w:numPr>
          <w:ilvl w:val="0"/>
          <w:numId w:val="19"/>
        </w:numPr>
        <w:spacing w:line="480" w:lineRule="auto"/>
        <w:jc w:val="both"/>
        <w:rPr>
          <w:rFonts w:ascii="Times New Roman" w:hAnsi="Times New Roman" w:cs="Times New Roman"/>
        </w:rPr>
      </w:pPr>
      <w:r w:rsidRPr="00005042">
        <w:rPr>
          <w:rFonts w:ascii="Times New Roman" w:hAnsi="Times New Roman" w:cs="Times New Roman"/>
          <w:b/>
        </w:rPr>
        <w:t xml:space="preserve">Viabilidad económica: </w:t>
      </w:r>
      <w:r w:rsidRPr="00005042">
        <w:rPr>
          <w:rFonts w:ascii="Times New Roman" w:hAnsi="Times New Roman" w:cs="Times New Roman"/>
        </w:rPr>
        <w:t xml:space="preserve">esto permitirá un costo – beneficio al negocio, </w:t>
      </w:r>
      <w:r w:rsidR="00BE2F00" w:rsidRPr="00005042">
        <w:rPr>
          <w:rFonts w:ascii="Times New Roman" w:hAnsi="Times New Roman" w:cs="Times New Roman"/>
        </w:rPr>
        <w:t>brindará</w:t>
      </w:r>
      <w:r w:rsidRPr="00005042">
        <w:rPr>
          <w:rFonts w:ascii="Times New Roman" w:hAnsi="Times New Roman" w:cs="Times New Roman"/>
        </w:rPr>
        <w:t xml:space="preserve"> rentabilidad financiera.</w:t>
      </w:r>
    </w:p>
    <w:p w14:paraId="4BD1EBD5" w14:textId="7C10937A" w:rsidR="00A8308F" w:rsidRPr="00005042" w:rsidRDefault="00A8308F" w:rsidP="00005042">
      <w:pPr>
        <w:pStyle w:val="Prrafodelista"/>
        <w:numPr>
          <w:ilvl w:val="0"/>
          <w:numId w:val="19"/>
        </w:numPr>
        <w:spacing w:line="480" w:lineRule="auto"/>
        <w:jc w:val="both"/>
        <w:rPr>
          <w:rFonts w:ascii="Times New Roman" w:hAnsi="Times New Roman" w:cs="Times New Roman"/>
          <w:b/>
        </w:rPr>
      </w:pPr>
      <w:r w:rsidRPr="00005042">
        <w:rPr>
          <w:rFonts w:ascii="Times New Roman" w:hAnsi="Times New Roman" w:cs="Times New Roman"/>
          <w:b/>
        </w:rPr>
        <w:t xml:space="preserve">Viabilidad jurídica: </w:t>
      </w:r>
      <w:r w:rsidRPr="00005042">
        <w:rPr>
          <w:rFonts w:ascii="Times New Roman" w:hAnsi="Times New Roman" w:cs="Times New Roman"/>
        </w:rPr>
        <w:t>con esta se cumplirá los requisitos legales para la constitución del negocio</w:t>
      </w:r>
      <w:r w:rsidRPr="00005042">
        <w:rPr>
          <w:rFonts w:ascii="Times New Roman" w:hAnsi="Times New Roman" w:cs="Times New Roman"/>
          <w:b/>
        </w:rPr>
        <w:t>.</w:t>
      </w:r>
    </w:p>
    <w:p w14:paraId="053C7992" w14:textId="696399B6" w:rsidR="00A8308F" w:rsidRPr="00005042" w:rsidRDefault="009F286A" w:rsidP="00005042">
      <w:pPr>
        <w:pStyle w:val="Prrafodelista"/>
        <w:numPr>
          <w:ilvl w:val="0"/>
          <w:numId w:val="19"/>
        </w:numPr>
        <w:spacing w:line="480" w:lineRule="auto"/>
        <w:jc w:val="both"/>
        <w:rPr>
          <w:rFonts w:ascii="Times New Roman" w:hAnsi="Times New Roman" w:cs="Times New Roman"/>
        </w:rPr>
      </w:pPr>
      <w:r w:rsidRPr="00005042">
        <w:rPr>
          <w:rFonts w:ascii="Times New Roman" w:hAnsi="Times New Roman" w:cs="Times New Roman"/>
          <w:b/>
        </w:rPr>
        <w:t>Viabilidad</w:t>
      </w:r>
      <w:r w:rsidR="00A8308F" w:rsidRPr="00005042">
        <w:rPr>
          <w:rFonts w:ascii="Times New Roman" w:hAnsi="Times New Roman" w:cs="Times New Roman"/>
          <w:b/>
        </w:rPr>
        <w:t xml:space="preserve"> Operativa: </w:t>
      </w:r>
      <w:r w:rsidR="00A8308F" w:rsidRPr="00005042">
        <w:rPr>
          <w:rFonts w:ascii="Times New Roman" w:hAnsi="Times New Roman" w:cs="Times New Roman"/>
        </w:rPr>
        <w:t xml:space="preserve">ayudara a cumplir los objetivos, metas que se han trazado </w:t>
      </w:r>
      <w:r w:rsidRPr="00005042">
        <w:rPr>
          <w:rFonts w:ascii="Times New Roman" w:hAnsi="Times New Roman" w:cs="Times New Roman"/>
        </w:rPr>
        <w:t>para ejecutar el desarrollo del negocio.</w:t>
      </w:r>
    </w:p>
    <w:p w14:paraId="2D0CD88C" w14:textId="77777777" w:rsidR="009F286A" w:rsidRPr="00005042" w:rsidRDefault="009F286A" w:rsidP="00005042">
      <w:pPr>
        <w:spacing w:line="480" w:lineRule="auto"/>
        <w:jc w:val="both"/>
        <w:rPr>
          <w:rFonts w:ascii="Times New Roman" w:hAnsi="Times New Roman" w:cs="Times New Roman"/>
          <w:b/>
        </w:rPr>
      </w:pPr>
    </w:p>
    <w:p w14:paraId="77C24690" w14:textId="1A866E65" w:rsidR="009F286A" w:rsidRPr="00005042" w:rsidRDefault="00A8308F" w:rsidP="00005042">
      <w:pPr>
        <w:spacing w:line="480" w:lineRule="auto"/>
        <w:jc w:val="both"/>
        <w:rPr>
          <w:rFonts w:ascii="Times New Roman" w:hAnsi="Times New Roman" w:cs="Times New Roman"/>
          <w:b/>
          <w:color w:val="auto"/>
        </w:rPr>
      </w:pPr>
      <w:r w:rsidRPr="00005042">
        <w:rPr>
          <w:rFonts w:ascii="Times New Roman" w:hAnsi="Times New Roman" w:cs="Times New Roman"/>
          <w:b/>
        </w:rPr>
        <w:t xml:space="preserve"> </w:t>
      </w:r>
      <w:r w:rsidR="003A1FE3" w:rsidRPr="00005042">
        <w:rPr>
          <w:rFonts w:ascii="Times New Roman" w:hAnsi="Times New Roman" w:cs="Times New Roman"/>
          <w:b/>
          <w:color w:val="auto"/>
        </w:rPr>
        <w:t>Recursos</w:t>
      </w:r>
      <w:r w:rsidR="00F86539" w:rsidRPr="00005042">
        <w:rPr>
          <w:rFonts w:ascii="Times New Roman" w:hAnsi="Times New Roman" w:cs="Times New Roman"/>
          <w:b/>
          <w:color w:val="auto"/>
        </w:rPr>
        <w:t xml:space="preserve"> y M</w:t>
      </w:r>
      <w:r w:rsidR="003A1FE3" w:rsidRPr="00005042">
        <w:rPr>
          <w:rFonts w:ascii="Times New Roman" w:hAnsi="Times New Roman" w:cs="Times New Roman"/>
          <w:b/>
          <w:color w:val="auto"/>
        </w:rPr>
        <w:t>ateriales.</w:t>
      </w:r>
    </w:p>
    <w:p w14:paraId="2405D750" w14:textId="2AFCA833" w:rsidR="003A1FE3" w:rsidRPr="00F41A22" w:rsidRDefault="009F286A" w:rsidP="00005042">
      <w:pPr>
        <w:spacing w:line="480" w:lineRule="auto"/>
        <w:jc w:val="both"/>
        <w:rPr>
          <w:rFonts w:ascii="Times New Roman" w:hAnsi="Times New Roman" w:cs="Times New Roman"/>
          <w:b/>
          <w:color w:val="FF0000"/>
        </w:rPr>
      </w:pPr>
      <w:r w:rsidRPr="00005042">
        <w:rPr>
          <w:rFonts w:ascii="Times New Roman" w:hAnsi="Times New Roman" w:cs="Times New Roman"/>
          <w:color w:val="auto"/>
        </w:rPr>
        <w:t>El proyecto tiene los recursos y materiales necesarios, para el desarrollo y ejecución</w:t>
      </w:r>
      <w:r w:rsidRPr="00005042">
        <w:rPr>
          <w:rFonts w:ascii="Times New Roman" w:hAnsi="Times New Roman" w:cs="Times New Roman"/>
          <w:b/>
          <w:color w:val="auto"/>
        </w:rPr>
        <w:t>.</w:t>
      </w:r>
    </w:p>
    <w:p w14:paraId="30AE00AF" w14:textId="178AB6EC" w:rsidR="00970A4D" w:rsidRPr="00C5424B" w:rsidRDefault="00970A4D" w:rsidP="00C5424B">
      <w:pPr>
        <w:pStyle w:val="Ttulo4"/>
      </w:pPr>
      <w:bookmarkStart w:id="51" w:name="_Toc105494668"/>
      <w:bookmarkStart w:id="52" w:name="_Toc105709038"/>
      <w:r w:rsidRPr="00C5424B">
        <w:t xml:space="preserve">Tabla </w:t>
      </w:r>
      <w:r w:rsidRPr="00C5424B">
        <w:fldChar w:fldCharType="begin"/>
      </w:r>
      <w:r w:rsidRPr="00C5424B">
        <w:instrText xml:space="preserve"> SEQ Tabla \* ARABIC </w:instrText>
      </w:r>
      <w:r w:rsidRPr="00C5424B">
        <w:fldChar w:fldCharType="separate"/>
      </w:r>
      <w:r w:rsidR="00B61346">
        <w:rPr>
          <w:noProof/>
        </w:rPr>
        <w:t>8</w:t>
      </w:r>
      <w:r w:rsidRPr="00C5424B">
        <w:fldChar w:fldCharType="end"/>
      </w:r>
      <w:r w:rsidRPr="00C5424B">
        <w:t>. Recursos y materiales PIG</w:t>
      </w:r>
      <w:bookmarkEnd w:id="51"/>
      <w:bookmarkEnd w:id="52"/>
    </w:p>
    <w:tbl>
      <w:tblPr>
        <w:tblStyle w:val="Sombreadoclaro-nfasis4"/>
        <w:tblW w:w="0" w:type="auto"/>
        <w:jc w:val="center"/>
        <w:tblLook w:val="04A0" w:firstRow="1" w:lastRow="0" w:firstColumn="1" w:lastColumn="0" w:noHBand="0" w:noVBand="1"/>
      </w:tblPr>
      <w:tblGrid>
        <w:gridCol w:w="1883"/>
        <w:gridCol w:w="2911"/>
        <w:gridCol w:w="1510"/>
      </w:tblGrid>
      <w:tr w:rsidR="009F286A" w:rsidRPr="00005042" w14:paraId="37A7344D" w14:textId="77777777" w:rsidTr="00970A4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F21D116" w14:textId="77777777" w:rsidR="003A1FE3" w:rsidRPr="00005042" w:rsidRDefault="003A1FE3" w:rsidP="00005042">
            <w:pPr>
              <w:tabs>
                <w:tab w:val="left" w:pos="1090"/>
              </w:tabs>
              <w:spacing w:line="480" w:lineRule="auto"/>
              <w:jc w:val="both"/>
              <w:rPr>
                <w:rFonts w:ascii="Times New Roman" w:hAnsi="Times New Roman" w:cs="Times New Roman"/>
                <w:color w:val="auto"/>
              </w:rPr>
            </w:pPr>
            <w:r w:rsidRPr="00005042">
              <w:rPr>
                <w:rFonts w:ascii="Times New Roman" w:hAnsi="Times New Roman" w:cs="Times New Roman"/>
                <w:color w:val="auto"/>
              </w:rPr>
              <w:t>MATERIAL</w:t>
            </w:r>
          </w:p>
        </w:tc>
        <w:tc>
          <w:tcPr>
            <w:tcW w:w="0" w:type="auto"/>
          </w:tcPr>
          <w:p w14:paraId="1F5EF53D" w14:textId="77777777" w:rsidR="003A1FE3" w:rsidRPr="00005042" w:rsidRDefault="003A1FE3" w:rsidP="00005042">
            <w:pPr>
              <w:tabs>
                <w:tab w:val="left" w:pos="1090"/>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UNIDAD</w:t>
            </w:r>
          </w:p>
        </w:tc>
        <w:tc>
          <w:tcPr>
            <w:tcW w:w="1510" w:type="dxa"/>
          </w:tcPr>
          <w:p w14:paraId="18F2DA23" w14:textId="77777777" w:rsidR="003A1FE3" w:rsidRPr="00005042" w:rsidRDefault="003A1FE3" w:rsidP="00005042">
            <w:pPr>
              <w:tabs>
                <w:tab w:val="left" w:pos="1090"/>
              </w:tabs>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CANTIDAD</w:t>
            </w:r>
          </w:p>
        </w:tc>
      </w:tr>
      <w:tr w:rsidR="009F286A" w:rsidRPr="00005042" w14:paraId="170D720A" w14:textId="77777777" w:rsidTr="00970A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8E41AB" w14:textId="77777777" w:rsidR="003A1FE3" w:rsidRPr="00005042" w:rsidRDefault="003A1FE3" w:rsidP="00005042">
            <w:pPr>
              <w:tabs>
                <w:tab w:val="left" w:pos="1090"/>
              </w:tabs>
              <w:spacing w:line="480" w:lineRule="auto"/>
              <w:jc w:val="both"/>
              <w:rPr>
                <w:rFonts w:ascii="Times New Roman" w:hAnsi="Times New Roman" w:cs="Times New Roman"/>
                <w:color w:val="auto"/>
              </w:rPr>
            </w:pPr>
            <w:r w:rsidRPr="00005042">
              <w:rPr>
                <w:rFonts w:ascii="Times New Roman" w:hAnsi="Times New Roman" w:cs="Times New Roman"/>
                <w:color w:val="auto"/>
              </w:rPr>
              <w:t>EQUIPOS</w:t>
            </w:r>
          </w:p>
        </w:tc>
        <w:tc>
          <w:tcPr>
            <w:tcW w:w="0" w:type="auto"/>
          </w:tcPr>
          <w:p w14:paraId="007A12D8" w14:textId="58A3D0D8" w:rsidR="003A1FE3" w:rsidRPr="00005042" w:rsidRDefault="009F286A"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Computador de escritorio</w:t>
            </w:r>
          </w:p>
        </w:tc>
        <w:tc>
          <w:tcPr>
            <w:tcW w:w="1510" w:type="dxa"/>
          </w:tcPr>
          <w:p w14:paraId="66319426" w14:textId="77777777" w:rsidR="003A1FE3" w:rsidRPr="00005042" w:rsidRDefault="003A1FE3"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 xml:space="preserve">1 </w:t>
            </w:r>
          </w:p>
        </w:tc>
      </w:tr>
      <w:tr w:rsidR="009F286A" w:rsidRPr="00005042" w14:paraId="4AEC9FC5" w14:textId="77777777" w:rsidTr="00970A4D">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A62089F" w14:textId="77777777" w:rsidR="00F86539" w:rsidRPr="00005042" w:rsidRDefault="00F86539" w:rsidP="00005042">
            <w:pPr>
              <w:tabs>
                <w:tab w:val="left" w:pos="1090"/>
              </w:tabs>
              <w:spacing w:line="480" w:lineRule="auto"/>
              <w:jc w:val="both"/>
              <w:rPr>
                <w:rFonts w:ascii="Times New Roman" w:hAnsi="Times New Roman" w:cs="Times New Roman"/>
                <w:color w:val="auto"/>
              </w:rPr>
            </w:pPr>
          </w:p>
        </w:tc>
        <w:tc>
          <w:tcPr>
            <w:tcW w:w="0" w:type="auto"/>
          </w:tcPr>
          <w:p w14:paraId="7DF1AC3A" w14:textId="63D739D9" w:rsidR="00F86539" w:rsidRPr="00005042" w:rsidRDefault="009F286A" w:rsidP="00005042">
            <w:pPr>
              <w:tabs>
                <w:tab w:val="left" w:pos="1090"/>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Internet fijo</w:t>
            </w:r>
          </w:p>
        </w:tc>
        <w:tc>
          <w:tcPr>
            <w:tcW w:w="1510" w:type="dxa"/>
          </w:tcPr>
          <w:p w14:paraId="3B691F90" w14:textId="657752CD" w:rsidR="00F86539" w:rsidRPr="00005042" w:rsidRDefault="00F86539" w:rsidP="00005042">
            <w:pPr>
              <w:tabs>
                <w:tab w:val="left" w:pos="1090"/>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1</w:t>
            </w:r>
          </w:p>
        </w:tc>
      </w:tr>
      <w:tr w:rsidR="009F286A" w:rsidRPr="00005042" w14:paraId="675EACAA" w14:textId="77777777" w:rsidTr="00970A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9DCAEB7" w14:textId="77777777" w:rsidR="003A1FE3" w:rsidRPr="00005042" w:rsidRDefault="003A1FE3" w:rsidP="00005042">
            <w:pPr>
              <w:tabs>
                <w:tab w:val="left" w:pos="1090"/>
              </w:tabs>
              <w:spacing w:line="480" w:lineRule="auto"/>
              <w:jc w:val="both"/>
              <w:rPr>
                <w:rFonts w:ascii="Times New Roman" w:hAnsi="Times New Roman" w:cs="Times New Roman"/>
                <w:color w:val="auto"/>
              </w:rPr>
            </w:pPr>
            <w:r w:rsidRPr="00005042">
              <w:rPr>
                <w:rFonts w:ascii="Times New Roman" w:hAnsi="Times New Roman" w:cs="Times New Roman"/>
                <w:color w:val="auto"/>
              </w:rPr>
              <w:t>SUMINISTROS</w:t>
            </w:r>
          </w:p>
        </w:tc>
        <w:tc>
          <w:tcPr>
            <w:tcW w:w="0" w:type="auto"/>
          </w:tcPr>
          <w:p w14:paraId="22278E74" w14:textId="56997CB5" w:rsidR="003A1FE3" w:rsidRPr="00005042" w:rsidRDefault="003A1FE3"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 xml:space="preserve">Resma de papel </w:t>
            </w:r>
            <w:r w:rsidR="00970A4D" w:rsidRPr="00005042">
              <w:rPr>
                <w:rFonts w:ascii="Times New Roman" w:hAnsi="Times New Roman" w:cs="Times New Roman"/>
                <w:color w:val="auto"/>
              </w:rPr>
              <w:t>bond</w:t>
            </w:r>
          </w:p>
        </w:tc>
        <w:tc>
          <w:tcPr>
            <w:tcW w:w="1510" w:type="dxa"/>
          </w:tcPr>
          <w:p w14:paraId="6290C83D" w14:textId="77777777" w:rsidR="003A1FE3" w:rsidRPr="00005042" w:rsidRDefault="003A1FE3"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1</w:t>
            </w:r>
          </w:p>
        </w:tc>
      </w:tr>
      <w:tr w:rsidR="009F286A" w:rsidRPr="00005042" w14:paraId="40731754" w14:textId="77777777" w:rsidTr="00970A4D">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62417C3" w14:textId="77777777" w:rsidR="00F86539" w:rsidRPr="00005042" w:rsidRDefault="00F86539" w:rsidP="00005042">
            <w:pPr>
              <w:tabs>
                <w:tab w:val="left" w:pos="1090"/>
              </w:tabs>
              <w:spacing w:line="480" w:lineRule="auto"/>
              <w:jc w:val="both"/>
              <w:rPr>
                <w:rFonts w:ascii="Times New Roman" w:hAnsi="Times New Roman" w:cs="Times New Roman"/>
                <w:color w:val="auto"/>
              </w:rPr>
            </w:pPr>
          </w:p>
        </w:tc>
        <w:tc>
          <w:tcPr>
            <w:tcW w:w="0" w:type="auto"/>
          </w:tcPr>
          <w:p w14:paraId="71B06E93" w14:textId="3E2B61AC" w:rsidR="00F86539" w:rsidRPr="00005042" w:rsidRDefault="009F286A" w:rsidP="00005042">
            <w:pPr>
              <w:tabs>
                <w:tab w:val="left" w:pos="1090"/>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Impresiones</w:t>
            </w:r>
            <w:r w:rsidR="00970A4D" w:rsidRPr="00005042">
              <w:rPr>
                <w:rFonts w:ascii="Times New Roman" w:hAnsi="Times New Roman" w:cs="Times New Roman"/>
                <w:color w:val="auto"/>
              </w:rPr>
              <w:t xml:space="preserve"> del proyecto</w:t>
            </w:r>
          </w:p>
        </w:tc>
        <w:tc>
          <w:tcPr>
            <w:tcW w:w="1510" w:type="dxa"/>
          </w:tcPr>
          <w:p w14:paraId="188EFC55" w14:textId="5804E184" w:rsidR="00F86539" w:rsidRPr="00005042" w:rsidRDefault="00F86539" w:rsidP="00005042">
            <w:pPr>
              <w:tabs>
                <w:tab w:val="left" w:pos="1090"/>
              </w:tabs>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1</w:t>
            </w:r>
          </w:p>
        </w:tc>
      </w:tr>
      <w:tr w:rsidR="009F286A" w:rsidRPr="00005042" w14:paraId="0C11E43D" w14:textId="77777777" w:rsidTr="00970A4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70BD39" w14:textId="77777777" w:rsidR="009F286A" w:rsidRPr="00005042" w:rsidRDefault="009F286A" w:rsidP="00005042">
            <w:pPr>
              <w:tabs>
                <w:tab w:val="left" w:pos="1090"/>
              </w:tabs>
              <w:spacing w:line="480" w:lineRule="auto"/>
              <w:jc w:val="both"/>
              <w:rPr>
                <w:rFonts w:ascii="Times New Roman" w:hAnsi="Times New Roman" w:cs="Times New Roman"/>
                <w:color w:val="auto"/>
              </w:rPr>
            </w:pPr>
          </w:p>
        </w:tc>
        <w:tc>
          <w:tcPr>
            <w:tcW w:w="0" w:type="auto"/>
          </w:tcPr>
          <w:p w14:paraId="2B180D3F" w14:textId="59521CE5" w:rsidR="009F286A" w:rsidRPr="00005042" w:rsidRDefault="00037941"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Empastado</w:t>
            </w:r>
            <w:r w:rsidR="00970A4D" w:rsidRPr="00005042">
              <w:rPr>
                <w:rFonts w:ascii="Times New Roman" w:hAnsi="Times New Roman" w:cs="Times New Roman"/>
                <w:color w:val="auto"/>
              </w:rPr>
              <w:t xml:space="preserve"> del proyecto</w:t>
            </w:r>
          </w:p>
        </w:tc>
        <w:tc>
          <w:tcPr>
            <w:tcW w:w="1510" w:type="dxa"/>
          </w:tcPr>
          <w:p w14:paraId="54C1060C" w14:textId="7F853E8E" w:rsidR="009F286A" w:rsidRPr="00005042" w:rsidRDefault="00037941" w:rsidP="00005042">
            <w:pPr>
              <w:tabs>
                <w:tab w:val="left" w:pos="109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05042">
              <w:rPr>
                <w:rFonts w:ascii="Times New Roman" w:hAnsi="Times New Roman" w:cs="Times New Roman"/>
                <w:color w:val="auto"/>
              </w:rPr>
              <w:t>1</w:t>
            </w:r>
          </w:p>
        </w:tc>
      </w:tr>
    </w:tbl>
    <w:p w14:paraId="3612F42A" w14:textId="77777777" w:rsidR="003A1FE3" w:rsidRPr="00005042" w:rsidRDefault="003A1FE3" w:rsidP="00005042">
      <w:pPr>
        <w:spacing w:line="480" w:lineRule="auto"/>
        <w:jc w:val="both"/>
        <w:rPr>
          <w:rFonts w:ascii="Times New Roman" w:hAnsi="Times New Roman" w:cs="Times New Roman"/>
          <w:b/>
          <w:color w:val="auto"/>
          <w:lang w:val="es-ES"/>
        </w:rPr>
      </w:pPr>
    </w:p>
    <w:p w14:paraId="4D5EBD5B" w14:textId="3245DB74" w:rsidR="00970A4D" w:rsidRPr="00F41A22" w:rsidRDefault="00970A4D" w:rsidP="00F41A2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102DB325" w14:textId="77777777" w:rsidR="003A1FE3" w:rsidRPr="00005042" w:rsidRDefault="003A1FE3"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Talento Humano.</w:t>
      </w:r>
      <w:r w:rsidRPr="00005042">
        <w:rPr>
          <w:rFonts w:ascii="Times New Roman" w:hAnsi="Times New Roman" w:cs="Times New Roman"/>
          <w:b/>
          <w:color w:val="auto"/>
        </w:rPr>
        <w:tab/>
      </w:r>
    </w:p>
    <w:p w14:paraId="443E5BA5" w14:textId="77777777" w:rsidR="003A1FE3" w:rsidRPr="00005042" w:rsidRDefault="003A1FE3" w:rsidP="00005042">
      <w:pPr>
        <w:spacing w:line="480" w:lineRule="auto"/>
        <w:jc w:val="both"/>
        <w:rPr>
          <w:rFonts w:ascii="Times New Roman" w:hAnsi="Times New Roman" w:cs="Times New Roman"/>
          <w:color w:val="FF0000"/>
        </w:rPr>
      </w:pPr>
    </w:p>
    <w:p w14:paraId="274EB48A" w14:textId="77777777" w:rsidR="003A1FE3" w:rsidRPr="00005042" w:rsidRDefault="003A1FE3" w:rsidP="00005042">
      <w:pPr>
        <w:spacing w:line="480" w:lineRule="auto"/>
        <w:jc w:val="both"/>
        <w:rPr>
          <w:rFonts w:ascii="Times New Roman" w:hAnsi="Times New Roman" w:cs="Times New Roman"/>
          <w:color w:val="auto"/>
        </w:rPr>
      </w:pPr>
      <w:r w:rsidRPr="00005042">
        <w:rPr>
          <w:rFonts w:ascii="Times New Roman" w:hAnsi="Times New Roman" w:cs="Times New Roman"/>
          <w:color w:val="FF0000"/>
        </w:rPr>
        <w:tab/>
      </w:r>
      <w:r w:rsidRPr="00005042">
        <w:rPr>
          <w:rFonts w:ascii="Times New Roman" w:hAnsi="Times New Roman" w:cs="Times New Roman"/>
          <w:color w:val="FF0000"/>
        </w:rPr>
        <w:tab/>
      </w:r>
      <w:r w:rsidRPr="00005042">
        <w:rPr>
          <w:rFonts w:ascii="Times New Roman" w:hAnsi="Times New Roman" w:cs="Times New Roman"/>
          <w:color w:val="auto"/>
        </w:rPr>
        <w:t>Descripción de las personas involucradas en el proceso.</w:t>
      </w:r>
    </w:p>
    <w:p w14:paraId="1170E5AE" w14:textId="0E69B64F" w:rsidR="003A1FE3" w:rsidRPr="00005042" w:rsidRDefault="00037941" w:rsidP="00005042">
      <w:pPr>
        <w:pStyle w:val="Prrafodelista"/>
        <w:numPr>
          <w:ilvl w:val="0"/>
          <w:numId w:val="5"/>
        </w:numPr>
        <w:spacing w:line="480" w:lineRule="auto"/>
        <w:jc w:val="both"/>
        <w:rPr>
          <w:rFonts w:ascii="Times New Roman" w:hAnsi="Times New Roman" w:cs="Times New Roman"/>
          <w:color w:val="auto"/>
        </w:rPr>
      </w:pPr>
      <w:r w:rsidRPr="00005042">
        <w:rPr>
          <w:rFonts w:ascii="Times New Roman" w:hAnsi="Times New Roman" w:cs="Times New Roman"/>
          <w:color w:val="auto"/>
        </w:rPr>
        <w:t>Estudiante: Edison Patricio Sandoval Tabango</w:t>
      </w:r>
      <w:r w:rsidR="009667F7">
        <w:rPr>
          <w:rFonts w:ascii="Times New Roman" w:hAnsi="Times New Roman" w:cs="Times New Roman"/>
          <w:color w:val="auto"/>
        </w:rPr>
        <w:t>.</w:t>
      </w:r>
    </w:p>
    <w:p w14:paraId="33280BFE" w14:textId="54682FAF" w:rsidR="003A1FE3" w:rsidRPr="00005042" w:rsidRDefault="003A1FE3" w:rsidP="00005042">
      <w:pPr>
        <w:pStyle w:val="Prrafodelista"/>
        <w:numPr>
          <w:ilvl w:val="0"/>
          <w:numId w:val="5"/>
        </w:numPr>
        <w:spacing w:line="480" w:lineRule="auto"/>
        <w:jc w:val="both"/>
        <w:rPr>
          <w:rFonts w:ascii="Times New Roman" w:hAnsi="Times New Roman" w:cs="Times New Roman"/>
          <w:color w:val="auto"/>
        </w:rPr>
      </w:pPr>
      <w:r w:rsidRPr="00005042">
        <w:rPr>
          <w:rFonts w:ascii="Times New Roman" w:hAnsi="Times New Roman" w:cs="Times New Roman"/>
          <w:color w:val="auto"/>
        </w:rPr>
        <w:t>Director de trabajo de grado</w:t>
      </w:r>
      <w:r w:rsidR="00037941" w:rsidRPr="00005042">
        <w:rPr>
          <w:rFonts w:ascii="Times New Roman" w:hAnsi="Times New Roman" w:cs="Times New Roman"/>
          <w:color w:val="auto"/>
        </w:rPr>
        <w:t xml:space="preserve">: </w:t>
      </w:r>
      <w:r w:rsidR="009667F7">
        <w:rPr>
          <w:rFonts w:ascii="Times New Roman" w:hAnsi="Times New Roman" w:cs="Times New Roman"/>
          <w:color w:val="auto"/>
        </w:rPr>
        <w:t>Chef Carlos Chávez.</w:t>
      </w:r>
    </w:p>
    <w:p w14:paraId="7AED0E6E" w14:textId="3BFA1EFF" w:rsidR="003A1FE3" w:rsidRPr="00005042" w:rsidRDefault="00037941" w:rsidP="00005042">
      <w:pPr>
        <w:pStyle w:val="Prrafodelista"/>
        <w:numPr>
          <w:ilvl w:val="0"/>
          <w:numId w:val="5"/>
        </w:numPr>
        <w:spacing w:line="480" w:lineRule="auto"/>
        <w:jc w:val="both"/>
        <w:rPr>
          <w:rFonts w:ascii="Times New Roman" w:hAnsi="Times New Roman" w:cs="Times New Roman"/>
          <w:color w:val="auto"/>
        </w:rPr>
      </w:pPr>
      <w:r w:rsidRPr="00005042">
        <w:rPr>
          <w:rFonts w:ascii="Times New Roman" w:hAnsi="Times New Roman" w:cs="Times New Roman"/>
          <w:color w:val="auto"/>
        </w:rPr>
        <w:t>Encuestados: Ana Gabriela Cachipuendo</w:t>
      </w:r>
      <w:r w:rsidR="009667F7">
        <w:rPr>
          <w:rFonts w:ascii="Times New Roman" w:hAnsi="Times New Roman" w:cs="Times New Roman"/>
          <w:color w:val="auto"/>
        </w:rPr>
        <w:t>.</w:t>
      </w:r>
    </w:p>
    <w:p w14:paraId="219E5211" w14:textId="0583EEFD" w:rsidR="00037941" w:rsidRPr="00005042" w:rsidRDefault="00037941" w:rsidP="00005042">
      <w:pPr>
        <w:spacing w:line="480" w:lineRule="auto"/>
        <w:ind w:left="4253"/>
        <w:jc w:val="both"/>
        <w:rPr>
          <w:rFonts w:ascii="Times New Roman" w:hAnsi="Times New Roman" w:cs="Times New Roman"/>
          <w:color w:val="auto"/>
        </w:rPr>
      </w:pPr>
      <w:r w:rsidRPr="00005042">
        <w:rPr>
          <w:rFonts w:ascii="Times New Roman" w:hAnsi="Times New Roman" w:cs="Times New Roman"/>
          <w:color w:val="auto"/>
        </w:rPr>
        <w:t>Katherine Sandoval</w:t>
      </w:r>
      <w:r w:rsidR="009667F7">
        <w:rPr>
          <w:rFonts w:ascii="Times New Roman" w:hAnsi="Times New Roman" w:cs="Times New Roman"/>
          <w:color w:val="auto"/>
        </w:rPr>
        <w:t>.</w:t>
      </w:r>
    </w:p>
    <w:p w14:paraId="414C774D" w14:textId="317404ED" w:rsidR="00037941" w:rsidRPr="00005042" w:rsidRDefault="00037941" w:rsidP="00005042">
      <w:pPr>
        <w:spacing w:line="480" w:lineRule="auto"/>
        <w:ind w:left="4253"/>
        <w:jc w:val="both"/>
        <w:rPr>
          <w:rFonts w:ascii="Times New Roman" w:hAnsi="Times New Roman" w:cs="Times New Roman"/>
          <w:color w:val="auto"/>
        </w:rPr>
      </w:pPr>
      <w:r w:rsidRPr="00005042">
        <w:rPr>
          <w:rFonts w:ascii="Times New Roman" w:hAnsi="Times New Roman" w:cs="Times New Roman"/>
          <w:color w:val="auto"/>
        </w:rPr>
        <w:t>Edison Sandoval</w:t>
      </w:r>
      <w:r w:rsidR="009667F7">
        <w:rPr>
          <w:rFonts w:ascii="Times New Roman" w:hAnsi="Times New Roman" w:cs="Times New Roman"/>
          <w:color w:val="auto"/>
        </w:rPr>
        <w:t>.</w:t>
      </w:r>
    </w:p>
    <w:p w14:paraId="4E5F50ED" w14:textId="2C272DD9" w:rsidR="00037941" w:rsidRPr="00005042" w:rsidRDefault="00037941" w:rsidP="00005042">
      <w:pPr>
        <w:spacing w:after="200" w:line="480" w:lineRule="auto"/>
        <w:jc w:val="left"/>
        <w:rPr>
          <w:rFonts w:ascii="Times New Roman" w:hAnsi="Times New Roman" w:cs="Times New Roman"/>
          <w:color w:val="FF0000"/>
        </w:rPr>
      </w:pPr>
      <w:r w:rsidRPr="00005042">
        <w:rPr>
          <w:rFonts w:ascii="Times New Roman" w:hAnsi="Times New Roman" w:cs="Times New Roman"/>
          <w:color w:val="FF0000"/>
        </w:rPr>
        <w:br w:type="page"/>
      </w:r>
    </w:p>
    <w:p w14:paraId="139E74E6" w14:textId="7341B09D" w:rsidR="009B65B8" w:rsidRPr="00005042" w:rsidRDefault="009A7933" w:rsidP="003E5ED2">
      <w:pPr>
        <w:pStyle w:val="Ttulo2"/>
        <w:numPr>
          <w:ilvl w:val="0"/>
          <w:numId w:val="0"/>
        </w:numPr>
      </w:pPr>
      <w:bookmarkStart w:id="53" w:name="_Toc105708955"/>
      <w:r w:rsidRPr="00005042">
        <w:t>3.4. Presupuesto</w:t>
      </w:r>
      <w:bookmarkEnd w:id="53"/>
    </w:p>
    <w:p w14:paraId="4986B6C8" w14:textId="77777777" w:rsidR="00970A4D" w:rsidRPr="00005042" w:rsidRDefault="00970A4D" w:rsidP="00005042">
      <w:pPr>
        <w:spacing w:line="480" w:lineRule="auto"/>
        <w:jc w:val="both"/>
        <w:rPr>
          <w:rFonts w:ascii="Times New Roman" w:hAnsi="Times New Roman" w:cs="Times New Roman"/>
          <w:b/>
        </w:rPr>
      </w:pPr>
    </w:p>
    <w:p w14:paraId="2FA4CADF" w14:textId="0F37BCFC" w:rsidR="00970A4D" w:rsidRPr="00005042" w:rsidRDefault="00970A4D" w:rsidP="00C5424B">
      <w:pPr>
        <w:pStyle w:val="Ttulo4"/>
      </w:pPr>
      <w:bookmarkStart w:id="54" w:name="_Toc105709039"/>
      <w:r w:rsidRPr="00005042">
        <w:t xml:space="preserve">Tabla </w:t>
      </w:r>
      <w:r w:rsidRPr="00005042">
        <w:fldChar w:fldCharType="begin"/>
      </w:r>
      <w:r w:rsidRPr="00005042">
        <w:instrText xml:space="preserve"> SEQ Tabla \* ARABIC </w:instrText>
      </w:r>
      <w:r w:rsidRPr="00005042">
        <w:fldChar w:fldCharType="separate"/>
      </w:r>
      <w:r w:rsidR="00B61346">
        <w:rPr>
          <w:noProof/>
        </w:rPr>
        <w:t>9</w:t>
      </w:r>
      <w:r w:rsidRPr="00005042">
        <w:fldChar w:fldCharType="end"/>
      </w:r>
      <w:r w:rsidRPr="00005042">
        <w:t>. Presupuesto para el PIG</w:t>
      </w:r>
      <w:bookmarkEnd w:id="54"/>
    </w:p>
    <w:tbl>
      <w:tblPr>
        <w:tblStyle w:val="Sombreadoclaro-nfasis4"/>
        <w:tblpPr w:leftFromText="141" w:rightFromText="141" w:vertAnchor="text" w:horzAnchor="margin" w:tblpXSpec="center" w:tblpY="39"/>
        <w:tblW w:w="8927" w:type="dxa"/>
        <w:tblLook w:val="04A0" w:firstRow="1" w:lastRow="0" w:firstColumn="1" w:lastColumn="0" w:noHBand="0" w:noVBand="1"/>
      </w:tblPr>
      <w:tblGrid>
        <w:gridCol w:w="544"/>
        <w:gridCol w:w="2819"/>
        <w:gridCol w:w="1736"/>
        <w:gridCol w:w="1941"/>
        <w:gridCol w:w="1887"/>
      </w:tblGrid>
      <w:tr w:rsidR="00037941" w:rsidRPr="00005042" w14:paraId="2A507E4B" w14:textId="77777777" w:rsidTr="00037941">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927" w:type="dxa"/>
            <w:gridSpan w:val="5"/>
            <w:noWrap/>
            <w:hideMark/>
          </w:tcPr>
          <w:p w14:paraId="7E1297A5" w14:textId="77777777" w:rsidR="00037941" w:rsidRPr="00005042" w:rsidRDefault="00037941" w:rsidP="00005042">
            <w:pPr>
              <w:spacing w:line="480" w:lineRule="auto"/>
              <w:rPr>
                <w:rFonts w:ascii="Times New Roman" w:eastAsia="Times New Roman" w:hAnsi="Times New Roman" w:cs="Times New Roman"/>
                <w:b w:val="0"/>
                <w:bCs w:val="0"/>
                <w:sz w:val="28"/>
                <w:szCs w:val="28"/>
                <w:lang w:eastAsia="es-ES"/>
              </w:rPr>
            </w:pPr>
            <w:r w:rsidRPr="00005042">
              <w:rPr>
                <w:rFonts w:ascii="Times New Roman" w:eastAsia="Times New Roman" w:hAnsi="Times New Roman" w:cs="Times New Roman"/>
                <w:b w:val="0"/>
                <w:bCs w:val="0"/>
                <w:sz w:val="28"/>
                <w:szCs w:val="28"/>
                <w:lang w:eastAsia="es-ES"/>
              </w:rPr>
              <w:t>PRESUPUESTO</w:t>
            </w:r>
          </w:p>
        </w:tc>
      </w:tr>
      <w:tr w:rsidR="00037941" w:rsidRPr="00005042" w14:paraId="2AECCF46"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927" w:type="dxa"/>
            <w:gridSpan w:val="5"/>
            <w:noWrap/>
            <w:hideMark/>
          </w:tcPr>
          <w:p w14:paraId="6D09C58E" w14:textId="77777777" w:rsidR="00037941" w:rsidRPr="00005042" w:rsidRDefault="00037941" w:rsidP="00005042">
            <w:pPr>
              <w:spacing w:line="480" w:lineRule="auto"/>
              <w:rPr>
                <w:rFonts w:ascii="Times New Roman" w:eastAsia="Times New Roman" w:hAnsi="Times New Roman" w:cs="Times New Roman"/>
                <w:b w:val="0"/>
                <w:bCs w:val="0"/>
                <w:i/>
                <w:iCs/>
                <w:sz w:val="22"/>
                <w:lang w:eastAsia="es-ES"/>
              </w:rPr>
            </w:pPr>
            <w:r w:rsidRPr="00005042">
              <w:rPr>
                <w:rFonts w:ascii="Times New Roman" w:eastAsia="Times New Roman" w:hAnsi="Times New Roman" w:cs="Times New Roman"/>
                <w:b w:val="0"/>
                <w:bCs w:val="0"/>
                <w:i/>
                <w:iCs/>
                <w:sz w:val="22"/>
                <w:lang w:eastAsia="es-ES"/>
              </w:rPr>
              <w:t xml:space="preserve">EQUIPO TECNOLOGICO </w:t>
            </w:r>
          </w:p>
        </w:tc>
      </w:tr>
      <w:tr w:rsidR="00037941" w:rsidRPr="00005042" w14:paraId="56BF005B" w14:textId="77777777" w:rsidTr="00037941">
        <w:trPr>
          <w:trHeight w:val="827"/>
        </w:trPr>
        <w:tc>
          <w:tcPr>
            <w:cnfStyle w:val="001000000000" w:firstRow="0" w:lastRow="0" w:firstColumn="1" w:lastColumn="0" w:oddVBand="0" w:evenVBand="0" w:oddHBand="0" w:evenHBand="0" w:firstRowFirstColumn="0" w:firstRowLastColumn="0" w:lastRowFirstColumn="0" w:lastRowLastColumn="0"/>
            <w:tcW w:w="544" w:type="dxa"/>
            <w:noWrap/>
            <w:hideMark/>
          </w:tcPr>
          <w:p w14:paraId="59D87F7A" w14:textId="77777777" w:rsidR="00037941" w:rsidRPr="00005042" w:rsidRDefault="00037941" w:rsidP="00005042">
            <w:pPr>
              <w:spacing w:line="480" w:lineRule="auto"/>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N°</w:t>
            </w:r>
          </w:p>
        </w:tc>
        <w:tc>
          <w:tcPr>
            <w:tcW w:w="2819" w:type="dxa"/>
            <w:noWrap/>
            <w:hideMark/>
          </w:tcPr>
          <w:p w14:paraId="619F5D5C" w14:textId="77777777"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 xml:space="preserve">DESCRIPCIÓN </w:t>
            </w:r>
          </w:p>
        </w:tc>
        <w:tc>
          <w:tcPr>
            <w:tcW w:w="1736" w:type="dxa"/>
            <w:noWrap/>
            <w:hideMark/>
          </w:tcPr>
          <w:p w14:paraId="39CD7DCB" w14:textId="77777777"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CANTIDAD</w:t>
            </w:r>
          </w:p>
        </w:tc>
        <w:tc>
          <w:tcPr>
            <w:tcW w:w="1941" w:type="dxa"/>
            <w:hideMark/>
          </w:tcPr>
          <w:p w14:paraId="1B5FB9C1" w14:textId="77777777"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 xml:space="preserve">VALOR UNITARIO </w:t>
            </w:r>
          </w:p>
        </w:tc>
        <w:tc>
          <w:tcPr>
            <w:tcW w:w="1887" w:type="dxa"/>
            <w:hideMark/>
          </w:tcPr>
          <w:p w14:paraId="4265CEE5" w14:textId="77777777"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 xml:space="preserve">VALOR TOTAL </w:t>
            </w:r>
          </w:p>
        </w:tc>
      </w:tr>
      <w:tr w:rsidR="00037941" w:rsidRPr="00005042" w14:paraId="6E3058EE"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44" w:type="dxa"/>
            <w:noWrap/>
            <w:hideMark/>
          </w:tcPr>
          <w:p w14:paraId="787D82BD"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w:t>
            </w:r>
          </w:p>
        </w:tc>
        <w:tc>
          <w:tcPr>
            <w:tcW w:w="2819" w:type="dxa"/>
            <w:noWrap/>
            <w:hideMark/>
          </w:tcPr>
          <w:p w14:paraId="020D8B25" w14:textId="68304E8E" w:rsidR="00037941" w:rsidRPr="00005042" w:rsidRDefault="00037941" w:rsidP="0000504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Computador de escritorio</w:t>
            </w:r>
          </w:p>
        </w:tc>
        <w:tc>
          <w:tcPr>
            <w:tcW w:w="1736" w:type="dxa"/>
            <w:noWrap/>
            <w:hideMark/>
          </w:tcPr>
          <w:p w14:paraId="5C9FAEEE"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w:t>
            </w:r>
          </w:p>
        </w:tc>
        <w:tc>
          <w:tcPr>
            <w:tcW w:w="1941" w:type="dxa"/>
            <w:noWrap/>
            <w:hideMark/>
          </w:tcPr>
          <w:p w14:paraId="7506CBE8" w14:textId="7B5A9004"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120.00</w:t>
            </w:r>
          </w:p>
        </w:tc>
        <w:tc>
          <w:tcPr>
            <w:tcW w:w="1887" w:type="dxa"/>
            <w:noWrap/>
            <w:hideMark/>
          </w:tcPr>
          <w:p w14:paraId="20C98642" w14:textId="6C932F6E"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$120,00</w:t>
            </w:r>
          </w:p>
        </w:tc>
      </w:tr>
      <w:tr w:rsidR="00037941" w:rsidRPr="00005042" w14:paraId="2D4F38BC" w14:textId="77777777" w:rsidTr="00037941">
        <w:trPr>
          <w:trHeight w:val="413"/>
        </w:trPr>
        <w:tc>
          <w:tcPr>
            <w:cnfStyle w:val="001000000000" w:firstRow="0" w:lastRow="0" w:firstColumn="1" w:lastColumn="0" w:oddVBand="0" w:evenVBand="0" w:oddHBand="0" w:evenHBand="0" w:firstRowFirstColumn="0" w:firstRowLastColumn="0" w:lastRowFirstColumn="0" w:lastRowLastColumn="0"/>
            <w:tcW w:w="544" w:type="dxa"/>
            <w:noWrap/>
            <w:hideMark/>
          </w:tcPr>
          <w:p w14:paraId="4FD0A330"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2</w:t>
            </w:r>
          </w:p>
        </w:tc>
        <w:tc>
          <w:tcPr>
            <w:tcW w:w="2819" w:type="dxa"/>
            <w:noWrap/>
            <w:hideMark/>
          </w:tcPr>
          <w:p w14:paraId="12114487" w14:textId="3E0738E7"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Internet</w:t>
            </w:r>
            <w:r w:rsidR="00970A4D" w:rsidRPr="00005042">
              <w:rPr>
                <w:rFonts w:ascii="Times New Roman" w:eastAsia="Times New Roman" w:hAnsi="Times New Roman" w:cs="Times New Roman"/>
                <w:sz w:val="22"/>
                <w:lang w:eastAsia="es-ES"/>
              </w:rPr>
              <w:t xml:space="preserve"> fijo</w:t>
            </w:r>
          </w:p>
        </w:tc>
        <w:tc>
          <w:tcPr>
            <w:tcW w:w="1736" w:type="dxa"/>
            <w:noWrap/>
            <w:hideMark/>
          </w:tcPr>
          <w:p w14:paraId="3B7EAB96" w14:textId="77777777"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w:t>
            </w:r>
          </w:p>
        </w:tc>
        <w:tc>
          <w:tcPr>
            <w:tcW w:w="1941" w:type="dxa"/>
            <w:noWrap/>
            <w:hideMark/>
          </w:tcPr>
          <w:p w14:paraId="05896A58" w14:textId="061DAA9D"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15.00</w:t>
            </w:r>
          </w:p>
        </w:tc>
        <w:tc>
          <w:tcPr>
            <w:tcW w:w="1887" w:type="dxa"/>
            <w:noWrap/>
            <w:hideMark/>
          </w:tcPr>
          <w:p w14:paraId="03C16513" w14:textId="20D339C1"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$15.00</w:t>
            </w:r>
          </w:p>
        </w:tc>
      </w:tr>
      <w:tr w:rsidR="00037941" w:rsidRPr="00005042" w14:paraId="769136EE"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040" w:type="dxa"/>
            <w:gridSpan w:val="4"/>
            <w:noWrap/>
            <w:hideMark/>
          </w:tcPr>
          <w:p w14:paraId="7F5BAE05" w14:textId="420BB425" w:rsidR="00037941" w:rsidRPr="00005042" w:rsidRDefault="00970A4D"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SUB</w:t>
            </w:r>
            <w:r w:rsidR="00037941" w:rsidRPr="00005042">
              <w:rPr>
                <w:rFonts w:ascii="Times New Roman" w:eastAsia="Times New Roman" w:hAnsi="Times New Roman" w:cs="Times New Roman"/>
                <w:sz w:val="22"/>
                <w:lang w:eastAsia="es-ES"/>
              </w:rPr>
              <w:t>TOTAL</w:t>
            </w:r>
          </w:p>
        </w:tc>
        <w:tc>
          <w:tcPr>
            <w:tcW w:w="1887" w:type="dxa"/>
            <w:noWrap/>
            <w:hideMark/>
          </w:tcPr>
          <w:p w14:paraId="7B2FDF2A" w14:textId="3430D68D"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$135,00</w:t>
            </w:r>
          </w:p>
        </w:tc>
      </w:tr>
      <w:tr w:rsidR="00037941" w:rsidRPr="00005042" w14:paraId="4A8743CD" w14:textId="77777777" w:rsidTr="00037941">
        <w:trPr>
          <w:trHeight w:val="413"/>
        </w:trPr>
        <w:tc>
          <w:tcPr>
            <w:cnfStyle w:val="001000000000" w:firstRow="0" w:lastRow="0" w:firstColumn="1" w:lastColumn="0" w:oddVBand="0" w:evenVBand="0" w:oddHBand="0" w:evenHBand="0" w:firstRowFirstColumn="0" w:firstRowLastColumn="0" w:lastRowFirstColumn="0" w:lastRowLastColumn="0"/>
            <w:tcW w:w="8927" w:type="dxa"/>
            <w:gridSpan w:val="5"/>
            <w:noWrap/>
            <w:hideMark/>
          </w:tcPr>
          <w:p w14:paraId="3BF53F39" w14:textId="77777777" w:rsidR="00037941" w:rsidRPr="00005042" w:rsidRDefault="00037941" w:rsidP="00005042">
            <w:pPr>
              <w:spacing w:line="480" w:lineRule="auto"/>
              <w:rPr>
                <w:rFonts w:ascii="Times New Roman" w:eastAsia="Times New Roman" w:hAnsi="Times New Roman" w:cs="Times New Roman"/>
                <w:b w:val="0"/>
                <w:bCs w:val="0"/>
                <w:i/>
                <w:iCs/>
                <w:sz w:val="22"/>
                <w:lang w:eastAsia="es-ES"/>
              </w:rPr>
            </w:pPr>
            <w:r w:rsidRPr="00005042">
              <w:rPr>
                <w:rFonts w:ascii="Times New Roman" w:eastAsia="Times New Roman" w:hAnsi="Times New Roman" w:cs="Times New Roman"/>
                <w:b w:val="0"/>
                <w:bCs w:val="0"/>
                <w:i/>
                <w:iCs/>
                <w:sz w:val="22"/>
                <w:lang w:eastAsia="es-ES"/>
              </w:rPr>
              <w:t xml:space="preserve">SUMINISTROS </w:t>
            </w:r>
          </w:p>
        </w:tc>
      </w:tr>
      <w:tr w:rsidR="00037941" w:rsidRPr="00005042" w14:paraId="0ED93D33"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44" w:type="dxa"/>
            <w:noWrap/>
            <w:hideMark/>
          </w:tcPr>
          <w:p w14:paraId="4240DDFF"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4</w:t>
            </w:r>
          </w:p>
        </w:tc>
        <w:tc>
          <w:tcPr>
            <w:tcW w:w="2819" w:type="dxa"/>
            <w:noWrap/>
            <w:hideMark/>
          </w:tcPr>
          <w:p w14:paraId="4D916743" w14:textId="361ECC89" w:rsidR="00037941" w:rsidRPr="00005042" w:rsidRDefault="00037941" w:rsidP="0000504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 xml:space="preserve">Resma de papel </w:t>
            </w:r>
            <w:r w:rsidR="00970A4D" w:rsidRPr="00005042">
              <w:rPr>
                <w:rFonts w:ascii="Times New Roman" w:eastAsia="Times New Roman" w:hAnsi="Times New Roman" w:cs="Times New Roman"/>
                <w:sz w:val="22"/>
                <w:lang w:eastAsia="es-ES"/>
              </w:rPr>
              <w:t>bond</w:t>
            </w:r>
          </w:p>
        </w:tc>
        <w:tc>
          <w:tcPr>
            <w:tcW w:w="1736" w:type="dxa"/>
            <w:noWrap/>
            <w:hideMark/>
          </w:tcPr>
          <w:p w14:paraId="5E335732"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w:t>
            </w:r>
          </w:p>
        </w:tc>
        <w:tc>
          <w:tcPr>
            <w:tcW w:w="1941" w:type="dxa"/>
            <w:noWrap/>
            <w:hideMark/>
          </w:tcPr>
          <w:p w14:paraId="72A4FB8B"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3,5</w:t>
            </w:r>
          </w:p>
        </w:tc>
        <w:tc>
          <w:tcPr>
            <w:tcW w:w="1887" w:type="dxa"/>
            <w:noWrap/>
            <w:hideMark/>
          </w:tcPr>
          <w:p w14:paraId="3E52F04B"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$3,50</w:t>
            </w:r>
          </w:p>
        </w:tc>
      </w:tr>
      <w:tr w:rsidR="00037941" w:rsidRPr="00005042" w14:paraId="2BFA3D4E" w14:textId="77777777" w:rsidTr="00037941">
        <w:trPr>
          <w:trHeight w:val="413"/>
        </w:trPr>
        <w:tc>
          <w:tcPr>
            <w:cnfStyle w:val="001000000000" w:firstRow="0" w:lastRow="0" w:firstColumn="1" w:lastColumn="0" w:oddVBand="0" w:evenVBand="0" w:oddHBand="0" w:evenHBand="0" w:firstRowFirstColumn="0" w:firstRowLastColumn="0" w:lastRowFirstColumn="0" w:lastRowLastColumn="0"/>
            <w:tcW w:w="544" w:type="dxa"/>
            <w:noWrap/>
            <w:hideMark/>
          </w:tcPr>
          <w:p w14:paraId="3F0D79BC"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5</w:t>
            </w:r>
          </w:p>
        </w:tc>
        <w:tc>
          <w:tcPr>
            <w:tcW w:w="2819" w:type="dxa"/>
            <w:noWrap/>
            <w:hideMark/>
          </w:tcPr>
          <w:p w14:paraId="03040195" w14:textId="214ECD37" w:rsidR="00037941" w:rsidRPr="00005042" w:rsidRDefault="00970A4D"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I</w:t>
            </w:r>
            <w:r w:rsidR="00037941" w:rsidRPr="00005042">
              <w:rPr>
                <w:rFonts w:ascii="Times New Roman" w:eastAsia="Times New Roman" w:hAnsi="Times New Roman" w:cs="Times New Roman"/>
                <w:sz w:val="22"/>
                <w:lang w:eastAsia="es-ES"/>
              </w:rPr>
              <w:t xml:space="preserve">mpresiones </w:t>
            </w:r>
            <w:r w:rsidRPr="00005042">
              <w:rPr>
                <w:rFonts w:ascii="Times New Roman" w:eastAsia="Times New Roman" w:hAnsi="Times New Roman" w:cs="Times New Roman"/>
                <w:sz w:val="22"/>
                <w:lang w:eastAsia="es-ES"/>
              </w:rPr>
              <w:t>del proyecto</w:t>
            </w:r>
          </w:p>
        </w:tc>
        <w:tc>
          <w:tcPr>
            <w:tcW w:w="1736" w:type="dxa"/>
            <w:noWrap/>
            <w:hideMark/>
          </w:tcPr>
          <w:p w14:paraId="4BBD7444" w14:textId="77777777"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2</w:t>
            </w:r>
          </w:p>
        </w:tc>
        <w:tc>
          <w:tcPr>
            <w:tcW w:w="1941" w:type="dxa"/>
            <w:noWrap/>
            <w:hideMark/>
          </w:tcPr>
          <w:p w14:paraId="3E2224F4" w14:textId="3258DF7F"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7.00</w:t>
            </w:r>
          </w:p>
        </w:tc>
        <w:tc>
          <w:tcPr>
            <w:tcW w:w="1887" w:type="dxa"/>
            <w:noWrap/>
            <w:hideMark/>
          </w:tcPr>
          <w:p w14:paraId="3EF083BA" w14:textId="6F1142EC"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$14,00</w:t>
            </w:r>
          </w:p>
        </w:tc>
      </w:tr>
      <w:tr w:rsidR="00037941" w:rsidRPr="00005042" w14:paraId="317BCB1D"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544" w:type="dxa"/>
            <w:noWrap/>
            <w:hideMark/>
          </w:tcPr>
          <w:p w14:paraId="3A0E9ECC"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6</w:t>
            </w:r>
          </w:p>
        </w:tc>
        <w:tc>
          <w:tcPr>
            <w:tcW w:w="2819" w:type="dxa"/>
            <w:noWrap/>
            <w:hideMark/>
          </w:tcPr>
          <w:p w14:paraId="5DEEBA32" w14:textId="59F8EF75" w:rsidR="00037941" w:rsidRPr="00005042" w:rsidRDefault="00970A4D" w:rsidP="0000504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E</w:t>
            </w:r>
            <w:r w:rsidR="00037941" w:rsidRPr="00005042">
              <w:rPr>
                <w:rFonts w:ascii="Times New Roman" w:eastAsia="Times New Roman" w:hAnsi="Times New Roman" w:cs="Times New Roman"/>
                <w:sz w:val="22"/>
                <w:lang w:eastAsia="es-ES"/>
              </w:rPr>
              <w:t xml:space="preserve">mpastados </w:t>
            </w:r>
            <w:r w:rsidRPr="00005042">
              <w:rPr>
                <w:rFonts w:ascii="Times New Roman" w:eastAsia="Times New Roman" w:hAnsi="Times New Roman" w:cs="Times New Roman"/>
                <w:sz w:val="22"/>
                <w:lang w:eastAsia="es-ES"/>
              </w:rPr>
              <w:t>del proyecto</w:t>
            </w:r>
          </w:p>
        </w:tc>
        <w:tc>
          <w:tcPr>
            <w:tcW w:w="1736" w:type="dxa"/>
            <w:noWrap/>
            <w:hideMark/>
          </w:tcPr>
          <w:p w14:paraId="2A69F1F2"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2</w:t>
            </w:r>
          </w:p>
        </w:tc>
        <w:tc>
          <w:tcPr>
            <w:tcW w:w="1941" w:type="dxa"/>
            <w:noWrap/>
            <w:hideMark/>
          </w:tcPr>
          <w:p w14:paraId="3D73AC54" w14:textId="4A92C41A"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10.00</w:t>
            </w:r>
          </w:p>
        </w:tc>
        <w:tc>
          <w:tcPr>
            <w:tcW w:w="1887" w:type="dxa"/>
            <w:noWrap/>
            <w:hideMark/>
          </w:tcPr>
          <w:p w14:paraId="19A6DD12" w14:textId="590E2CFC"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$20,00</w:t>
            </w:r>
          </w:p>
        </w:tc>
      </w:tr>
      <w:tr w:rsidR="00037941" w:rsidRPr="00005042" w14:paraId="336842B7" w14:textId="77777777" w:rsidTr="00037941">
        <w:trPr>
          <w:trHeight w:val="413"/>
        </w:trPr>
        <w:tc>
          <w:tcPr>
            <w:cnfStyle w:val="001000000000" w:firstRow="0" w:lastRow="0" w:firstColumn="1" w:lastColumn="0" w:oddVBand="0" w:evenVBand="0" w:oddHBand="0" w:evenHBand="0" w:firstRowFirstColumn="0" w:firstRowLastColumn="0" w:lastRowFirstColumn="0" w:lastRowLastColumn="0"/>
            <w:tcW w:w="7040" w:type="dxa"/>
            <w:gridSpan w:val="4"/>
            <w:hideMark/>
          </w:tcPr>
          <w:p w14:paraId="752BEDA0" w14:textId="560AB7BF" w:rsidR="00037941" w:rsidRPr="00005042" w:rsidRDefault="00970A4D"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SUB</w:t>
            </w:r>
            <w:r w:rsidR="00037941" w:rsidRPr="00005042">
              <w:rPr>
                <w:rFonts w:ascii="Times New Roman" w:eastAsia="Times New Roman" w:hAnsi="Times New Roman" w:cs="Times New Roman"/>
                <w:sz w:val="22"/>
                <w:lang w:eastAsia="es-ES"/>
              </w:rPr>
              <w:t>TOTAL</w:t>
            </w:r>
          </w:p>
        </w:tc>
        <w:tc>
          <w:tcPr>
            <w:tcW w:w="1887" w:type="dxa"/>
            <w:noWrap/>
            <w:hideMark/>
          </w:tcPr>
          <w:p w14:paraId="31480804" w14:textId="0D601603"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$37,50</w:t>
            </w:r>
          </w:p>
        </w:tc>
      </w:tr>
      <w:tr w:rsidR="00037941" w:rsidRPr="00005042" w14:paraId="206DE79E"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8927" w:type="dxa"/>
            <w:gridSpan w:val="5"/>
            <w:hideMark/>
          </w:tcPr>
          <w:p w14:paraId="048FEC6E" w14:textId="16E60068" w:rsidR="00037941" w:rsidRPr="00005042" w:rsidRDefault="00037941" w:rsidP="00005042">
            <w:pPr>
              <w:spacing w:line="480" w:lineRule="auto"/>
              <w:rPr>
                <w:rFonts w:ascii="Times New Roman" w:eastAsia="Times New Roman" w:hAnsi="Times New Roman" w:cs="Times New Roman"/>
                <w:b w:val="0"/>
                <w:bCs w:val="0"/>
                <w:i/>
                <w:iCs/>
                <w:sz w:val="22"/>
                <w:lang w:eastAsia="es-ES"/>
              </w:rPr>
            </w:pPr>
            <w:r w:rsidRPr="00005042">
              <w:rPr>
                <w:rFonts w:ascii="Times New Roman" w:eastAsia="Times New Roman" w:hAnsi="Times New Roman" w:cs="Times New Roman"/>
                <w:b w:val="0"/>
                <w:bCs w:val="0"/>
                <w:i/>
                <w:iCs/>
                <w:sz w:val="22"/>
                <w:lang w:eastAsia="es-ES"/>
              </w:rPr>
              <w:t xml:space="preserve">DERECHOS DE GRADO </w:t>
            </w:r>
          </w:p>
        </w:tc>
      </w:tr>
      <w:tr w:rsidR="00037941" w:rsidRPr="00005042" w14:paraId="31E7BE4F" w14:textId="77777777" w:rsidTr="00037941">
        <w:trPr>
          <w:trHeight w:val="847"/>
        </w:trPr>
        <w:tc>
          <w:tcPr>
            <w:cnfStyle w:val="001000000000" w:firstRow="0" w:lastRow="0" w:firstColumn="1" w:lastColumn="0" w:oddVBand="0" w:evenVBand="0" w:oddHBand="0" w:evenHBand="0" w:firstRowFirstColumn="0" w:firstRowLastColumn="0" w:lastRowFirstColumn="0" w:lastRowLastColumn="0"/>
            <w:tcW w:w="544" w:type="dxa"/>
            <w:noWrap/>
            <w:hideMark/>
          </w:tcPr>
          <w:p w14:paraId="335B5FF5" w14:textId="77777777" w:rsidR="00037941" w:rsidRPr="00005042" w:rsidRDefault="00037941"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8</w:t>
            </w:r>
          </w:p>
        </w:tc>
        <w:tc>
          <w:tcPr>
            <w:tcW w:w="2819" w:type="dxa"/>
            <w:hideMark/>
          </w:tcPr>
          <w:p w14:paraId="537CFF63" w14:textId="516F9DF5" w:rsidR="00037941" w:rsidRPr="00005042" w:rsidRDefault="00037941" w:rsidP="0000504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 xml:space="preserve">Proyecto </w:t>
            </w:r>
            <w:r w:rsidR="00970A4D" w:rsidRPr="00005042">
              <w:rPr>
                <w:rFonts w:ascii="Times New Roman" w:eastAsia="Times New Roman" w:hAnsi="Times New Roman" w:cs="Times New Roman"/>
                <w:sz w:val="22"/>
                <w:lang w:eastAsia="es-ES"/>
              </w:rPr>
              <w:t>Integrador de G</w:t>
            </w:r>
            <w:r w:rsidRPr="00005042">
              <w:rPr>
                <w:rFonts w:ascii="Times New Roman" w:eastAsia="Times New Roman" w:hAnsi="Times New Roman" w:cs="Times New Roman"/>
                <w:sz w:val="22"/>
                <w:lang w:eastAsia="es-ES"/>
              </w:rPr>
              <w:t xml:space="preserve">rado </w:t>
            </w:r>
          </w:p>
        </w:tc>
        <w:tc>
          <w:tcPr>
            <w:tcW w:w="1736" w:type="dxa"/>
            <w:noWrap/>
            <w:hideMark/>
          </w:tcPr>
          <w:p w14:paraId="7D5E5A71" w14:textId="77777777"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1</w:t>
            </w:r>
          </w:p>
        </w:tc>
        <w:tc>
          <w:tcPr>
            <w:tcW w:w="1941" w:type="dxa"/>
            <w:noWrap/>
            <w:hideMark/>
          </w:tcPr>
          <w:p w14:paraId="27C0AD51" w14:textId="77777777"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300</w:t>
            </w:r>
          </w:p>
        </w:tc>
        <w:tc>
          <w:tcPr>
            <w:tcW w:w="1887" w:type="dxa"/>
            <w:noWrap/>
            <w:hideMark/>
          </w:tcPr>
          <w:p w14:paraId="25C5D777" w14:textId="77777777" w:rsidR="00037941" w:rsidRPr="00005042" w:rsidRDefault="00037941"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$300,00</w:t>
            </w:r>
          </w:p>
        </w:tc>
      </w:tr>
      <w:tr w:rsidR="00037941" w:rsidRPr="00005042" w14:paraId="449B0E1E" w14:textId="77777777" w:rsidTr="00037941">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7040" w:type="dxa"/>
            <w:gridSpan w:val="4"/>
            <w:noWrap/>
            <w:hideMark/>
          </w:tcPr>
          <w:p w14:paraId="227C9A84" w14:textId="7437FF16" w:rsidR="00037941" w:rsidRPr="00005042" w:rsidRDefault="00970A4D" w:rsidP="00005042">
            <w:pPr>
              <w:spacing w:line="480" w:lineRule="auto"/>
              <w:jc w:val="right"/>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SUB</w:t>
            </w:r>
            <w:r w:rsidR="00037941" w:rsidRPr="00005042">
              <w:rPr>
                <w:rFonts w:ascii="Times New Roman" w:eastAsia="Times New Roman" w:hAnsi="Times New Roman" w:cs="Times New Roman"/>
                <w:sz w:val="22"/>
                <w:lang w:eastAsia="es-ES"/>
              </w:rPr>
              <w:t xml:space="preserve">TOTAL </w:t>
            </w:r>
          </w:p>
        </w:tc>
        <w:tc>
          <w:tcPr>
            <w:tcW w:w="1887" w:type="dxa"/>
            <w:noWrap/>
            <w:hideMark/>
          </w:tcPr>
          <w:p w14:paraId="21408E2D" w14:textId="77777777" w:rsidR="00037941" w:rsidRPr="00005042" w:rsidRDefault="00037941" w:rsidP="00005042">
            <w:pPr>
              <w:spacing w:line="48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2"/>
                <w:lang w:eastAsia="es-ES"/>
              </w:rPr>
            </w:pPr>
            <w:r w:rsidRPr="00005042">
              <w:rPr>
                <w:rFonts w:ascii="Times New Roman" w:eastAsia="Times New Roman" w:hAnsi="Times New Roman" w:cs="Times New Roman"/>
                <w:sz w:val="22"/>
                <w:lang w:eastAsia="es-ES"/>
              </w:rPr>
              <w:t>$300,00</w:t>
            </w:r>
          </w:p>
        </w:tc>
      </w:tr>
      <w:tr w:rsidR="00037941" w:rsidRPr="00005042" w14:paraId="37448BC1" w14:textId="77777777" w:rsidTr="00037941">
        <w:trPr>
          <w:trHeight w:val="434"/>
        </w:trPr>
        <w:tc>
          <w:tcPr>
            <w:cnfStyle w:val="001000000000" w:firstRow="0" w:lastRow="0" w:firstColumn="1" w:lastColumn="0" w:oddVBand="0" w:evenVBand="0" w:oddHBand="0" w:evenHBand="0" w:firstRowFirstColumn="0" w:firstRowLastColumn="0" w:lastRowFirstColumn="0" w:lastRowLastColumn="0"/>
            <w:tcW w:w="7040" w:type="dxa"/>
            <w:gridSpan w:val="4"/>
            <w:noWrap/>
            <w:hideMark/>
          </w:tcPr>
          <w:p w14:paraId="0B797077" w14:textId="77777777" w:rsidR="00037941" w:rsidRPr="00005042" w:rsidRDefault="00037941" w:rsidP="00005042">
            <w:pPr>
              <w:spacing w:line="480" w:lineRule="auto"/>
              <w:rPr>
                <w:rFonts w:ascii="Times New Roman" w:eastAsia="Times New Roman" w:hAnsi="Times New Roman" w:cs="Times New Roman"/>
                <w:bCs w:val="0"/>
                <w:i/>
                <w:lang w:eastAsia="es-ES"/>
              </w:rPr>
            </w:pPr>
            <w:r w:rsidRPr="00005042">
              <w:rPr>
                <w:rFonts w:ascii="Times New Roman" w:eastAsia="Times New Roman" w:hAnsi="Times New Roman" w:cs="Times New Roman"/>
                <w:bCs w:val="0"/>
                <w:i/>
                <w:lang w:eastAsia="es-ES"/>
              </w:rPr>
              <w:t>TOTAL PRESUPUESTO</w:t>
            </w:r>
          </w:p>
        </w:tc>
        <w:tc>
          <w:tcPr>
            <w:tcW w:w="1887" w:type="dxa"/>
            <w:noWrap/>
            <w:hideMark/>
          </w:tcPr>
          <w:p w14:paraId="4CDC375B" w14:textId="04FED56B" w:rsidR="00037941" w:rsidRPr="00005042" w:rsidRDefault="00970A4D" w:rsidP="00005042">
            <w:pPr>
              <w:spacing w:line="48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005042">
              <w:rPr>
                <w:rFonts w:ascii="Times New Roman" w:eastAsia="Times New Roman" w:hAnsi="Times New Roman" w:cs="Times New Roman"/>
                <w:lang w:eastAsia="es-ES"/>
              </w:rPr>
              <w:t>$472</w:t>
            </w:r>
            <w:r w:rsidR="00037941" w:rsidRPr="00005042">
              <w:rPr>
                <w:rFonts w:ascii="Times New Roman" w:eastAsia="Times New Roman" w:hAnsi="Times New Roman" w:cs="Times New Roman"/>
                <w:lang w:eastAsia="es-ES"/>
              </w:rPr>
              <w:t>,50</w:t>
            </w:r>
          </w:p>
        </w:tc>
      </w:tr>
    </w:tbl>
    <w:p w14:paraId="49BC82FE" w14:textId="77777777" w:rsidR="00970A4D" w:rsidRPr="00005042" w:rsidRDefault="00970A4D" w:rsidP="00005042">
      <w:pPr>
        <w:pStyle w:val="Descripcin"/>
        <w:spacing w:line="480" w:lineRule="auto"/>
        <w:rPr>
          <w:rFonts w:ascii="Times New Roman" w:hAnsi="Times New Roman" w:cs="Times New Roman"/>
          <w:b w:val="0"/>
          <w:color w:val="auto"/>
        </w:rPr>
      </w:pPr>
    </w:p>
    <w:p w14:paraId="32F70661" w14:textId="77777777" w:rsidR="00970A4D" w:rsidRPr="00005042" w:rsidRDefault="00970A4D" w:rsidP="00005042">
      <w:pPr>
        <w:pStyle w:val="Descripcin"/>
        <w:spacing w:line="480" w:lineRule="auto"/>
        <w:rPr>
          <w:rFonts w:ascii="Times New Roman" w:hAnsi="Times New Roman" w:cs="Times New Roman"/>
          <w:b w:val="0"/>
          <w:color w:val="auto"/>
        </w:rPr>
      </w:pPr>
      <w:r w:rsidRPr="00005042">
        <w:rPr>
          <w:rFonts w:ascii="Times New Roman" w:hAnsi="Times New Roman" w:cs="Times New Roman"/>
          <w:b w:val="0"/>
          <w:color w:val="auto"/>
        </w:rPr>
        <w:t>Elaborado por: Edison Sandoval</w:t>
      </w:r>
    </w:p>
    <w:p w14:paraId="618EFB54" w14:textId="77777777" w:rsidR="00F41A22" w:rsidRPr="00005042" w:rsidRDefault="00F41A22" w:rsidP="00005042">
      <w:pPr>
        <w:spacing w:after="200" w:line="480" w:lineRule="auto"/>
        <w:jc w:val="left"/>
        <w:rPr>
          <w:rFonts w:ascii="Times New Roman" w:hAnsi="Times New Roman" w:cs="Times New Roman"/>
          <w:b/>
        </w:rPr>
      </w:pPr>
    </w:p>
    <w:p w14:paraId="6745C9BD" w14:textId="19EAD3E0" w:rsidR="00984348" w:rsidRPr="00005042" w:rsidRDefault="009B65B8" w:rsidP="003E5ED2">
      <w:pPr>
        <w:pStyle w:val="Ttulo2"/>
        <w:numPr>
          <w:ilvl w:val="0"/>
          <w:numId w:val="0"/>
        </w:numPr>
      </w:pPr>
      <w:bookmarkStart w:id="55" w:name="_Toc105708956"/>
      <w:r w:rsidRPr="00005042">
        <w:t xml:space="preserve">3.5. </w:t>
      </w:r>
      <w:r w:rsidR="009A7933" w:rsidRPr="00005042">
        <w:t>Desarrollo de la propuesta</w:t>
      </w:r>
      <w:bookmarkEnd w:id="55"/>
    </w:p>
    <w:p w14:paraId="5A27B1BF" w14:textId="77777777" w:rsidR="00984348" w:rsidRPr="00005042" w:rsidRDefault="00984348" w:rsidP="00005042">
      <w:pPr>
        <w:spacing w:after="200" w:line="480" w:lineRule="auto"/>
        <w:jc w:val="left"/>
        <w:rPr>
          <w:rFonts w:ascii="Times New Roman" w:hAnsi="Times New Roman" w:cs="Times New Roman"/>
          <w:b/>
        </w:rPr>
      </w:pPr>
      <w:r w:rsidRPr="00005042">
        <w:rPr>
          <w:rFonts w:ascii="Times New Roman" w:hAnsi="Times New Roman" w:cs="Times New Roman"/>
          <w:b/>
        </w:rPr>
        <w:br w:type="page"/>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857664" w:rsidRPr="00005042" w14:paraId="377F3DED" w14:textId="77777777" w:rsidTr="00B63FE3">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332763AE" w14:textId="150C5C82" w:rsidR="00857664" w:rsidRPr="00005042" w:rsidRDefault="00857664"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28384" behindDoc="0" locked="0" layoutInCell="1" allowOverlap="1" wp14:anchorId="125D7776" wp14:editId="0CC636C8">
                  <wp:simplePos x="1247775" y="1085850"/>
                  <wp:positionH relativeFrom="margin">
                    <wp:posOffset>217805</wp:posOffset>
                  </wp:positionH>
                  <wp:positionV relativeFrom="margin">
                    <wp:posOffset>302895</wp:posOffset>
                  </wp:positionV>
                  <wp:extent cx="1049020" cy="935990"/>
                  <wp:effectExtent l="76200" t="76200" r="132080" b="13081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7EFFCC21" w14:textId="77777777" w:rsidR="00857664" w:rsidRPr="005464B7" w:rsidRDefault="00857664"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5903084D" w14:textId="36471024" w:rsidR="00857664" w:rsidRPr="00005042" w:rsidRDefault="00857664"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64625387" w14:textId="77777777" w:rsidR="00857664" w:rsidRPr="00005042" w:rsidRDefault="00857664"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2B2B4EEA" w14:textId="256B7692" w:rsidR="00857664" w:rsidRPr="00005042" w:rsidRDefault="00857664"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857664" w:rsidRPr="00005042" w14:paraId="56B4288C" w14:textId="77777777" w:rsidTr="00B63FE3">
        <w:trPr>
          <w:trHeight w:val="170"/>
        </w:trPr>
        <w:tc>
          <w:tcPr>
            <w:tcW w:w="0" w:type="auto"/>
            <w:vMerge/>
            <w:tcBorders>
              <w:top w:val="nil"/>
              <w:left w:val="single" w:sz="4" w:space="0" w:color="auto"/>
              <w:bottom w:val="single" w:sz="4" w:space="0" w:color="000000"/>
              <w:right w:val="single" w:sz="4" w:space="0" w:color="auto"/>
            </w:tcBorders>
          </w:tcPr>
          <w:p w14:paraId="27777B8D" w14:textId="77777777" w:rsidR="00857664" w:rsidRPr="00005042" w:rsidRDefault="00857664"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DCB8A85" w14:textId="77777777" w:rsidR="00857664" w:rsidRPr="00005042" w:rsidRDefault="00857664"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748DCFED" w14:textId="77777777" w:rsidR="00857664" w:rsidRPr="00005042" w:rsidRDefault="00857664"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7F6EBF77" w14:textId="77777777" w:rsidR="00857664" w:rsidRPr="00005042" w:rsidRDefault="00857664"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857664" w:rsidRPr="00005042" w14:paraId="180926F9" w14:textId="77777777" w:rsidTr="00B63FE3">
        <w:trPr>
          <w:trHeight w:val="172"/>
        </w:trPr>
        <w:tc>
          <w:tcPr>
            <w:tcW w:w="0" w:type="auto"/>
            <w:vMerge/>
            <w:tcBorders>
              <w:top w:val="nil"/>
              <w:left w:val="single" w:sz="4" w:space="0" w:color="auto"/>
              <w:bottom w:val="single" w:sz="4" w:space="0" w:color="000000"/>
              <w:right w:val="single" w:sz="4" w:space="0" w:color="auto"/>
            </w:tcBorders>
          </w:tcPr>
          <w:p w14:paraId="5884677D" w14:textId="77777777" w:rsidR="00857664" w:rsidRPr="00005042" w:rsidRDefault="00857664"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A82FE13" w14:textId="5F42FC2F" w:rsidR="00857664" w:rsidRPr="00005042" w:rsidRDefault="00857664"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3E5A0CAC" w14:textId="77777777" w:rsidR="00857664" w:rsidRPr="00005042" w:rsidRDefault="00857664"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1FA5004C" w14:textId="220B5BC7" w:rsidR="00857664" w:rsidRPr="00005042" w:rsidRDefault="00857664"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857664" w:rsidRPr="00005042" w14:paraId="5ACA0FE8" w14:textId="77777777" w:rsidTr="00B63FE3">
        <w:trPr>
          <w:trHeight w:val="42"/>
        </w:trPr>
        <w:tc>
          <w:tcPr>
            <w:tcW w:w="0" w:type="auto"/>
            <w:vMerge/>
            <w:tcBorders>
              <w:top w:val="nil"/>
              <w:left w:val="single" w:sz="4" w:space="0" w:color="auto"/>
              <w:bottom w:val="single" w:sz="4" w:space="0" w:color="000000"/>
              <w:right w:val="single" w:sz="4" w:space="0" w:color="auto"/>
            </w:tcBorders>
          </w:tcPr>
          <w:p w14:paraId="3228DD40" w14:textId="77777777" w:rsidR="00857664" w:rsidRPr="00005042" w:rsidRDefault="00857664"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64BC9BF7" w14:textId="77777777" w:rsidR="00857664" w:rsidRPr="00005042" w:rsidRDefault="00857664"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32B84A04" w14:textId="77777777" w:rsidR="00857664" w:rsidRPr="00005042" w:rsidRDefault="00857664" w:rsidP="00005042">
            <w:pPr>
              <w:spacing w:line="480" w:lineRule="auto"/>
              <w:rPr>
                <w:rFonts w:ascii="Times New Roman" w:eastAsia="Arial" w:hAnsi="Times New Roman" w:cs="Times New Roman"/>
                <w:b/>
                <w:lang w:val="es-US"/>
              </w:rPr>
            </w:pPr>
          </w:p>
          <w:p w14:paraId="62FC5BE2" w14:textId="77777777" w:rsidR="00857664" w:rsidRPr="00005042" w:rsidRDefault="00857664"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065DE48B" w14:textId="77777777" w:rsidR="00857664" w:rsidRPr="00005042" w:rsidRDefault="00857664" w:rsidP="00005042">
            <w:pPr>
              <w:spacing w:line="480" w:lineRule="auto"/>
              <w:ind w:right="43"/>
              <w:rPr>
                <w:rFonts w:ascii="Times New Roman" w:hAnsi="Times New Roman" w:cs="Times New Roman"/>
                <w:lang w:val="es-US"/>
              </w:rPr>
            </w:pPr>
          </w:p>
          <w:p w14:paraId="5B154A23" w14:textId="1277F37A" w:rsidR="00857664" w:rsidRPr="00005042" w:rsidRDefault="00857664" w:rsidP="000E3CFB">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 xml:space="preserve">1 de </w:t>
            </w:r>
            <w:r w:rsidR="000E3CFB">
              <w:rPr>
                <w:rFonts w:ascii="Times New Roman" w:eastAsia="Arial" w:hAnsi="Times New Roman" w:cs="Times New Roman"/>
                <w:lang w:val="es-US"/>
              </w:rPr>
              <w:t>21</w:t>
            </w:r>
          </w:p>
        </w:tc>
      </w:tr>
    </w:tbl>
    <w:p w14:paraId="2235A3F3" w14:textId="77777777" w:rsidR="009B65B8" w:rsidRPr="00005042" w:rsidRDefault="009B65B8" w:rsidP="00005042">
      <w:pPr>
        <w:spacing w:line="480" w:lineRule="auto"/>
        <w:jc w:val="both"/>
        <w:rPr>
          <w:rFonts w:ascii="Times New Roman" w:hAnsi="Times New Roman" w:cs="Times New Roman"/>
          <w:b/>
        </w:rPr>
      </w:pPr>
    </w:p>
    <w:p w14:paraId="4456E313" w14:textId="77777777" w:rsidR="00551418" w:rsidRPr="00005042" w:rsidRDefault="00551418" w:rsidP="00005042">
      <w:pPr>
        <w:spacing w:line="480" w:lineRule="auto"/>
        <w:jc w:val="both"/>
        <w:rPr>
          <w:rFonts w:ascii="Times New Roman" w:hAnsi="Times New Roman" w:cs="Times New Roman"/>
          <w:b/>
        </w:rPr>
      </w:pPr>
    </w:p>
    <w:p w14:paraId="34947002" w14:textId="3D4CBF62" w:rsidR="00551418" w:rsidRPr="00005042" w:rsidRDefault="00B63FE3" w:rsidP="00005042">
      <w:pPr>
        <w:pStyle w:val="Prrafodelista"/>
        <w:numPr>
          <w:ilvl w:val="0"/>
          <w:numId w:val="20"/>
        </w:numPr>
        <w:spacing w:line="480" w:lineRule="auto"/>
        <w:jc w:val="both"/>
        <w:rPr>
          <w:rFonts w:ascii="Times New Roman" w:eastAsiaTheme="minorHAnsi" w:hAnsi="Times New Roman" w:cs="Times New Roman"/>
          <w:b/>
          <w:bCs/>
          <w:color w:val="auto"/>
          <w:lang w:eastAsia="en-US"/>
        </w:rPr>
      </w:pPr>
      <w:r w:rsidRPr="00005042">
        <w:rPr>
          <w:rFonts w:ascii="Times New Roman" w:eastAsiaTheme="minorHAnsi" w:hAnsi="Times New Roman" w:cs="Times New Roman"/>
          <w:b/>
          <w:bCs/>
          <w:color w:val="auto"/>
          <w:lang w:eastAsia="en-US"/>
        </w:rPr>
        <w:t xml:space="preserve">Introducción. </w:t>
      </w:r>
    </w:p>
    <w:p w14:paraId="705BAF65" w14:textId="1F0F07B5" w:rsidR="00B63FE3" w:rsidRPr="00005042" w:rsidRDefault="00B63FE3" w:rsidP="00005042">
      <w:pPr>
        <w:spacing w:line="480" w:lineRule="auto"/>
        <w:jc w:val="both"/>
        <w:rPr>
          <w:rFonts w:ascii="Times New Roman" w:hAnsi="Times New Roman" w:cs="Times New Roman"/>
        </w:rPr>
      </w:pPr>
      <w:r w:rsidRPr="00005042">
        <w:rPr>
          <w:rFonts w:ascii="Times New Roman" w:hAnsi="Times New Roman" w:cs="Times New Roman"/>
        </w:rPr>
        <w:t>El manual se bas</w:t>
      </w:r>
      <w:r w:rsidR="00AB256A" w:rsidRPr="00005042">
        <w:rPr>
          <w:rFonts w:ascii="Times New Roman" w:hAnsi="Times New Roman" w:cs="Times New Roman"/>
        </w:rPr>
        <w:t>a</w:t>
      </w:r>
      <w:r w:rsidRPr="00005042">
        <w:rPr>
          <w:rFonts w:ascii="Times New Roman" w:hAnsi="Times New Roman" w:cs="Times New Roman"/>
        </w:rPr>
        <w:t xml:space="preserve"> en aplicar </w:t>
      </w:r>
      <w:r w:rsidR="00AB256A" w:rsidRPr="00005042">
        <w:rPr>
          <w:rFonts w:ascii="Times New Roman" w:hAnsi="Times New Roman" w:cs="Times New Roman"/>
        </w:rPr>
        <w:t>las buenas prácticas de manufactura o BPM</w:t>
      </w:r>
      <w:r w:rsidR="00FC2A62" w:rsidRPr="00005042">
        <w:rPr>
          <w:rFonts w:ascii="Times New Roman" w:hAnsi="Times New Roman" w:cs="Times New Roman"/>
        </w:rPr>
        <w:t>, con la finalidad de ofrecer a nuestros consumidores alimentos seguros, garantizando los procesos desde la materia prima, manipulación, higiene y sanitizaci</w:t>
      </w:r>
      <w:r w:rsidR="009667F7">
        <w:rPr>
          <w:rFonts w:ascii="Times New Roman" w:hAnsi="Times New Roman" w:cs="Times New Roman"/>
        </w:rPr>
        <w:t>ó</w:t>
      </w:r>
      <w:r w:rsidR="00FC2A62" w:rsidRPr="00005042">
        <w:rPr>
          <w:rFonts w:ascii="Times New Roman" w:hAnsi="Times New Roman" w:cs="Times New Roman"/>
        </w:rPr>
        <w:t>n etc.</w:t>
      </w:r>
    </w:p>
    <w:p w14:paraId="17E02D8D" w14:textId="5A5C429E" w:rsidR="002550B9" w:rsidRPr="00005042" w:rsidRDefault="002550B9" w:rsidP="00005042">
      <w:pPr>
        <w:spacing w:line="480" w:lineRule="auto"/>
        <w:jc w:val="both"/>
        <w:rPr>
          <w:rFonts w:ascii="Times New Roman" w:hAnsi="Times New Roman" w:cs="Times New Roman"/>
        </w:rPr>
      </w:pPr>
      <w:r w:rsidRPr="00005042">
        <w:rPr>
          <w:rFonts w:ascii="Times New Roman" w:hAnsi="Times New Roman" w:cs="Times New Roman"/>
        </w:rPr>
        <w:t>Analizaremos</w:t>
      </w:r>
      <w:r w:rsidR="00FC2A62" w:rsidRPr="00005042">
        <w:rPr>
          <w:rFonts w:ascii="Times New Roman" w:hAnsi="Times New Roman" w:cs="Times New Roman"/>
        </w:rPr>
        <w:t xml:space="preserve"> los puntos críticos de control de las </w:t>
      </w:r>
      <w:r w:rsidRPr="00005042">
        <w:rPr>
          <w:rFonts w:ascii="Times New Roman" w:hAnsi="Times New Roman" w:cs="Times New Roman"/>
        </w:rPr>
        <w:t>fresas,</w:t>
      </w:r>
      <w:r w:rsidR="00FC2A62" w:rsidRPr="00005042">
        <w:rPr>
          <w:rFonts w:ascii="Times New Roman" w:hAnsi="Times New Roman" w:cs="Times New Roman"/>
        </w:rPr>
        <w:t xml:space="preserve"> temperatura del chocolate,</w:t>
      </w:r>
      <w:r w:rsidRPr="00005042">
        <w:rPr>
          <w:rFonts w:ascii="Times New Roman" w:hAnsi="Times New Roman" w:cs="Times New Roman"/>
        </w:rPr>
        <w:t xml:space="preserve"> higiene de los utensilios que se utilizan para la elaboración, el uso correcto de uniforme, higiene del </w:t>
      </w:r>
      <w:r w:rsidR="00BE2F00" w:rsidRPr="00005042">
        <w:rPr>
          <w:rFonts w:ascii="Times New Roman" w:hAnsi="Times New Roman" w:cs="Times New Roman"/>
        </w:rPr>
        <w:t>personal, comportamiento</w:t>
      </w:r>
      <w:r w:rsidRPr="00005042">
        <w:rPr>
          <w:rFonts w:ascii="Times New Roman" w:hAnsi="Times New Roman" w:cs="Times New Roman"/>
        </w:rPr>
        <w:t xml:space="preserve"> y capacitación.</w:t>
      </w:r>
    </w:p>
    <w:p w14:paraId="79BF9A28" w14:textId="30F08E70" w:rsidR="002550B9" w:rsidRPr="00005042" w:rsidRDefault="002550B9" w:rsidP="00005042">
      <w:pPr>
        <w:spacing w:line="480" w:lineRule="auto"/>
        <w:jc w:val="both"/>
        <w:rPr>
          <w:rFonts w:ascii="Times New Roman" w:hAnsi="Times New Roman" w:cs="Times New Roman"/>
        </w:rPr>
      </w:pPr>
      <w:r w:rsidRPr="00005042">
        <w:rPr>
          <w:rFonts w:ascii="Times New Roman" w:hAnsi="Times New Roman" w:cs="Times New Roman"/>
        </w:rPr>
        <w:t xml:space="preserve">También se </w:t>
      </w:r>
      <w:r w:rsidR="00BE2F00" w:rsidRPr="00005042">
        <w:rPr>
          <w:rFonts w:ascii="Times New Roman" w:hAnsi="Times New Roman" w:cs="Times New Roman"/>
        </w:rPr>
        <w:t>realizará</w:t>
      </w:r>
      <w:r w:rsidRPr="00005042">
        <w:rPr>
          <w:rFonts w:ascii="Times New Roman" w:hAnsi="Times New Roman" w:cs="Times New Roman"/>
        </w:rPr>
        <w:t xml:space="preserve"> los diferentes POE y POES, con sus respectivos registros para un mejor control en cada procedimiento.</w:t>
      </w:r>
    </w:p>
    <w:p w14:paraId="28E9C55A" w14:textId="77777777" w:rsidR="00551418" w:rsidRPr="00005042" w:rsidRDefault="00551418" w:rsidP="00005042">
      <w:pPr>
        <w:spacing w:line="480" w:lineRule="auto"/>
        <w:jc w:val="both"/>
        <w:rPr>
          <w:rFonts w:ascii="Times New Roman" w:hAnsi="Times New Roman" w:cs="Times New Roman"/>
        </w:rPr>
      </w:pPr>
    </w:p>
    <w:p w14:paraId="085E0F11" w14:textId="6EA179CB" w:rsidR="002550B9" w:rsidRPr="00005042" w:rsidRDefault="002550B9" w:rsidP="00005042">
      <w:pPr>
        <w:pStyle w:val="Prrafodelista"/>
        <w:numPr>
          <w:ilvl w:val="0"/>
          <w:numId w:val="20"/>
        </w:numPr>
        <w:spacing w:line="480" w:lineRule="auto"/>
        <w:jc w:val="both"/>
        <w:rPr>
          <w:rFonts w:ascii="Times New Roman" w:hAnsi="Times New Roman" w:cs="Times New Roman"/>
          <w:b/>
        </w:rPr>
      </w:pPr>
      <w:r w:rsidRPr="00005042">
        <w:rPr>
          <w:rFonts w:ascii="Times New Roman" w:hAnsi="Times New Roman" w:cs="Times New Roman"/>
          <w:b/>
        </w:rPr>
        <w:t>Objetivo</w:t>
      </w:r>
    </w:p>
    <w:p w14:paraId="43CA4D04" w14:textId="19A7BC75" w:rsidR="002550B9" w:rsidRPr="00005042" w:rsidRDefault="002550B9" w:rsidP="00005042">
      <w:pPr>
        <w:spacing w:line="480" w:lineRule="auto"/>
        <w:jc w:val="both"/>
        <w:rPr>
          <w:rFonts w:ascii="Times New Roman" w:hAnsi="Times New Roman" w:cs="Times New Roman"/>
        </w:rPr>
      </w:pPr>
      <w:r w:rsidRPr="00005042">
        <w:rPr>
          <w:rFonts w:ascii="Times New Roman" w:hAnsi="Times New Roman" w:cs="Times New Roman"/>
        </w:rPr>
        <w:t xml:space="preserve">Cumplir los requisitos de buenas </w:t>
      </w:r>
      <w:r w:rsidR="00BE2F00" w:rsidRPr="00005042">
        <w:rPr>
          <w:rFonts w:ascii="Times New Roman" w:hAnsi="Times New Roman" w:cs="Times New Roman"/>
        </w:rPr>
        <w:t>prácticas de</w:t>
      </w:r>
      <w:r w:rsidRPr="00005042">
        <w:rPr>
          <w:rFonts w:ascii="Times New Roman" w:hAnsi="Times New Roman" w:cs="Times New Roman"/>
        </w:rPr>
        <w:t xml:space="preserve"> </w:t>
      </w:r>
      <w:r w:rsidR="001B03BB" w:rsidRPr="00005042">
        <w:rPr>
          <w:rFonts w:ascii="Times New Roman" w:hAnsi="Times New Roman" w:cs="Times New Roman"/>
        </w:rPr>
        <w:t xml:space="preserve">manufactura, que mejor se </w:t>
      </w:r>
      <w:r w:rsidR="00BE2F00" w:rsidRPr="00005042">
        <w:rPr>
          <w:rFonts w:ascii="Times New Roman" w:hAnsi="Times New Roman" w:cs="Times New Roman"/>
        </w:rPr>
        <w:t>adopten en</w:t>
      </w:r>
      <w:r w:rsidR="001B03BB" w:rsidRPr="00005042">
        <w:rPr>
          <w:rFonts w:ascii="Times New Roman" w:hAnsi="Times New Roman" w:cs="Times New Roman"/>
        </w:rPr>
        <w:t xml:space="preserve"> el negocio Chocolates Asiry.</w:t>
      </w:r>
    </w:p>
    <w:p w14:paraId="404B8A40" w14:textId="1EA77D67" w:rsidR="001B03BB" w:rsidRDefault="001B03BB" w:rsidP="00005042">
      <w:pPr>
        <w:spacing w:line="480" w:lineRule="auto"/>
        <w:jc w:val="both"/>
        <w:rPr>
          <w:rFonts w:ascii="Times New Roman" w:hAnsi="Times New Roman" w:cs="Times New Roman"/>
        </w:rPr>
      </w:pPr>
      <w:r w:rsidRPr="00005042">
        <w:rPr>
          <w:rFonts w:ascii="Times New Roman" w:hAnsi="Times New Roman" w:cs="Times New Roman"/>
        </w:rPr>
        <w:t xml:space="preserve">Disminuir riesgos de </w:t>
      </w:r>
      <w:r w:rsidR="00BE2F00" w:rsidRPr="00005042">
        <w:rPr>
          <w:rFonts w:ascii="Times New Roman" w:hAnsi="Times New Roman" w:cs="Times New Roman"/>
        </w:rPr>
        <w:t>contaminación para</w:t>
      </w:r>
      <w:r w:rsidRPr="00005042">
        <w:rPr>
          <w:rFonts w:ascii="Times New Roman" w:hAnsi="Times New Roman" w:cs="Times New Roman"/>
        </w:rPr>
        <w:t xml:space="preserve"> obtener alimentos en óptimas condiciones y favorezcan el desarrollo del negocio, evitar enfermedades de transmisión alimentaria, esto brindara una mejor confianza del consumidor.</w:t>
      </w:r>
    </w:p>
    <w:p w14:paraId="5B5D6382" w14:textId="77777777" w:rsidR="00A55A60" w:rsidRDefault="00A55A60" w:rsidP="00005042">
      <w:pPr>
        <w:spacing w:line="480" w:lineRule="auto"/>
        <w:jc w:val="both"/>
        <w:rPr>
          <w:rFonts w:ascii="Times New Roman" w:hAnsi="Times New Roman" w:cs="Times New Roman"/>
        </w:rPr>
      </w:pPr>
    </w:p>
    <w:p w14:paraId="1A82994F" w14:textId="1F402AB7" w:rsidR="009667F7" w:rsidRDefault="009667F7" w:rsidP="00005042">
      <w:pPr>
        <w:spacing w:line="480" w:lineRule="auto"/>
        <w:jc w:val="both"/>
        <w:rPr>
          <w:rFonts w:ascii="Times New Roman" w:hAnsi="Times New Roman" w:cs="Times New Roman"/>
        </w:rPr>
      </w:pPr>
    </w:p>
    <w:p w14:paraId="7BB37F1A" w14:textId="77777777" w:rsidR="009667F7" w:rsidRPr="00005042" w:rsidRDefault="009667F7" w:rsidP="00005042">
      <w:pPr>
        <w:spacing w:line="480" w:lineRule="auto"/>
        <w:jc w:val="both"/>
        <w:rPr>
          <w:rFonts w:ascii="Times New Roman" w:hAnsi="Times New Roman" w:cs="Times New Roman"/>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A55A60" w:rsidRPr="00005042" w14:paraId="7B57D0FB" w14:textId="77777777" w:rsidTr="00A55A6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5ACB7188" w14:textId="77777777" w:rsidR="00A55A60" w:rsidRPr="00005042" w:rsidRDefault="00A55A60" w:rsidP="00A55A6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0432" behindDoc="0" locked="0" layoutInCell="1" allowOverlap="1" wp14:anchorId="758EDBAF" wp14:editId="1B0B478B">
                  <wp:simplePos x="1247775" y="1085850"/>
                  <wp:positionH relativeFrom="margin">
                    <wp:posOffset>217805</wp:posOffset>
                  </wp:positionH>
                  <wp:positionV relativeFrom="margin">
                    <wp:posOffset>340995</wp:posOffset>
                  </wp:positionV>
                  <wp:extent cx="1049020" cy="935990"/>
                  <wp:effectExtent l="76200" t="76200" r="132080" b="130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49CF5E59" w14:textId="77777777" w:rsidR="00A55A60" w:rsidRPr="005464B7" w:rsidRDefault="00A55A60" w:rsidP="00A55A60">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33636469" w14:textId="77777777" w:rsidR="00A55A60" w:rsidRPr="00005042" w:rsidRDefault="00A55A60" w:rsidP="00A55A60">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070FCF17"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048848A7" w14:textId="77777777" w:rsidR="00A55A60" w:rsidRPr="00005042" w:rsidRDefault="00A55A60" w:rsidP="00A55A6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A55A60" w:rsidRPr="00005042" w14:paraId="600A5DC7" w14:textId="77777777" w:rsidTr="00A55A60">
        <w:trPr>
          <w:trHeight w:val="170"/>
        </w:trPr>
        <w:tc>
          <w:tcPr>
            <w:tcW w:w="0" w:type="auto"/>
            <w:vMerge/>
            <w:tcBorders>
              <w:top w:val="nil"/>
              <w:left w:val="single" w:sz="4" w:space="0" w:color="auto"/>
              <w:bottom w:val="single" w:sz="4" w:space="0" w:color="000000"/>
              <w:right w:val="single" w:sz="4" w:space="0" w:color="auto"/>
            </w:tcBorders>
          </w:tcPr>
          <w:p w14:paraId="72F934BA"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5D68B409"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4CFAFD6"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7E99742A" w14:textId="77777777" w:rsidR="00A55A60" w:rsidRPr="00005042" w:rsidRDefault="00A55A60" w:rsidP="00A55A6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55A60" w:rsidRPr="00005042" w14:paraId="716EF6B1" w14:textId="77777777" w:rsidTr="00A55A60">
        <w:trPr>
          <w:trHeight w:val="172"/>
        </w:trPr>
        <w:tc>
          <w:tcPr>
            <w:tcW w:w="0" w:type="auto"/>
            <w:vMerge/>
            <w:tcBorders>
              <w:top w:val="nil"/>
              <w:left w:val="single" w:sz="4" w:space="0" w:color="auto"/>
              <w:bottom w:val="single" w:sz="4" w:space="0" w:color="000000"/>
              <w:right w:val="single" w:sz="4" w:space="0" w:color="auto"/>
            </w:tcBorders>
          </w:tcPr>
          <w:p w14:paraId="08BC7223"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40737032" w14:textId="77777777" w:rsidR="00A55A60" w:rsidRPr="00005042" w:rsidRDefault="00A55A60" w:rsidP="00A55A6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27A412F2"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5C778D27" w14:textId="77777777" w:rsidR="00A55A60" w:rsidRPr="00005042" w:rsidRDefault="00A55A60" w:rsidP="00A55A6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55A60" w:rsidRPr="00005042" w14:paraId="768C0AFF" w14:textId="77777777" w:rsidTr="00A55A60">
        <w:trPr>
          <w:trHeight w:val="42"/>
        </w:trPr>
        <w:tc>
          <w:tcPr>
            <w:tcW w:w="0" w:type="auto"/>
            <w:vMerge/>
            <w:tcBorders>
              <w:top w:val="nil"/>
              <w:left w:val="single" w:sz="4" w:space="0" w:color="auto"/>
              <w:bottom w:val="single" w:sz="4" w:space="0" w:color="000000"/>
              <w:right w:val="single" w:sz="4" w:space="0" w:color="auto"/>
            </w:tcBorders>
          </w:tcPr>
          <w:p w14:paraId="48FAE939"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5CD21263"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02184246" w14:textId="77777777" w:rsidR="00A55A60" w:rsidRPr="00005042" w:rsidRDefault="00A55A60" w:rsidP="00A55A60">
            <w:pPr>
              <w:spacing w:line="480" w:lineRule="auto"/>
              <w:rPr>
                <w:rFonts w:ascii="Times New Roman" w:eastAsia="Arial" w:hAnsi="Times New Roman" w:cs="Times New Roman"/>
                <w:b/>
                <w:lang w:val="es-US"/>
              </w:rPr>
            </w:pPr>
          </w:p>
          <w:p w14:paraId="77B336E4"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314DC344" w14:textId="77777777" w:rsidR="00A55A60" w:rsidRPr="00005042" w:rsidRDefault="00A55A60" w:rsidP="00A55A60">
            <w:pPr>
              <w:spacing w:line="480" w:lineRule="auto"/>
              <w:ind w:right="43"/>
              <w:rPr>
                <w:rFonts w:ascii="Times New Roman" w:hAnsi="Times New Roman" w:cs="Times New Roman"/>
                <w:lang w:val="es-US"/>
              </w:rPr>
            </w:pPr>
          </w:p>
          <w:p w14:paraId="0F48CA78" w14:textId="7185B368" w:rsidR="00A55A60"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2</w:t>
            </w:r>
            <w:r w:rsidR="00A55A60"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2B44DD0C" w14:textId="77777777" w:rsidR="00551418" w:rsidRPr="00005042" w:rsidRDefault="00551418" w:rsidP="00005042">
      <w:pPr>
        <w:spacing w:line="480" w:lineRule="auto"/>
        <w:jc w:val="both"/>
        <w:rPr>
          <w:rFonts w:ascii="Times New Roman" w:hAnsi="Times New Roman" w:cs="Times New Roman"/>
        </w:rPr>
      </w:pPr>
    </w:p>
    <w:p w14:paraId="46EECEFF" w14:textId="4237A034" w:rsidR="001B03BB" w:rsidRPr="00005042" w:rsidRDefault="001B03BB" w:rsidP="00005042">
      <w:pPr>
        <w:pStyle w:val="Prrafodelista"/>
        <w:numPr>
          <w:ilvl w:val="0"/>
          <w:numId w:val="20"/>
        </w:numPr>
        <w:spacing w:line="480" w:lineRule="auto"/>
        <w:jc w:val="both"/>
        <w:rPr>
          <w:rFonts w:ascii="Times New Roman" w:hAnsi="Times New Roman" w:cs="Times New Roman"/>
          <w:b/>
        </w:rPr>
      </w:pPr>
      <w:r w:rsidRPr="00005042">
        <w:rPr>
          <w:rFonts w:ascii="Times New Roman" w:hAnsi="Times New Roman" w:cs="Times New Roman"/>
          <w:b/>
        </w:rPr>
        <w:t>Alcance</w:t>
      </w:r>
    </w:p>
    <w:p w14:paraId="6B09BC8F" w14:textId="069046ED" w:rsidR="001B03BB" w:rsidRPr="00005042" w:rsidRDefault="001B03BB" w:rsidP="00005042">
      <w:pPr>
        <w:spacing w:line="480" w:lineRule="auto"/>
        <w:jc w:val="both"/>
        <w:rPr>
          <w:rFonts w:ascii="Times New Roman" w:hAnsi="Times New Roman" w:cs="Times New Roman"/>
        </w:rPr>
      </w:pPr>
      <w:r w:rsidRPr="00005042">
        <w:rPr>
          <w:rFonts w:ascii="Times New Roman" w:hAnsi="Times New Roman" w:cs="Times New Roman"/>
        </w:rPr>
        <w:t>El manual</w:t>
      </w:r>
      <w:r w:rsidR="002B642F" w:rsidRPr="00005042">
        <w:rPr>
          <w:rFonts w:ascii="Times New Roman" w:hAnsi="Times New Roman" w:cs="Times New Roman"/>
        </w:rPr>
        <w:t xml:space="preserve"> tiene como propósito utilizar para obtener</w:t>
      </w:r>
      <w:r w:rsidRPr="00005042">
        <w:rPr>
          <w:rFonts w:ascii="Times New Roman" w:hAnsi="Times New Roman" w:cs="Times New Roman"/>
        </w:rPr>
        <w:t xml:space="preserve"> productos de alta calidad siendo los mismos </w:t>
      </w:r>
      <w:r w:rsidR="00BE2F00" w:rsidRPr="00005042">
        <w:rPr>
          <w:rFonts w:ascii="Times New Roman" w:hAnsi="Times New Roman" w:cs="Times New Roman"/>
        </w:rPr>
        <w:t>inocuos, para</w:t>
      </w:r>
      <w:r w:rsidRPr="00005042">
        <w:rPr>
          <w:rFonts w:ascii="Times New Roman" w:hAnsi="Times New Roman" w:cs="Times New Roman"/>
        </w:rPr>
        <w:t xml:space="preserve"> no </w:t>
      </w:r>
      <w:r w:rsidR="002B642F" w:rsidRPr="00005042">
        <w:rPr>
          <w:rFonts w:ascii="Times New Roman" w:hAnsi="Times New Roman" w:cs="Times New Roman"/>
        </w:rPr>
        <w:t xml:space="preserve">perjudicar la salud del consumidor, Los controles se </w:t>
      </w:r>
      <w:r w:rsidR="00BE2F00" w:rsidRPr="00005042">
        <w:rPr>
          <w:rFonts w:ascii="Times New Roman" w:hAnsi="Times New Roman" w:cs="Times New Roman"/>
        </w:rPr>
        <w:t>determinarán</w:t>
      </w:r>
      <w:r w:rsidR="002B642F" w:rsidRPr="00005042">
        <w:rPr>
          <w:rFonts w:ascii="Times New Roman" w:hAnsi="Times New Roman" w:cs="Times New Roman"/>
        </w:rPr>
        <w:t xml:space="preserve"> en: </w:t>
      </w:r>
      <w:r w:rsidRPr="00005042">
        <w:rPr>
          <w:rFonts w:ascii="Times New Roman" w:hAnsi="Times New Roman" w:cs="Times New Roman"/>
        </w:rPr>
        <w:t>utensilios</w:t>
      </w:r>
      <w:r w:rsidR="002B642F" w:rsidRPr="00005042">
        <w:rPr>
          <w:rFonts w:ascii="Times New Roman" w:hAnsi="Times New Roman" w:cs="Times New Roman"/>
        </w:rPr>
        <w:t>, materia prima y empaque, siendo sujetas con las buenas prácticas de manufactura.</w:t>
      </w:r>
    </w:p>
    <w:p w14:paraId="0BE0D68D" w14:textId="77777777" w:rsidR="00551418" w:rsidRPr="00005042" w:rsidRDefault="00551418" w:rsidP="00005042">
      <w:pPr>
        <w:spacing w:line="480" w:lineRule="auto"/>
        <w:jc w:val="both"/>
        <w:rPr>
          <w:rFonts w:ascii="Times New Roman" w:hAnsi="Times New Roman" w:cs="Times New Roman"/>
        </w:rPr>
      </w:pPr>
    </w:p>
    <w:p w14:paraId="10BF1A76" w14:textId="024F7C53" w:rsidR="002B642F" w:rsidRPr="00005042" w:rsidRDefault="002B642F" w:rsidP="00005042">
      <w:pPr>
        <w:pStyle w:val="Prrafodelista"/>
        <w:numPr>
          <w:ilvl w:val="0"/>
          <w:numId w:val="20"/>
        </w:numPr>
        <w:spacing w:line="480" w:lineRule="auto"/>
        <w:jc w:val="both"/>
        <w:rPr>
          <w:rFonts w:ascii="Times New Roman" w:hAnsi="Times New Roman" w:cs="Times New Roman"/>
          <w:b/>
        </w:rPr>
      </w:pPr>
      <w:r w:rsidRPr="00005042">
        <w:rPr>
          <w:rFonts w:ascii="Times New Roman" w:hAnsi="Times New Roman" w:cs="Times New Roman"/>
          <w:b/>
        </w:rPr>
        <w:t>Responsabilidades</w:t>
      </w:r>
    </w:p>
    <w:p w14:paraId="3E612D4E" w14:textId="2CB9DD98" w:rsidR="00551418"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rPr>
        <w:t>Es deber de to</w:t>
      </w:r>
      <w:r w:rsidR="002B642F" w:rsidRPr="00005042">
        <w:rPr>
          <w:rFonts w:ascii="Times New Roman" w:hAnsi="Times New Roman" w:cs="Times New Roman"/>
        </w:rPr>
        <w:t>das las personas</w:t>
      </w:r>
      <w:r w:rsidRPr="00005042">
        <w:rPr>
          <w:rFonts w:ascii="Times New Roman" w:hAnsi="Times New Roman" w:cs="Times New Roman"/>
        </w:rPr>
        <w:t xml:space="preserve"> que participan en las diferentes fases de proceso, los </w:t>
      </w:r>
      <w:r w:rsidR="00BE2F00" w:rsidRPr="00005042">
        <w:rPr>
          <w:rFonts w:ascii="Times New Roman" w:hAnsi="Times New Roman" w:cs="Times New Roman"/>
        </w:rPr>
        <w:t>cuales conforman</w:t>
      </w:r>
      <w:r w:rsidR="002B642F" w:rsidRPr="00005042">
        <w:rPr>
          <w:rFonts w:ascii="Times New Roman" w:hAnsi="Times New Roman" w:cs="Times New Roman"/>
        </w:rPr>
        <w:t xml:space="preserve"> el negocio Chocolates Asiry serán los responsables de ejecutar y dar a cumplir, los diferentes </w:t>
      </w:r>
      <w:r w:rsidRPr="00005042">
        <w:rPr>
          <w:rFonts w:ascii="Times New Roman" w:hAnsi="Times New Roman" w:cs="Times New Roman"/>
        </w:rPr>
        <w:t>requerimientos necesarios para la obtención del producto final.</w:t>
      </w:r>
    </w:p>
    <w:p w14:paraId="0683A4E8" w14:textId="77777777" w:rsidR="00551418" w:rsidRPr="00005042" w:rsidRDefault="00551418"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551418" w:rsidRPr="00005042" w14:paraId="772F9F4B"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4431DB85" w14:textId="77777777" w:rsidR="00551418" w:rsidRPr="00005042" w:rsidRDefault="00551418"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4528" behindDoc="0" locked="0" layoutInCell="1" allowOverlap="1" wp14:anchorId="308D5E59" wp14:editId="0A867923">
                  <wp:simplePos x="1247775" y="1085850"/>
                  <wp:positionH relativeFrom="margin">
                    <wp:posOffset>269875</wp:posOffset>
                  </wp:positionH>
                  <wp:positionV relativeFrom="margin">
                    <wp:posOffset>384810</wp:posOffset>
                  </wp:positionV>
                  <wp:extent cx="1049020" cy="935990"/>
                  <wp:effectExtent l="76200" t="76200" r="132080" b="13081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47BF6458" w14:textId="77777777" w:rsidR="00551418" w:rsidRPr="005464B7" w:rsidRDefault="00551418"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14795472" w14:textId="77777777" w:rsidR="00551418" w:rsidRPr="00005042" w:rsidRDefault="00551418"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0DA9500A" w14:textId="77777777" w:rsidR="00551418" w:rsidRPr="00005042" w:rsidRDefault="00551418"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33705312" w14:textId="77777777" w:rsidR="00551418" w:rsidRPr="00005042" w:rsidRDefault="00551418"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551418" w:rsidRPr="00005042" w14:paraId="6C66A0C4"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78FF0491" w14:textId="77777777" w:rsidR="00551418" w:rsidRPr="00005042" w:rsidRDefault="00551418"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6A5F2656" w14:textId="77777777" w:rsidR="00551418" w:rsidRPr="00005042" w:rsidRDefault="00551418"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5F4E8E3A" w14:textId="77777777" w:rsidR="00551418" w:rsidRPr="00005042" w:rsidRDefault="00551418"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63B330DE" w14:textId="77777777" w:rsidR="00551418" w:rsidRPr="00005042" w:rsidRDefault="00551418"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551418" w:rsidRPr="00005042" w14:paraId="205F6FE7"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38328387" w14:textId="77777777" w:rsidR="00551418" w:rsidRPr="00005042" w:rsidRDefault="00551418"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04ECA358" w14:textId="77777777" w:rsidR="00551418" w:rsidRPr="00005042" w:rsidRDefault="00551418"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05431D85" w14:textId="77777777" w:rsidR="00551418" w:rsidRPr="00005042" w:rsidRDefault="00551418"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AD033C8" w14:textId="77777777" w:rsidR="00551418" w:rsidRPr="00005042" w:rsidRDefault="00551418"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551418" w:rsidRPr="00005042" w14:paraId="302FBC38"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0854A825" w14:textId="77777777" w:rsidR="00551418" w:rsidRPr="00005042" w:rsidRDefault="00551418"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2C341E6" w14:textId="77777777" w:rsidR="00551418" w:rsidRPr="00005042" w:rsidRDefault="00551418"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07C3DFB6" w14:textId="77777777" w:rsidR="00551418" w:rsidRPr="00005042" w:rsidRDefault="00551418" w:rsidP="00005042">
            <w:pPr>
              <w:spacing w:line="480" w:lineRule="auto"/>
              <w:rPr>
                <w:rFonts w:ascii="Times New Roman" w:eastAsia="Arial" w:hAnsi="Times New Roman" w:cs="Times New Roman"/>
                <w:b/>
                <w:lang w:val="es-US"/>
              </w:rPr>
            </w:pPr>
          </w:p>
          <w:p w14:paraId="006A03B7" w14:textId="77777777" w:rsidR="00551418" w:rsidRPr="00005042" w:rsidRDefault="00551418"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7E1D389A" w14:textId="77777777" w:rsidR="00551418" w:rsidRPr="00005042" w:rsidRDefault="00551418" w:rsidP="00005042">
            <w:pPr>
              <w:spacing w:line="480" w:lineRule="auto"/>
              <w:ind w:right="43"/>
              <w:rPr>
                <w:rFonts w:ascii="Times New Roman" w:hAnsi="Times New Roman" w:cs="Times New Roman"/>
                <w:lang w:val="es-US"/>
              </w:rPr>
            </w:pPr>
          </w:p>
          <w:p w14:paraId="421163D5" w14:textId="1C8FC224" w:rsidR="00551418"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3</w:t>
            </w:r>
            <w:r w:rsidR="00551418"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6F90EA43" w14:textId="77777777" w:rsidR="002B642F" w:rsidRPr="00005042" w:rsidRDefault="002B642F" w:rsidP="00005042">
      <w:pPr>
        <w:spacing w:line="480" w:lineRule="auto"/>
        <w:jc w:val="both"/>
        <w:rPr>
          <w:rFonts w:ascii="Times New Roman" w:hAnsi="Times New Roman" w:cs="Times New Roman"/>
        </w:rPr>
      </w:pPr>
    </w:p>
    <w:p w14:paraId="335E7DC6" w14:textId="719367DE" w:rsidR="00551418" w:rsidRPr="00005042" w:rsidRDefault="00551418" w:rsidP="00005042">
      <w:pPr>
        <w:pStyle w:val="Prrafodelista"/>
        <w:numPr>
          <w:ilvl w:val="0"/>
          <w:numId w:val="20"/>
        </w:numPr>
        <w:spacing w:line="480" w:lineRule="auto"/>
        <w:jc w:val="both"/>
        <w:rPr>
          <w:rFonts w:ascii="Times New Roman" w:hAnsi="Times New Roman" w:cs="Times New Roman"/>
          <w:b/>
        </w:rPr>
      </w:pPr>
      <w:r w:rsidRPr="00005042">
        <w:rPr>
          <w:rFonts w:ascii="Times New Roman" w:hAnsi="Times New Roman" w:cs="Times New Roman"/>
          <w:b/>
        </w:rPr>
        <w:t>Definiciones Básicas</w:t>
      </w:r>
    </w:p>
    <w:p w14:paraId="2DD654DA" w14:textId="74EACD93" w:rsidR="00551418"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Alimento:</w:t>
      </w:r>
      <w:r w:rsidRPr="00005042">
        <w:rPr>
          <w:rFonts w:ascii="Times New Roman" w:hAnsi="Times New Roman" w:cs="Times New Roman"/>
        </w:rPr>
        <w:t xml:space="preserve"> es aquello que los seres vivos comen y beben para su subsistencia. El término procede del latín </w:t>
      </w:r>
      <w:r w:rsidR="00BE2F00" w:rsidRPr="00005042">
        <w:rPr>
          <w:rFonts w:ascii="Times New Roman" w:hAnsi="Times New Roman" w:cs="Times New Roman"/>
        </w:rPr>
        <w:t>alimentan</w:t>
      </w:r>
      <w:r w:rsidRPr="00005042">
        <w:rPr>
          <w:rFonts w:ascii="Times New Roman" w:hAnsi="Times New Roman" w:cs="Times New Roman"/>
        </w:rPr>
        <w:t xml:space="preserve"> y permite nombrar a cada una de las sustancias sólidas o líquidas que nutren a los seres humanos, las plantas o los animales. </w:t>
      </w:r>
    </w:p>
    <w:p w14:paraId="1CEFE601" w14:textId="77777777" w:rsidR="00551418" w:rsidRPr="00005042" w:rsidRDefault="00551418" w:rsidP="00005042">
      <w:pPr>
        <w:spacing w:line="480" w:lineRule="auto"/>
        <w:jc w:val="both"/>
        <w:rPr>
          <w:rFonts w:ascii="Times New Roman" w:hAnsi="Times New Roman" w:cs="Times New Roman"/>
        </w:rPr>
      </w:pPr>
    </w:p>
    <w:p w14:paraId="3F04995F" w14:textId="1281E9B8" w:rsidR="00551418"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Buenas prácticas de manufactura:</w:t>
      </w:r>
      <w:r w:rsidRPr="00005042">
        <w:rPr>
          <w:rFonts w:ascii="Times New Roman" w:hAnsi="Times New Roman" w:cs="Times New Roman"/>
        </w:rPr>
        <w:t xml:space="preserve"> son los principios básicos y prácticas generales de higiene en la manipulación, preparación, elaboración, envasado, almacenamiento, transporte y distribución de alimentos para consumo humano, con el objeto de garantizar que los productos sean seguros para el consumo humano, que se centralizan en la higiene y la forma de manipulación.</w:t>
      </w:r>
    </w:p>
    <w:p w14:paraId="015A90BD" w14:textId="77777777" w:rsidR="00551418" w:rsidRPr="00005042" w:rsidRDefault="00551418" w:rsidP="00005042">
      <w:pPr>
        <w:spacing w:line="480" w:lineRule="auto"/>
        <w:jc w:val="both"/>
        <w:rPr>
          <w:rFonts w:ascii="Times New Roman" w:hAnsi="Times New Roman" w:cs="Times New Roman"/>
        </w:rPr>
      </w:pPr>
    </w:p>
    <w:p w14:paraId="3A5763A5" w14:textId="69F54928" w:rsidR="00551418"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Contaminación:</w:t>
      </w:r>
      <w:r w:rsidRPr="00005042">
        <w:rPr>
          <w:rFonts w:ascii="Times New Roman" w:hAnsi="Times New Roman" w:cs="Times New Roman"/>
        </w:rPr>
        <w:t xml:space="preserve"> se entiende como toda materia que se incorpora al alimento sin ser propia de él y con la capacidad de producir enfermedad a quien lo consume. Básicamente esas materias pueden ser de tipo biológico, de tipo químico y de tipo físico.</w:t>
      </w:r>
    </w:p>
    <w:p w14:paraId="073DC3C6" w14:textId="77777777" w:rsidR="00821915" w:rsidRPr="00005042" w:rsidRDefault="00821915" w:rsidP="00005042">
      <w:pPr>
        <w:spacing w:line="480" w:lineRule="auto"/>
        <w:jc w:val="both"/>
        <w:rPr>
          <w:rFonts w:ascii="Times New Roman" w:hAnsi="Times New Roman" w:cs="Times New Roman"/>
        </w:rPr>
      </w:pPr>
    </w:p>
    <w:p w14:paraId="678C34FB" w14:textId="31902940" w:rsidR="00821915"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Contaminación cruzada:</w:t>
      </w:r>
      <w:r w:rsidRPr="00005042">
        <w:rPr>
          <w:rFonts w:ascii="Times New Roman" w:hAnsi="Times New Roman" w:cs="Times New Roman"/>
        </w:rPr>
        <w:t xml:space="preserve"> es la transmisión de microorganismos de un alimento contaminado, en la mayoría de los casos crudo, a otro que no lo estaba y que ya está cocinado. </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A55A60" w:rsidRPr="00005042" w14:paraId="36D0653D" w14:textId="77777777" w:rsidTr="00A55A6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7431A143" w14:textId="77777777" w:rsidR="00A55A60" w:rsidRPr="00005042" w:rsidRDefault="00A55A60" w:rsidP="00A55A6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2480" behindDoc="0" locked="0" layoutInCell="1" allowOverlap="1" wp14:anchorId="2A620863" wp14:editId="486CA294">
                  <wp:simplePos x="1247775" y="1085850"/>
                  <wp:positionH relativeFrom="margin">
                    <wp:posOffset>213995</wp:posOffset>
                  </wp:positionH>
                  <wp:positionV relativeFrom="margin">
                    <wp:posOffset>377825</wp:posOffset>
                  </wp:positionV>
                  <wp:extent cx="1049020" cy="935990"/>
                  <wp:effectExtent l="76200" t="76200" r="132080" b="13081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2F048957" w14:textId="77777777" w:rsidR="00A55A60" w:rsidRPr="005464B7" w:rsidRDefault="00A55A60" w:rsidP="00A55A60">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5C15AE23" w14:textId="77777777" w:rsidR="00A55A60" w:rsidRPr="00005042" w:rsidRDefault="00A55A60" w:rsidP="00A55A60">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46C66542"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44276812" w14:textId="77777777" w:rsidR="00A55A60" w:rsidRPr="00005042" w:rsidRDefault="00A55A60" w:rsidP="00A55A6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A55A60" w:rsidRPr="00005042" w14:paraId="3702FCA0" w14:textId="77777777" w:rsidTr="00A55A60">
        <w:trPr>
          <w:trHeight w:val="170"/>
        </w:trPr>
        <w:tc>
          <w:tcPr>
            <w:tcW w:w="0" w:type="auto"/>
            <w:vMerge/>
            <w:tcBorders>
              <w:top w:val="nil"/>
              <w:left w:val="single" w:sz="4" w:space="0" w:color="auto"/>
              <w:bottom w:val="single" w:sz="4" w:space="0" w:color="000000"/>
              <w:right w:val="single" w:sz="4" w:space="0" w:color="auto"/>
            </w:tcBorders>
          </w:tcPr>
          <w:p w14:paraId="73C8A1CF"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72F47B6E"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830271E"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5A5982FD" w14:textId="77777777" w:rsidR="00A55A60" w:rsidRPr="00005042" w:rsidRDefault="00A55A60" w:rsidP="00A55A6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55A60" w:rsidRPr="00005042" w14:paraId="77FBF428" w14:textId="77777777" w:rsidTr="00A55A60">
        <w:trPr>
          <w:trHeight w:val="172"/>
        </w:trPr>
        <w:tc>
          <w:tcPr>
            <w:tcW w:w="0" w:type="auto"/>
            <w:vMerge/>
            <w:tcBorders>
              <w:top w:val="nil"/>
              <w:left w:val="single" w:sz="4" w:space="0" w:color="auto"/>
              <w:bottom w:val="single" w:sz="4" w:space="0" w:color="000000"/>
              <w:right w:val="single" w:sz="4" w:space="0" w:color="auto"/>
            </w:tcBorders>
          </w:tcPr>
          <w:p w14:paraId="08A2625E"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8A45443" w14:textId="77777777" w:rsidR="00A55A60" w:rsidRPr="00005042" w:rsidRDefault="00A55A60" w:rsidP="00A55A6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33417D4F"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27119E9" w14:textId="77777777" w:rsidR="00A55A60" w:rsidRPr="00005042" w:rsidRDefault="00A55A60" w:rsidP="00A55A6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55A60" w:rsidRPr="00005042" w14:paraId="28FDC457" w14:textId="77777777" w:rsidTr="00A55A60">
        <w:trPr>
          <w:trHeight w:val="42"/>
        </w:trPr>
        <w:tc>
          <w:tcPr>
            <w:tcW w:w="0" w:type="auto"/>
            <w:vMerge/>
            <w:tcBorders>
              <w:top w:val="nil"/>
              <w:left w:val="single" w:sz="4" w:space="0" w:color="auto"/>
              <w:bottom w:val="single" w:sz="4" w:space="0" w:color="000000"/>
              <w:right w:val="single" w:sz="4" w:space="0" w:color="auto"/>
            </w:tcBorders>
          </w:tcPr>
          <w:p w14:paraId="17D28DC2"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0394FC42"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059E2CF9" w14:textId="77777777" w:rsidR="00A55A60" w:rsidRPr="00005042" w:rsidRDefault="00A55A60" w:rsidP="00A55A60">
            <w:pPr>
              <w:spacing w:line="480" w:lineRule="auto"/>
              <w:rPr>
                <w:rFonts w:ascii="Times New Roman" w:eastAsia="Arial" w:hAnsi="Times New Roman" w:cs="Times New Roman"/>
                <w:b/>
                <w:lang w:val="es-US"/>
              </w:rPr>
            </w:pPr>
          </w:p>
          <w:p w14:paraId="202FFA64"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6BA58F10" w14:textId="77777777" w:rsidR="00A55A60" w:rsidRPr="00005042" w:rsidRDefault="00A55A60" w:rsidP="00A55A60">
            <w:pPr>
              <w:spacing w:line="480" w:lineRule="auto"/>
              <w:ind w:right="43"/>
              <w:rPr>
                <w:rFonts w:ascii="Times New Roman" w:hAnsi="Times New Roman" w:cs="Times New Roman"/>
                <w:lang w:val="es-US"/>
              </w:rPr>
            </w:pPr>
          </w:p>
          <w:p w14:paraId="496E569E" w14:textId="058D0C26" w:rsidR="00A55A60"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4</w:t>
            </w:r>
            <w:r w:rsidR="00A55A60"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72F32078" w14:textId="77777777" w:rsidR="00A55A60" w:rsidRPr="00005042" w:rsidRDefault="00A55A60" w:rsidP="00005042">
      <w:pPr>
        <w:spacing w:line="480" w:lineRule="auto"/>
        <w:jc w:val="both"/>
        <w:rPr>
          <w:rFonts w:ascii="Times New Roman" w:hAnsi="Times New Roman" w:cs="Times New Roman"/>
        </w:rPr>
      </w:pPr>
    </w:p>
    <w:p w14:paraId="5D442DC4" w14:textId="56C09598" w:rsidR="00821915"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Desinfección:</w:t>
      </w:r>
      <w:r w:rsidRPr="00005042">
        <w:rPr>
          <w:rFonts w:ascii="Times New Roman" w:hAnsi="Times New Roman" w:cs="Times New Roman"/>
        </w:rPr>
        <w:t xml:space="preserve"> acción o efecto de eliminar o reducir los </w:t>
      </w:r>
      <w:r w:rsidR="00821915" w:rsidRPr="00005042">
        <w:rPr>
          <w:rFonts w:ascii="Times New Roman" w:hAnsi="Times New Roman" w:cs="Times New Roman"/>
        </w:rPr>
        <w:t>microorganismos</w:t>
      </w:r>
      <w:r w:rsidRPr="00005042">
        <w:rPr>
          <w:rFonts w:ascii="Times New Roman" w:hAnsi="Times New Roman" w:cs="Times New Roman"/>
        </w:rPr>
        <w:t xml:space="preserve"> patógenos, por medio de agentes químicos o de métodos físicos aplicados a edificios, instalaciones, maquinaria y herramientas, de modo que se impida la contaminación del producto elaborado. </w:t>
      </w:r>
    </w:p>
    <w:p w14:paraId="08D967EA" w14:textId="77777777" w:rsidR="00821915" w:rsidRPr="00005042" w:rsidRDefault="00821915" w:rsidP="00005042">
      <w:pPr>
        <w:spacing w:line="480" w:lineRule="auto"/>
        <w:jc w:val="both"/>
        <w:rPr>
          <w:rFonts w:ascii="Times New Roman" w:hAnsi="Times New Roman" w:cs="Times New Roman"/>
        </w:rPr>
      </w:pPr>
    </w:p>
    <w:p w14:paraId="0A6F46A1" w14:textId="377E6F16" w:rsidR="009823AA" w:rsidRPr="00005042" w:rsidRDefault="00551418" w:rsidP="00005042">
      <w:pPr>
        <w:spacing w:line="480" w:lineRule="auto"/>
        <w:jc w:val="both"/>
        <w:rPr>
          <w:rFonts w:ascii="Times New Roman" w:hAnsi="Times New Roman" w:cs="Times New Roman"/>
        </w:rPr>
      </w:pPr>
      <w:r w:rsidRPr="00005042">
        <w:rPr>
          <w:rFonts w:ascii="Times New Roman" w:hAnsi="Times New Roman" w:cs="Times New Roman"/>
          <w:b/>
        </w:rPr>
        <w:t>Inocuidad:</w:t>
      </w:r>
      <w:r w:rsidRPr="00005042">
        <w:rPr>
          <w:rFonts w:ascii="Times New Roman" w:hAnsi="Times New Roman" w:cs="Times New Roman"/>
        </w:rPr>
        <w:t xml:space="preserve"> Es un término que implica seguridad, es decir, seguridad que tiene el consumidor al ingerir un alimento de que no va a causarle un daño. Esto significa que debe aportar los nutrientes que necesita el organismo humano para mantener la vida y reunir los requisitos higiénicos sanitarios que garanticen que no se producirá una enfermedad cuando se consuman.</w:t>
      </w:r>
    </w:p>
    <w:p w14:paraId="087876F6" w14:textId="77777777" w:rsidR="009823AA" w:rsidRPr="00005042" w:rsidRDefault="009823AA"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6F1F9C35" w14:textId="77777777" w:rsidR="009823AA" w:rsidRPr="00005042" w:rsidRDefault="009823AA" w:rsidP="00005042">
      <w:pPr>
        <w:spacing w:line="480" w:lineRule="auto"/>
        <w:jc w:val="both"/>
        <w:rPr>
          <w:rFonts w:ascii="Times New Roman" w:hAnsi="Times New Roman" w:cs="Times New Roman"/>
          <w:b/>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823AA" w:rsidRPr="00005042" w14:paraId="1C6D081F"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031975BF" w14:textId="77777777" w:rsidR="009823AA" w:rsidRPr="00005042" w:rsidRDefault="009823AA"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3504" behindDoc="0" locked="0" layoutInCell="1" allowOverlap="1" wp14:anchorId="65631355" wp14:editId="5DA15E33">
                  <wp:simplePos x="1247775" y="1085850"/>
                  <wp:positionH relativeFrom="margin">
                    <wp:posOffset>217805</wp:posOffset>
                  </wp:positionH>
                  <wp:positionV relativeFrom="margin">
                    <wp:posOffset>369570</wp:posOffset>
                  </wp:positionV>
                  <wp:extent cx="1049020" cy="935990"/>
                  <wp:effectExtent l="76200" t="76200" r="132080" b="13081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02C6D37E" w14:textId="77777777" w:rsidR="009823AA" w:rsidRPr="005464B7" w:rsidRDefault="009823AA"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20AC379C" w14:textId="77777777" w:rsidR="009823AA" w:rsidRPr="00005042" w:rsidRDefault="009823AA"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09DE13F1"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27AFC032" w14:textId="77777777" w:rsidR="009823AA" w:rsidRPr="00005042" w:rsidRDefault="009823AA"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823AA" w:rsidRPr="00005042" w14:paraId="68FA81C3"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1DDD4B74"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DA471D6"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38B010A2"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557AF449" w14:textId="77777777" w:rsidR="009823AA" w:rsidRPr="00005042" w:rsidRDefault="009823AA"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823AA" w:rsidRPr="00005042" w14:paraId="143D60F3"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6D510F99"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9D040CA" w14:textId="77777777" w:rsidR="009823AA" w:rsidRPr="00005042" w:rsidRDefault="009823AA"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255267EA"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65695060" w14:textId="77777777" w:rsidR="009823AA" w:rsidRPr="00005042" w:rsidRDefault="009823AA"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823AA" w:rsidRPr="00005042" w14:paraId="42AC52A8"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11BCF73D"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1965920A"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68A049EB" w14:textId="77777777" w:rsidR="009823AA" w:rsidRPr="00005042" w:rsidRDefault="009823AA" w:rsidP="00005042">
            <w:pPr>
              <w:spacing w:line="480" w:lineRule="auto"/>
              <w:rPr>
                <w:rFonts w:ascii="Times New Roman" w:eastAsia="Arial" w:hAnsi="Times New Roman" w:cs="Times New Roman"/>
                <w:b/>
                <w:lang w:val="es-US"/>
              </w:rPr>
            </w:pPr>
          </w:p>
          <w:p w14:paraId="6840B6BA"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15AEEF2A" w14:textId="77777777" w:rsidR="009823AA" w:rsidRPr="00005042" w:rsidRDefault="009823AA" w:rsidP="00005042">
            <w:pPr>
              <w:spacing w:line="480" w:lineRule="auto"/>
              <w:ind w:right="43"/>
              <w:rPr>
                <w:rFonts w:ascii="Times New Roman" w:hAnsi="Times New Roman" w:cs="Times New Roman"/>
                <w:lang w:val="es-US"/>
              </w:rPr>
            </w:pPr>
          </w:p>
          <w:p w14:paraId="7319DFD1" w14:textId="1BD0A0F3" w:rsidR="009823AA"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5</w:t>
            </w:r>
            <w:r w:rsidR="009823AA"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2AB88029" w14:textId="77777777" w:rsidR="009823AA" w:rsidRPr="00005042" w:rsidRDefault="009823AA" w:rsidP="00005042">
      <w:pPr>
        <w:spacing w:line="480" w:lineRule="auto"/>
        <w:jc w:val="both"/>
        <w:rPr>
          <w:rFonts w:ascii="Times New Roman" w:hAnsi="Times New Roman" w:cs="Times New Roman"/>
          <w:b/>
        </w:rPr>
      </w:pPr>
    </w:p>
    <w:p w14:paraId="3537BC11" w14:textId="49C617F8"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Limpieza:</w:t>
      </w:r>
      <w:r w:rsidRPr="00005042">
        <w:rPr>
          <w:rFonts w:ascii="Times New Roman" w:hAnsi="Times New Roman" w:cs="Times New Roman"/>
        </w:rPr>
        <w:t xml:space="preserve"> Conjunto de operaciones que permiten eliminar la suciedad visible o microscópica. Estas operaciones se realizan mediante productos detergentes elegidos en función del tipo de suciedad y las superficies donde se asienta.</w:t>
      </w:r>
    </w:p>
    <w:p w14:paraId="3B00A323" w14:textId="77777777" w:rsidR="00821915" w:rsidRPr="00005042" w:rsidRDefault="00821915" w:rsidP="00005042">
      <w:pPr>
        <w:spacing w:line="480" w:lineRule="auto"/>
        <w:jc w:val="both"/>
        <w:rPr>
          <w:rFonts w:ascii="Times New Roman" w:hAnsi="Times New Roman" w:cs="Times New Roman"/>
          <w:b/>
        </w:rPr>
      </w:pPr>
    </w:p>
    <w:p w14:paraId="7CD1DA53" w14:textId="2FF5B380"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Manipulador de alimentos:</w:t>
      </w:r>
      <w:r w:rsidRPr="00005042">
        <w:rPr>
          <w:rFonts w:ascii="Times New Roman" w:hAnsi="Times New Roman" w:cs="Times New Roman"/>
        </w:rPr>
        <w:t xml:space="preserve"> Todas aquellas personas que, por su actividad laboral, tienen contacto directo con los alimentos durante su preparación, fabricación, transformación, elaboración, envasado, almacenamiento, transporte, distribución, venta, suministro y servicio.</w:t>
      </w:r>
    </w:p>
    <w:p w14:paraId="4C63E930" w14:textId="77777777" w:rsidR="00821915" w:rsidRPr="00005042" w:rsidRDefault="00821915" w:rsidP="00005042">
      <w:pPr>
        <w:spacing w:line="480" w:lineRule="auto"/>
        <w:jc w:val="both"/>
        <w:rPr>
          <w:rFonts w:ascii="Times New Roman" w:hAnsi="Times New Roman" w:cs="Times New Roman"/>
        </w:rPr>
      </w:pPr>
    </w:p>
    <w:p w14:paraId="56A3DDAA" w14:textId="77777777"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Procedimiento:</w:t>
      </w:r>
      <w:r w:rsidRPr="00005042">
        <w:rPr>
          <w:rFonts w:ascii="Times New Roman" w:hAnsi="Times New Roman" w:cs="Times New Roman"/>
        </w:rPr>
        <w:t xml:space="preserve"> Son módulos homogéneos que especifican y detallan un proceso, los cuales conforman un conjunto ordenado de operaciones o actividades determinadas secuencialmente en relación con los responsables de la ejecución lo cuales deben de cumplir con políticas y normas establecidas, señalando la duración y el flujo de documentos. </w:t>
      </w:r>
    </w:p>
    <w:p w14:paraId="5B426A9D" w14:textId="77777777" w:rsidR="00821915" w:rsidRPr="00005042" w:rsidRDefault="00821915" w:rsidP="00005042">
      <w:pPr>
        <w:spacing w:line="480" w:lineRule="auto"/>
        <w:jc w:val="both"/>
        <w:rPr>
          <w:rFonts w:ascii="Times New Roman" w:hAnsi="Times New Roman" w:cs="Times New Roman"/>
        </w:rPr>
      </w:pPr>
    </w:p>
    <w:p w14:paraId="6171990D" w14:textId="77777777" w:rsidR="00A55A60"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Higiene:</w:t>
      </w:r>
      <w:r w:rsidRPr="00005042">
        <w:rPr>
          <w:rFonts w:ascii="Times New Roman" w:hAnsi="Times New Roman" w:cs="Times New Roman"/>
        </w:rPr>
        <w:t xml:space="preserve"> todas las medidas necesarias para garantizar la sanidad e inocuidad de los productos, en todas las fases del proceso de fabricación hasta su consumo final. Inocuidad: La garantía de que los alimentos no causaran daños al </w:t>
      </w:r>
    </w:p>
    <w:p w14:paraId="293B5FA0" w14:textId="77777777" w:rsidR="00A55A60" w:rsidRDefault="00A55A60" w:rsidP="00005042">
      <w:pPr>
        <w:spacing w:line="480" w:lineRule="auto"/>
        <w:jc w:val="both"/>
        <w:rPr>
          <w:rFonts w:ascii="Times New Roman" w:hAnsi="Times New Roman" w:cs="Times New Roman"/>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A55A60" w:rsidRPr="00005042" w14:paraId="01A47C82" w14:textId="77777777" w:rsidTr="00A55A6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0004C8B0" w14:textId="77777777" w:rsidR="00A55A60" w:rsidRPr="00005042" w:rsidRDefault="00A55A60" w:rsidP="00A55A6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6576" behindDoc="0" locked="0" layoutInCell="1" allowOverlap="1" wp14:anchorId="2F92C68B" wp14:editId="4F9D2B2C">
                  <wp:simplePos x="1247775" y="1085850"/>
                  <wp:positionH relativeFrom="margin">
                    <wp:posOffset>213995</wp:posOffset>
                  </wp:positionH>
                  <wp:positionV relativeFrom="margin">
                    <wp:posOffset>356235</wp:posOffset>
                  </wp:positionV>
                  <wp:extent cx="1049020" cy="935990"/>
                  <wp:effectExtent l="76200" t="76200" r="132080" b="130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5293C4DA" w14:textId="77777777" w:rsidR="00A55A60" w:rsidRPr="005464B7" w:rsidRDefault="00A55A60" w:rsidP="00A55A60">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09F3D2E4" w14:textId="77777777" w:rsidR="00A55A60" w:rsidRPr="00005042" w:rsidRDefault="00A55A60" w:rsidP="00A55A60">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69EE212F"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6F7BF64B" w14:textId="77777777" w:rsidR="00A55A60" w:rsidRPr="00005042" w:rsidRDefault="00A55A60" w:rsidP="00A55A6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A55A60" w:rsidRPr="00005042" w14:paraId="724F7063" w14:textId="77777777" w:rsidTr="00A55A60">
        <w:trPr>
          <w:trHeight w:val="170"/>
        </w:trPr>
        <w:tc>
          <w:tcPr>
            <w:tcW w:w="0" w:type="auto"/>
            <w:vMerge/>
            <w:tcBorders>
              <w:top w:val="nil"/>
              <w:left w:val="single" w:sz="4" w:space="0" w:color="auto"/>
              <w:bottom w:val="single" w:sz="4" w:space="0" w:color="000000"/>
              <w:right w:val="single" w:sz="4" w:space="0" w:color="auto"/>
            </w:tcBorders>
          </w:tcPr>
          <w:p w14:paraId="1E4931DD"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790AAC52"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981C49B"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7260454C" w14:textId="77777777" w:rsidR="00A55A60" w:rsidRPr="00005042" w:rsidRDefault="00A55A60" w:rsidP="00A55A6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55A60" w:rsidRPr="00005042" w14:paraId="0215282F" w14:textId="77777777" w:rsidTr="00A55A60">
        <w:trPr>
          <w:trHeight w:val="172"/>
        </w:trPr>
        <w:tc>
          <w:tcPr>
            <w:tcW w:w="0" w:type="auto"/>
            <w:vMerge/>
            <w:tcBorders>
              <w:top w:val="nil"/>
              <w:left w:val="single" w:sz="4" w:space="0" w:color="auto"/>
              <w:bottom w:val="single" w:sz="4" w:space="0" w:color="000000"/>
              <w:right w:val="single" w:sz="4" w:space="0" w:color="auto"/>
            </w:tcBorders>
          </w:tcPr>
          <w:p w14:paraId="6C9788DD"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0C6A6CB7" w14:textId="77777777" w:rsidR="00A55A60" w:rsidRPr="00005042" w:rsidRDefault="00A55A60" w:rsidP="00A55A6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69D967A5"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546A0380" w14:textId="77777777" w:rsidR="00A55A60" w:rsidRPr="00005042" w:rsidRDefault="00A55A60" w:rsidP="00A55A6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55A60" w:rsidRPr="00005042" w14:paraId="4F4F483A" w14:textId="77777777" w:rsidTr="00A55A60">
        <w:trPr>
          <w:trHeight w:val="42"/>
        </w:trPr>
        <w:tc>
          <w:tcPr>
            <w:tcW w:w="0" w:type="auto"/>
            <w:vMerge/>
            <w:tcBorders>
              <w:top w:val="nil"/>
              <w:left w:val="single" w:sz="4" w:space="0" w:color="auto"/>
              <w:bottom w:val="single" w:sz="4" w:space="0" w:color="000000"/>
              <w:right w:val="single" w:sz="4" w:space="0" w:color="auto"/>
            </w:tcBorders>
          </w:tcPr>
          <w:p w14:paraId="00B34F05"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9EB3248"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4EF4DF39" w14:textId="77777777" w:rsidR="00A55A60" w:rsidRPr="00005042" w:rsidRDefault="00A55A60" w:rsidP="00A55A60">
            <w:pPr>
              <w:spacing w:line="480" w:lineRule="auto"/>
              <w:rPr>
                <w:rFonts w:ascii="Times New Roman" w:eastAsia="Arial" w:hAnsi="Times New Roman" w:cs="Times New Roman"/>
                <w:b/>
                <w:lang w:val="es-US"/>
              </w:rPr>
            </w:pPr>
          </w:p>
          <w:p w14:paraId="23246A18"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706F322" w14:textId="77777777" w:rsidR="00A55A60" w:rsidRPr="00005042" w:rsidRDefault="00A55A60" w:rsidP="00A55A60">
            <w:pPr>
              <w:spacing w:line="480" w:lineRule="auto"/>
              <w:ind w:right="43"/>
              <w:rPr>
                <w:rFonts w:ascii="Times New Roman" w:hAnsi="Times New Roman" w:cs="Times New Roman"/>
                <w:lang w:val="es-US"/>
              </w:rPr>
            </w:pPr>
          </w:p>
          <w:p w14:paraId="70AA4613" w14:textId="62DC903D" w:rsidR="00A55A60"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6</w:t>
            </w:r>
            <w:r w:rsidR="00A55A60"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7F952C32" w14:textId="77777777" w:rsidR="00A55A60" w:rsidRDefault="00A55A60" w:rsidP="00005042">
      <w:pPr>
        <w:spacing w:line="480" w:lineRule="auto"/>
        <w:jc w:val="both"/>
        <w:rPr>
          <w:rFonts w:ascii="Times New Roman" w:hAnsi="Times New Roman" w:cs="Times New Roman"/>
        </w:rPr>
      </w:pPr>
    </w:p>
    <w:p w14:paraId="0C8F671E" w14:textId="5E096382"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rPr>
        <w:t xml:space="preserve">consumidor cuando se preparen o consuman de acuerdo con el uso que se destinan. </w:t>
      </w:r>
    </w:p>
    <w:p w14:paraId="1E0102F2" w14:textId="77777777" w:rsidR="00821915" w:rsidRPr="00005042" w:rsidRDefault="00821915" w:rsidP="00005042">
      <w:pPr>
        <w:spacing w:line="480" w:lineRule="auto"/>
        <w:jc w:val="both"/>
        <w:rPr>
          <w:rFonts w:ascii="Times New Roman" w:hAnsi="Times New Roman" w:cs="Times New Roman"/>
        </w:rPr>
      </w:pPr>
    </w:p>
    <w:p w14:paraId="1593D914" w14:textId="77777777"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Gel antibacterial:</w:t>
      </w:r>
      <w:r w:rsidRPr="00005042">
        <w:rPr>
          <w:rFonts w:ascii="Times New Roman" w:hAnsi="Times New Roman" w:cs="Times New Roman"/>
        </w:rPr>
        <w:t xml:space="preserve"> es un producto que limpia tus manos sin necesidad de usar agua y, desinfecta las manos sin necesidad de usar toallas o jabón. Higiene: Conjunto de conocimientos y técnicas que se ocupan de controlar aquellos factores nocivos para la salud de los seres humanos. </w:t>
      </w:r>
    </w:p>
    <w:p w14:paraId="27DAC5B2" w14:textId="77777777" w:rsidR="00821915" w:rsidRPr="00005042" w:rsidRDefault="00821915" w:rsidP="00005042">
      <w:pPr>
        <w:spacing w:line="480" w:lineRule="auto"/>
        <w:jc w:val="both"/>
        <w:rPr>
          <w:rFonts w:ascii="Times New Roman" w:hAnsi="Times New Roman" w:cs="Times New Roman"/>
        </w:rPr>
      </w:pPr>
    </w:p>
    <w:p w14:paraId="4792A7A8" w14:textId="59DB6E6F" w:rsidR="009823AA"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Higiene personal:</w:t>
      </w:r>
      <w:r w:rsidRPr="00005042">
        <w:rPr>
          <w:rFonts w:ascii="Times New Roman" w:hAnsi="Times New Roman" w:cs="Times New Roman"/>
        </w:rPr>
        <w:t xml:space="preserve"> Es toda serie de hábitos relacionados con el cuidado personal que inciden positivamente en la salud y que previene posibles enfermedades Jabón: uno de los elementos más utilizados para la higiene y limpieza personal. </w:t>
      </w:r>
    </w:p>
    <w:p w14:paraId="52288CFD" w14:textId="77777777" w:rsidR="009823AA" w:rsidRPr="00005042" w:rsidRDefault="009823AA" w:rsidP="00005042">
      <w:pPr>
        <w:spacing w:after="200" w:line="480" w:lineRule="auto"/>
        <w:jc w:val="left"/>
        <w:rPr>
          <w:rFonts w:ascii="Times New Roman" w:hAnsi="Times New Roman" w:cs="Times New Roman"/>
        </w:rPr>
      </w:pPr>
      <w:r w:rsidRPr="00005042">
        <w:rPr>
          <w:rFonts w:ascii="Times New Roman" w:hAnsi="Times New Roman" w:cs="Times New Roman"/>
        </w:rPr>
        <w:br w:type="page"/>
      </w:r>
    </w:p>
    <w:p w14:paraId="0DAA60A5" w14:textId="77777777" w:rsidR="009823AA" w:rsidRPr="00005042" w:rsidRDefault="009823AA" w:rsidP="00005042">
      <w:pPr>
        <w:spacing w:line="480" w:lineRule="auto"/>
        <w:jc w:val="both"/>
        <w:rPr>
          <w:rFonts w:ascii="Times New Roman" w:hAnsi="Times New Roman" w:cs="Times New Roman"/>
          <w:b/>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823AA" w:rsidRPr="00005042" w14:paraId="695274F3"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2CD30DA7" w14:textId="77777777" w:rsidR="009823AA" w:rsidRPr="00005042" w:rsidRDefault="009823AA"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7600" behindDoc="0" locked="0" layoutInCell="1" allowOverlap="1" wp14:anchorId="0AD33F4B" wp14:editId="1A5F0B73">
                  <wp:simplePos x="1247775" y="1085850"/>
                  <wp:positionH relativeFrom="margin">
                    <wp:posOffset>219075</wp:posOffset>
                  </wp:positionH>
                  <wp:positionV relativeFrom="margin">
                    <wp:posOffset>388620</wp:posOffset>
                  </wp:positionV>
                  <wp:extent cx="1049020" cy="935990"/>
                  <wp:effectExtent l="76200" t="76200" r="132080" b="13081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37BF86DA" w14:textId="77777777" w:rsidR="009823AA" w:rsidRPr="005464B7" w:rsidRDefault="009823AA"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49A5221A" w14:textId="77777777" w:rsidR="009823AA" w:rsidRPr="00005042" w:rsidRDefault="009823AA"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5F1A0F2B"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05C4C8A7" w14:textId="77777777" w:rsidR="009823AA" w:rsidRPr="00005042" w:rsidRDefault="009823AA"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823AA" w:rsidRPr="00005042" w14:paraId="752076A5"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1B5D76A8"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6B9DBF7B"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DC7B138"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10E67B9A" w14:textId="77777777" w:rsidR="009823AA" w:rsidRPr="00005042" w:rsidRDefault="009823AA"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823AA" w:rsidRPr="00005042" w14:paraId="578E69CD"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79747E84"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0526816C" w14:textId="77777777" w:rsidR="009823AA" w:rsidRPr="00005042" w:rsidRDefault="009823AA"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313FBC44"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52640BC" w14:textId="77777777" w:rsidR="009823AA" w:rsidRPr="00005042" w:rsidRDefault="009823AA"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823AA" w:rsidRPr="00005042" w14:paraId="28FB02D5"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0D7DC0E8" w14:textId="77777777" w:rsidR="009823AA" w:rsidRPr="00005042" w:rsidRDefault="009823AA"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2C5E392F"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35C47CB1" w14:textId="77777777" w:rsidR="009823AA" w:rsidRPr="00005042" w:rsidRDefault="009823AA" w:rsidP="00005042">
            <w:pPr>
              <w:spacing w:line="480" w:lineRule="auto"/>
              <w:rPr>
                <w:rFonts w:ascii="Times New Roman" w:eastAsia="Arial" w:hAnsi="Times New Roman" w:cs="Times New Roman"/>
                <w:b/>
                <w:lang w:val="es-US"/>
              </w:rPr>
            </w:pPr>
          </w:p>
          <w:p w14:paraId="4DF06A1E"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1B23D63F" w14:textId="77777777" w:rsidR="009823AA" w:rsidRPr="00005042" w:rsidRDefault="009823AA" w:rsidP="00005042">
            <w:pPr>
              <w:spacing w:line="480" w:lineRule="auto"/>
              <w:ind w:right="43"/>
              <w:rPr>
                <w:rFonts w:ascii="Times New Roman" w:hAnsi="Times New Roman" w:cs="Times New Roman"/>
                <w:lang w:val="es-US"/>
              </w:rPr>
            </w:pPr>
          </w:p>
          <w:p w14:paraId="48DEDE17" w14:textId="66D4B58F" w:rsidR="009823AA"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7</w:t>
            </w:r>
            <w:r w:rsidR="009823AA" w:rsidRPr="00005042">
              <w:rPr>
                <w:rFonts w:ascii="Times New Roman" w:eastAsia="Arial" w:hAnsi="Times New Roman" w:cs="Times New Roman"/>
                <w:lang w:val="es-US"/>
              </w:rPr>
              <w:t xml:space="preserve"> de </w:t>
            </w:r>
            <w:r w:rsidR="000E3CFB">
              <w:rPr>
                <w:rFonts w:ascii="Times New Roman" w:eastAsia="Arial" w:hAnsi="Times New Roman" w:cs="Times New Roman"/>
                <w:lang w:val="es-US"/>
              </w:rPr>
              <w:t>21</w:t>
            </w:r>
          </w:p>
        </w:tc>
      </w:tr>
    </w:tbl>
    <w:p w14:paraId="5C4A635F" w14:textId="77777777" w:rsidR="009823AA" w:rsidRPr="00005042" w:rsidRDefault="009823AA" w:rsidP="00005042">
      <w:pPr>
        <w:spacing w:line="480" w:lineRule="auto"/>
        <w:jc w:val="both"/>
        <w:rPr>
          <w:rFonts w:ascii="Times New Roman" w:hAnsi="Times New Roman" w:cs="Times New Roman"/>
          <w:b/>
        </w:rPr>
      </w:pPr>
    </w:p>
    <w:p w14:paraId="7FF3FFE6" w14:textId="643EE0C9"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POES:</w:t>
      </w:r>
      <w:r w:rsidRPr="00005042">
        <w:rPr>
          <w:rFonts w:ascii="Times New Roman" w:hAnsi="Times New Roman" w:cs="Times New Roman"/>
        </w:rPr>
        <w:t xml:space="preserve"> Procedimientos Operativos Estandarizados de Sanitizacion, son descripciones de todos los pasos para cumplir una tarea de sanitizacion, que se realiza antes de la operación de la producción (pre operacional), durante la operación (operacional) y que contiene una lista de materiales, insumos, equipo, piezas y utensilios que se aplican en una operación y que forma parte de la tarea.</w:t>
      </w:r>
    </w:p>
    <w:p w14:paraId="1A2DF7D5" w14:textId="77777777" w:rsidR="00821915" w:rsidRPr="00005042" w:rsidRDefault="00821915" w:rsidP="00005042">
      <w:pPr>
        <w:spacing w:line="480" w:lineRule="auto"/>
        <w:jc w:val="both"/>
        <w:rPr>
          <w:rFonts w:ascii="Times New Roman" w:hAnsi="Times New Roman" w:cs="Times New Roman"/>
        </w:rPr>
      </w:pPr>
    </w:p>
    <w:p w14:paraId="065BF7B7" w14:textId="77777777"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Punto Crítico de Control:</w:t>
      </w:r>
      <w:r w:rsidRPr="00005042">
        <w:rPr>
          <w:rFonts w:ascii="Times New Roman" w:hAnsi="Times New Roman" w:cs="Times New Roman"/>
        </w:rPr>
        <w:t xml:space="preserve"> Es un punto en el proceso del alimento donde existe una alta probabilidad de que un control inapropiado pueda provocar, permitir o contribuir a un peligro o a la descomposición o deterioro del alimento final. </w:t>
      </w:r>
    </w:p>
    <w:p w14:paraId="708971D4" w14:textId="77777777" w:rsidR="00821915" w:rsidRPr="00005042" w:rsidRDefault="00821915" w:rsidP="00005042">
      <w:pPr>
        <w:spacing w:line="480" w:lineRule="auto"/>
        <w:jc w:val="both"/>
        <w:rPr>
          <w:rFonts w:ascii="Times New Roman" w:hAnsi="Times New Roman" w:cs="Times New Roman"/>
        </w:rPr>
      </w:pPr>
    </w:p>
    <w:p w14:paraId="1FA6C0C3" w14:textId="113ADC9C" w:rsidR="00821915" w:rsidRPr="00005042" w:rsidRDefault="00821915" w:rsidP="00005042">
      <w:pPr>
        <w:spacing w:line="480" w:lineRule="auto"/>
        <w:jc w:val="both"/>
        <w:rPr>
          <w:rFonts w:ascii="Times New Roman" w:hAnsi="Times New Roman" w:cs="Times New Roman"/>
        </w:rPr>
      </w:pPr>
      <w:r w:rsidRPr="00005042">
        <w:rPr>
          <w:rFonts w:ascii="Times New Roman" w:hAnsi="Times New Roman" w:cs="Times New Roman"/>
          <w:b/>
        </w:rPr>
        <w:t>Higiene de los Productos:</w:t>
      </w:r>
      <w:r w:rsidRPr="00005042">
        <w:rPr>
          <w:rFonts w:ascii="Times New Roman" w:hAnsi="Times New Roman" w:cs="Times New Roman"/>
        </w:rPr>
        <w:t xml:space="preserve"> Son el conjunto de medidas preventivas necesarias para garantizar la inocuidad y calidad de los productos en cualquier etapa de su manejo, incluida su distribución, transporte y comercialización.</w:t>
      </w:r>
    </w:p>
    <w:p w14:paraId="4C7B48A0" w14:textId="77777777" w:rsidR="00821915" w:rsidRPr="00005042" w:rsidRDefault="00821915" w:rsidP="00005042">
      <w:pPr>
        <w:spacing w:line="480" w:lineRule="auto"/>
        <w:jc w:val="both"/>
        <w:rPr>
          <w:rFonts w:ascii="Times New Roman" w:hAnsi="Times New Roman" w:cs="Times New Roman"/>
        </w:rPr>
      </w:pPr>
    </w:p>
    <w:p w14:paraId="0AEC5FF2" w14:textId="396D522B" w:rsidR="00B63FE3" w:rsidRPr="00005042" w:rsidRDefault="00821915" w:rsidP="00005042">
      <w:pPr>
        <w:pStyle w:val="Prrafodelista"/>
        <w:numPr>
          <w:ilvl w:val="0"/>
          <w:numId w:val="20"/>
        </w:numPr>
        <w:spacing w:line="480" w:lineRule="auto"/>
        <w:jc w:val="both"/>
        <w:rPr>
          <w:rFonts w:ascii="Times New Roman" w:hAnsi="Times New Roman" w:cs="Times New Roman"/>
          <w:b/>
          <w:color w:val="auto"/>
        </w:rPr>
      </w:pPr>
      <w:r w:rsidRPr="00005042">
        <w:rPr>
          <w:rFonts w:ascii="Times New Roman" w:hAnsi="Times New Roman" w:cs="Times New Roman"/>
          <w:b/>
          <w:color w:val="auto"/>
        </w:rPr>
        <w:t>Política</w:t>
      </w:r>
    </w:p>
    <w:p w14:paraId="544B4BEE" w14:textId="788163C7" w:rsidR="0022494C" w:rsidRPr="00005042" w:rsidRDefault="0022494C"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Compromiso con la inocuidad de los alimentos durante el proceso de elaboración, manipulación, empaque.</w:t>
      </w:r>
    </w:p>
    <w:p w14:paraId="67ACD2F5" w14:textId="16DDB0D9" w:rsidR="0022494C" w:rsidRPr="00005042" w:rsidRDefault="0022494C"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Evaluación de calidad de la materia prima y los insumos.</w:t>
      </w:r>
    </w:p>
    <w:p w14:paraId="6C25F79D" w14:textId="6DB1A912" w:rsidR="0022494C" w:rsidRDefault="0022494C"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Evaluación y correcto cumplimiento de los utensilios</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A55A60" w:rsidRPr="00005042" w14:paraId="07A66A01" w14:textId="77777777" w:rsidTr="00A55A6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0087C844" w14:textId="77777777" w:rsidR="00A55A60" w:rsidRPr="00005042" w:rsidRDefault="00A55A60" w:rsidP="00A55A6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39648" behindDoc="0" locked="0" layoutInCell="1" allowOverlap="1" wp14:anchorId="5973F9D2" wp14:editId="3603ABB3">
                  <wp:simplePos x="1247775" y="1085850"/>
                  <wp:positionH relativeFrom="margin">
                    <wp:posOffset>217805</wp:posOffset>
                  </wp:positionH>
                  <wp:positionV relativeFrom="margin">
                    <wp:posOffset>350520</wp:posOffset>
                  </wp:positionV>
                  <wp:extent cx="1049020" cy="935990"/>
                  <wp:effectExtent l="76200" t="76200" r="132080" b="13081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741A7793" w14:textId="77777777" w:rsidR="00A55A60" w:rsidRPr="005464B7" w:rsidRDefault="00A55A60" w:rsidP="00A55A60">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366A2CF2" w14:textId="77777777" w:rsidR="00A55A60" w:rsidRPr="00005042" w:rsidRDefault="00A55A60" w:rsidP="00A55A60">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224B11D0"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34F7207F" w14:textId="77777777" w:rsidR="00A55A60" w:rsidRPr="00005042" w:rsidRDefault="00A55A60" w:rsidP="00A55A6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A55A60" w:rsidRPr="00005042" w14:paraId="0C0E3F64" w14:textId="77777777" w:rsidTr="00A55A60">
        <w:trPr>
          <w:trHeight w:val="170"/>
        </w:trPr>
        <w:tc>
          <w:tcPr>
            <w:tcW w:w="0" w:type="auto"/>
            <w:vMerge/>
            <w:tcBorders>
              <w:top w:val="nil"/>
              <w:left w:val="single" w:sz="4" w:space="0" w:color="auto"/>
              <w:bottom w:val="single" w:sz="4" w:space="0" w:color="000000"/>
              <w:right w:val="single" w:sz="4" w:space="0" w:color="auto"/>
            </w:tcBorders>
          </w:tcPr>
          <w:p w14:paraId="163D4EE1"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907CF27"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4BA2D499"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40C2CBB9" w14:textId="77777777" w:rsidR="00A55A60" w:rsidRPr="00005042" w:rsidRDefault="00A55A60" w:rsidP="00A55A6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55A60" w:rsidRPr="00005042" w14:paraId="6F8FA668" w14:textId="77777777" w:rsidTr="00A55A60">
        <w:trPr>
          <w:trHeight w:val="172"/>
        </w:trPr>
        <w:tc>
          <w:tcPr>
            <w:tcW w:w="0" w:type="auto"/>
            <w:vMerge/>
            <w:tcBorders>
              <w:top w:val="nil"/>
              <w:left w:val="single" w:sz="4" w:space="0" w:color="auto"/>
              <w:bottom w:val="single" w:sz="4" w:space="0" w:color="000000"/>
              <w:right w:val="single" w:sz="4" w:space="0" w:color="auto"/>
            </w:tcBorders>
          </w:tcPr>
          <w:p w14:paraId="19A2A83C"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101CD586" w14:textId="77777777" w:rsidR="00A55A60" w:rsidRPr="00005042" w:rsidRDefault="00A55A60" w:rsidP="00A55A6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3D383359"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3016A39E" w14:textId="77777777" w:rsidR="00A55A60" w:rsidRPr="00005042" w:rsidRDefault="00A55A60" w:rsidP="00A55A6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55A60" w:rsidRPr="00005042" w14:paraId="091A852E" w14:textId="77777777" w:rsidTr="00A55A60">
        <w:trPr>
          <w:trHeight w:val="42"/>
        </w:trPr>
        <w:tc>
          <w:tcPr>
            <w:tcW w:w="0" w:type="auto"/>
            <w:vMerge/>
            <w:tcBorders>
              <w:top w:val="nil"/>
              <w:left w:val="single" w:sz="4" w:space="0" w:color="auto"/>
              <w:bottom w:val="single" w:sz="4" w:space="0" w:color="000000"/>
              <w:right w:val="single" w:sz="4" w:space="0" w:color="auto"/>
            </w:tcBorders>
          </w:tcPr>
          <w:p w14:paraId="74EFE4F4"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22F6A8A"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6016FA63" w14:textId="77777777" w:rsidR="00A55A60" w:rsidRPr="00005042" w:rsidRDefault="00A55A60" w:rsidP="00A55A60">
            <w:pPr>
              <w:spacing w:line="480" w:lineRule="auto"/>
              <w:rPr>
                <w:rFonts w:ascii="Times New Roman" w:eastAsia="Arial" w:hAnsi="Times New Roman" w:cs="Times New Roman"/>
                <w:b/>
                <w:lang w:val="es-US"/>
              </w:rPr>
            </w:pPr>
          </w:p>
          <w:p w14:paraId="6C908207"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7ED92D1E" w14:textId="77777777" w:rsidR="00A55A60" w:rsidRPr="00005042" w:rsidRDefault="00A55A60" w:rsidP="00A55A60">
            <w:pPr>
              <w:spacing w:line="480" w:lineRule="auto"/>
              <w:ind w:right="43"/>
              <w:rPr>
                <w:rFonts w:ascii="Times New Roman" w:hAnsi="Times New Roman" w:cs="Times New Roman"/>
                <w:lang w:val="es-US"/>
              </w:rPr>
            </w:pPr>
          </w:p>
          <w:p w14:paraId="6CA4CB5C" w14:textId="1A673E80" w:rsidR="00A55A60" w:rsidRPr="00005042" w:rsidRDefault="005464B7" w:rsidP="000E3CFB">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8</w:t>
            </w:r>
            <w:r w:rsidR="000E3CFB">
              <w:rPr>
                <w:rFonts w:ascii="Times New Roman" w:eastAsia="Arial" w:hAnsi="Times New Roman" w:cs="Times New Roman"/>
                <w:lang w:val="es-US"/>
              </w:rPr>
              <w:t xml:space="preserve"> de 21</w:t>
            </w:r>
          </w:p>
        </w:tc>
      </w:tr>
    </w:tbl>
    <w:p w14:paraId="02332E67" w14:textId="77777777" w:rsidR="00A55A60" w:rsidRPr="00005042" w:rsidRDefault="00A55A60" w:rsidP="00005042">
      <w:pPr>
        <w:spacing w:line="480" w:lineRule="auto"/>
        <w:jc w:val="both"/>
        <w:rPr>
          <w:rFonts w:ascii="Times New Roman" w:hAnsi="Times New Roman" w:cs="Times New Roman"/>
          <w:color w:val="auto"/>
        </w:rPr>
      </w:pPr>
    </w:p>
    <w:p w14:paraId="238D6950" w14:textId="641576AB" w:rsidR="0022494C" w:rsidRPr="00005042" w:rsidRDefault="0022494C"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Cumplimiento obligatorio de los procesos de limpieza y desinfección de las áreas de trabajo del lugar.</w:t>
      </w:r>
    </w:p>
    <w:p w14:paraId="2822BF08" w14:textId="77777777" w:rsidR="0022494C" w:rsidRPr="00005042" w:rsidRDefault="0022494C" w:rsidP="00005042">
      <w:pPr>
        <w:spacing w:line="480" w:lineRule="auto"/>
        <w:jc w:val="both"/>
        <w:rPr>
          <w:rFonts w:ascii="Times New Roman" w:hAnsi="Times New Roman" w:cs="Times New Roman"/>
          <w:color w:val="auto"/>
        </w:rPr>
      </w:pPr>
    </w:p>
    <w:p w14:paraId="5807609C" w14:textId="32888BA8" w:rsidR="0022494C" w:rsidRPr="00005042" w:rsidRDefault="0022494C" w:rsidP="00005042">
      <w:pPr>
        <w:pStyle w:val="Prrafodelista"/>
        <w:numPr>
          <w:ilvl w:val="0"/>
          <w:numId w:val="20"/>
        </w:numPr>
        <w:spacing w:line="480" w:lineRule="auto"/>
        <w:jc w:val="both"/>
        <w:rPr>
          <w:rFonts w:ascii="Times New Roman" w:hAnsi="Times New Roman" w:cs="Times New Roman"/>
          <w:b/>
          <w:color w:val="auto"/>
        </w:rPr>
      </w:pPr>
      <w:r w:rsidRPr="00005042">
        <w:rPr>
          <w:rFonts w:ascii="Times New Roman" w:hAnsi="Times New Roman" w:cs="Times New Roman"/>
          <w:b/>
          <w:color w:val="auto"/>
        </w:rPr>
        <w:t>Representación del Negocio Chocolates Asiry</w:t>
      </w:r>
    </w:p>
    <w:p w14:paraId="5AB79F71" w14:textId="670DA832" w:rsidR="009823AA" w:rsidRPr="00005042" w:rsidRDefault="0022494C" w:rsidP="00990EBA">
      <w:pPr>
        <w:spacing w:line="480" w:lineRule="auto"/>
        <w:jc w:val="both"/>
        <w:rPr>
          <w:rFonts w:ascii="Times New Roman" w:hAnsi="Times New Roman" w:cs="Times New Roman"/>
          <w:color w:val="auto"/>
        </w:rPr>
      </w:pPr>
      <w:r w:rsidRPr="00005042">
        <w:rPr>
          <w:rFonts w:ascii="Times New Roman" w:hAnsi="Times New Roman" w:cs="Times New Roman"/>
          <w:color w:val="auto"/>
        </w:rPr>
        <w:t>Chocolates Asiry cuenta con una estructura empresarial que comenzara desde la cabeza de mando, con la finalidad de encargar a cada persona diferente tipo de ejecuciones y procesos para satisfacer al cliente y tener un producto y servicio de calidad.</w:t>
      </w:r>
      <w:r w:rsidR="009823AA" w:rsidRPr="00005042">
        <w:rPr>
          <w:rFonts w:ascii="Times New Roman" w:hAnsi="Times New Roman" w:cs="Times New Roman"/>
          <w:color w:val="auto"/>
        </w:rPr>
        <w:br w:type="page"/>
      </w:r>
    </w:p>
    <w:tbl>
      <w:tblPr>
        <w:tblStyle w:val="TableGrid"/>
        <w:tblpPr w:vertAnchor="page" w:horzAnchor="page" w:tblpX="1705" w:tblpY="712"/>
        <w:tblOverlap w:val="never"/>
        <w:tblW w:w="0" w:type="auto"/>
        <w:tblInd w:w="0" w:type="dxa"/>
        <w:tblLayout w:type="fixed"/>
        <w:tblCellMar>
          <w:top w:w="8" w:type="dxa"/>
          <w:left w:w="112" w:type="dxa"/>
          <w:right w:w="71" w:type="dxa"/>
        </w:tblCellMar>
        <w:tblLook w:val="04A0" w:firstRow="1" w:lastRow="0" w:firstColumn="1" w:lastColumn="0" w:noHBand="0" w:noVBand="1"/>
      </w:tblPr>
      <w:tblGrid>
        <w:gridCol w:w="2625"/>
        <w:gridCol w:w="3736"/>
        <w:gridCol w:w="1197"/>
        <w:gridCol w:w="1710"/>
      </w:tblGrid>
      <w:tr w:rsidR="009823AA" w:rsidRPr="00005042" w14:paraId="594AF812" w14:textId="77777777" w:rsidTr="005464B7">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516C9568" w14:textId="77777777" w:rsidR="009823AA" w:rsidRPr="00005042" w:rsidRDefault="009823AA"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40672" behindDoc="0" locked="0" layoutInCell="1" allowOverlap="1" wp14:anchorId="378D5018" wp14:editId="34209202">
                  <wp:simplePos x="1247775" y="1085850"/>
                  <wp:positionH relativeFrom="margin">
                    <wp:posOffset>233045</wp:posOffset>
                  </wp:positionH>
                  <wp:positionV relativeFrom="margin">
                    <wp:posOffset>370205</wp:posOffset>
                  </wp:positionV>
                  <wp:extent cx="1049020" cy="935990"/>
                  <wp:effectExtent l="76200" t="76200" r="132080" b="13081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4DAC8B13" w14:textId="77777777" w:rsidR="009823AA" w:rsidRPr="005464B7" w:rsidRDefault="009823AA"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6F603F00" w14:textId="77777777" w:rsidR="009823AA" w:rsidRPr="00005042" w:rsidRDefault="009823AA"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5A5DE0CE"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5E8617C6" w14:textId="77777777" w:rsidR="009823AA" w:rsidRPr="00005042" w:rsidRDefault="009823AA"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823AA" w:rsidRPr="00005042" w14:paraId="43DFFF49" w14:textId="77777777" w:rsidTr="005464B7">
        <w:trPr>
          <w:trHeight w:val="170"/>
        </w:trPr>
        <w:tc>
          <w:tcPr>
            <w:tcW w:w="2625" w:type="dxa"/>
            <w:vMerge/>
            <w:tcBorders>
              <w:top w:val="nil"/>
              <w:left w:val="single" w:sz="4" w:space="0" w:color="auto"/>
              <w:bottom w:val="single" w:sz="4" w:space="0" w:color="000000"/>
              <w:right w:val="single" w:sz="4" w:space="0" w:color="auto"/>
            </w:tcBorders>
          </w:tcPr>
          <w:p w14:paraId="2C1BAF05" w14:textId="77777777" w:rsidR="009823AA" w:rsidRPr="00005042" w:rsidRDefault="009823AA" w:rsidP="00005042">
            <w:pPr>
              <w:spacing w:after="160" w:line="480" w:lineRule="auto"/>
              <w:rPr>
                <w:rFonts w:ascii="Times New Roman" w:hAnsi="Times New Roman" w:cs="Times New Roman"/>
              </w:rPr>
            </w:pPr>
          </w:p>
        </w:tc>
        <w:tc>
          <w:tcPr>
            <w:tcW w:w="3736" w:type="dxa"/>
            <w:vMerge/>
            <w:tcBorders>
              <w:left w:val="single" w:sz="4" w:space="0" w:color="auto"/>
              <w:right w:val="single" w:sz="4" w:space="0" w:color="auto"/>
            </w:tcBorders>
            <w:vAlign w:val="bottom"/>
          </w:tcPr>
          <w:p w14:paraId="3D161C8C"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451F683"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276AB64A" w14:textId="77777777" w:rsidR="009823AA" w:rsidRPr="00005042" w:rsidRDefault="009823AA"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823AA" w:rsidRPr="00005042" w14:paraId="7A8013D7" w14:textId="77777777" w:rsidTr="005464B7">
        <w:trPr>
          <w:trHeight w:val="172"/>
        </w:trPr>
        <w:tc>
          <w:tcPr>
            <w:tcW w:w="2625" w:type="dxa"/>
            <w:vMerge/>
            <w:tcBorders>
              <w:top w:val="nil"/>
              <w:left w:val="single" w:sz="4" w:space="0" w:color="auto"/>
              <w:bottom w:val="single" w:sz="4" w:space="0" w:color="000000"/>
              <w:right w:val="single" w:sz="4" w:space="0" w:color="auto"/>
            </w:tcBorders>
          </w:tcPr>
          <w:p w14:paraId="03517B86" w14:textId="77777777" w:rsidR="009823AA" w:rsidRPr="00005042" w:rsidRDefault="009823AA" w:rsidP="00005042">
            <w:pPr>
              <w:spacing w:after="160" w:line="480" w:lineRule="auto"/>
              <w:rPr>
                <w:rFonts w:ascii="Times New Roman" w:hAnsi="Times New Roman" w:cs="Times New Roman"/>
              </w:rPr>
            </w:pPr>
          </w:p>
        </w:tc>
        <w:tc>
          <w:tcPr>
            <w:tcW w:w="3736" w:type="dxa"/>
            <w:vMerge/>
            <w:tcBorders>
              <w:left w:val="single" w:sz="4" w:space="0" w:color="auto"/>
              <w:right w:val="single" w:sz="4" w:space="0" w:color="auto"/>
            </w:tcBorders>
          </w:tcPr>
          <w:p w14:paraId="67FC7BA6" w14:textId="77777777" w:rsidR="009823AA" w:rsidRPr="00005042" w:rsidRDefault="009823AA"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5C208372"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665F8BB9" w14:textId="77777777" w:rsidR="009823AA" w:rsidRPr="00005042" w:rsidRDefault="009823AA"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823AA" w:rsidRPr="00005042" w14:paraId="677B929E" w14:textId="77777777" w:rsidTr="005464B7">
        <w:trPr>
          <w:trHeight w:val="42"/>
        </w:trPr>
        <w:tc>
          <w:tcPr>
            <w:tcW w:w="2625" w:type="dxa"/>
            <w:vMerge/>
            <w:tcBorders>
              <w:top w:val="nil"/>
              <w:left w:val="single" w:sz="4" w:space="0" w:color="auto"/>
              <w:bottom w:val="single" w:sz="4" w:space="0" w:color="000000"/>
              <w:right w:val="single" w:sz="4" w:space="0" w:color="auto"/>
            </w:tcBorders>
          </w:tcPr>
          <w:p w14:paraId="1E8624EE" w14:textId="77777777" w:rsidR="009823AA" w:rsidRPr="00005042" w:rsidRDefault="009823AA" w:rsidP="00005042">
            <w:pPr>
              <w:spacing w:after="160" w:line="480" w:lineRule="auto"/>
              <w:rPr>
                <w:rFonts w:ascii="Times New Roman" w:hAnsi="Times New Roman" w:cs="Times New Roman"/>
              </w:rPr>
            </w:pPr>
          </w:p>
        </w:tc>
        <w:tc>
          <w:tcPr>
            <w:tcW w:w="3736" w:type="dxa"/>
            <w:vMerge/>
            <w:tcBorders>
              <w:left w:val="single" w:sz="4" w:space="0" w:color="auto"/>
              <w:bottom w:val="single" w:sz="4" w:space="0" w:color="auto"/>
              <w:right w:val="single" w:sz="4" w:space="0" w:color="auto"/>
            </w:tcBorders>
          </w:tcPr>
          <w:p w14:paraId="1B4381AD" w14:textId="77777777" w:rsidR="009823AA" w:rsidRPr="00005042" w:rsidRDefault="009823AA"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07D27AB4" w14:textId="77777777" w:rsidR="009823AA" w:rsidRPr="00005042" w:rsidRDefault="009823AA" w:rsidP="00005042">
            <w:pPr>
              <w:spacing w:line="480" w:lineRule="auto"/>
              <w:rPr>
                <w:rFonts w:ascii="Times New Roman" w:eastAsia="Arial" w:hAnsi="Times New Roman" w:cs="Times New Roman"/>
                <w:b/>
                <w:lang w:val="es-US"/>
              </w:rPr>
            </w:pPr>
          </w:p>
          <w:p w14:paraId="30BA0F5A" w14:textId="77777777" w:rsidR="009823AA" w:rsidRPr="00005042" w:rsidRDefault="009823AA"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6CEBBFDE" w14:textId="77777777" w:rsidR="009823AA" w:rsidRPr="00005042" w:rsidRDefault="009823AA" w:rsidP="00005042">
            <w:pPr>
              <w:spacing w:line="480" w:lineRule="auto"/>
              <w:ind w:right="43"/>
              <w:rPr>
                <w:rFonts w:ascii="Times New Roman" w:hAnsi="Times New Roman" w:cs="Times New Roman"/>
                <w:lang w:val="es-US"/>
              </w:rPr>
            </w:pPr>
          </w:p>
          <w:p w14:paraId="2B2C8F20" w14:textId="102FDE3B" w:rsidR="009823AA" w:rsidRPr="00005042" w:rsidRDefault="005464B7"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9</w:t>
            </w:r>
            <w:r w:rsidR="009823AA"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78AB55D8" w14:textId="77777777" w:rsidR="0022494C" w:rsidRPr="00005042" w:rsidRDefault="0022494C" w:rsidP="00005042">
      <w:pPr>
        <w:spacing w:line="480" w:lineRule="auto"/>
        <w:jc w:val="both"/>
        <w:rPr>
          <w:rFonts w:ascii="Times New Roman" w:hAnsi="Times New Roman" w:cs="Times New Roman"/>
          <w:color w:val="auto"/>
        </w:rPr>
      </w:pPr>
    </w:p>
    <w:p w14:paraId="1C2DFC6F" w14:textId="77777777" w:rsidR="0022494C" w:rsidRPr="00005042" w:rsidRDefault="0022494C" w:rsidP="00005042">
      <w:pPr>
        <w:spacing w:line="480" w:lineRule="auto"/>
        <w:jc w:val="both"/>
        <w:rPr>
          <w:rFonts w:ascii="Times New Roman" w:hAnsi="Times New Roman" w:cs="Times New Roman"/>
          <w:color w:val="auto"/>
        </w:rPr>
      </w:pPr>
    </w:p>
    <w:p w14:paraId="2B39F0A3" w14:textId="0B8CCC61" w:rsidR="0022494C" w:rsidRPr="00005042" w:rsidRDefault="009823AA" w:rsidP="00005042">
      <w:pPr>
        <w:pStyle w:val="Prrafodelista"/>
        <w:numPr>
          <w:ilvl w:val="1"/>
          <w:numId w:val="20"/>
        </w:numPr>
        <w:spacing w:line="480" w:lineRule="auto"/>
        <w:jc w:val="both"/>
        <w:rPr>
          <w:rFonts w:ascii="Times New Roman" w:hAnsi="Times New Roman" w:cs="Times New Roman"/>
          <w:b/>
          <w:color w:val="auto"/>
        </w:rPr>
      </w:pPr>
      <w:r w:rsidRPr="00005042">
        <w:rPr>
          <w:rFonts w:ascii="Times New Roman" w:hAnsi="Times New Roman" w:cs="Times New Roman"/>
          <w:b/>
          <w:color w:val="auto"/>
        </w:rPr>
        <w:t>Ubicación Geográfica</w:t>
      </w:r>
    </w:p>
    <w:p w14:paraId="33895485" w14:textId="77777777" w:rsidR="009823AA" w:rsidRPr="00005042" w:rsidRDefault="009823AA" w:rsidP="00005042">
      <w:pPr>
        <w:pStyle w:val="Prrafodelista"/>
        <w:spacing w:line="480" w:lineRule="auto"/>
        <w:jc w:val="both"/>
        <w:rPr>
          <w:rFonts w:ascii="Times New Roman" w:hAnsi="Times New Roman" w:cs="Times New Roman"/>
          <w:b/>
          <w:color w:val="auto"/>
        </w:rPr>
      </w:pPr>
    </w:p>
    <w:p w14:paraId="292974D9" w14:textId="5DACD7A9" w:rsidR="00B63FE3" w:rsidRPr="00005042" w:rsidRDefault="009823AA" w:rsidP="00005042">
      <w:pPr>
        <w:pStyle w:val="Prrafodelista"/>
        <w:spacing w:line="480" w:lineRule="auto"/>
        <w:ind w:left="0"/>
        <w:rPr>
          <w:rFonts w:ascii="Times New Roman" w:hAnsi="Times New Roman" w:cs="Times New Roman"/>
          <w:color w:val="FF0000"/>
        </w:rPr>
      </w:pPr>
      <w:r w:rsidRPr="00005042">
        <w:rPr>
          <w:rFonts w:ascii="Times New Roman" w:hAnsi="Times New Roman" w:cs="Times New Roman"/>
          <w:noProof/>
        </w:rPr>
        <w:drawing>
          <wp:inline distT="0" distB="0" distL="0" distR="0" wp14:anchorId="4ADA5977" wp14:editId="499AEA8D">
            <wp:extent cx="3119206" cy="2003729"/>
            <wp:effectExtent l="76200" t="76200" r="138430" b="130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4138" t="26510" r="17759" b="10770"/>
                    <a:stretch/>
                  </pic:blipFill>
                  <pic:spPr bwMode="auto">
                    <a:xfrm>
                      <a:off x="0" y="0"/>
                      <a:ext cx="3128231" cy="2009527"/>
                    </a:xfrm>
                    <a:prstGeom prst="rect">
                      <a:avLst/>
                    </a:prstGeom>
                    <a:ln w="38100" cap="sq">
                      <a:solidFill>
                        <a:schemeClr val="accent2">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6746992" w14:textId="085CFACF" w:rsidR="00B63FE3" w:rsidRPr="00005042" w:rsidRDefault="009823AA" w:rsidP="00005042">
      <w:pPr>
        <w:pStyle w:val="Prrafodelista"/>
        <w:spacing w:line="480" w:lineRule="auto"/>
        <w:ind w:left="0"/>
        <w:rPr>
          <w:rFonts w:ascii="Times New Roman" w:hAnsi="Times New Roman" w:cs="Times New Roman"/>
          <w:color w:val="auto"/>
          <w:sz w:val="18"/>
        </w:rPr>
      </w:pPr>
      <w:r w:rsidRPr="00005042">
        <w:rPr>
          <w:rFonts w:ascii="Times New Roman" w:hAnsi="Times New Roman" w:cs="Times New Roman"/>
          <w:color w:val="auto"/>
          <w:sz w:val="18"/>
        </w:rPr>
        <w:t>Llano Chico – San Felipe</w:t>
      </w:r>
    </w:p>
    <w:p w14:paraId="720E79BD" w14:textId="77777777" w:rsidR="009823AA" w:rsidRPr="00005042" w:rsidRDefault="009823AA" w:rsidP="00005042">
      <w:pPr>
        <w:pStyle w:val="Prrafodelista"/>
        <w:spacing w:line="480" w:lineRule="auto"/>
        <w:ind w:left="0"/>
        <w:rPr>
          <w:rFonts w:ascii="Times New Roman" w:hAnsi="Times New Roman" w:cs="Times New Roman"/>
          <w:color w:val="auto"/>
          <w:sz w:val="18"/>
        </w:rPr>
      </w:pPr>
    </w:p>
    <w:p w14:paraId="30613DC0" w14:textId="77777777" w:rsidR="009823AA" w:rsidRPr="00005042" w:rsidRDefault="009823AA" w:rsidP="00005042">
      <w:pPr>
        <w:pStyle w:val="Prrafodelista"/>
        <w:spacing w:line="480" w:lineRule="auto"/>
        <w:ind w:left="0"/>
        <w:jc w:val="both"/>
        <w:rPr>
          <w:rFonts w:ascii="Times New Roman" w:hAnsi="Times New Roman" w:cs="Times New Roman"/>
          <w:color w:val="auto"/>
          <w:sz w:val="18"/>
        </w:rPr>
      </w:pPr>
    </w:p>
    <w:p w14:paraId="3AD10CAE" w14:textId="301FF35F" w:rsidR="009823AA" w:rsidRPr="00005042"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País:</w:t>
      </w:r>
      <w:r w:rsidRPr="00005042">
        <w:rPr>
          <w:rFonts w:ascii="Times New Roman" w:hAnsi="Times New Roman" w:cs="Times New Roman"/>
          <w:color w:val="auto"/>
        </w:rPr>
        <w:t xml:space="preserve"> Ecuador</w:t>
      </w:r>
      <w:r w:rsidR="009667F7">
        <w:rPr>
          <w:rFonts w:ascii="Times New Roman" w:hAnsi="Times New Roman" w:cs="Times New Roman"/>
          <w:color w:val="auto"/>
        </w:rPr>
        <w:t>.</w:t>
      </w:r>
    </w:p>
    <w:p w14:paraId="5278D968" w14:textId="7BFE8725" w:rsidR="009823AA" w:rsidRPr="00005042"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Provincia:</w:t>
      </w:r>
      <w:r w:rsidRPr="00005042">
        <w:rPr>
          <w:rFonts w:ascii="Times New Roman" w:hAnsi="Times New Roman" w:cs="Times New Roman"/>
          <w:color w:val="auto"/>
        </w:rPr>
        <w:t xml:space="preserve"> Pichincha</w:t>
      </w:r>
      <w:r w:rsidR="009667F7">
        <w:rPr>
          <w:rFonts w:ascii="Times New Roman" w:hAnsi="Times New Roman" w:cs="Times New Roman"/>
          <w:color w:val="auto"/>
        </w:rPr>
        <w:t>.</w:t>
      </w:r>
    </w:p>
    <w:p w14:paraId="78AD63F9" w14:textId="6E938BA0" w:rsidR="009823AA" w:rsidRPr="00005042"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Cantón:</w:t>
      </w:r>
      <w:r w:rsidRPr="00005042">
        <w:rPr>
          <w:rFonts w:ascii="Times New Roman" w:hAnsi="Times New Roman" w:cs="Times New Roman"/>
          <w:color w:val="auto"/>
        </w:rPr>
        <w:t xml:space="preserve"> Quito</w:t>
      </w:r>
      <w:r w:rsidR="009667F7">
        <w:rPr>
          <w:rFonts w:ascii="Times New Roman" w:hAnsi="Times New Roman" w:cs="Times New Roman"/>
          <w:color w:val="auto"/>
        </w:rPr>
        <w:t>.</w:t>
      </w:r>
    </w:p>
    <w:p w14:paraId="5D37C961" w14:textId="2D607CA0" w:rsidR="009823AA" w:rsidRPr="00005042"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Parroquia</w:t>
      </w:r>
      <w:r w:rsidRPr="00005042">
        <w:rPr>
          <w:rFonts w:ascii="Times New Roman" w:hAnsi="Times New Roman" w:cs="Times New Roman"/>
          <w:color w:val="auto"/>
        </w:rPr>
        <w:t>: Llano Chico</w:t>
      </w:r>
      <w:r w:rsidR="009667F7">
        <w:rPr>
          <w:rFonts w:ascii="Times New Roman" w:hAnsi="Times New Roman" w:cs="Times New Roman"/>
          <w:color w:val="auto"/>
        </w:rPr>
        <w:t>.</w:t>
      </w:r>
    </w:p>
    <w:p w14:paraId="55179909" w14:textId="4DEFE6E3" w:rsidR="009823AA" w:rsidRPr="00005042"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Barrio:</w:t>
      </w:r>
      <w:r w:rsidRPr="00005042">
        <w:rPr>
          <w:rFonts w:ascii="Times New Roman" w:hAnsi="Times New Roman" w:cs="Times New Roman"/>
          <w:color w:val="auto"/>
        </w:rPr>
        <w:t xml:space="preserve"> San Felipe</w:t>
      </w:r>
      <w:r w:rsidR="009667F7">
        <w:rPr>
          <w:rFonts w:ascii="Times New Roman" w:hAnsi="Times New Roman" w:cs="Times New Roman"/>
          <w:color w:val="auto"/>
        </w:rPr>
        <w:t>.</w:t>
      </w:r>
    </w:p>
    <w:p w14:paraId="2B02DD7B" w14:textId="58597CB7" w:rsidR="009823AA" w:rsidRDefault="009823AA" w:rsidP="00005042">
      <w:pPr>
        <w:pStyle w:val="Prrafodelista"/>
        <w:numPr>
          <w:ilvl w:val="0"/>
          <w:numId w:val="15"/>
        </w:numPr>
        <w:spacing w:line="480" w:lineRule="auto"/>
        <w:jc w:val="both"/>
        <w:rPr>
          <w:rFonts w:ascii="Times New Roman" w:hAnsi="Times New Roman" w:cs="Times New Roman"/>
          <w:color w:val="auto"/>
        </w:rPr>
      </w:pPr>
      <w:r w:rsidRPr="00005042">
        <w:rPr>
          <w:rFonts w:ascii="Times New Roman" w:hAnsi="Times New Roman" w:cs="Times New Roman"/>
          <w:b/>
          <w:color w:val="auto"/>
        </w:rPr>
        <w:t>Dirección:</w:t>
      </w:r>
      <w:r w:rsidRPr="00005042">
        <w:rPr>
          <w:rFonts w:ascii="Times New Roman" w:hAnsi="Times New Roman" w:cs="Times New Roman"/>
          <w:color w:val="auto"/>
        </w:rPr>
        <w:t xml:space="preserve"> Los Nogales 9 y Orellana</w:t>
      </w:r>
      <w:r w:rsidR="009667F7">
        <w:rPr>
          <w:rFonts w:ascii="Times New Roman" w:hAnsi="Times New Roman" w:cs="Times New Roman"/>
          <w:color w:val="auto"/>
        </w:rPr>
        <w:t>.</w:t>
      </w:r>
    </w:p>
    <w:p w14:paraId="7C124F05" w14:textId="77777777" w:rsidR="009667F7" w:rsidRDefault="009667F7" w:rsidP="009667F7">
      <w:pPr>
        <w:pStyle w:val="Prrafodelista"/>
        <w:spacing w:line="480" w:lineRule="auto"/>
        <w:ind w:left="1429"/>
        <w:jc w:val="both"/>
        <w:rPr>
          <w:rFonts w:ascii="Times New Roman" w:hAnsi="Times New Roman" w:cs="Times New Roman"/>
          <w:color w:val="auto"/>
        </w:rPr>
      </w:pPr>
    </w:p>
    <w:p w14:paraId="63BE9564" w14:textId="77777777" w:rsidR="00990EBA" w:rsidRPr="00005042" w:rsidRDefault="00990EBA" w:rsidP="009667F7">
      <w:pPr>
        <w:pStyle w:val="Prrafodelista"/>
        <w:spacing w:line="480" w:lineRule="auto"/>
        <w:ind w:left="1429"/>
        <w:jc w:val="both"/>
        <w:rPr>
          <w:rFonts w:ascii="Times New Roman" w:hAnsi="Times New Roman" w:cs="Times New Roman"/>
          <w:color w:val="auto"/>
        </w:rPr>
      </w:pPr>
    </w:p>
    <w:p w14:paraId="583B0268" w14:textId="77777777" w:rsidR="00F12BD4" w:rsidRPr="00005042" w:rsidRDefault="00F12BD4" w:rsidP="00005042">
      <w:pPr>
        <w:spacing w:line="480" w:lineRule="auto"/>
        <w:jc w:val="both"/>
        <w:rPr>
          <w:rFonts w:ascii="Times New Roman" w:hAnsi="Times New Roman" w:cs="Times New Roman"/>
          <w:color w:val="auto"/>
        </w:rPr>
      </w:pPr>
    </w:p>
    <w:p w14:paraId="3047ACF3" w14:textId="51836C00" w:rsidR="00F12BD4" w:rsidRPr="00005042" w:rsidRDefault="00F12BD4" w:rsidP="00005042">
      <w:pPr>
        <w:pStyle w:val="Prrafodelista"/>
        <w:numPr>
          <w:ilvl w:val="0"/>
          <w:numId w:val="20"/>
        </w:numPr>
        <w:spacing w:line="480" w:lineRule="auto"/>
        <w:jc w:val="both"/>
        <w:rPr>
          <w:rFonts w:ascii="Times New Roman" w:hAnsi="Times New Roman" w:cs="Times New Roman"/>
          <w:b/>
          <w:color w:val="auto"/>
        </w:rPr>
      </w:pPr>
      <w:r w:rsidRPr="00005042">
        <w:rPr>
          <w:rFonts w:ascii="Times New Roman" w:hAnsi="Times New Roman" w:cs="Times New Roman"/>
          <w:b/>
          <w:color w:val="auto"/>
        </w:rPr>
        <w:t>Procedimientos</w:t>
      </w:r>
    </w:p>
    <w:p w14:paraId="39D316AA" w14:textId="4CA8F675" w:rsidR="00F12BD4" w:rsidRPr="00005042" w:rsidRDefault="00F12BD4"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 xml:space="preserve">8.1 </w:t>
      </w:r>
      <w:r w:rsidR="008A4769" w:rsidRPr="00005042">
        <w:rPr>
          <w:rFonts w:ascii="Times New Roman" w:hAnsi="Times New Roman" w:cs="Times New Roman"/>
          <w:b/>
          <w:color w:val="auto"/>
        </w:rPr>
        <w:t>E</w:t>
      </w:r>
      <w:r w:rsidRPr="00005042">
        <w:rPr>
          <w:rFonts w:ascii="Times New Roman" w:hAnsi="Times New Roman" w:cs="Times New Roman"/>
          <w:b/>
          <w:color w:val="auto"/>
        </w:rPr>
        <w:t>quipos y utensilios</w:t>
      </w:r>
    </w:p>
    <w:p w14:paraId="7C47E52A" w14:textId="6D2F774A" w:rsidR="00990EBA" w:rsidRDefault="004B397E" w:rsidP="00990EBA">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La utilización de los equipos deben asegurar que los alimentos mantengan su inocuidad y facilite la producción, elaboración y preparación de los alimentos sin presentar ninguna complicación o peligro para el chef, los empleados y el cliente , así mismo la limpieza y desinfección de estos instrumentos de cocina tienen que ser de mayor facilidad y rapidez en su limpieza utilizando los productos adecuados para su desinfección también se debe tomar en cuenta el manteniendo adecuado y sugerido bajo un experto y bajo un </w:t>
      </w:r>
      <w:r w:rsidR="00990EBA" w:rsidRPr="00005042">
        <w:rPr>
          <w:rFonts w:ascii="Times New Roman" w:hAnsi="Times New Roman" w:cs="Times New Roman"/>
          <w:color w:val="auto"/>
        </w:rPr>
        <w:t>determinado tiempo; los equipos adquiridos necesitaran un espacio adecuado y determinado para su instalación permitiendo un trabajo optimo y el flujo continuo del mismo disminuyendo las contaminaciones, confusiones o accidentes de bajo y alto riesgos para el personal quien maneja los equipos.</w:t>
      </w:r>
    </w:p>
    <w:p w14:paraId="7C08E8A5" w14:textId="5CE30F1E" w:rsidR="009E11CA" w:rsidRPr="00005042" w:rsidRDefault="009E11CA" w:rsidP="00005042">
      <w:pPr>
        <w:spacing w:line="480" w:lineRule="auto"/>
        <w:jc w:val="both"/>
        <w:rPr>
          <w:rFonts w:ascii="Times New Roman" w:hAnsi="Times New Roman" w:cs="Times New Roman"/>
          <w:color w:val="auto"/>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E11CA" w:rsidRPr="00005042" w14:paraId="27071474"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71894E65" w14:textId="77777777" w:rsidR="009E11CA" w:rsidRPr="00005042" w:rsidRDefault="009E11CA" w:rsidP="00005042">
            <w:pPr>
              <w:spacing w:line="480" w:lineRule="auto"/>
              <w:jc w:val="both"/>
              <w:rPr>
                <w:rFonts w:ascii="Times New Roman" w:hAnsi="Times New Roman" w:cs="Times New Roman"/>
                <w:color w:val="auto"/>
              </w:rPr>
            </w:pPr>
            <w:r w:rsidRPr="00005042">
              <w:rPr>
                <w:rFonts w:ascii="Times New Roman" w:hAnsi="Times New Roman" w:cs="Times New Roman"/>
                <w:noProof/>
                <w:color w:val="auto"/>
              </w:rPr>
              <w:drawing>
                <wp:anchor distT="0" distB="0" distL="114300" distR="114300" simplePos="0" relativeHeight="251741696" behindDoc="0" locked="0" layoutInCell="1" allowOverlap="1" wp14:anchorId="70AFE985" wp14:editId="5DD8C276">
                  <wp:simplePos x="1162050" y="1000125"/>
                  <wp:positionH relativeFrom="margin">
                    <wp:posOffset>217805</wp:posOffset>
                  </wp:positionH>
                  <wp:positionV relativeFrom="margin">
                    <wp:posOffset>360045</wp:posOffset>
                  </wp:positionV>
                  <wp:extent cx="1049020" cy="935990"/>
                  <wp:effectExtent l="76200" t="76200" r="132080" b="1308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3B9179DE" w14:textId="537F2BF6" w:rsidR="009E11CA" w:rsidRPr="00990EBA" w:rsidRDefault="009E11CA" w:rsidP="00005042">
            <w:pPr>
              <w:spacing w:line="480" w:lineRule="auto"/>
              <w:rPr>
                <w:rFonts w:ascii="Times New Roman" w:hAnsi="Times New Roman" w:cs="Times New Roman"/>
                <w:b/>
                <w:color w:val="auto"/>
                <w:sz w:val="28"/>
              </w:rPr>
            </w:pPr>
            <w:r w:rsidRPr="00990EBA">
              <w:rPr>
                <w:rFonts w:ascii="Times New Roman" w:hAnsi="Times New Roman" w:cs="Times New Roman"/>
                <w:b/>
                <w:color w:val="auto"/>
                <w:sz w:val="28"/>
              </w:rPr>
              <w:t>MANUAL DE BUENAS PRACTICAS</w:t>
            </w:r>
            <w:r w:rsidR="00430679" w:rsidRPr="00990EBA">
              <w:rPr>
                <w:rFonts w:ascii="Times New Roman" w:hAnsi="Times New Roman" w:cs="Times New Roman"/>
                <w:b/>
                <w:color w:val="auto"/>
                <w:sz w:val="28"/>
              </w:rPr>
              <w:t xml:space="preserve"> </w:t>
            </w:r>
            <w:r w:rsidRPr="00990EBA">
              <w:rPr>
                <w:rFonts w:ascii="Times New Roman" w:hAnsi="Times New Roman" w:cs="Times New Roman"/>
                <w:b/>
                <w:color w:val="auto"/>
                <w:sz w:val="28"/>
              </w:rPr>
              <w:t>DE MANUFACTURA</w:t>
            </w:r>
          </w:p>
          <w:p w14:paraId="56FD192E" w14:textId="77777777" w:rsidR="009E11CA" w:rsidRPr="00005042" w:rsidRDefault="009E11CA" w:rsidP="00005042">
            <w:pPr>
              <w:spacing w:line="480" w:lineRule="auto"/>
              <w:rPr>
                <w:rFonts w:ascii="Times New Roman" w:hAnsi="Times New Roman" w:cs="Times New Roman"/>
                <w:b/>
                <w:color w:val="auto"/>
              </w:rPr>
            </w:pPr>
            <w:r w:rsidRPr="00990EBA">
              <w:rPr>
                <w:rFonts w:ascii="Times New Roman" w:hAnsi="Times New Roman" w:cs="Times New Roman"/>
                <w:b/>
                <w:color w:val="auto"/>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46BBEA41"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b/>
                <w:color w:val="auto"/>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321692B6"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color w:val="auto"/>
                <w:lang w:val="es-US"/>
              </w:rPr>
              <w:t xml:space="preserve">MBPMCA 01 </w:t>
            </w:r>
          </w:p>
        </w:tc>
      </w:tr>
      <w:tr w:rsidR="009E11CA" w:rsidRPr="00005042" w14:paraId="50AEB6AC"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55A872CB" w14:textId="77777777" w:rsidR="009E11CA" w:rsidRPr="00005042" w:rsidRDefault="009E11CA" w:rsidP="00005042">
            <w:pPr>
              <w:spacing w:line="480" w:lineRule="auto"/>
              <w:jc w:val="both"/>
              <w:rPr>
                <w:rFonts w:ascii="Times New Roman" w:hAnsi="Times New Roman" w:cs="Times New Roman"/>
                <w:color w:val="auto"/>
              </w:rPr>
            </w:pPr>
          </w:p>
        </w:tc>
        <w:tc>
          <w:tcPr>
            <w:tcW w:w="0" w:type="auto"/>
            <w:vMerge/>
            <w:tcBorders>
              <w:left w:val="single" w:sz="4" w:space="0" w:color="auto"/>
              <w:right w:val="single" w:sz="4" w:space="0" w:color="auto"/>
            </w:tcBorders>
            <w:vAlign w:val="bottom"/>
          </w:tcPr>
          <w:p w14:paraId="3A48A89E" w14:textId="77777777" w:rsidR="009E11CA" w:rsidRPr="00005042" w:rsidRDefault="009E11CA" w:rsidP="00005042">
            <w:pPr>
              <w:spacing w:line="480" w:lineRule="auto"/>
              <w:jc w:val="both"/>
              <w:rPr>
                <w:rFonts w:ascii="Times New Roman" w:hAnsi="Times New Roman" w:cs="Times New Roman"/>
                <w:color w:val="auto"/>
              </w:rPr>
            </w:pPr>
          </w:p>
        </w:tc>
        <w:tc>
          <w:tcPr>
            <w:tcW w:w="1197" w:type="dxa"/>
            <w:tcBorders>
              <w:top w:val="single" w:sz="3" w:space="0" w:color="000000"/>
              <w:left w:val="single" w:sz="4" w:space="0" w:color="auto"/>
              <w:bottom w:val="single" w:sz="3" w:space="0" w:color="000000"/>
              <w:right w:val="single" w:sz="3" w:space="0" w:color="000000"/>
            </w:tcBorders>
          </w:tcPr>
          <w:p w14:paraId="10798B32"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b/>
                <w:color w:val="auto"/>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21DDAFD1"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color w:val="auto"/>
                <w:lang w:val="es-US"/>
              </w:rPr>
              <w:t xml:space="preserve">001 </w:t>
            </w:r>
          </w:p>
        </w:tc>
      </w:tr>
      <w:tr w:rsidR="009E11CA" w:rsidRPr="00005042" w14:paraId="454E46A3"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59A2C4D7" w14:textId="77777777" w:rsidR="009E11CA" w:rsidRPr="00005042" w:rsidRDefault="009E11CA" w:rsidP="00005042">
            <w:pPr>
              <w:spacing w:line="480" w:lineRule="auto"/>
              <w:jc w:val="both"/>
              <w:rPr>
                <w:rFonts w:ascii="Times New Roman" w:hAnsi="Times New Roman" w:cs="Times New Roman"/>
                <w:color w:val="auto"/>
              </w:rPr>
            </w:pPr>
          </w:p>
        </w:tc>
        <w:tc>
          <w:tcPr>
            <w:tcW w:w="0" w:type="auto"/>
            <w:vMerge/>
            <w:tcBorders>
              <w:left w:val="single" w:sz="4" w:space="0" w:color="auto"/>
              <w:right w:val="single" w:sz="4" w:space="0" w:color="auto"/>
            </w:tcBorders>
          </w:tcPr>
          <w:p w14:paraId="54665C92" w14:textId="77777777" w:rsidR="009E11CA" w:rsidRPr="00005042" w:rsidRDefault="009E11CA" w:rsidP="00005042">
            <w:pPr>
              <w:spacing w:line="480" w:lineRule="auto"/>
              <w:jc w:val="both"/>
              <w:rPr>
                <w:rFonts w:ascii="Times New Roman" w:hAnsi="Times New Roman" w:cs="Times New Roman"/>
                <w:b/>
                <w:color w:val="auto"/>
              </w:rPr>
            </w:pPr>
          </w:p>
        </w:tc>
        <w:tc>
          <w:tcPr>
            <w:tcW w:w="1197" w:type="dxa"/>
            <w:tcBorders>
              <w:top w:val="single" w:sz="3" w:space="0" w:color="000000"/>
              <w:left w:val="single" w:sz="4" w:space="0" w:color="auto"/>
              <w:bottom w:val="single" w:sz="3" w:space="0" w:color="000000"/>
              <w:right w:val="single" w:sz="3" w:space="0" w:color="000000"/>
            </w:tcBorders>
          </w:tcPr>
          <w:p w14:paraId="75FA3F87"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b/>
                <w:color w:val="auto"/>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1C640CDD"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color w:val="auto"/>
                <w:lang w:val="es-US"/>
              </w:rPr>
              <w:t xml:space="preserve">Abril 2022 </w:t>
            </w:r>
          </w:p>
        </w:tc>
      </w:tr>
      <w:tr w:rsidR="009E11CA" w:rsidRPr="00005042" w14:paraId="1E4D5DF3"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66F8B893" w14:textId="77777777" w:rsidR="009E11CA" w:rsidRPr="00005042" w:rsidRDefault="009E11CA" w:rsidP="00005042">
            <w:pPr>
              <w:spacing w:line="480" w:lineRule="auto"/>
              <w:jc w:val="both"/>
              <w:rPr>
                <w:rFonts w:ascii="Times New Roman" w:hAnsi="Times New Roman" w:cs="Times New Roman"/>
                <w:color w:val="auto"/>
              </w:rPr>
            </w:pPr>
          </w:p>
        </w:tc>
        <w:tc>
          <w:tcPr>
            <w:tcW w:w="0" w:type="auto"/>
            <w:vMerge/>
            <w:tcBorders>
              <w:left w:val="single" w:sz="4" w:space="0" w:color="auto"/>
              <w:bottom w:val="single" w:sz="4" w:space="0" w:color="auto"/>
              <w:right w:val="single" w:sz="4" w:space="0" w:color="auto"/>
            </w:tcBorders>
          </w:tcPr>
          <w:p w14:paraId="6ECDC5AD" w14:textId="77777777" w:rsidR="009E11CA" w:rsidRPr="00005042" w:rsidRDefault="009E11CA" w:rsidP="00005042">
            <w:pPr>
              <w:spacing w:line="480" w:lineRule="auto"/>
              <w:jc w:val="both"/>
              <w:rPr>
                <w:rFonts w:ascii="Times New Roman" w:hAnsi="Times New Roman" w:cs="Times New Roman"/>
                <w:color w:val="auto"/>
              </w:rPr>
            </w:pPr>
          </w:p>
        </w:tc>
        <w:tc>
          <w:tcPr>
            <w:tcW w:w="1197" w:type="dxa"/>
            <w:tcBorders>
              <w:top w:val="single" w:sz="3" w:space="0" w:color="000000"/>
              <w:left w:val="single" w:sz="4" w:space="0" w:color="auto"/>
              <w:bottom w:val="single" w:sz="3" w:space="0" w:color="000000"/>
              <w:right w:val="single" w:sz="3" w:space="0" w:color="000000"/>
            </w:tcBorders>
          </w:tcPr>
          <w:p w14:paraId="67257BBA" w14:textId="77777777" w:rsidR="009E11CA" w:rsidRPr="00005042" w:rsidRDefault="009E11CA" w:rsidP="00005042">
            <w:pPr>
              <w:spacing w:line="480" w:lineRule="auto"/>
              <w:jc w:val="both"/>
              <w:rPr>
                <w:rFonts w:ascii="Times New Roman" w:hAnsi="Times New Roman" w:cs="Times New Roman"/>
                <w:b/>
                <w:color w:val="auto"/>
                <w:lang w:val="es-US"/>
              </w:rPr>
            </w:pPr>
          </w:p>
          <w:p w14:paraId="24086E68" w14:textId="77777777" w:rsidR="009E11CA" w:rsidRPr="00005042" w:rsidRDefault="009E11CA" w:rsidP="00005042">
            <w:pPr>
              <w:spacing w:line="480" w:lineRule="auto"/>
              <w:jc w:val="both"/>
              <w:rPr>
                <w:rFonts w:ascii="Times New Roman" w:hAnsi="Times New Roman" w:cs="Times New Roman"/>
                <w:color w:val="auto"/>
                <w:lang w:val="es-US"/>
              </w:rPr>
            </w:pPr>
            <w:r w:rsidRPr="00005042">
              <w:rPr>
                <w:rFonts w:ascii="Times New Roman" w:hAnsi="Times New Roman" w:cs="Times New Roman"/>
                <w:b/>
                <w:color w:val="auto"/>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72804B78" w14:textId="77777777" w:rsidR="009E11CA" w:rsidRPr="00005042" w:rsidRDefault="009E11CA" w:rsidP="00005042">
            <w:pPr>
              <w:spacing w:line="480" w:lineRule="auto"/>
              <w:jc w:val="both"/>
              <w:rPr>
                <w:rFonts w:ascii="Times New Roman" w:hAnsi="Times New Roman" w:cs="Times New Roman"/>
                <w:color w:val="auto"/>
                <w:lang w:val="es-US"/>
              </w:rPr>
            </w:pPr>
          </w:p>
          <w:p w14:paraId="3EDC2392" w14:textId="17B90A59" w:rsidR="009E11CA" w:rsidRPr="00005042" w:rsidRDefault="000E3CFB" w:rsidP="00005042">
            <w:pPr>
              <w:spacing w:line="480" w:lineRule="auto"/>
              <w:jc w:val="both"/>
              <w:rPr>
                <w:rFonts w:ascii="Times New Roman" w:hAnsi="Times New Roman" w:cs="Times New Roman"/>
                <w:color w:val="auto"/>
                <w:lang w:val="es-US"/>
              </w:rPr>
            </w:pPr>
            <w:r>
              <w:rPr>
                <w:rFonts w:ascii="Times New Roman" w:hAnsi="Times New Roman" w:cs="Times New Roman"/>
                <w:color w:val="auto"/>
                <w:lang w:val="es-US"/>
              </w:rPr>
              <w:t xml:space="preserve">  </w:t>
            </w:r>
            <w:r w:rsidR="005464B7">
              <w:rPr>
                <w:rFonts w:ascii="Times New Roman" w:hAnsi="Times New Roman" w:cs="Times New Roman"/>
                <w:color w:val="auto"/>
                <w:lang w:val="es-US"/>
              </w:rPr>
              <w:t>10</w:t>
            </w:r>
            <w:r w:rsidR="009E11CA" w:rsidRPr="00005042">
              <w:rPr>
                <w:rFonts w:ascii="Times New Roman" w:hAnsi="Times New Roman" w:cs="Times New Roman"/>
                <w:color w:val="auto"/>
                <w:lang w:val="es-US"/>
              </w:rPr>
              <w:t xml:space="preserve"> de </w:t>
            </w:r>
            <w:r w:rsidR="005464B7">
              <w:rPr>
                <w:rFonts w:ascii="Times New Roman" w:hAnsi="Times New Roman" w:cs="Times New Roman"/>
                <w:color w:val="auto"/>
                <w:lang w:val="es-US"/>
              </w:rPr>
              <w:t>21</w:t>
            </w:r>
          </w:p>
        </w:tc>
      </w:tr>
    </w:tbl>
    <w:p w14:paraId="58118637" w14:textId="77777777" w:rsidR="009667F7" w:rsidRPr="00005042" w:rsidRDefault="009667F7" w:rsidP="00005042">
      <w:pPr>
        <w:spacing w:line="480" w:lineRule="auto"/>
        <w:jc w:val="both"/>
        <w:rPr>
          <w:rFonts w:ascii="Times New Roman" w:hAnsi="Times New Roman" w:cs="Times New Roman"/>
          <w:color w:val="auto"/>
        </w:rPr>
      </w:pPr>
    </w:p>
    <w:p w14:paraId="219E63BF" w14:textId="14EE6B07" w:rsidR="00990EBA" w:rsidRDefault="004B397E"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Para el funcionamiento de los equipos deberán ser los más adecuados, en el caso de los equipos de cocción, refrigeración y herramientas de limpieza seguir las reglas y recomendaciones dados por el fabricante para obtener un mantenimiento, control y operación del mismo ya que al estar en contacto con la materia prima no genere un riesgo.</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A55A60" w:rsidRPr="00005042" w14:paraId="60B4D441" w14:textId="77777777" w:rsidTr="00A55A6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35EC112B" w14:textId="77777777" w:rsidR="00A55A60" w:rsidRPr="00005042" w:rsidRDefault="00A55A60" w:rsidP="00A55A6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43744" behindDoc="0" locked="0" layoutInCell="1" allowOverlap="1" wp14:anchorId="095B8901" wp14:editId="0065E41D">
                  <wp:simplePos x="1247775" y="1085850"/>
                  <wp:positionH relativeFrom="margin">
                    <wp:posOffset>201295</wp:posOffset>
                  </wp:positionH>
                  <wp:positionV relativeFrom="margin">
                    <wp:posOffset>411480</wp:posOffset>
                  </wp:positionV>
                  <wp:extent cx="1049020" cy="935990"/>
                  <wp:effectExtent l="76200" t="76200" r="132080" b="13081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3C5B80A1" w14:textId="77777777" w:rsidR="00A55A60" w:rsidRPr="00990EBA" w:rsidRDefault="00A55A60" w:rsidP="00A55A60">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1D626A72" w14:textId="77777777" w:rsidR="00A55A60" w:rsidRPr="00005042" w:rsidRDefault="00A55A60" w:rsidP="00A55A60">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639A559A"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32D2EC02" w14:textId="77777777" w:rsidR="00A55A60" w:rsidRPr="00005042" w:rsidRDefault="00A55A60" w:rsidP="00A55A6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A55A60" w:rsidRPr="00005042" w14:paraId="0676461E" w14:textId="77777777" w:rsidTr="00A55A60">
        <w:trPr>
          <w:trHeight w:val="170"/>
        </w:trPr>
        <w:tc>
          <w:tcPr>
            <w:tcW w:w="0" w:type="auto"/>
            <w:vMerge/>
            <w:tcBorders>
              <w:top w:val="nil"/>
              <w:left w:val="single" w:sz="4" w:space="0" w:color="auto"/>
              <w:bottom w:val="single" w:sz="4" w:space="0" w:color="000000"/>
              <w:right w:val="single" w:sz="4" w:space="0" w:color="auto"/>
            </w:tcBorders>
          </w:tcPr>
          <w:p w14:paraId="143F9F0D"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67C57C9A"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E4A19B5"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1BC8EE9A" w14:textId="77777777" w:rsidR="00A55A60" w:rsidRPr="00005042" w:rsidRDefault="00A55A60" w:rsidP="00A55A6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55A60" w:rsidRPr="00005042" w14:paraId="2B1EEB6F" w14:textId="77777777" w:rsidTr="00A55A60">
        <w:trPr>
          <w:trHeight w:val="172"/>
        </w:trPr>
        <w:tc>
          <w:tcPr>
            <w:tcW w:w="0" w:type="auto"/>
            <w:vMerge/>
            <w:tcBorders>
              <w:top w:val="nil"/>
              <w:left w:val="single" w:sz="4" w:space="0" w:color="auto"/>
              <w:bottom w:val="single" w:sz="4" w:space="0" w:color="000000"/>
              <w:right w:val="single" w:sz="4" w:space="0" w:color="auto"/>
            </w:tcBorders>
          </w:tcPr>
          <w:p w14:paraId="026C9AE9"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1B7F7DFD" w14:textId="77777777" w:rsidR="00A55A60" w:rsidRPr="00005042" w:rsidRDefault="00A55A60" w:rsidP="00A55A6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0511263D"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DF495AC" w14:textId="77777777" w:rsidR="00A55A60" w:rsidRPr="00005042" w:rsidRDefault="00A55A60" w:rsidP="00A55A6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55A60" w:rsidRPr="00005042" w14:paraId="191D0528" w14:textId="77777777" w:rsidTr="00990EBA">
        <w:trPr>
          <w:trHeight w:val="967"/>
        </w:trPr>
        <w:tc>
          <w:tcPr>
            <w:tcW w:w="0" w:type="auto"/>
            <w:vMerge/>
            <w:tcBorders>
              <w:top w:val="nil"/>
              <w:left w:val="single" w:sz="4" w:space="0" w:color="auto"/>
              <w:bottom w:val="single" w:sz="4" w:space="0" w:color="000000"/>
              <w:right w:val="single" w:sz="4" w:space="0" w:color="auto"/>
            </w:tcBorders>
          </w:tcPr>
          <w:p w14:paraId="5C3AD637" w14:textId="77777777" w:rsidR="00A55A60" w:rsidRPr="00005042" w:rsidRDefault="00A55A60" w:rsidP="00A55A6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5838F477" w14:textId="77777777" w:rsidR="00A55A60" w:rsidRPr="00005042" w:rsidRDefault="00A55A60" w:rsidP="00A55A6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C075612" w14:textId="77777777" w:rsidR="00A55A60" w:rsidRPr="00005042" w:rsidRDefault="00A55A60" w:rsidP="00A55A60">
            <w:pPr>
              <w:spacing w:line="480" w:lineRule="auto"/>
              <w:rPr>
                <w:rFonts w:ascii="Times New Roman" w:eastAsia="Arial" w:hAnsi="Times New Roman" w:cs="Times New Roman"/>
                <w:b/>
                <w:lang w:val="es-US"/>
              </w:rPr>
            </w:pPr>
          </w:p>
          <w:p w14:paraId="607DA609" w14:textId="77777777" w:rsidR="00A55A60" w:rsidRPr="00005042" w:rsidRDefault="00A55A60" w:rsidP="00A55A6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F579BA2" w14:textId="77777777" w:rsidR="00A55A60" w:rsidRPr="00005042" w:rsidRDefault="00A55A60" w:rsidP="00A55A60">
            <w:pPr>
              <w:spacing w:line="480" w:lineRule="auto"/>
              <w:ind w:right="43"/>
              <w:rPr>
                <w:rFonts w:ascii="Times New Roman" w:hAnsi="Times New Roman" w:cs="Times New Roman"/>
                <w:lang w:val="es-US"/>
              </w:rPr>
            </w:pPr>
          </w:p>
          <w:p w14:paraId="6EFA730F" w14:textId="52ABE524" w:rsidR="00A55A60" w:rsidRPr="00005042" w:rsidRDefault="00A55A60" w:rsidP="00A55A60">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1</w:t>
            </w:r>
            <w:r w:rsidR="005464B7">
              <w:rPr>
                <w:rFonts w:ascii="Times New Roman" w:eastAsia="Arial" w:hAnsi="Times New Roman" w:cs="Times New Roman"/>
                <w:lang w:val="es-US"/>
              </w:rPr>
              <w:t>1 de 21</w:t>
            </w:r>
          </w:p>
        </w:tc>
      </w:tr>
    </w:tbl>
    <w:p w14:paraId="0049966C" w14:textId="77777777" w:rsidR="00A55A60" w:rsidRPr="00005042" w:rsidRDefault="00A55A60" w:rsidP="00005042">
      <w:pPr>
        <w:spacing w:line="480" w:lineRule="auto"/>
        <w:jc w:val="both"/>
        <w:rPr>
          <w:rFonts w:ascii="Times New Roman" w:hAnsi="Times New Roman" w:cs="Times New Roman"/>
          <w:color w:val="auto"/>
        </w:rPr>
      </w:pPr>
    </w:p>
    <w:p w14:paraId="799C253A" w14:textId="2ECA5A32" w:rsidR="004B397E" w:rsidRDefault="004B397E"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La utilización de los utensilios como cuchillos para el chef, mesas de trabajo, estanterías de almacenamiento y organización, vajillas, cuberterías, cristalería,</w:t>
      </w:r>
      <w:r w:rsidR="009667F7">
        <w:rPr>
          <w:rFonts w:ascii="Times New Roman" w:hAnsi="Times New Roman" w:cs="Times New Roman"/>
          <w:color w:val="auto"/>
        </w:rPr>
        <w:t xml:space="preserve"> </w:t>
      </w:r>
      <w:r w:rsidRPr="00005042">
        <w:rPr>
          <w:rFonts w:ascii="Times New Roman" w:hAnsi="Times New Roman" w:cs="Times New Roman"/>
          <w:color w:val="auto"/>
        </w:rPr>
        <w:t>mesas y sillas deberán ser de calidad y utilizados con responsabilidad y así mismo deberá facilitar la limpieza de estos instrumentos con un tiempo determinado.</w:t>
      </w:r>
    </w:p>
    <w:p w14:paraId="23F30955" w14:textId="77777777" w:rsidR="009667F7" w:rsidRPr="00005042" w:rsidRDefault="009667F7" w:rsidP="00005042">
      <w:pPr>
        <w:spacing w:line="480" w:lineRule="auto"/>
        <w:jc w:val="both"/>
        <w:rPr>
          <w:rFonts w:ascii="Times New Roman" w:hAnsi="Times New Roman" w:cs="Times New Roman"/>
          <w:color w:val="auto"/>
        </w:rPr>
      </w:pPr>
    </w:p>
    <w:p w14:paraId="47596955" w14:textId="78F3D771" w:rsidR="004B397E" w:rsidRPr="00005042" w:rsidRDefault="004B397E"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Para el cumplimiento correcto de los equipos y utensilios se deberá crear un instructivo para los empleados que tendrán contacto directo con estos instrumentos, especificando la utilización, mantenimiento y funcionamiento de los mismos asegurándose de que contenga toda la información necesaria.</w:t>
      </w:r>
    </w:p>
    <w:p w14:paraId="6726BA4E" w14:textId="77777777" w:rsidR="004B397E" w:rsidRPr="00005042" w:rsidRDefault="004B397E" w:rsidP="00005042">
      <w:pPr>
        <w:spacing w:line="480" w:lineRule="auto"/>
        <w:jc w:val="both"/>
        <w:rPr>
          <w:rFonts w:ascii="Times New Roman" w:hAnsi="Times New Roman" w:cs="Times New Roman"/>
          <w:color w:val="auto"/>
        </w:rPr>
      </w:pPr>
    </w:p>
    <w:p w14:paraId="3D9CFF9D" w14:textId="4B0703B9" w:rsidR="004B397E" w:rsidRPr="00005042" w:rsidRDefault="004B397E"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8.2 Obligaciones del personal</w:t>
      </w:r>
    </w:p>
    <w:p w14:paraId="53542DB1" w14:textId="2AB7AACA"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Durante la fabricación de alimentos, el personal manipulador que entra en contacto directo o indirecto con los alimentos debe: </w:t>
      </w:r>
    </w:p>
    <w:p w14:paraId="77A837F6" w14:textId="77777777"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a) Mantener la higiene y el cuidado personal; </w:t>
      </w:r>
    </w:p>
    <w:p w14:paraId="11157A8C" w14:textId="35BBAEB1"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b) Estar capacitado para realizar la labor asignada, conociendo previamente los procedimientos,</w:t>
      </w:r>
      <w:r w:rsidRPr="00005042">
        <w:rPr>
          <w:rFonts w:ascii="Times New Roman" w:hAnsi="Times New Roman" w:cs="Times New Roman"/>
        </w:rPr>
        <w:t xml:space="preserve"> </w:t>
      </w:r>
      <w:r w:rsidRPr="00005042">
        <w:rPr>
          <w:rFonts w:ascii="Times New Roman" w:hAnsi="Times New Roman" w:cs="Times New Roman"/>
          <w:color w:val="auto"/>
        </w:rPr>
        <w:t>protocolos, e instructivos relacionados con sus funciones y comprender las consecuencias del incumplimiento de los mismos.</w:t>
      </w:r>
    </w:p>
    <w:p w14:paraId="50EE8E10" w14:textId="77777777" w:rsidR="00E020C0" w:rsidRPr="00005042" w:rsidRDefault="00E020C0" w:rsidP="00005042">
      <w:pPr>
        <w:spacing w:line="480" w:lineRule="auto"/>
        <w:jc w:val="both"/>
        <w:rPr>
          <w:rFonts w:ascii="Times New Roman" w:hAnsi="Times New Roman" w:cs="Times New Roman"/>
          <w:color w:val="auto"/>
        </w:rPr>
      </w:pPr>
    </w:p>
    <w:p w14:paraId="79CF3C5C" w14:textId="77777777" w:rsidR="00990EBA" w:rsidRPr="00005042" w:rsidRDefault="00E020C0" w:rsidP="00A55A60">
      <w:pPr>
        <w:spacing w:line="480" w:lineRule="auto"/>
        <w:jc w:val="both"/>
        <w:rPr>
          <w:rFonts w:ascii="Times New Roman" w:hAnsi="Times New Roman" w:cs="Times New Roman"/>
          <w:color w:val="auto"/>
        </w:rPr>
      </w:pPr>
      <w:r w:rsidRPr="00005042">
        <w:rPr>
          <w:rFonts w:ascii="Times New Roman" w:hAnsi="Times New Roman" w:cs="Times New Roman"/>
          <w:b/>
          <w:color w:val="auto"/>
        </w:rPr>
        <w:t>8.</w:t>
      </w:r>
      <w:r w:rsidR="008A4769" w:rsidRPr="00005042">
        <w:rPr>
          <w:rFonts w:ascii="Times New Roman" w:hAnsi="Times New Roman" w:cs="Times New Roman"/>
          <w:b/>
          <w:color w:val="auto"/>
        </w:rPr>
        <w:t>2.1</w:t>
      </w:r>
      <w:r w:rsidRPr="00005042">
        <w:rPr>
          <w:rFonts w:ascii="Times New Roman" w:hAnsi="Times New Roman" w:cs="Times New Roman"/>
          <w:b/>
          <w:color w:val="auto"/>
        </w:rPr>
        <w:t xml:space="preserve"> De la educac</w:t>
      </w:r>
      <w:r w:rsidR="00990EBA">
        <w:rPr>
          <w:rFonts w:ascii="Times New Roman" w:hAnsi="Times New Roman" w:cs="Times New Roman"/>
          <w:b/>
          <w:color w:val="auto"/>
        </w:rPr>
        <w:t xml:space="preserve">ión y capacitación del personal </w:t>
      </w:r>
      <w:r w:rsidRPr="00005042">
        <w:rPr>
          <w:rFonts w:ascii="Times New Roman" w:hAnsi="Times New Roman" w:cs="Times New Roman"/>
          <w:color w:val="auto"/>
        </w:rPr>
        <w:t xml:space="preserve">Toda planta procesadora de alimentos debe implementar un plan de capacitación continuo y permanente para </w:t>
      </w:r>
    </w:p>
    <w:tbl>
      <w:tblPr>
        <w:tblStyle w:val="TableGrid"/>
        <w:tblpPr w:vertAnchor="page" w:horzAnchor="margin" w:tblpXSpec="center" w:tblpY="871"/>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90EBA" w:rsidRPr="00005042" w14:paraId="77B94585" w14:textId="77777777" w:rsidTr="00990EBA">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1E4B9F38" w14:textId="77777777" w:rsidR="00990EBA" w:rsidRPr="00005042" w:rsidRDefault="00990EBA" w:rsidP="00990EBA">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45792" behindDoc="0" locked="0" layoutInCell="1" allowOverlap="1" wp14:anchorId="7E0A7C07" wp14:editId="4D5B3E7F">
                  <wp:simplePos x="1066800" y="1809750"/>
                  <wp:positionH relativeFrom="margin">
                    <wp:posOffset>222250</wp:posOffset>
                  </wp:positionH>
                  <wp:positionV relativeFrom="margin">
                    <wp:posOffset>356235</wp:posOffset>
                  </wp:positionV>
                  <wp:extent cx="1049020" cy="935990"/>
                  <wp:effectExtent l="76200" t="76200" r="132080" b="13081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5627DC51" w14:textId="77777777" w:rsidR="00990EBA" w:rsidRPr="00990EBA" w:rsidRDefault="00990EBA" w:rsidP="00990EBA">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523BF960" w14:textId="77777777" w:rsidR="00990EBA" w:rsidRPr="00005042" w:rsidRDefault="00990EBA" w:rsidP="00990EBA">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61DAAB91"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1CF4D5C2" w14:textId="77777777" w:rsidR="00990EBA" w:rsidRPr="00005042" w:rsidRDefault="00990EBA" w:rsidP="00990EBA">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90EBA" w:rsidRPr="00005042" w14:paraId="7D32D6B8" w14:textId="77777777" w:rsidTr="00990EBA">
        <w:trPr>
          <w:trHeight w:val="170"/>
        </w:trPr>
        <w:tc>
          <w:tcPr>
            <w:tcW w:w="0" w:type="auto"/>
            <w:vMerge/>
            <w:tcBorders>
              <w:top w:val="nil"/>
              <w:left w:val="single" w:sz="4" w:space="0" w:color="auto"/>
              <w:bottom w:val="single" w:sz="4" w:space="0" w:color="000000"/>
              <w:right w:val="single" w:sz="4" w:space="0" w:color="auto"/>
            </w:tcBorders>
          </w:tcPr>
          <w:p w14:paraId="19ACFB8D"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C3B09D8"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FF57119"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26008674" w14:textId="77777777" w:rsidR="00990EBA" w:rsidRPr="00005042" w:rsidRDefault="00990EBA" w:rsidP="00990EBA">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90EBA" w:rsidRPr="00005042" w14:paraId="41900BA0" w14:textId="77777777" w:rsidTr="00990EBA">
        <w:trPr>
          <w:trHeight w:val="172"/>
        </w:trPr>
        <w:tc>
          <w:tcPr>
            <w:tcW w:w="0" w:type="auto"/>
            <w:vMerge/>
            <w:tcBorders>
              <w:top w:val="nil"/>
              <w:left w:val="single" w:sz="4" w:space="0" w:color="auto"/>
              <w:bottom w:val="single" w:sz="4" w:space="0" w:color="000000"/>
              <w:right w:val="single" w:sz="4" w:space="0" w:color="auto"/>
            </w:tcBorders>
          </w:tcPr>
          <w:p w14:paraId="22645518"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7E21441E" w14:textId="77777777" w:rsidR="00990EBA" w:rsidRPr="00005042" w:rsidRDefault="00990EBA" w:rsidP="00990EBA">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5D3F4143"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5EB785AC" w14:textId="77777777" w:rsidR="00990EBA" w:rsidRPr="00005042" w:rsidRDefault="00990EBA" w:rsidP="00990EBA">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90EBA" w:rsidRPr="00005042" w14:paraId="0881FE6E" w14:textId="77777777" w:rsidTr="00990EBA">
        <w:trPr>
          <w:trHeight w:val="42"/>
        </w:trPr>
        <w:tc>
          <w:tcPr>
            <w:tcW w:w="0" w:type="auto"/>
            <w:vMerge/>
            <w:tcBorders>
              <w:top w:val="nil"/>
              <w:left w:val="single" w:sz="4" w:space="0" w:color="auto"/>
              <w:bottom w:val="single" w:sz="4" w:space="0" w:color="000000"/>
              <w:right w:val="single" w:sz="4" w:space="0" w:color="auto"/>
            </w:tcBorders>
          </w:tcPr>
          <w:p w14:paraId="4E1AC16E"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37B7DA9"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6390C164" w14:textId="77777777" w:rsidR="00990EBA" w:rsidRPr="00005042" w:rsidRDefault="00990EBA" w:rsidP="00990EBA">
            <w:pPr>
              <w:spacing w:line="480" w:lineRule="auto"/>
              <w:rPr>
                <w:rFonts w:ascii="Times New Roman" w:eastAsia="Arial" w:hAnsi="Times New Roman" w:cs="Times New Roman"/>
                <w:b/>
                <w:lang w:val="es-US"/>
              </w:rPr>
            </w:pPr>
          </w:p>
          <w:p w14:paraId="4358030D"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2279EEE1" w14:textId="77777777" w:rsidR="00990EBA" w:rsidRPr="00005042" w:rsidRDefault="00990EBA" w:rsidP="00990EBA">
            <w:pPr>
              <w:spacing w:line="480" w:lineRule="auto"/>
              <w:ind w:right="43"/>
              <w:rPr>
                <w:rFonts w:ascii="Times New Roman" w:hAnsi="Times New Roman" w:cs="Times New Roman"/>
                <w:lang w:val="es-US"/>
              </w:rPr>
            </w:pPr>
          </w:p>
          <w:p w14:paraId="3ACDE975" w14:textId="6ADC6A78" w:rsidR="00990EBA" w:rsidRPr="00005042" w:rsidRDefault="005464B7" w:rsidP="00990EBA">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12 de 21</w:t>
            </w:r>
          </w:p>
        </w:tc>
      </w:tr>
    </w:tbl>
    <w:p w14:paraId="0B6DF1F8" w14:textId="77777777" w:rsidR="00990EBA" w:rsidRDefault="00990EBA" w:rsidP="00A55A60">
      <w:pPr>
        <w:spacing w:line="480" w:lineRule="auto"/>
        <w:jc w:val="both"/>
        <w:rPr>
          <w:rFonts w:ascii="Times New Roman" w:hAnsi="Times New Roman" w:cs="Times New Roman"/>
          <w:color w:val="auto"/>
        </w:rPr>
      </w:pPr>
    </w:p>
    <w:p w14:paraId="28EA5A9D" w14:textId="16B0057D" w:rsidR="0056322F" w:rsidRDefault="00E020C0" w:rsidP="00A55A60">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todo el personal sobre la base de Buenas Prácticas de Manufactura, a fin de asegurar su adaptación a las tareas asignadas. </w:t>
      </w:r>
    </w:p>
    <w:p w14:paraId="736686B9" w14:textId="41A30769" w:rsidR="00E020C0" w:rsidRPr="00005042" w:rsidRDefault="00E020C0" w:rsidP="00005042">
      <w:pPr>
        <w:spacing w:after="200" w:line="480" w:lineRule="auto"/>
        <w:jc w:val="left"/>
        <w:rPr>
          <w:rFonts w:ascii="Times New Roman" w:hAnsi="Times New Roman" w:cs="Times New Roman"/>
          <w:color w:val="auto"/>
        </w:rPr>
      </w:pPr>
      <w:r w:rsidRPr="00005042">
        <w:rPr>
          <w:rFonts w:ascii="Times New Roman" w:hAnsi="Times New Roman" w:cs="Times New Roman"/>
          <w:color w:val="auto"/>
        </w:rPr>
        <w:t xml:space="preserve">Esta capacitación está bajo la responsabilidad de la empresa y podrá ser efectuada por </w:t>
      </w:r>
      <w:r w:rsidR="00BE2F00" w:rsidRPr="00005042">
        <w:rPr>
          <w:rFonts w:ascii="Times New Roman" w:hAnsi="Times New Roman" w:cs="Times New Roman"/>
          <w:color w:val="auto"/>
        </w:rPr>
        <w:t>esta</w:t>
      </w:r>
      <w:r w:rsidRPr="00005042">
        <w:rPr>
          <w:rFonts w:ascii="Times New Roman" w:hAnsi="Times New Roman" w:cs="Times New Roman"/>
          <w:color w:val="auto"/>
        </w:rPr>
        <w:t xml:space="preserve"> o por otras personas naturales o jurídicas, siempre que se demuestre su competencia para ello. </w:t>
      </w:r>
    </w:p>
    <w:p w14:paraId="740E5227" w14:textId="1AFE2195"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Deben existir programas de entrenamiento específicos según sus funciones, que incluyan normas o reglamentos relacionados al producto y al proceso con el cual está relacionado, además, procedimientos, protocolos, precauciones y acciones correctivas a tomar cuando se presenten desviaciones.</w:t>
      </w:r>
    </w:p>
    <w:p w14:paraId="1A9E2B08" w14:textId="77777777" w:rsidR="00E020C0" w:rsidRPr="00005042" w:rsidRDefault="00E020C0" w:rsidP="00005042">
      <w:pPr>
        <w:spacing w:line="480" w:lineRule="auto"/>
        <w:jc w:val="both"/>
        <w:rPr>
          <w:rFonts w:ascii="Times New Roman" w:hAnsi="Times New Roman" w:cs="Times New Roman"/>
          <w:b/>
          <w:color w:val="auto"/>
        </w:rPr>
      </w:pPr>
    </w:p>
    <w:p w14:paraId="10C433CF" w14:textId="0DC345F7" w:rsidR="00E020C0" w:rsidRPr="00005042" w:rsidRDefault="008A4769" w:rsidP="00005042">
      <w:pPr>
        <w:spacing w:line="480" w:lineRule="auto"/>
        <w:jc w:val="both"/>
        <w:rPr>
          <w:rFonts w:ascii="Times New Roman" w:hAnsi="Times New Roman" w:cs="Times New Roman"/>
          <w:b/>
          <w:color w:val="auto"/>
        </w:rPr>
      </w:pPr>
      <w:r w:rsidRPr="00005042">
        <w:rPr>
          <w:rFonts w:ascii="Times New Roman" w:hAnsi="Times New Roman" w:cs="Times New Roman"/>
          <w:b/>
          <w:color w:val="auto"/>
        </w:rPr>
        <w:t>8.2.2</w:t>
      </w:r>
      <w:r w:rsidR="00E020C0" w:rsidRPr="00005042">
        <w:rPr>
          <w:rFonts w:ascii="Times New Roman" w:hAnsi="Times New Roman" w:cs="Times New Roman"/>
          <w:b/>
          <w:color w:val="auto"/>
        </w:rPr>
        <w:t xml:space="preserve"> Higiene y medidas de protección</w:t>
      </w:r>
    </w:p>
    <w:p w14:paraId="0B1F3E16" w14:textId="1B93469E"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A fin de garantizar la inocuidad de los alimentos y evitar contaminaciones cruzadas, el personal que trabaja en una Planta Procesadora de Alimentos debe cumplir con normas de limpieza e higiene. </w:t>
      </w:r>
    </w:p>
    <w:p w14:paraId="23C5946C" w14:textId="77777777" w:rsidR="00990EBA" w:rsidRDefault="00990EBA" w:rsidP="00005042">
      <w:pPr>
        <w:spacing w:line="480" w:lineRule="auto"/>
        <w:jc w:val="both"/>
        <w:rPr>
          <w:rFonts w:ascii="Times New Roman" w:hAnsi="Times New Roman" w:cs="Times New Roman"/>
          <w:b/>
          <w:color w:val="auto"/>
        </w:rPr>
      </w:pPr>
    </w:p>
    <w:p w14:paraId="6DDBA882" w14:textId="77777777" w:rsidR="00990EBA" w:rsidRDefault="00990EBA" w:rsidP="00005042">
      <w:pPr>
        <w:spacing w:line="480" w:lineRule="auto"/>
        <w:jc w:val="both"/>
        <w:rPr>
          <w:rFonts w:ascii="Times New Roman" w:hAnsi="Times New Roman" w:cs="Times New Roman"/>
          <w:b/>
          <w:color w:val="auto"/>
        </w:rPr>
      </w:pPr>
    </w:p>
    <w:p w14:paraId="1EDC62B0" w14:textId="77777777" w:rsidR="00990EBA" w:rsidRDefault="00990EBA" w:rsidP="00005042">
      <w:pPr>
        <w:spacing w:line="480" w:lineRule="auto"/>
        <w:jc w:val="both"/>
        <w:rPr>
          <w:rFonts w:ascii="Times New Roman" w:hAnsi="Times New Roman" w:cs="Times New Roman"/>
          <w:b/>
          <w:color w:val="auto"/>
        </w:rPr>
      </w:pPr>
    </w:p>
    <w:p w14:paraId="4291F56C" w14:textId="77777777" w:rsidR="00990EBA" w:rsidRDefault="00990EBA" w:rsidP="00005042">
      <w:pPr>
        <w:spacing w:line="480" w:lineRule="auto"/>
        <w:jc w:val="both"/>
        <w:rPr>
          <w:rFonts w:ascii="Times New Roman" w:hAnsi="Times New Roman" w:cs="Times New Roman"/>
          <w:b/>
          <w:color w:val="auto"/>
        </w:rPr>
      </w:pPr>
    </w:p>
    <w:p w14:paraId="74810D24" w14:textId="77777777" w:rsidR="00990EBA" w:rsidRDefault="00990EBA" w:rsidP="00005042">
      <w:pPr>
        <w:spacing w:line="480" w:lineRule="auto"/>
        <w:jc w:val="both"/>
        <w:rPr>
          <w:rFonts w:ascii="Times New Roman" w:hAnsi="Times New Roman" w:cs="Times New Roman"/>
          <w:b/>
          <w:color w:val="auto"/>
        </w:rPr>
      </w:pPr>
    </w:p>
    <w:p w14:paraId="7928064F" w14:textId="77777777" w:rsidR="00990EBA" w:rsidRDefault="00990EBA" w:rsidP="00005042">
      <w:pPr>
        <w:spacing w:line="480" w:lineRule="auto"/>
        <w:jc w:val="both"/>
        <w:rPr>
          <w:rFonts w:ascii="Times New Roman" w:hAnsi="Times New Roman" w:cs="Times New Roman"/>
          <w:b/>
          <w:color w:val="auto"/>
        </w:rPr>
      </w:pPr>
    </w:p>
    <w:tbl>
      <w:tblPr>
        <w:tblStyle w:val="TableGrid"/>
        <w:tblpPr w:vertAnchor="page" w:horzAnchor="margin" w:tblpXSpec="center" w:tblpY="946"/>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90EBA" w:rsidRPr="00005042" w14:paraId="2233557C" w14:textId="77777777" w:rsidTr="00990EBA">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05C21385" w14:textId="77777777" w:rsidR="00990EBA" w:rsidRPr="00005042" w:rsidRDefault="00990EBA" w:rsidP="00990EBA">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47840" behindDoc="0" locked="0" layoutInCell="1" allowOverlap="1" wp14:anchorId="693D9D26" wp14:editId="26F95420">
                  <wp:simplePos x="1066800" y="1809750"/>
                  <wp:positionH relativeFrom="margin">
                    <wp:posOffset>220345</wp:posOffset>
                  </wp:positionH>
                  <wp:positionV relativeFrom="margin">
                    <wp:posOffset>396240</wp:posOffset>
                  </wp:positionV>
                  <wp:extent cx="1049020" cy="935990"/>
                  <wp:effectExtent l="76200" t="76200" r="132080" b="13081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01738F77" w14:textId="77777777" w:rsidR="00990EBA" w:rsidRPr="00990EBA" w:rsidRDefault="00990EBA" w:rsidP="00990EBA">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495379E8" w14:textId="77777777" w:rsidR="00990EBA" w:rsidRPr="00005042" w:rsidRDefault="00990EBA" w:rsidP="00990EBA">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2278A388"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09266D14" w14:textId="77777777" w:rsidR="00990EBA" w:rsidRPr="00005042" w:rsidRDefault="00990EBA" w:rsidP="00990EBA">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90EBA" w:rsidRPr="00005042" w14:paraId="2F8A95BE" w14:textId="77777777" w:rsidTr="00990EBA">
        <w:trPr>
          <w:trHeight w:val="170"/>
        </w:trPr>
        <w:tc>
          <w:tcPr>
            <w:tcW w:w="0" w:type="auto"/>
            <w:vMerge/>
            <w:tcBorders>
              <w:top w:val="nil"/>
              <w:left w:val="single" w:sz="4" w:space="0" w:color="auto"/>
              <w:bottom w:val="single" w:sz="4" w:space="0" w:color="000000"/>
              <w:right w:val="single" w:sz="4" w:space="0" w:color="auto"/>
            </w:tcBorders>
          </w:tcPr>
          <w:p w14:paraId="266338E3"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78A10D7"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6B4E0AC"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341BF4C9" w14:textId="77777777" w:rsidR="00990EBA" w:rsidRPr="00005042" w:rsidRDefault="00990EBA" w:rsidP="00990EBA">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90EBA" w:rsidRPr="00005042" w14:paraId="4775E891" w14:textId="77777777" w:rsidTr="00990EBA">
        <w:trPr>
          <w:trHeight w:val="172"/>
        </w:trPr>
        <w:tc>
          <w:tcPr>
            <w:tcW w:w="0" w:type="auto"/>
            <w:vMerge/>
            <w:tcBorders>
              <w:top w:val="nil"/>
              <w:left w:val="single" w:sz="4" w:space="0" w:color="auto"/>
              <w:bottom w:val="single" w:sz="4" w:space="0" w:color="000000"/>
              <w:right w:val="single" w:sz="4" w:space="0" w:color="auto"/>
            </w:tcBorders>
          </w:tcPr>
          <w:p w14:paraId="729F61E0"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77AD5FE" w14:textId="77777777" w:rsidR="00990EBA" w:rsidRPr="00005042" w:rsidRDefault="00990EBA" w:rsidP="00990EBA">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6E7068A2"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696AF640" w14:textId="77777777" w:rsidR="00990EBA" w:rsidRPr="00005042" w:rsidRDefault="00990EBA" w:rsidP="00990EBA">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90EBA" w:rsidRPr="00005042" w14:paraId="7CD3ED25" w14:textId="77777777" w:rsidTr="00990EBA">
        <w:trPr>
          <w:trHeight w:val="42"/>
        </w:trPr>
        <w:tc>
          <w:tcPr>
            <w:tcW w:w="0" w:type="auto"/>
            <w:vMerge/>
            <w:tcBorders>
              <w:top w:val="nil"/>
              <w:left w:val="single" w:sz="4" w:space="0" w:color="auto"/>
              <w:bottom w:val="single" w:sz="4" w:space="0" w:color="000000"/>
              <w:right w:val="single" w:sz="4" w:space="0" w:color="auto"/>
            </w:tcBorders>
          </w:tcPr>
          <w:p w14:paraId="1167CB0F"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55E5C3C2"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6A93C3FD" w14:textId="77777777" w:rsidR="00990EBA" w:rsidRPr="00005042" w:rsidRDefault="00990EBA" w:rsidP="00990EBA">
            <w:pPr>
              <w:spacing w:line="480" w:lineRule="auto"/>
              <w:rPr>
                <w:rFonts w:ascii="Times New Roman" w:eastAsia="Arial" w:hAnsi="Times New Roman" w:cs="Times New Roman"/>
                <w:b/>
                <w:lang w:val="es-US"/>
              </w:rPr>
            </w:pPr>
          </w:p>
          <w:p w14:paraId="41D2AAEF"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9F46D7D" w14:textId="77777777" w:rsidR="00990EBA" w:rsidRPr="00005042" w:rsidRDefault="00990EBA" w:rsidP="00990EBA">
            <w:pPr>
              <w:spacing w:line="480" w:lineRule="auto"/>
              <w:ind w:right="43"/>
              <w:rPr>
                <w:rFonts w:ascii="Times New Roman" w:hAnsi="Times New Roman" w:cs="Times New Roman"/>
                <w:lang w:val="es-US"/>
              </w:rPr>
            </w:pPr>
          </w:p>
          <w:p w14:paraId="41192602" w14:textId="1B110787" w:rsidR="00990EBA" w:rsidRPr="00005042" w:rsidRDefault="005464B7" w:rsidP="00990EBA">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13 de 21</w:t>
            </w:r>
          </w:p>
        </w:tc>
      </w:tr>
    </w:tbl>
    <w:p w14:paraId="0F86F7B8" w14:textId="77777777" w:rsidR="00990EBA" w:rsidRDefault="00990EBA" w:rsidP="00005042">
      <w:pPr>
        <w:spacing w:line="480" w:lineRule="auto"/>
        <w:jc w:val="both"/>
        <w:rPr>
          <w:rFonts w:ascii="Times New Roman" w:hAnsi="Times New Roman" w:cs="Times New Roman"/>
          <w:b/>
          <w:color w:val="auto"/>
        </w:rPr>
      </w:pPr>
    </w:p>
    <w:p w14:paraId="61467989" w14:textId="77777777"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b/>
          <w:color w:val="auto"/>
        </w:rPr>
        <w:t xml:space="preserve">1. </w:t>
      </w:r>
      <w:r w:rsidRPr="00005042">
        <w:rPr>
          <w:rFonts w:ascii="Times New Roman" w:hAnsi="Times New Roman" w:cs="Times New Roman"/>
          <w:color w:val="auto"/>
        </w:rPr>
        <w:t xml:space="preserve">El personal de la Planta debe contar con uniformes adecuados a las operaciones a realizar: </w:t>
      </w:r>
    </w:p>
    <w:p w14:paraId="1C179088" w14:textId="4A484E11" w:rsidR="00E020C0" w:rsidRPr="00005042" w:rsidRDefault="00E020C0" w:rsidP="00005042">
      <w:pPr>
        <w:pStyle w:val="Prrafodelista"/>
        <w:numPr>
          <w:ilvl w:val="1"/>
          <w:numId w:val="22"/>
        </w:num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Delantales o vestimenta, que permitan visualizar fácilmente su limpieza; </w:t>
      </w:r>
    </w:p>
    <w:p w14:paraId="43992B7A" w14:textId="1DCA9601" w:rsidR="00E020C0" w:rsidRPr="00005042" w:rsidRDefault="00E020C0" w:rsidP="00005042">
      <w:pPr>
        <w:pStyle w:val="Prrafodelista"/>
        <w:numPr>
          <w:ilvl w:val="1"/>
          <w:numId w:val="22"/>
        </w:numPr>
        <w:spacing w:line="480" w:lineRule="auto"/>
        <w:jc w:val="both"/>
        <w:rPr>
          <w:rFonts w:ascii="Times New Roman" w:hAnsi="Times New Roman" w:cs="Times New Roman"/>
          <w:color w:val="auto"/>
        </w:rPr>
      </w:pPr>
      <w:r w:rsidRPr="00005042">
        <w:rPr>
          <w:rFonts w:ascii="Times New Roman" w:hAnsi="Times New Roman" w:cs="Times New Roman"/>
          <w:color w:val="auto"/>
        </w:rPr>
        <w:t>Cuando sea necesario, otros accesorios como guantes, botas, gorros, mascarillas, limpios y en buen estado;</w:t>
      </w:r>
    </w:p>
    <w:p w14:paraId="1CE59E2E" w14:textId="44CD986C" w:rsidR="00E020C0" w:rsidRPr="00005042" w:rsidRDefault="00E020C0" w:rsidP="00005042">
      <w:pPr>
        <w:pStyle w:val="Prrafodelista"/>
        <w:numPr>
          <w:ilvl w:val="1"/>
          <w:numId w:val="22"/>
        </w:num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El calzado debe ser cerrado y cuando se requiera, deberá ser antideslizante e impermeable. </w:t>
      </w:r>
    </w:p>
    <w:p w14:paraId="75E458BD" w14:textId="77777777" w:rsidR="00E020C0" w:rsidRPr="00005042"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b/>
          <w:color w:val="auto"/>
        </w:rPr>
        <w:t>2.</w:t>
      </w:r>
      <w:r w:rsidRPr="00005042">
        <w:rPr>
          <w:rFonts w:ascii="Times New Roman" w:hAnsi="Times New Roman" w:cs="Times New Roman"/>
          <w:color w:val="auto"/>
        </w:rPr>
        <w:t xml:space="preserve"> Las prendas mencionadas en los literales a) y b) del numeral anterior, deben ser lavables o desechables. La operación de lavado debe hacérsela en un lugar apropiado; </w:t>
      </w:r>
    </w:p>
    <w:p w14:paraId="6789DE72" w14:textId="77777777" w:rsidR="00E020C0"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b/>
          <w:color w:val="auto"/>
        </w:rPr>
        <w:t>3.</w:t>
      </w:r>
      <w:r w:rsidRPr="00005042">
        <w:rPr>
          <w:rFonts w:ascii="Times New Roman" w:hAnsi="Times New Roman" w:cs="Times New Roman"/>
          <w:color w:val="auto"/>
        </w:rPr>
        <w:t xml:space="preserve"> Todo el personal manipulador de alimentos debe lavarse las manos con agua y jabón antes de comenzar el trabajo, cada vez que salga y regrese al área asignada, cada vez que use los servicios sanitarios y después de manipular cualquier material u objeto que pudiese representar un riesgo de contaminación para el alimento. El uso de guantes no exime al personal de la obligación de lavarse las manos; </w:t>
      </w:r>
    </w:p>
    <w:p w14:paraId="0E111967" w14:textId="77777777" w:rsidR="00990EBA" w:rsidRDefault="00990EBA" w:rsidP="00005042">
      <w:pPr>
        <w:spacing w:line="480" w:lineRule="auto"/>
        <w:jc w:val="both"/>
        <w:rPr>
          <w:rFonts w:ascii="Times New Roman" w:hAnsi="Times New Roman" w:cs="Times New Roman"/>
          <w:color w:val="auto"/>
        </w:rPr>
      </w:pPr>
    </w:p>
    <w:p w14:paraId="41083A4B" w14:textId="77777777" w:rsidR="00990EBA" w:rsidRDefault="00990EBA" w:rsidP="00005042">
      <w:pPr>
        <w:spacing w:line="480" w:lineRule="auto"/>
        <w:jc w:val="both"/>
        <w:rPr>
          <w:rFonts w:ascii="Times New Roman" w:hAnsi="Times New Roman" w:cs="Times New Roman"/>
          <w:color w:val="auto"/>
        </w:rPr>
      </w:pPr>
    </w:p>
    <w:tbl>
      <w:tblPr>
        <w:tblStyle w:val="TableGrid"/>
        <w:tblpPr w:vertAnchor="page" w:horzAnchor="margin" w:tblpXSpec="center" w:tblpY="886"/>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90EBA" w:rsidRPr="00005042" w14:paraId="171DA614" w14:textId="77777777" w:rsidTr="00990EBA">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17B84E58" w14:textId="77777777" w:rsidR="00990EBA" w:rsidRPr="00005042" w:rsidRDefault="00990EBA" w:rsidP="00990EBA">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49888" behindDoc="0" locked="0" layoutInCell="1" allowOverlap="1" wp14:anchorId="0197AFD8" wp14:editId="1CC8E1A8">
                  <wp:simplePos x="1066800" y="1809750"/>
                  <wp:positionH relativeFrom="margin">
                    <wp:posOffset>220980</wp:posOffset>
                  </wp:positionH>
                  <wp:positionV relativeFrom="margin">
                    <wp:posOffset>356235</wp:posOffset>
                  </wp:positionV>
                  <wp:extent cx="1049020" cy="935990"/>
                  <wp:effectExtent l="76200" t="76200" r="132080" b="130810"/>
                  <wp:wrapSquare wrapText="bothSides"/>
                  <wp:docPr id="2116" name="Imagen 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14A24D01" w14:textId="77777777" w:rsidR="00990EBA" w:rsidRPr="00990EBA" w:rsidRDefault="00990EBA" w:rsidP="00990EBA">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3170DA55" w14:textId="77777777" w:rsidR="00990EBA" w:rsidRPr="00005042" w:rsidRDefault="00990EBA" w:rsidP="00990EBA">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5174C6D8"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07FD2FC1" w14:textId="77777777" w:rsidR="00990EBA" w:rsidRPr="00005042" w:rsidRDefault="00990EBA" w:rsidP="00990EBA">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90EBA" w:rsidRPr="00005042" w14:paraId="11ED896D" w14:textId="77777777" w:rsidTr="00990EBA">
        <w:trPr>
          <w:trHeight w:val="170"/>
        </w:trPr>
        <w:tc>
          <w:tcPr>
            <w:tcW w:w="0" w:type="auto"/>
            <w:vMerge/>
            <w:tcBorders>
              <w:top w:val="nil"/>
              <w:left w:val="single" w:sz="4" w:space="0" w:color="auto"/>
              <w:bottom w:val="single" w:sz="4" w:space="0" w:color="000000"/>
              <w:right w:val="single" w:sz="4" w:space="0" w:color="auto"/>
            </w:tcBorders>
          </w:tcPr>
          <w:p w14:paraId="6779121F"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AB92CB1"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CF45EB1"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65E15E5A" w14:textId="77777777" w:rsidR="00990EBA" w:rsidRPr="00005042" w:rsidRDefault="00990EBA" w:rsidP="00990EBA">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90EBA" w:rsidRPr="00005042" w14:paraId="707FCFBE" w14:textId="77777777" w:rsidTr="00990EBA">
        <w:trPr>
          <w:trHeight w:val="172"/>
        </w:trPr>
        <w:tc>
          <w:tcPr>
            <w:tcW w:w="0" w:type="auto"/>
            <w:vMerge/>
            <w:tcBorders>
              <w:top w:val="nil"/>
              <w:left w:val="single" w:sz="4" w:space="0" w:color="auto"/>
              <w:bottom w:val="single" w:sz="4" w:space="0" w:color="000000"/>
              <w:right w:val="single" w:sz="4" w:space="0" w:color="auto"/>
            </w:tcBorders>
          </w:tcPr>
          <w:p w14:paraId="60BDCF32"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CC29EA2" w14:textId="77777777" w:rsidR="00990EBA" w:rsidRPr="00005042" w:rsidRDefault="00990EBA" w:rsidP="00990EBA">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014C9528"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202CD03" w14:textId="77777777" w:rsidR="00990EBA" w:rsidRPr="00005042" w:rsidRDefault="00990EBA" w:rsidP="00990EBA">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90EBA" w:rsidRPr="00005042" w14:paraId="5A080AEB" w14:textId="77777777" w:rsidTr="00990EBA">
        <w:trPr>
          <w:trHeight w:val="42"/>
        </w:trPr>
        <w:tc>
          <w:tcPr>
            <w:tcW w:w="0" w:type="auto"/>
            <w:vMerge/>
            <w:tcBorders>
              <w:top w:val="nil"/>
              <w:left w:val="single" w:sz="4" w:space="0" w:color="auto"/>
              <w:bottom w:val="single" w:sz="4" w:space="0" w:color="000000"/>
              <w:right w:val="single" w:sz="4" w:space="0" w:color="auto"/>
            </w:tcBorders>
          </w:tcPr>
          <w:p w14:paraId="7251A7BA" w14:textId="77777777" w:rsidR="00990EBA" w:rsidRPr="00005042" w:rsidRDefault="00990EBA" w:rsidP="00990EBA">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419C8694" w14:textId="77777777" w:rsidR="00990EBA" w:rsidRPr="00005042" w:rsidRDefault="00990EBA" w:rsidP="00990EBA">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CE3A6EC" w14:textId="77777777" w:rsidR="00990EBA" w:rsidRPr="00005042" w:rsidRDefault="00990EBA" w:rsidP="00990EBA">
            <w:pPr>
              <w:spacing w:line="480" w:lineRule="auto"/>
              <w:rPr>
                <w:rFonts w:ascii="Times New Roman" w:eastAsia="Arial" w:hAnsi="Times New Roman" w:cs="Times New Roman"/>
                <w:b/>
                <w:lang w:val="es-US"/>
              </w:rPr>
            </w:pPr>
          </w:p>
          <w:p w14:paraId="34876654" w14:textId="77777777" w:rsidR="00990EBA" w:rsidRPr="00005042" w:rsidRDefault="00990EBA" w:rsidP="00990EBA">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96D8001" w14:textId="77777777" w:rsidR="00990EBA" w:rsidRPr="00005042" w:rsidRDefault="00990EBA" w:rsidP="00990EBA">
            <w:pPr>
              <w:spacing w:line="480" w:lineRule="auto"/>
              <w:ind w:right="43"/>
              <w:rPr>
                <w:rFonts w:ascii="Times New Roman" w:hAnsi="Times New Roman" w:cs="Times New Roman"/>
                <w:lang w:val="es-US"/>
              </w:rPr>
            </w:pPr>
          </w:p>
          <w:p w14:paraId="08D477E4" w14:textId="1051AF8E" w:rsidR="00990EBA" w:rsidRPr="00005042" w:rsidRDefault="005464B7" w:rsidP="00990EBA">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14 de 21</w:t>
            </w:r>
          </w:p>
        </w:tc>
      </w:tr>
    </w:tbl>
    <w:p w14:paraId="73B119B9" w14:textId="77777777" w:rsidR="00990EBA" w:rsidRPr="00005042" w:rsidRDefault="00990EBA" w:rsidP="00005042">
      <w:pPr>
        <w:spacing w:line="480" w:lineRule="auto"/>
        <w:jc w:val="both"/>
        <w:rPr>
          <w:rFonts w:ascii="Times New Roman" w:hAnsi="Times New Roman" w:cs="Times New Roman"/>
          <w:color w:val="auto"/>
        </w:rPr>
      </w:pPr>
    </w:p>
    <w:p w14:paraId="5FBFD3C9" w14:textId="03AFD43E" w:rsidR="00E020C0" w:rsidRPr="00990EBA" w:rsidRDefault="00E020C0"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4. Es obligatorio realizar la desinfección de las manos cuando </w:t>
      </w:r>
      <w:r w:rsidR="00BE2F00" w:rsidRPr="00005042">
        <w:rPr>
          <w:rFonts w:ascii="Times New Roman" w:hAnsi="Times New Roman" w:cs="Times New Roman"/>
          <w:color w:val="auto"/>
        </w:rPr>
        <w:t>los riesgos asociados con la etapa del proceso así lo justifiquen</w:t>
      </w:r>
      <w:r w:rsidRPr="00005042">
        <w:rPr>
          <w:rFonts w:ascii="Times New Roman" w:hAnsi="Times New Roman" w:cs="Times New Roman"/>
          <w:color w:val="auto"/>
        </w:rPr>
        <w:t xml:space="preserve"> y cuando se ingrese a áreas críticas.</w:t>
      </w:r>
    </w:p>
    <w:p w14:paraId="2D7C8F99" w14:textId="6F178212" w:rsidR="009E11CA" w:rsidRPr="00005042" w:rsidRDefault="008A4769" w:rsidP="00005042">
      <w:pPr>
        <w:spacing w:after="200" w:line="480" w:lineRule="auto"/>
        <w:jc w:val="left"/>
        <w:rPr>
          <w:rFonts w:ascii="Times New Roman" w:hAnsi="Times New Roman" w:cs="Times New Roman"/>
          <w:b/>
          <w:color w:val="auto"/>
        </w:rPr>
      </w:pPr>
      <w:r w:rsidRPr="00005042">
        <w:rPr>
          <w:rFonts w:ascii="Times New Roman" w:hAnsi="Times New Roman" w:cs="Times New Roman"/>
          <w:b/>
          <w:color w:val="auto"/>
        </w:rPr>
        <w:t>8.2.3</w:t>
      </w:r>
      <w:r w:rsidR="009E11CA" w:rsidRPr="00005042">
        <w:rPr>
          <w:rFonts w:ascii="Times New Roman" w:hAnsi="Times New Roman" w:cs="Times New Roman"/>
          <w:b/>
          <w:color w:val="auto"/>
        </w:rPr>
        <w:t xml:space="preserve"> Comportamiento del personal</w:t>
      </w:r>
    </w:p>
    <w:p w14:paraId="2284643D" w14:textId="77777777" w:rsidR="009E11CA" w:rsidRPr="00005042" w:rsidRDefault="009E11CA" w:rsidP="00005042">
      <w:pPr>
        <w:spacing w:after="200" w:line="480" w:lineRule="auto"/>
        <w:jc w:val="left"/>
        <w:rPr>
          <w:rFonts w:ascii="Times New Roman" w:hAnsi="Times New Roman" w:cs="Times New Roman"/>
          <w:color w:val="auto"/>
        </w:rPr>
      </w:pPr>
      <w:r w:rsidRPr="00005042">
        <w:rPr>
          <w:rFonts w:ascii="Times New Roman" w:hAnsi="Times New Roman" w:cs="Times New Roman"/>
          <w:color w:val="auto"/>
        </w:rPr>
        <w:t xml:space="preserve">Se deberá observar al menos estas disposiciones: </w:t>
      </w:r>
    </w:p>
    <w:p w14:paraId="25F8448A" w14:textId="626973B4" w:rsidR="009E11CA" w:rsidRPr="00005042" w:rsidRDefault="009E11CA" w:rsidP="00005042">
      <w:pPr>
        <w:pStyle w:val="Prrafodelista"/>
        <w:numPr>
          <w:ilvl w:val="0"/>
          <w:numId w:val="25"/>
        </w:num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El personal que labora en una planta de alimentos debe acatar las normas establecidas que señalan la prohibición de fumar, utilizar celular o consumir alimentos o bebidas en las áreas de trabajo; </w:t>
      </w:r>
    </w:p>
    <w:p w14:paraId="5D53625F" w14:textId="77777777" w:rsidR="009E11CA" w:rsidRPr="00005042" w:rsidRDefault="009E11CA" w:rsidP="00005042">
      <w:pPr>
        <w:pStyle w:val="Prrafodelista"/>
        <w:numPr>
          <w:ilvl w:val="0"/>
          <w:numId w:val="25"/>
        </w:numPr>
        <w:spacing w:after="200" w:line="480" w:lineRule="auto"/>
        <w:jc w:val="both"/>
        <w:rPr>
          <w:rFonts w:ascii="Times New Roman" w:hAnsi="Times New Roman" w:cs="Times New Roman"/>
          <w:color w:val="FF0000"/>
        </w:rPr>
      </w:pPr>
      <w:r w:rsidRPr="00005042">
        <w:rPr>
          <w:rFonts w:ascii="Times New Roman" w:hAnsi="Times New Roman" w:cs="Times New Roman"/>
          <w:color w:val="000000" w:themeColor="text1"/>
        </w:rPr>
        <w:t>Mantener el cabello cubierto totalmente mediante malla u otro medio efectivo para ello; debe tener uñas cortas y sin esmalte; no deberá portar joyas o bisutería; debe laborar sin maquillaje. En caso de llevar barba, bigote o patillas anchas, debe usar barbijo o cualquier protector adecuado; estas disposiciones se deben enfatizar al personal que realiza tareas de manipulación y envase de alimentos;</w:t>
      </w:r>
    </w:p>
    <w:p w14:paraId="464C32C8" w14:textId="77777777" w:rsidR="008A4769" w:rsidRPr="00005042" w:rsidRDefault="008A476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8.3 De las materias primas e insumos</w:t>
      </w:r>
    </w:p>
    <w:p w14:paraId="4DCB4653" w14:textId="77777777" w:rsidR="00990EBA"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8.3.1 Condiciones </w:t>
      </w:r>
      <w:r w:rsidR="00BE2F00" w:rsidRPr="00005042">
        <w:rPr>
          <w:rFonts w:ascii="Times New Roman" w:hAnsi="Times New Roman" w:cs="Times New Roman"/>
          <w:b/>
          <w:color w:val="000000" w:themeColor="text1"/>
        </w:rPr>
        <w:t>mínimas. -</w:t>
      </w:r>
      <w:r w:rsidRPr="00005042">
        <w:rPr>
          <w:rFonts w:ascii="Times New Roman" w:hAnsi="Times New Roman" w:cs="Times New Roman"/>
          <w:b/>
          <w:color w:val="000000" w:themeColor="text1"/>
        </w:rPr>
        <w:t xml:space="preserve"> </w:t>
      </w:r>
      <w:r w:rsidRPr="00005042">
        <w:rPr>
          <w:rFonts w:ascii="Times New Roman" w:hAnsi="Times New Roman" w:cs="Times New Roman"/>
          <w:color w:val="000000" w:themeColor="text1"/>
        </w:rPr>
        <w:t xml:space="preserve">No se aceptarán materias primas e ingredientes que contengan parásitos, microorganismos patógenos, sustancias tóxicas (tales como, </w:t>
      </w:r>
    </w:p>
    <w:p w14:paraId="1391F331" w14:textId="77777777" w:rsidR="00990EBA" w:rsidRDefault="00990EBA" w:rsidP="00005042">
      <w:pPr>
        <w:spacing w:after="200" w:line="480" w:lineRule="auto"/>
        <w:jc w:val="both"/>
        <w:rPr>
          <w:rFonts w:ascii="Times New Roman" w:hAnsi="Times New Roman" w:cs="Times New Roman"/>
          <w:color w:val="000000" w:themeColor="text1"/>
        </w:rPr>
      </w:pPr>
    </w:p>
    <w:p w14:paraId="420AF3C7" w14:textId="0A55AB1B" w:rsidR="008A4769" w:rsidRPr="00005042" w:rsidRDefault="008A476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color w:val="000000" w:themeColor="text1"/>
        </w:rPr>
        <w:t>químicos, metales pesados, drogas veterinarias, pesticidas),</w:t>
      </w:r>
      <w:r w:rsidRPr="00005042">
        <w:rPr>
          <w:rFonts w:ascii="Times New Roman" w:hAnsi="Times New Roman" w:cs="Times New Roman"/>
        </w:rPr>
        <w:t xml:space="preserve"> </w:t>
      </w:r>
      <w:r w:rsidRPr="00005042">
        <w:rPr>
          <w:rFonts w:ascii="Times New Roman" w:hAnsi="Times New Roman" w:cs="Times New Roman"/>
          <w:color w:val="000000" w:themeColor="text1"/>
        </w:rPr>
        <w:t>o materia extraña a menos que dicha contaminación pueda reducirse a niveles aceptables mediante las operaciones productivas validadas.</w:t>
      </w:r>
    </w:p>
    <w:p w14:paraId="43B7B9C6" w14:textId="14E82B10" w:rsidR="008A4769" w:rsidRPr="00005042" w:rsidRDefault="009E11CA"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 </w:t>
      </w:r>
      <w:r w:rsidR="00BE2F00" w:rsidRPr="00005042">
        <w:rPr>
          <w:rFonts w:ascii="Times New Roman" w:hAnsi="Times New Roman" w:cs="Times New Roman"/>
          <w:b/>
          <w:color w:val="000000" w:themeColor="text1"/>
        </w:rPr>
        <w:t>8.3.2 Inspección</w:t>
      </w:r>
      <w:r w:rsidR="008A4769" w:rsidRPr="00005042">
        <w:rPr>
          <w:rFonts w:ascii="Times New Roman" w:hAnsi="Times New Roman" w:cs="Times New Roman"/>
          <w:b/>
          <w:color w:val="000000" w:themeColor="text1"/>
        </w:rPr>
        <w:t xml:space="preserve"> y </w:t>
      </w:r>
      <w:r w:rsidR="00BE2F00" w:rsidRPr="00005042">
        <w:rPr>
          <w:rFonts w:ascii="Times New Roman" w:hAnsi="Times New Roman" w:cs="Times New Roman"/>
          <w:b/>
          <w:color w:val="000000" w:themeColor="text1"/>
        </w:rPr>
        <w:t>control. -</w:t>
      </w:r>
      <w:r w:rsidR="008A4769" w:rsidRPr="00005042">
        <w:rPr>
          <w:rFonts w:ascii="Times New Roman" w:hAnsi="Times New Roman" w:cs="Times New Roman"/>
          <w:color w:val="000000" w:themeColor="text1"/>
        </w:rPr>
        <w:t xml:space="preserve"> Las materias primas e insumos deben someterse a inspección y control antes de ser utilizados en la línea de fabricación. Deben estar disponibles hojas de especificaciones que indiquen los niveles aceptables de inocuidad, higiene y calidad para uso en los procesos de fabricación. </w:t>
      </w:r>
    </w:p>
    <w:p w14:paraId="0ED81DB8" w14:textId="344460B6" w:rsidR="008A4769" w:rsidRPr="00005042" w:rsidRDefault="00BE2F00" w:rsidP="00990EBA">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8.3.3 Condiciones</w:t>
      </w:r>
      <w:r w:rsidR="008A4769" w:rsidRPr="00005042">
        <w:rPr>
          <w:rFonts w:ascii="Times New Roman" w:hAnsi="Times New Roman" w:cs="Times New Roman"/>
          <w:b/>
          <w:color w:val="000000" w:themeColor="text1"/>
        </w:rPr>
        <w:t xml:space="preserve"> de </w:t>
      </w:r>
      <w:r w:rsidRPr="00005042">
        <w:rPr>
          <w:rFonts w:ascii="Times New Roman" w:hAnsi="Times New Roman" w:cs="Times New Roman"/>
          <w:b/>
          <w:color w:val="000000" w:themeColor="text1"/>
        </w:rPr>
        <w:t>recepción. -</w:t>
      </w:r>
      <w:r w:rsidR="008A4769" w:rsidRPr="00005042">
        <w:rPr>
          <w:rFonts w:ascii="Times New Roman" w:hAnsi="Times New Roman" w:cs="Times New Roman"/>
          <w:color w:val="000000" w:themeColor="text1"/>
        </w:rPr>
        <w:t xml:space="preserve"> La recepción de materias primas e insumos debe realizarse en condiciones de manera que eviten su contaminación, alteración de su composición y daños físicos. Las zonas de recepción y almacenamiento estarán separadas de las que se destinan a elaboración o envasado del producto final.</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8A4769" w:rsidRPr="00005042" w14:paraId="34F7B68E"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4D390285" w14:textId="77777777" w:rsidR="008A4769" w:rsidRPr="00005042" w:rsidRDefault="008A4769"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25312" behindDoc="0" locked="0" layoutInCell="1" allowOverlap="1" wp14:anchorId="2DB94692" wp14:editId="598E93DC">
                  <wp:simplePos x="1247775" y="1085850"/>
                  <wp:positionH relativeFrom="margin">
                    <wp:posOffset>217805</wp:posOffset>
                  </wp:positionH>
                  <wp:positionV relativeFrom="margin">
                    <wp:posOffset>321945</wp:posOffset>
                  </wp:positionV>
                  <wp:extent cx="1049020" cy="935990"/>
                  <wp:effectExtent l="76200" t="76200" r="132080" b="13081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1F22957D" w14:textId="77777777" w:rsidR="008A4769" w:rsidRPr="00990EBA" w:rsidRDefault="008A4769" w:rsidP="00005042">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0CCDA8D7" w14:textId="77777777" w:rsidR="008A4769" w:rsidRPr="00005042" w:rsidRDefault="008A4769" w:rsidP="00005042">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48D2FE12" w14:textId="77777777" w:rsidR="008A4769" w:rsidRPr="00005042" w:rsidRDefault="008A476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6169DAB2" w14:textId="77777777" w:rsidR="008A4769" w:rsidRPr="00005042" w:rsidRDefault="008A4769"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8A4769" w:rsidRPr="00005042" w14:paraId="207BB4DD"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1E2341E6" w14:textId="77777777" w:rsidR="008A4769" w:rsidRPr="00005042" w:rsidRDefault="008A476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9A3E600" w14:textId="77777777" w:rsidR="008A4769" w:rsidRPr="00005042" w:rsidRDefault="008A4769"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FBB78D9" w14:textId="77777777" w:rsidR="008A4769" w:rsidRPr="00005042" w:rsidRDefault="008A476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4617F76C" w14:textId="77777777" w:rsidR="008A4769" w:rsidRPr="00005042" w:rsidRDefault="008A4769"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8A4769" w:rsidRPr="00005042" w14:paraId="02C44076"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44D658D4" w14:textId="77777777" w:rsidR="008A4769" w:rsidRPr="00005042" w:rsidRDefault="008A476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E1A8EFC" w14:textId="77777777" w:rsidR="008A4769" w:rsidRPr="00005042" w:rsidRDefault="008A4769"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0BEC4ED0" w14:textId="77777777" w:rsidR="008A4769" w:rsidRPr="00005042" w:rsidRDefault="008A476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03983F62" w14:textId="77777777" w:rsidR="008A4769" w:rsidRPr="00005042" w:rsidRDefault="008A4769"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8A4769" w:rsidRPr="00005042" w14:paraId="473B1FFC"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3DE9A8A3" w14:textId="77777777" w:rsidR="008A4769" w:rsidRPr="00005042" w:rsidRDefault="008A4769"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47F750C8" w14:textId="77777777" w:rsidR="008A4769" w:rsidRPr="00005042" w:rsidRDefault="008A4769"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75E2D1C9" w14:textId="77777777" w:rsidR="008A4769" w:rsidRPr="00005042" w:rsidRDefault="008A4769" w:rsidP="00005042">
            <w:pPr>
              <w:spacing w:line="480" w:lineRule="auto"/>
              <w:rPr>
                <w:rFonts w:ascii="Times New Roman" w:eastAsia="Arial" w:hAnsi="Times New Roman" w:cs="Times New Roman"/>
                <w:b/>
                <w:lang w:val="es-US"/>
              </w:rPr>
            </w:pPr>
          </w:p>
          <w:p w14:paraId="1996F0A7" w14:textId="77777777" w:rsidR="008A4769" w:rsidRPr="00005042" w:rsidRDefault="008A476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E9AE80C" w14:textId="77777777" w:rsidR="008A4769" w:rsidRPr="00005042" w:rsidRDefault="008A4769" w:rsidP="00005042">
            <w:pPr>
              <w:spacing w:line="480" w:lineRule="auto"/>
              <w:ind w:right="43"/>
              <w:rPr>
                <w:rFonts w:ascii="Times New Roman" w:hAnsi="Times New Roman" w:cs="Times New Roman"/>
                <w:lang w:val="es-US"/>
              </w:rPr>
            </w:pPr>
          </w:p>
          <w:p w14:paraId="27C4E2BC" w14:textId="6D30836C" w:rsidR="008A4769" w:rsidRPr="00005042" w:rsidRDefault="005464B7"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15</w:t>
            </w:r>
            <w:r w:rsidR="008A4769"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376F8B1F" w14:textId="77777777" w:rsidR="008A4769" w:rsidRPr="00005042" w:rsidRDefault="008A4769" w:rsidP="00005042">
      <w:pPr>
        <w:spacing w:after="200" w:line="480" w:lineRule="auto"/>
        <w:jc w:val="both"/>
        <w:rPr>
          <w:rFonts w:ascii="Times New Roman" w:hAnsi="Times New Roman" w:cs="Times New Roman"/>
          <w:color w:val="000000" w:themeColor="text1"/>
        </w:rPr>
      </w:pPr>
    </w:p>
    <w:p w14:paraId="58C574E0" w14:textId="2776EC86" w:rsidR="008A4769"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8.3.4 </w:t>
      </w:r>
      <w:r w:rsidR="00BE2F00" w:rsidRPr="00005042">
        <w:rPr>
          <w:rFonts w:ascii="Times New Roman" w:hAnsi="Times New Roman" w:cs="Times New Roman"/>
          <w:b/>
          <w:color w:val="000000" w:themeColor="text1"/>
        </w:rPr>
        <w:t>Almacenamiento. -</w:t>
      </w:r>
      <w:r w:rsidRPr="00005042">
        <w:rPr>
          <w:rFonts w:ascii="Times New Roman" w:hAnsi="Times New Roman" w:cs="Times New Roman"/>
          <w:color w:val="000000" w:themeColor="text1"/>
        </w:rPr>
        <w:t xml:space="preserve"> Las materias primas e insumos deberán almacenarse en condiciones que impidan el deterioro, eviten la contaminación y reduzcan al mínimo su daño o alteración; además deben someterse, si es necesario, a un proceso adecuado de rotación periódica. </w:t>
      </w:r>
    </w:p>
    <w:p w14:paraId="612B641C" w14:textId="77777777" w:rsidR="00990EBA" w:rsidRDefault="00990EBA" w:rsidP="00005042">
      <w:pPr>
        <w:spacing w:after="200" w:line="480" w:lineRule="auto"/>
        <w:jc w:val="both"/>
        <w:rPr>
          <w:rFonts w:ascii="Times New Roman" w:hAnsi="Times New Roman" w:cs="Times New Roman"/>
          <w:color w:val="000000" w:themeColor="text1"/>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90EBA" w:rsidRPr="00005042" w14:paraId="7C4B2CA5" w14:textId="77777777" w:rsidTr="00F80CC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20C818AE" w14:textId="77777777" w:rsidR="00990EBA" w:rsidRPr="00005042" w:rsidRDefault="00990EBA"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58080" behindDoc="0" locked="0" layoutInCell="1" allowOverlap="1" wp14:anchorId="621DF5A5" wp14:editId="32659C80">
                  <wp:simplePos x="1247775" y="1085850"/>
                  <wp:positionH relativeFrom="margin">
                    <wp:posOffset>217805</wp:posOffset>
                  </wp:positionH>
                  <wp:positionV relativeFrom="margin">
                    <wp:posOffset>321945</wp:posOffset>
                  </wp:positionV>
                  <wp:extent cx="1049020" cy="935990"/>
                  <wp:effectExtent l="76200" t="76200" r="132080" b="130810"/>
                  <wp:wrapSquare wrapText="bothSides"/>
                  <wp:docPr id="2123" name="Imagen 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3767A0DB" w14:textId="77777777" w:rsidR="00990EBA" w:rsidRPr="00990EBA" w:rsidRDefault="00990EBA" w:rsidP="00F80CC0">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1D92BCA4" w14:textId="77777777" w:rsidR="00990EBA" w:rsidRPr="00005042" w:rsidRDefault="00990EBA" w:rsidP="00F80CC0">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215B9335" w14:textId="77777777" w:rsidR="00990EBA" w:rsidRPr="00005042" w:rsidRDefault="00990EBA"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512B1180" w14:textId="77777777" w:rsidR="00990EBA" w:rsidRPr="00005042" w:rsidRDefault="00990EBA"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90EBA" w:rsidRPr="00005042" w14:paraId="223D332A" w14:textId="77777777" w:rsidTr="00F80CC0">
        <w:trPr>
          <w:trHeight w:val="170"/>
        </w:trPr>
        <w:tc>
          <w:tcPr>
            <w:tcW w:w="0" w:type="auto"/>
            <w:vMerge/>
            <w:tcBorders>
              <w:top w:val="nil"/>
              <w:left w:val="single" w:sz="4" w:space="0" w:color="auto"/>
              <w:bottom w:val="single" w:sz="4" w:space="0" w:color="000000"/>
              <w:right w:val="single" w:sz="4" w:space="0" w:color="auto"/>
            </w:tcBorders>
          </w:tcPr>
          <w:p w14:paraId="6AFCAB47" w14:textId="77777777" w:rsidR="00990EBA" w:rsidRPr="00005042" w:rsidRDefault="00990EBA"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7A43ADDD" w14:textId="77777777" w:rsidR="00990EBA" w:rsidRPr="00005042" w:rsidRDefault="00990EBA"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171E6DB" w14:textId="77777777" w:rsidR="00990EBA" w:rsidRPr="00005042" w:rsidRDefault="00990EBA"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59B224DE" w14:textId="77777777" w:rsidR="00990EBA" w:rsidRPr="00005042" w:rsidRDefault="00990EBA"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90EBA" w:rsidRPr="00005042" w14:paraId="1AA5D8E3" w14:textId="77777777" w:rsidTr="00F80CC0">
        <w:trPr>
          <w:trHeight w:val="172"/>
        </w:trPr>
        <w:tc>
          <w:tcPr>
            <w:tcW w:w="0" w:type="auto"/>
            <w:vMerge/>
            <w:tcBorders>
              <w:top w:val="nil"/>
              <w:left w:val="single" w:sz="4" w:space="0" w:color="auto"/>
              <w:bottom w:val="single" w:sz="4" w:space="0" w:color="000000"/>
              <w:right w:val="single" w:sz="4" w:space="0" w:color="auto"/>
            </w:tcBorders>
          </w:tcPr>
          <w:p w14:paraId="20E095EC" w14:textId="77777777" w:rsidR="00990EBA" w:rsidRPr="00005042" w:rsidRDefault="00990EBA"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2E43308" w14:textId="77777777" w:rsidR="00990EBA" w:rsidRPr="00005042" w:rsidRDefault="00990EBA" w:rsidP="00F80CC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6786B1DD" w14:textId="77777777" w:rsidR="00990EBA" w:rsidRPr="00005042" w:rsidRDefault="00990EBA"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35626412" w14:textId="77777777" w:rsidR="00990EBA" w:rsidRPr="00005042" w:rsidRDefault="00990EBA"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90EBA" w:rsidRPr="00005042" w14:paraId="2129F80E" w14:textId="77777777" w:rsidTr="00F80CC0">
        <w:trPr>
          <w:trHeight w:val="42"/>
        </w:trPr>
        <w:tc>
          <w:tcPr>
            <w:tcW w:w="0" w:type="auto"/>
            <w:vMerge/>
            <w:tcBorders>
              <w:top w:val="nil"/>
              <w:left w:val="single" w:sz="4" w:space="0" w:color="auto"/>
              <w:bottom w:val="single" w:sz="4" w:space="0" w:color="000000"/>
              <w:right w:val="single" w:sz="4" w:space="0" w:color="auto"/>
            </w:tcBorders>
          </w:tcPr>
          <w:p w14:paraId="677E47D7" w14:textId="77777777" w:rsidR="00990EBA" w:rsidRPr="00005042" w:rsidRDefault="00990EBA"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296F8F7" w14:textId="77777777" w:rsidR="00990EBA" w:rsidRPr="00005042" w:rsidRDefault="00990EBA"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4DA1138" w14:textId="77777777" w:rsidR="00990EBA" w:rsidRPr="00005042" w:rsidRDefault="00990EBA" w:rsidP="00F80CC0">
            <w:pPr>
              <w:spacing w:line="480" w:lineRule="auto"/>
              <w:rPr>
                <w:rFonts w:ascii="Times New Roman" w:eastAsia="Arial" w:hAnsi="Times New Roman" w:cs="Times New Roman"/>
                <w:b/>
                <w:lang w:val="es-US"/>
              </w:rPr>
            </w:pPr>
          </w:p>
          <w:p w14:paraId="5CD363FD" w14:textId="77777777" w:rsidR="00990EBA" w:rsidRPr="00005042" w:rsidRDefault="00990EBA"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34AFC82A" w14:textId="77777777" w:rsidR="00990EBA" w:rsidRPr="00005042" w:rsidRDefault="00990EBA" w:rsidP="00F80CC0">
            <w:pPr>
              <w:spacing w:line="480" w:lineRule="auto"/>
              <w:ind w:right="43"/>
              <w:rPr>
                <w:rFonts w:ascii="Times New Roman" w:hAnsi="Times New Roman" w:cs="Times New Roman"/>
                <w:lang w:val="es-US"/>
              </w:rPr>
            </w:pPr>
          </w:p>
          <w:p w14:paraId="569EB245" w14:textId="185BF1E5" w:rsidR="00990EBA" w:rsidRPr="00005042" w:rsidRDefault="005464B7" w:rsidP="005464B7">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16</w:t>
            </w:r>
            <w:r w:rsidR="00990EBA"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58AC60AF" w14:textId="77777777" w:rsidR="00990EBA" w:rsidRPr="00005042" w:rsidRDefault="00990EBA" w:rsidP="00005042">
      <w:pPr>
        <w:spacing w:after="200" w:line="480" w:lineRule="auto"/>
        <w:jc w:val="both"/>
        <w:rPr>
          <w:rFonts w:ascii="Times New Roman" w:hAnsi="Times New Roman" w:cs="Times New Roman"/>
          <w:color w:val="000000" w:themeColor="text1"/>
        </w:rPr>
      </w:pPr>
    </w:p>
    <w:p w14:paraId="17009882" w14:textId="32ED8874" w:rsidR="008A4769" w:rsidRPr="00005042" w:rsidRDefault="00BE2F00"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8.3.5 Recipientes</w:t>
      </w:r>
      <w:r w:rsidR="008A4769" w:rsidRPr="00005042">
        <w:rPr>
          <w:rFonts w:ascii="Times New Roman" w:hAnsi="Times New Roman" w:cs="Times New Roman"/>
          <w:b/>
          <w:color w:val="000000" w:themeColor="text1"/>
        </w:rPr>
        <w:t xml:space="preserve"> </w:t>
      </w:r>
      <w:r w:rsidRPr="00005042">
        <w:rPr>
          <w:rFonts w:ascii="Times New Roman" w:hAnsi="Times New Roman" w:cs="Times New Roman"/>
          <w:b/>
          <w:color w:val="000000" w:themeColor="text1"/>
        </w:rPr>
        <w:t>seguros. -</w:t>
      </w:r>
      <w:r w:rsidR="008A4769" w:rsidRPr="00005042">
        <w:rPr>
          <w:rFonts w:ascii="Times New Roman" w:hAnsi="Times New Roman" w:cs="Times New Roman"/>
          <w:color w:val="000000" w:themeColor="text1"/>
        </w:rPr>
        <w:t xml:space="preserve"> Los recipientes, contenedores, envases o empaques de las materias primas e insumos deben ser de materiales que no desprendan sustancias que causen alteraciones en el producto o contaminación. </w:t>
      </w:r>
    </w:p>
    <w:p w14:paraId="22DA1A13" w14:textId="11FD26E4" w:rsidR="008A4769" w:rsidRPr="00005042" w:rsidRDefault="00BE2F00"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8.3.6 Instructivo</w:t>
      </w:r>
      <w:r w:rsidR="008A4769" w:rsidRPr="00005042">
        <w:rPr>
          <w:rFonts w:ascii="Times New Roman" w:hAnsi="Times New Roman" w:cs="Times New Roman"/>
          <w:b/>
          <w:color w:val="000000" w:themeColor="text1"/>
        </w:rPr>
        <w:t xml:space="preserve"> de </w:t>
      </w:r>
      <w:r w:rsidRPr="00005042">
        <w:rPr>
          <w:rFonts w:ascii="Times New Roman" w:hAnsi="Times New Roman" w:cs="Times New Roman"/>
          <w:b/>
          <w:color w:val="000000" w:themeColor="text1"/>
        </w:rPr>
        <w:t>manipulación. -</w:t>
      </w:r>
      <w:r w:rsidR="008A4769" w:rsidRPr="00005042">
        <w:rPr>
          <w:rFonts w:ascii="Times New Roman" w:hAnsi="Times New Roman" w:cs="Times New Roman"/>
          <w:color w:val="000000" w:themeColor="text1"/>
        </w:rPr>
        <w:t xml:space="preserve"> En los procesos que requieran ingresar ingredientes en áreas susceptibles de contaminación con riesgo de afectar la inocuidad del alimento, debe existir un instructivo para su ingreso dirigido a prevenir la contaminación. </w:t>
      </w:r>
    </w:p>
    <w:p w14:paraId="05D99FD8" w14:textId="7A274111" w:rsidR="008A4769" w:rsidRPr="00005042"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8.3.7 Condiciones de </w:t>
      </w:r>
      <w:r w:rsidR="00BE2F00" w:rsidRPr="00005042">
        <w:rPr>
          <w:rFonts w:ascii="Times New Roman" w:hAnsi="Times New Roman" w:cs="Times New Roman"/>
          <w:b/>
          <w:color w:val="000000" w:themeColor="text1"/>
        </w:rPr>
        <w:t>conservación. -</w:t>
      </w:r>
      <w:r w:rsidRPr="00005042">
        <w:rPr>
          <w:rFonts w:ascii="Times New Roman" w:hAnsi="Times New Roman" w:cs="Times New Roman"/>
          <w:color w:val="000000" w:themeColor="text1"/>
        </w:rPr>
        <w:t xml:space="preserve"> Las materias primas e insumos conservados por congelación que requieran ser descongeladas previo al uso, se deberían descongelar bajo condiciones controladas adecuadas (tiempo, temperatura, otros) para evitar desarrollo de microorganismos Cuando exista riesgo microbiológico, las materias primas e insumos descongelados no podrán ser recongeladas. </w:t>
      </w:r>
    </w:p>
    <w:p w14:paraId="4328C637" w14:textId="65D7929C" w:rsidR="00770165" w:rsidRPr="00005042" w:rsidRDefault="00770165"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8.3.8 </w:t>
      </w:r>
      <w:r w:rsidR="008A4769" w:rsidRPr="00005042">
        <w:rPr>
          <w:rFonts w:ascii="Times New Roman" w:hAnsi="Times New Roman" w:cs="Times New Roman"/>
          <w:b/>
          <w:color w:val="000000" w:themeColor="text1"/>
        </w:rPr>
        <w:t xml:space="preserve">Del </w:t>
      </w:r>
      <w:r w:rsidR="00BE2F00" w:rsidRPr="00005042">
        <w:rPr>
          <w:rFonts w:ascii="Times New Roman" w:hAnsi="Times New Roman" w:cs="Times New Roman"/>
          <w:b/>
          <w:color w:val="000000" w:themeColor="text1"/>
        </w:rPr>
        <w:t>Agua. -</w:t>
      </w:r>
      <w:r w:rsidR="008A4769" w:rsidRPr="00005042">
        <w:rPr>
          <w:rFonts w:ascii="Times New Roman" w:hAnsi="Times New Roman" w:cs="Times New Roman"/>
          <w:b/>
          <w:color w:val="000000" w:themeColor="text1"/>
        </w:rPr>
        <w:t xml:space="preserve"> </w:t>
      </w:r>
    </w:p>
    <w:p w14:paraId="20EB9C86" w14:textId="77777777" w:rsidR="00770165" w:rsidRPr="00005042"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1. Como materia prima: </w:t>
      </w:r>
    </w:p>
    <w:p w14:paraId="067B2A2D" w14:textId="77777777" w:rsidR="00770165" w:rsidRPr="00005042"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a) Sólo se podrá utilizar agua potabilizada de acuerdo a normas nacionales o internacionales;</w:t>
      </w:r>
    </w:p>
    <w:p w14:paraId="038DB653" w14:textId="77777777" w:rsidR="005464B7" w:rsidRDefault="005464B7" w:rsidP="00005042">
      <w:pPr>
        <w:spacing w:after="200" w:line="480" w:lineRule="auto"/>
        <w:jc w:val="both"/>
        <w:rPr>
          <w:rFonts w:ascii="Times New Roman" w:hAnsi="Times New Roman" w:cs="Times New Roman"/>
          <w:color w:val="000000" w:themeColor="text1"/>
        </w:rPr>
      </w:pPr>
    </w:p>
    <w:p w14:paraId="2F289248" w14:textId="77777777" w:rsidR="00770165" w:rsidRPr="00005042"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 b) El hielo debe fabricarse con agua potabilizada o tratada de acuerdo a normas nacionales o internacionales. </w:t>
      </w:r>
    </w:p>
    <w:p w14:paraId="5C77CEA1" w14:textId="77777777" w:rsidR="00770165" w:rsidRPr="00005042" w:rsidRDefault="008A476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2. Para los equipos: </w:t>
      </w:r>
    </w:p>
    <w:p w14:paraId="2F04D609" w14:textId="77777777"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El agua utilizada para la limpieza y lavado de materia prima, o equipos y objetos que entran en contacto directo con el alimento debe ser potabilizada o tratada de acuerdo a normas nacionales o internacionales; </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770165" w:rsidRPr="00005042" w14:paraId="615ABD11"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602E984C" w14:textId="77777777" w:rsidR="00770165" w:rsidRPr="00005042" w:rsidRDefault="00770165"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24288" behindDoc="0" locked="0" layoutInCell="1" allowOverlap="1" wp14:anchorId="39D3146B" wp14:editId="732C3F85">
                  <wp:simplePos x="1247775" y="1085850"/>
                  <wp:positionH relativeFrom="margin">
                    <wp:posOffset>217805</wp:posOffset>
                  </wp:positionH>
                  <wp:positionV relativeFrom="margin">
                    <wp:posOffset>369570</wp:posOffset>
                  </wp:positionV>
                  <wp:extent cx="1049020" cy="935990"/>
                  <wp:effectExtent l="76200" t="76200" r="132080" b="13081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76958BB3" w14:textId="77777777" w:rsidR="00770165" w:rsidRPr="005464B7" w:rsidRDefault="00770165"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621D480A" w14:textId="77777777" w:rsidR="00770165" w:rsidRPr="00005042" w:rsidRDefault="00770165"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186184C5" w14:textId="77777777" w:rsidR="00770165" w:rsidRPr="00005042" w:rsidRDefault="00770165"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702F4AF0" w14:textId="77777777" w:rsidR="00770165" w:rsidRPr="00005042" w:rsidRDefault="00770165"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770165" w:rsidRPr="00005042" w14:paraId="7BB6B350"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711413F5" w14:textId="77777777" w:rsidR="00770165" w:rsidRPr="00005042" w:rsidRDefault="00770165"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A4E9597" w14:textId="77777777" w:rsidR="00770165" w:rsidRPr="00005042" w:rsidRDefault="00770165"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23CD97CD" w14:textId="77777777" w:rsidR="00770165" w:rsidRPr="00005042" w:rsidRDefault="00770165"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21455410" w14:textId="77777777" w:rsidR="00770165" w:rsidRPr="00005042" w:rsidRDefault="00770165"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770165" w:rsidRPr="00005042" w14:paraId="58AAC101"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2B0A0B89" w14:textId="77777777" w:rsidR="00770165" w:rsidRPr="00005042" w:rsidRDefault="00770165"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3B6949D5" w14:textId="77777777" w:rsidR="00770165" w:rsidRPr="00005042" w:rsidRDefault="00770165"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514239A8" w14:textId="77777777" w:rsidR="00770165" w:rsidRPr="00005042" w:rsidRDefault="00770165"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74AAD498" w14:textId="77777777" w:rsidR="00770165" w:rsidRPr="00005042" w:rsidRDefault="00770165"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770165" w:rsidRPr="00005042" w14:paraId="15364CF5"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29BB31E2" w14:textId="77777777" w:rsidR="00770165" w:rsidRPr="00005042" w:rsidRDefault="00770165"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0D7581DF" w14:textId="77777777" w:rsidR="00770165" w:rsidRPr="00005042" w:rsidRDefault="00770165"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70040886" w14:textId="77777777" w:rsidR="00770165" w:rsidRPr="00005042" w:rsidRDefault="00770165" w:rsidP="00005042">
            <w:pPr>
              <w:spacing w:line="480" w:lineRule="auto"/>
              <w:rPr>
                <w:rFonts w:ascii="Times New Roman" w:eastAsia="Arial" w:hAnsi="Times New Roman" w:cs="Times New Roman"/>
                <w:b/>
                <w:lang w:val="es-US"/>
              </w:rPr>
            </w:pPr>
          </w:p>
          <w:p w14:paraId="65C7E594" w14:textId="77777777" w:rsidR="00770165" w:rsidRPr="00005042" w:rsidRDefault="00770165"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0BF43FE" w14:textId="77777777" w:rsidR="00770165" w:rsidRPr="00005042" w:rsidRDefault="00770165" w:rsidP="00005042">
            <w:pPr>
              <w:spacing w:line="480" w:lineRule="auto"/>
              <w:ind w:right="43"/>
              <w:rPr>
                <w:rFonts w:ascii="Times New Roman" w:hAnsi="Times New Roman" w:cs="Times New Roman"/>
                <w:lang w:val="es-US"/>
              </w:rPr>
            </w:pPr>
          </w:p>
          <w:p w14:paraId="04A05054" w14:textId="6577E014" w:rsidR="00770165" w:rsidRPr="00005042" w:rsidRDefault="005464B7"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17</w:t>
            </w:r>
            <w:r w:rsidR="00770165"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5A1C1AFA" w14:textId="77777777" w:rsidR="00770165" w:rsidRPr="00005042" w:rsidRDefault="00770165" w:rsidP="00005042">
      <w:pPr>
        <w:spacing w:after="200" w:line="480" w:lineRule="auto"/>
        <w:jc w:val="both"/>
        <w:rPr>
          <w:rFonts w:ascii="Times New Roman" w:hAnsi="Times New Roman" w:cs="Times New Roman"/>
          <w:color w:val="000000" w:themeColor="text1"/>
        </w:rPr>
      </w:pPr>
    </w:p>
    <w:p w14:paraId="5DE6536E" w14:textId="1AF1FEA4" w:rsidR="00770165" w:rsidRPr="00005042" w:rsidRDefault="00770165"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8.4 Operaciones de producción</w:t>
      </w:r>
    </w:p>
    <w:p w14:paraId="50C28928" w14:textId="16E163CC" w:rsidR="00770165"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8.4.1 Operaciones de control.- </w:t>
      </w:r>
      <w:r w:rsidRPr="00005042">
        <w:rPr>
          <w:rFonts w:ascii="Times New Roman" w:hAnsi="Times New Roman" w:cs="Times New Roman"/>
          <w:color w:val="000000" w:themeColor="text1"/>
        </w:rPr>
        <w:t>La elaboración de un alimento debe efectuarse según procedimientos validados, en locales apropiados de acuerdo a la naturaleza del proceso, con áreas y equipos limpios y adecuados, con personal competente, con materias primas y materiales conforme a las especificaciones según criterios definidos, registrando todas las operaciones de control definidas, incluidas la identificación de los puntos críticos de control, así como su monitoreo y las acciones correctivas cuando hayan sido necesarias.</w:t>
      </w:r>
    </w:p>
    <w:p w14:paraId="7A6C0E81" w14:textId="77777777" w:rsidR="005464B7" w:rsidRDefault="005464B7" w:rsidP="00005042">
      <w:pPr>
        <w:spacing w:after="200" w:line="480" w:lineRule="auto"/>
        <w:jc w:val="both"/>
        <w:rPr>
          <w:rFonts w:ascii="Times New Roman" w:hAnsi="Times New Roman" w:cs="Times New Roman"/>
          <w:color w:val="000000" w:themeColor="text1"/>
        </w:rPr>
      </w:pPr>
    </w:p>
    <w:p w14:paraId="6E983BEE" w14:textId="77777777" w:rsidR="005464B7" w:rsidRDefault="005464B7" w:rsidP="00005042">
      <w:pPr>
        <w:spacing w:after="200" w:line="480" w:lineRule="auto"/>
        <w:jc w:val="both"/>
        <w:rPr>
          <w:rFonts w:ascii="Times New Roman" w:hAnsi="Times New Roman" w:cs="Times New Roman"/>
          <w:color w:val="000000" w:themeColor="text1"/>
        </w:rPr>
      </w:pP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5464B7" w:rsidRPr="00005042" w14:paraId="67DF671C" w14:textId="77777777" w:rsidTr="00F80CC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1E756B11" w14:textId="77777777" w:rsidR="005464B7" w:rsidRPr="00005042" w:rsidRDefault="005464B7"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0128" behindDoc="0" locked="0" layoutInCell="1" allowOverlap="1" wp14:anchorId="51FE761F" wp14:editId="2A065682">
                  <wp:simplePos x="1247775" y="1085850"/>
                  <wp:positionH relativeFrom="margin">
                    <wp:posOffset>217805</wp:posOffset>
                  </wp:positionH>
                  <wp:positionV relativeFrom="margin">
                    <wp:posOffset>321945</wp:posOffset>
                  </wp:positionV>
                  <wp:extent cx="1049020" cy="935990"/>
                  <wp:effectExtent l="76200" t="76200" r="132080" b="130810"/>
                  <wp:wrapSquare wrapText="bothSides"/>
                  <wp:docPr id="2124" name="Imagen 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19993CED" w14:textId="77777777" w:rsidR="005464B7" w:rsidRPr="00990EBA" w:rsidRDefault="005464B7" w:rsidP="00F80CC0">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26C30A18" w14:textId="77777777" w:rsidR="005464B7" w:rsidRPr="00005042" w:rsidRDefault="005464B7" w:rsidP="00F80CC0">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236704D3"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4230DEC8" w14:textId="77777777" w:rsidR="005464B7" w:rsidRPr="00005042" w:rsidRDefault="005464B7"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5464B7" w:rsidRPr="00005042" w14:paraId="2E18F080" w14:textId="77777777" w:rsidTr="00F80CC0">
        <w:trPr>
          <w:trHeight w:val="170"/>
        </w:trPr>
        <w:tc>
          <w:tcPr>
            <w:tcW w:w="0" w:type="auto"/>
            <w:vMerge/>
            <w:tcBorders>
              <w:top w:val="nil"/>
              <w:left w:val="single" w:sz="4" w:space="0" w:color="auto"/>
              <w:bottom w:val="single" w:sz="4" w:space="0" w:color="000000"/>
              <w:right w:val="single" w:sz="4" w:space="0" w:color="auto"/>
            </w:tcBorders>
          </w:tcPr>
          <w:p w14:paraId="00838FD1"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5230F4F4"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3B321F0A"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0CDDA53E" w14:textId="77777777" w:rsidR="005464B7" w:rsidRPr="00005042" w:rsidRDefault="005464B7"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5464B7" w:rsidRPr="00005042" w14:paraId="73F27235" w14:textId="77777777" w:rsidTr="00F80CC0">
        <w:trPr>
          <w:trHeight w:val="172"/>
        </w:trPr>
        <w:tc>
          <w:tcPr>
            <w:tcW w:w="0" w:type="auto"/>
            <w:vMerge/>
            <w:tcBorders>
              <w:top w:val="nil"/>
              <w:left w:val="single" w:sz="4" w:space="0" w:color="auto"/>
              <w:bottom w:val="single" w:sz="4" w:space="0" w:color="000000"/>
              <w:right w:val="single" w:sz="4" w:space="0" w:color="auto"/>
            </w:tcBorders>
          </w:tcPr>
          <w:p w14:paraId="0DCF2217"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E5B79B0" w14:textId="77777777" w:rsidR="005464B7" w:rsidRPr="00005042" w:rsidRDefault="005464B7" w:rsidP="00F80CC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76582AA7"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2F694114" w14:textId="77777777" w:rsidR="005464B7" w:rsidRPr="00005042" w:rsidRDefault="005464B7"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5464B7" w:rsidRPr="00005042" w14:paraId="3EDD7C83" w14:textId="77777777" w:rsidTr="00F80CC0">
        <w:trPr>
          <w:trHeight w:val="42"/>
        </w:trPr>
        <w:tc>
          <w:tcPr>
            <w:tcW w:w="0" w:type="auto"/>
            <w:vMerge/>
            <w:tcBorders>
              <w:top w:val="nil"/>
              <w:left w:val="single" w:sz="4" w:space="0" w:color="auto"/>
              <w:bottom w:val="single" w:sz="4" w:space="0" w:color="000000"/>
              <w:right w:val="single" w:sz="4" w:space="0" w:color="auto"/>
            </w:tcBorders>
          </w:tcPr>
          <w:p w14:paraId="37144235"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1F3CB4C3"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76EF5795" w14:textId="77777777" w:rsidR="005464B7" w:rsidRPr="00005042" w:rsidRDefault="005464B7" w:rsidP="00F80CC0">
            <w:pPr>
              <w:spacing w:line="480" w:lineRule="auto"/>
              <w:rPr>
                <w:rFonts w:ascii="Times New Roman" w:eastAsia="Arial" w:hAnsi="Times New Roman" w:cs="Times New Roman"/>
                <w:b/>
                <w:lang w:val="es-US"/>
              </w:rPr>
            </w:pPr>
          </w:p>
          <w:p w14:paraId="56FFD88D"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302388F1" w14:textId="77777777" w:rsidR="005464B7" w:rsidRPr="00005042" w:rsidRDefault="005464B7" w:rsidP="00F80CC0">
            <w:pPr>
              <w:spacing w:line="480" w:lineRule="auto"/>
              <w:ind w:right="43"/>
              <w:rPr>
                <w:rFonts w:ascii="Times New Roman" w:hAnsi="Times New Roman" w:cs="Times New Roman"/>
                <w:lang w:val="es-US"/>
              </w:rPr>
            </w:pPr>
          </w:p>
          <w:p w14:paraId="5E4958B8" w14:textId="494ED95D" w:rsidR="005464B7" w:rsidRPr="00005042" w:rsidRDefault="005464B7"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18</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5FBE4E31" w14:textId="77777777" w:rsidR="009667F7" w:rsidRPr="00005042" w:rsidRDefault="009667F7" w:rsidP="00005042">
      <w:pPr>
        <w:spacing w:after="200" w:line="480" w:lineRule="auto"/>
        <w:jc w:val="both"/>
        <w:rPr>
          <w:rFonts w:ascii="Times New Roman" w:hAnsi="Times New Roman" w:cs="Times New Roman"/>
          <w:color w:val="000000" w:themeColor="text1"/>
        </w:rPr>
      </w:pPr>
    </w:p>
    <w:p w14:paraId="6E030371" w14:textId="15E35DD2" w:rsidR="00770165" w:rsidRPr="00005042" w:rsidRDefault="00BE2F00"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8.4.2 Condiciones</w:t>
      </w:r>
      <w:r w:rsidR="00770165" w:rsidRPr="00005042">
        <w:rPr>
          <w:rFonts w:ascii="Times New Roman" w:hAnsi="Times New Roman" w:cs="Times New Roman"/>
          <w:b/>
          <w:color w:val="000000" w:themeColor="text1"/>
        </w:rPr>
        <w:t xml:space="preserve"> </w:t>
      </w:r>
      <w:r w:rsidRPr="00005042">
        <w:rPr>
          <w:rFonts w:ascii="Times New Roman" w:hAnsi="Times New Roman" w:cs="Times New Roman"/>
          <w:b/>
          <w:color w:val="000000" w:themeColor="text1"/>
        </w:rPr>
        <w:t>Ambientales. -</w:t>
      </w:r>
      <w:r w:rsidR="00770165" w:rsidRPr="00005042">
        <w:rPr>
          <w:rFonts w:ascii="Times New Roman" w:hAnsi="Times New Roman" w:cs="Times New Roman"/>
          <w:b/>
          <w:color w:val="000000" w:themeColor="text1"/>
        </w:rPr>
        <w:t xml:space="preserve"> </w:t>
      </w:r>
    </w:p>
    <w:p w14:paraId="3AD71673" w14:textId="77777777"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1. La limpieza y el orden deben ser factores prioritarios en estas áreas; </w:t>
      </w:r>
    </w:p>
    <w:p w14:paraId="545CC56C" w14:textId="77777777"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2. Las substancias utilizadas para la limpieza y desinfección, deben ser aquellas aprobadas para su uso en áreas, equipos y utensilios donde se procesen alimentos destinados al consumo humano; </w:t>
      </w:r>
    </w:p>
    <w:p w14:paraId="7BD19EB2" w14:textId="77777777"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3. Los procedimientos de limpieza y desinfección deben ser validados periódicamente; </w:t>
      </w:r>
    </w:p>
    <w:p w14:paraId="22361037" w14:textId="33C21989"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4. Las cubiertas de las mesas de trabajo deben ser lisas, de material impermeable, que permita su fácil limpieza y desinfección y que no genere ningún tipo de contaminación en el producto.  </w:t>
      </w:r>
    </w:p>
    <w:p w14:paraId="385A74D0" w14:textId="42F307D8" w:rsidR="00770165" w:rsidRPr="00005042" w:rsidRDefault="00770165"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8.4.3 Control de </w:t>
      </w:r>
      <w:r w:rsidR="008F7184" w:rsidRPr="00005042">
        <w:rPr>
          <w:rFonts w:ascii="Times New Roman" w:hAnsi="Times New Roman" w:cs="Times New Roman"/>
          <w:b/>
          <w:color w:val="000000" w:themeColor="text1"/>
        </w:rPr>
        <w:t>procesos. -</w:t>
      </w:r>
      <w:r w:rsidRPr="00005042">
        <w:rPr>
          <w:rFonts w:ascii="Times New Roman" w:hAnsi="Times New Roman" w:cs="Times New Roman"/>
          <w:color w:val="000000" w:themeColor="text1"/>
        </w:rPr>
        <w:t xml:space="preserve"> El proceso de fabricación debe estar descrito claramente en un documento donde se precisen todos los pasos a seguir de manera secuencial (llenado, envasado, etiquetado, empaque y otros), indicando además controles a efectuarse durante las operaciones y los límites establecidos en cada caso.</w:t>
      </w:r>
    </w:p>
    <w:p w14:paraId="283DC417" w14:textId="77777777" w:rsidR="00990EBA"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8.4.4 Medidas prevención de </w:t>
      </w:r>
      <w:r w:rsidR="008F7184" w:rsidRPr="00005042">
        <w:rPr>
          <w:rFonts w:ascii="Times New Roman" w:hAnsi="Times New Roman" w:cs="Times New Roman"/>
          <w:b/>
          <w:color w:val="000000" w:themeColor="text1"/>
        </w:rPr>
        <w:t>contaminación. -</w:t>
      </w:r>
      <w:r w:rsidRPr="00005042">
        <w:rPr>
          <w:rFonts w:ascii="Times New Roman" w:hAnsi="Times New Roman" w:cs="Times New Roman"/>
          <w:color w:val="000000" w:themeColor="text1"/>
        </w:rPr>
        <w:t xml:space="preserve"> Donde el proceso y la naturaleza del alimento lo requieran, se deben tomar las medidas efectivas para proteger el </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5464B7" w:rsidRPr="00005042" w14:paraId="1B13CF33" w14:textId="77777777" w:rsidTr="00F80CC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17C171EA" w14:textId="77777777" w:rsidR="005464B7" w:rsidRPr="00005042" w:rsidRDefault="005464B7"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2176" behindDoc="0" locked="0" layoutInCell="1" allowOverlap="1" wp14:anchorId="4FBB9036" wp14:editId="69983970">
                  <wp:simplePos x="1247775" y="1085850"/>
                  <wp:positionH relativeFrom="margin">
                    <wp:posOffset>217805</wp:posOffset>
                  </wp:positionH>
                  <wp:positionV relativeFrom="margin">
                    <wp:posOffset>321945</wp:posOffset>
                  </wp:positionV>
                  <wp:extent cx="1049020" cy="935990"/>
                  <wp:effectExtent l="76200" t="76200" r="132080" b="130810"/>
                  <wp:wrapSquare wrapText="bothSides"/>
                  <wp:docPr id="2129" name="Imagen 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733BCB43" w14:textId="77777777" w:rsidR="005464B7" w:rsidRPr="00990EBA" w:rsidRDefault="005464B7" w:rsidP="00F80CC0">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57F1BE74" w14:textId="77777777" w:rsidR="005464B7" w:rsidRPr="00005042" w:rsidRDefault="005464B7" w:rsidP="00F80CC0">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70243E61"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397A1210" w14:textId="77777777" w:rsidR="005464B7" w:rsidRPr="00005042" w:rsidRDefault="005464B7"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5464B7" w:rsidRPr="00005042" w14:paraId="5AD59FAF" w14:textId="77777777" w:rsidTr="00F80CC0">
        <w:trPr>
          <w:trHeight w:val="170"/>
        </w:trPr>
        <w:tc>
          <w:tcPr>
            <w:tcW w:w="0" w:type="auto"/>
            <w:vMerge/>
            <w:tcBorders>
              <w:top w:val="nil"/>
              <w:left w:val="single" w:sz="4" w:space="0" w:color="auto"/>
              <w:bottom w:val="single" w:sz="4" w:space="0" w:color="000000"/>
              <w:right w:val="single" w:sz="4" w:space="0" w:color="auto"/>
            </w:tcBorders>
          </w:tcPr>
          <w:p w14:paraId="620093C5"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B31C7E7"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4FCED2DE"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4C7C6258" w14:textId="77777777" w:rsidR="005464B7" w:rsidRPr="00005042" w:rsidRDefault="005464B7"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5464B7" w:rsidRPr="00005042" w14:paraId="312D1FA9" w14:textId="77777777" w:rsidTr="00F80CC0">
        <w:trPr>
          <w:trHeight w:val="172"/>
        </w:trPr>
        <w:tc>
          <w:tcPr>
            <w:tcW w:w="0" w:type="auto"/>
            <w:vMerge/>
            <w:tcBorders>
              <w:top w:val="nil"/>
              <w:left w:val="single" w:sz="4" w:space="0" w:color="auto"/>
              <w:bottom w:val="single" w:sz="4" w:space="0" w:color="000000"/>
              <w:right w:val="single" w:sz="4" w:space="0" w:color="auto"/>
            </w:tcBorders>
          </w:tcPr>
          <w:p w14:paraId="505BF4FC"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72D23D69" w14:textId="77777777" w:rsidR="005464B7" w:rsidRPr="00005042" w:rsidRDefault="005464B7" w:rsidP="00F80CC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068AEB7F"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1A790E7A" w14:textId="77777777" w:rsidR="005464B7" w:rsidRPr="00005042" w:rsidRDefault="005464B7"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5464B7" w:rsidRPr="00005042" w14:paraId="1B776DCA" w14:textId="77777777" w:rsidTr="00F80CC0">
        <w:trPr>
          <w:trHeight w:val="42"/>
        </w:trPr>
        <w:tc>
          <w:tcPr>
            <w:tcW w:w="0" w:type="auto"/>
            <w:vMerge/>
            <w:tcBorders>
              <w:top w:val="nil"/>
              <w:left w:val="single" w:sz="4" w:space="0" w:color="auto"/>
              <w:bottom w:val="single" w:sz="4" w:space="0" w:color="000000"/>
              <w:right w:val="single" w:sz="4" w:space="0" w:color="auto"/>
            </w:tcBorders>
          </w:tcPr>
          <w:p w14:paraId="2B2458DC"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2C71A7D2"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F3FEA19" w14:textId="77777777" w:rsidR="005464B7" w:rsidRPr="00005042" w:rsidRDefault="005464B7" w:rsidP="00F80CC0">
            <w:pPr>
              <w:spacing w:line="480" w:lineRule="auto"/>
              <w:rPr>
                <w:rFonts w:ascii="Times New Roman" w:eastAsia="Arial" w:hAnsi="Times New Roman" w:cs="Times New Roman"/>
                <w:b/>
                <w:lang w:val="es-US"/>
              </w:rPr>
            </w:pPr>
          </w:p>
          <w:p w14:paraId="72048D82"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33B5988E" w14:textId="77777777" w:rsidR="005464B7" w:rsidRPr="00005042" w:rsidRDefault="005464B7" w:rsidP="00F80CC0">
            <w:pPr>
              <w:spacing w:line="480" w:lineRule="auto"/>
              <w:ind w:right="43"/>
              <w:rPr>
                <w:rFonts w:ascii="Times New Roman" w:hAnsi="Times New Roman" w:cs="Times New Roman"/>
                <w:lang w:val="es-US"/>
              </w:rPr>
            </w:pPr>
          </w:p>
          <w:p w14:paraId="58AA61D1" w14:textId="0CCC6442" w:rsidR="005464B7" w:rsidRPr="00005042" w:rsidRDefault="005464B7"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19</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0FE06504" w14:textId="77777777" w:rsidR="005464B7" w:rsidRDefault="005464B7" w:rsidP="00005042">
      <w:pPr>
        <w:spacing w:after="200" w:line="480" w:lineRule="auto"/>
        <w:jc w:val="both"/>
        <w:rPr>
          <w:rFonts w:ascii="Times New Roman" w:hAnsi="Times New Roman" w:cs="Times New Roman"/>
          <w:color w:val="000000" w:themeColor="text1"/>
        </w:rPr>
      </w:pPr>
    </w:p>
    <w:p w14:paraId="1F14BC0F" w14:textId="649865D1" w:rsidR="00770165"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alimento de la contaminación por metales u otros materiales extraños, instalando mallas, trampas, imanes, detectores de metal o cualquier otro método apropiado.</w:t>
      </w:r>
    </w:p>
    <w:p w14:paraId="08274B24" w14:textId="5D3E83BC" w:rsidR="009F09A9" w:rsidRPr="00005042" w:rsidRDefault="009F09A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8.5 Envasado, Etiquetado y Empacado</w:t>
      </w:r>
    </w:p>
    <w:p w14:paraId="2C43FB62" w14:textId="7F913549" w:rsidR="009F09A9"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8.5.1 Identificación del </w:t>
      </w:r>
      <w:r w:rsidR="008F7184" w:rsidRPr="00005042">
        <w:rPr>
          <w:rFonts w:ascii="Times New Roman" w:hAnsi="Times New Roman" w:cs="Times New Roman"/>
          <w:b/>
          <w:color w:val="000000" w:themeColor="text1"/>
        </w:rPr>
        <w:t>producto. -</w:t>
      </w:r>
      <w:r w:rsidRPr="00005042">
        <w:rPr>
          <w:rFonts w:ascii="Times New Roman" w:hAnsi="Times New Roman" w:cs="Times New Roman"/>
          <w:color w:val="000000" w:themeColor="text1"/>
        </w:rPr>
        <w:t xml:space="preserve"> Todos los alimentos deben ser envasados, etiquetados y empaquetados de conformidad con las normas técnicas y reglamentación respectiva vigente.</w:t>
      </w:r>
    </w:p>
    <w:p w14:paraId="0DE91B79" w14:textId="44C5C31C" w:rsidR="009F09A9"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8.5.2 Seguridad y </w:t>
      </w:r>
      <w:r w:rsidR="008F7184" w:rsidRPr="00005042">
        <w:rPr>
          <w:rFonts w:ascii="Times New Roman" w:hAnsi="Times New Roman" w:cs="Times New Roman"/>
          <w:color w:val="000000" w:themeColor="text1"/>
        </w:rPr>
        <w:t>calidad. -</w:t>
      </w:r>
      <w:r w:rsidRPr="00005042">
        <w:rPr>
          <w:rFonts w:ascii="Times New Roman" w:hAnsi="Times New Roman" w:cs="Times New Roman"/>
          <w:color w:val="000000" w:themeColor="text1"/>
        </w:rPr>
        <w:t xml:space="preserve"> El diseño y los materiales de envasado deben ofrecer una protección adecuada de los alimentos para prevenir la contaminación, evitar daños y permitir un etiquetado de conformidad con las normas técnicas respectivas. Cuando se utilizan materiales o gases para el envasado, estos no deben ser tóxicos ni representar una amenaza para la inocuidad y la aptitud de los alimentos en las condiciones de almacenamiento y uso especificadas.</w:t>
      </w:r>
    </w:p>
    <w:p w14:paraId="0C172E32" w14:textId="3A8E19BB" w:rsidR="009F09A9"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8.5.3 Condiciones </w:t>
      </w:r>
      <w:r w:rsidR="008F7184" w:rsidRPr="00005042">
        <w:rPr>
          <w:rFonts w:ascii="Times New Roman" w:hAnsi="Times New Roman" w:cs="Times New Roman"/>
          <w:b/>
          <w:color w:val="000000" w:themeColor="text1"/>
        </w:rPr>
        <w:t>mínimas. -</w:t>
      </w:r>
      <w:r w:rsidRPr="00005042">
        <w:rPr>
          <w:rFonts w:ascii="Times New Roman" w:hAnsi="Times New Roman" w:cs="Times New Roman"/>
          <w:color w:val="000000" w:themeColor="text1"/>
        </w:rPr>
        <w:t xml:space="preserve"> Antes de comenzar las operaciones de envasado y empacado deben verificarse y registrarse: </w:t>
      </w:r>
    </w:p>
    <w:p w14:paraId="5D1B598F" w14:textId="77777777" w:rsidR="009F09A9"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1. La limpieza e higiene del área donde se manipularán los alimentos; </w:t>
      </w:r>
    </w:p>
    <w:p w14:paraId="437E5334" w14:textId="43C942C1" w:rsidR="00990EBA"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 xml:space="preserve">2. Que los alimentos a empacar, correspondan con los materiales de envasado y acondicionamiento, conforme a las instrucciones escritas al respecto; </w:t>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5464B7" w:rsidRPr="00005042" w14:paraId="1793603C" w14:textId="77777777" w:rsidTr="00F80CC0">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2E901070" w14:textId="77777777" w:rsidR="005464B7" w:rsidRPr="00005042" w:rsidRDefault="005464B7"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4224" behindDoc="0" locked="0" layoutInCell="1" allowOverlap="1" wp14:anchorId="59B5283A" wp14:editId="15D514C9">
                  <wp:simplePos x="1247775" y="1085850"/>
                  <wp:positionH relativeFrom="margin">
                    <wp:posOffset>217805</wp:posOffset>
                  </wp:positionH>
                  <wp:positionV relativeFrom="margin">
                    <wp:posOffset>321945</wp:posOffset>
                  </wp:positionV>
                  <wp:extent cx="1049020" cy="935990"/>
                  <wp:effectExtent l="76200" t="76200" r="132080" b="130810"/>
                  <wp:wrapSquare wrapText="bothSides"/>
                  <wp:docPr id="2130" name="Imagen 2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67D36530" w14:textId="77777777" w:rsidR="005464B7" w:rsidRPr="00990EBA" w:rsidRDefault="005464B7" w:rsidP="00F80CC0">
            <w:pPr>
              <w:spacing w:line="480" w:lineRule="auto"/>
              <w:ind w:right="43"/>
              <w:rPr>
                <w:rFonts w:ascii="Times New Roman" w:eastAsia="Arial" w:hAnsi="Times New Roman" w:cs="Times New Roman"/>
                <w:b/>
                <w:sz w:val="28"/>
              </w:rPr>
            </w:pPr>
            <w:r w:rsidRPr="00990EBA">
              <w:rPr>
                <w:rFonts w:ascii="Times New Roman" w:eastAsia="Arial" w:hAnsi="Times New Roman" w:cs="Times New Roman"/>
                <w:b/>
                <w:sz w:val="28"/>
              </w:rPr>
              <w:t xml:space="preserve">MANUAL DE BUENAS PRACTICAS DE MANUFACTURA </w:t>
            </w:r>
          </w:p>
          <w:p w14:paraId="33DDCDBC" w14:textId="77777777" w:rsidR="005464B7" w:rsidRPr="00005042" w:rsidRDefault="005464B7" w:rsidP="00F80CC0">
            <w:pPr>
              <w:spacing w:line="480" w:lineRule="auto"/>
              <w:ind w:right="43"/>
              <w:rPr>
                <w:rFonts w:ascii="Times New Roman" w:eastAsia="Arial" w:hAnsi="Times New Roman" w:cs="Times New Roman"/>
                <w:b/>
              </w:rPr>
            </w:pPr>
            <w:r w:rsidRPr="00990EBA">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5F2A8355"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7CFD2C24" w14:textId="77777777" w:rsidR="005464B7" w:rsidRPr="00005042" w:rsidRDefault="005464B7"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5464B7" w:rsidRPr="00005042" w14:paraId="64371356" w14:textId="77777777" w:rsidTr="00F80CC0">
        <w:trPr>
          <w:trHeight w:val="170"/>
        </w:trPr>
        <w:tc>
          <w:tcPr>
            <w:tcW w:w="0" w:type="auto"/>
            <w:vMerge/>
            <w:tcBorders>
              <w:top w:val="nil"/>
              <w:left w:val="single" w:sz="4" w:space="0" w:color="auto"/>
              <w:bottom w:val="single" w:sz="4" w:space="0" w:color="000000"/>
              <w:right w:val="single" w:sz="4" w:space="0" w:color="auto"/>
            </w:tcBorders>
          </w:tcPr>
          <w:p w14:paraId="0BDF9AB8"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C3F2BCF"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3E80690F"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5F4B3B84" w14:textId="77777777" w:rsidR="005464B7" w:rsidRPr="00005042" w:rsidRDefault="005464B7"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5464B7" w:rsidRPr="00005042" w14:paraId="273A77C2" w14:textId="77777777" w:rsidTr="00F80CC0">
        <w:trPr>
          <w:trHeight w:val="172"/>
        </w:trPr>
        <w:tc>
          <w:tcPr>
            <w:tcW w:w="0" w:type="auto"/>
            <w:vMerge/>
            <w:tcBorders>
              <w:top w:val="nil"/>
              <w:left w:val="single" w:sz="4" w:space="0" w:color="auto"/>
              <w:bottom w:val="single" w:sz="4" w:space="0" w:color="000000"/>
              <w:right w:val="single" w:sz="4" w:space="0" w:color="auto"/>
            </w:tcBorders>
          </w:tcPr>
          <w:p w14:paraId="2FEDC906"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045AB8B" w14:textId="77777777" w:rsidR="005464B7" w:rsidRPr="00005042" w:rsidRDefault="005464B7" w:rsidP="00F80CC0">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1BD2CE76"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01474BFA" w14:textId="77777777" w:rsidR="005464B7" w:rsidRPr="00005042" w:rsidRDefault="005464B7"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5464B7" w:rsidRPr="00005042" w14:paraId="28B598D7" w14:textId="77777777" w:rsidTr="00F80CC0">
        <w:trPr>
          <w:trHeight w:val="42"/>
        </w:trPr>
        <w:tc>
          <w:tcPr>
            <w:tcW w:w="0" w:type="auto"/>
            <w:vMerge/>
            <w:tcBorders>
              <w:top w:val="nil"/>
              <w:left w:val="single" w:sz="4" w:space="0" w:color="auto"/>
              <w:bottom w:val="single" w:sz="4" w:space="0" w:color="000000"/>
              <w:right w:val="single" w:sz="4" w:space="0" w:color="auto"/>
            </w:tcBorders>
          </w:tcPr>
          <w:p w14:paraId="09112153" w14:textId="77777777" w:rsidR="005464B7" w:rsidRPr="00005042" w:rsidRDefault="005464B7"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13835F1" w14:textId="77777777" w:rsidR="005464B7" w:rsidRPr="00005042" w:rsidRDefault="005464B7" w:rsidP="00F80CC0">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147A5D5F" w14:textId="77777777" w:rsidR="005464B7" w:rsidRPr="00005042" w:rsidRDefault="005464B7" w:rsidP="00F80CC0">
            <w:pPr>
              <w:spacing w:line="480" w:lineRule="auto"/>
              <w:rPr>
                <w:rFonts w:ascii="Times New Roman" w:eastAsia="Arial" w:hAnsi="Times New Roman" w:cs="Times New Roman"/>
                <w:b/>
                <w:lang w:val="es-US"/>
              </w:rPr>
            </w:pPr>
          </w:p>
          <w:p w14:paraId="355CB624" w14:textId="77777777" w:rsidR="005464B7" w:rsidRPr="00005042" w:rsidRDefault="005464B7"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40C4587F" w14:textId="77777777" w:rsidR="005464B7" w:rsidRPr="00005042" w:rsidRDefault="005464B7" w:rsidP="00F80CC0">
            <w:pPr>
              <w:spacing w:line="480" w:lineRule="auto"/>
              <w:ind w:right="43"/>
              <w:rPr>
                <w:rFonts w:ascii="Times New Roman" w:hAnsi="Times New Roman" w:cs="Times New Roman"/>
                <w:lang w:val="es-US"/>
              </w:rPr>
            </w:pPr>
          </w:p>
          <w:p w14:paraId="4783DCAC" w14:textId="43B0EB8F" w:rsidR="005464B7" w:rsidRPr="00005042" w:rsidRDefault="005464B7"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20</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21</w:t>
            </w:r>
          </w:p>
        </w:tc>
      </w:tr>
    </w:tbl>
    <w:p w14:paraId="0CC38EF7" w14:textId="77777777" w:rsidR="00990EBA" w:rsidRDefault="00990EBA" w:rsidP="00005042">
      <w:pPr>
        <w:spacing w:after="200" w:line="480" w:lineRule="auto"/>
        <w:jc w:val="both"/>
        <w:rPr>
          <w:rFonts w:ascii="Times New Roman" w:hAnsi="Times New Roman" w:cs="Times New Roman"/>
          <w:color w:val="000000" w:themeColor="text1"/>
        </w:rPr>
      </w:pPr>
    </w:p>
    <w:p w14:paraId="0958C387" w14:textId="604AD505" w:rsidR="009F09A9" w:rsidRPr="00005042" w:rsidRDefault="009F09A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3. Que los recipientes para envasado estén correctamente limpios y desinfectados, si es el caso.</w:t>
      </w:r>
    </w:p>
    <w:p w14:paraId="0B456B9D" w14:textId="2A8B2316" w:rsidR="009F09A9" w:rsidRPr="00005042" w:rsidRDefault="009F09A9" w:rsidP="005464B7">
      <w:pPr>
        <w:spacing w:after="200" w:line="480" w:lineRule="auto"/>
        <w:jc w:val="both"/>
        <w:rPr>
          <w:rFonts w:ascii="Times New Roman" w:hAnsi="Times New Roman" w:cs="Times New Roman"/>
          <w:color w:val="000000" w:themeColor="text1"/>
        </w:rPr>
      </w:pPr>
      <w:r w:rsidRPr="00005042">
        <w:rPr>
          <w:rFonts w:ascii="Times New Roman" w:hAnsi="Times New Roman" w:cs="Times New Roman"/>
          <w:b/>
          <w:color w:val="000000" w:themeColor="text1"/>
        </w:rPr>
        <w:t xml:space="preserve">8.5.4 Cuidados previos y prevención de </w:t>
      </w:r>
      <w:r w:rsidR="008F7184" w:rsidRPr="00005042">
        <w:rPr>
          <w:rFonts w:ascii="Times New Roman" w:hAnsi="Times New Roman" w:cs="Times New Roman"/>
          <w:b/>
          <w:color w:val="000000" w:themeColor="text1"/>
        </w:rPr>
        <w:t>contaminación. -</w:t>
      </w:r>
      <w:r w:rsidRPr="00005042">
        <w:rPr>
          <w:rFonts w:ascii="Times New Roman" w:hAnsi="Times New Roman" w:cs="Times New Roman"/>
          <w:color w:val="000000" w:themeColor="text1"/>
        </w:rPr>
        <w:t xml:space="preserve"> Cuando se requiera, con el fi n de impedir que las partículas del embalaje contaminen los alimentos, las operaciones de llenado y empaque deben efectuarse en zonas separadas, de tal forma que se brinde una protección al producto.</w:t>
      </w:r>
      <w:r w:rsidRPr="00005042">
        <w:rPr>
          <w:rFonts w:ascii="Times New Roman" w:hAnsi="Times New Roman" w:cs="Times New Roman"/>
          <w:color w:val="000000" w:themeColor="text1"/>
        </w:rPr>
        <w:br w:type="page"/>
      </w:r>
    </w:p>
    <w:tbl>
      <w:tblPr>
        <w:tblStyle w:val="TableGrid"/>
        <w:tblpPr w:vertAnchor="page" w:horzAnchor="page" w:tblpX="1705" w:tblpY="712"/>
        <w:tblOverlap w:val="never"/>
        <w:tblW w:w="9268" w:type="dxa"/>
        <w:tblInd w:w="0" w:type="dxa"/>
        <w:tblCellMar>
          <w:top w:w="8" w:type="dxa"/>
          <w:left w:w="112" w:type="dxa"/>
          <w:right w:w="71" w:type="dxa"/>
        </w:tblCellMar>
        <w:tblLook w:val="04A0" w:firstRow="1" w:lastRow="0" w:firstColumn="1" w:lastColumn="0" w:noHBand="0" w:noVBand="1"/>
      </w:tblPr>
      <w:tblGrid>
        <w:gridCol w:w="2625"/>
        <w:gridCol w:w="3736"/>
        <w:gridCol w:w="1197"/>
        <w:gridCol w:w="1710"/>
      </w:tblGrid>
      <w:tr w:rsidR="009F09A9" w:rsidRPr="00005042" w14:paraId="7B9575B2" w14:textId="77777777" w:rsidTr="009F09A9">
        <w:trPr>
          <w:trHeight w:val="172"/>
        </w:trPr>
        <w:tc>
          <w:tcPr>
            <w:tcW w:w="2625" w:type="dxa"/>
            <w:vMerge w:val="restart"/>
            <w:tcBorders>
              <w:top w:val="single" w:sz="4" w:space="0" w:color="000000"/>
              <w:left w:val="single" w:sz="4" w:space="0" w:color="auto"/>
              <w:bottom w:val="single" w:sz="4" w:space="0" w:color="000000"/>
              <w:right w:val="single" w:sz="4" w:space="0" w:color="auto"/>
            </w:tcBorders>
            <w:vAlign w:val="bottom"/>
          </w:tcPr>
          <w:p w14:paraId="48D99CCD" w14:textId="77777777" w:rsidR="009F09A9" w:rsidRPr="00005042" w:rsidRDefault="009F09A9"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5248" behindDoc="0" locked="0" layoutInCell="1" allowOverlap="1" wp14:anchorId="15A3EA2E" wp14:editId="1399CE1C">
                  <wp:simplePos x="1247775" y="1000125"/>
                  <wp:positionH relativeFrom="margin">
                    <wp:posOffset>215265</wp:posOffset>
                  </wp:positionH>
                  <wp:positionV relativeFrom="margin">
                    <wp:posOffset>356235</wp:posOffset>
                  </wp:positionV>
                  <wp:extent cx="1049020" cy="935990"/>
                  <wp:effectExtent l="76200" t="76200" r="132080" b="13081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736" w:type="dxa"/>
            <w:vMerge w:val="restart"/>
            <w:tcBorders>
              <w:top w:val="single" w:sz="4" w:space="0" w:color="auto"/>
              <w:left w:val="single" w:sz="4" w:space="0" w:color="auto"/>
              <w:right w:val="single" w:sz="4" w:space="0" w:color="auto"/>
            </w:tcBorders>
          </w:tcPr>
          <w:p w14:paraId="5F61310C" w14:textId="77777777" w:rsidR="009F09A9" w:rsidRPr="005464B7" w:rsidRDefault="009F09A9" w:rsidP="00005042">
            <w:pPr>
              <w:spacing w:line="480" w:lineRule="auto"/>
              <w:ind w:right="43"/>
              <w:rPr>
                <w:rFonts w:ascii="Times New Roman" w:eastAsia="Arial" w:hAnsi="Times New Roman" w:cs="Times New Roman"/>
                <w:b/>
                <w:sz w:val="28"/>
              </w:rPr>
            </w:pPr>
            <w:r w:rsidRPr="005464B7">
              <w:rPr>
                <w:rFonts w:ascii="Times New Roman" w:eastAsia="Arial" w:hAnsi="Times New Roman" w:cs="Times New Roman"/>
                <w:b/>
                <w:sz w:val="28"/>
              </w:rPr>
              <w:t xml:space="preserve">MANUAL DE BUENAS PRACTICAS DE MANUFACTURA </w:t>
            </w:r>
          </w:p>
          <w:p w14:paraId="2EA38BA0" w14:textId="77777777" w:rsidR="009F09A9" w:rsidRPr="00005042" w:rsidRDefault="009F09A9" w:rsidP="00005042">
            <w:pPr>
              <w:spacing w:line="480" w:lineRule="auto"/>
              <w:ind w:right="43"/>
              <w:rPr>
                <w:rFonts w:ascii="Times New Roman" w:eastAsia="Arial" w:hAnsi="Times New Roman" w:cs="Times New Roman"/>
                <w:b/>
              </w:rPr>
            </w:pPr>
            <w:r w:rsidRPr="005464B7">
              <w:rPr>
                <w:rFonts w:ascii="Times New Roman" w:eastAsia="Arial" w:hAnsi="Times New Roman" w:cs="Times New Roman"/>
                <w:b/>
                <w:sz w:val="28"/>
              </w:rPr>
              <w:t>CHOCOLATES ASIRY</w:t>
            </w:r>
          </w:p>
        </w:tc>
        <w:tc>
          <w:tcPr>
            <w:tcW w:w="1197" w:type="dxa"/>
            <w:tcBorders>
              <w:top w:val="single" w:sz="3" w:space="0" w:color="000000"/>
              <w:left w:val="single" w:sz="4" w:space="0" w:color="auto"/>
              <w:bottom w:val="single" w:sz="3" w:space="0" w:color="000000"/>
              <w:right w:val="single" w:sz="3" w:space="0" w:color="000000"/>
            </w:tcBorders>
          </w:tcPr>
          <w:p w14:paraId="5330530A" w14:textId="77777777" w:rsidR="009F09A9" w:rsidRPr="00005042" w:rsidRDefault="009F09A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710" w:type="dxa"/>
            <w:tcBorders>
              <w:top w:val="single" w:sz="3" w:space="0" w:color="000000"/>
              <w:left w:val="single" w:sz="3" w:space="0" w:color="000000"/>
              <w:bottom w:val="single" w:sz="3" w:space="0" w:color="000000"/>
              <w:right w:val="single" w:sz="4" w:space="0" w:color="000000"/>
            </w:tcBorders>
          </w:tcPr>
          <w:p w14:paraId="7FEE7F45" w14:textId="77777777" w:rsidR="009F09A9" w:rsidRPr="00005042" w:rsidRDefault="009F09A9"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MBPMCA 01 </w:t>
            </w:r>
          </w:p>
        </w:tc>
      </w:tr>
      <w:tr w:rsidR="009F09A9" w:rsidRPr="00005042" w14:paraId="6F5D31CA" w14:textId="77777777" w:rsidTr="009F09A9">
        <w:trPr>
          <w:trHeight w:val="170"/>
        </w:trPr>
        <w:tc>
          <w:tcPr>
            <w:tcW w:w="0" w:type="auto"/>
            <w:vMerge/>
            <w:tcBorders>
              <w:top w:val="nil"/>
              <w:left w:val="single" w:sz="4" w:space="0" w:color="auto"/>
              <w:bottom w:val="single" w:sz="4" w:space="0" w:color="000000"/>
              <w:right w:val="single" w:sz="4" w:space="0" w:color="auto"/>
            </w:tcBorders>
          </w:tcPr>
          <w:p w14:paraId="2FD122A1" w14:textId="77777777" w:rsidR="009F09A9" w:rsidRPr="00005042" w:rsidRDefault="009F09A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052A42CC" w14:textId="77777777" w:rsidR="009F09A9" w:rsidRPr="00005042" w:rsidRDefault="009F09A9"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41514A73" w14:textId="77777777" w:rsidR="009F09A9" w:rsidRPr="00005042" w:rsidRDefault="009F09A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710" w:type="dxa"/>
            <w:tcBorders>
              <w:top w:val="single" w:sz="3" w:space="0" w:color="000000"/>
              <w:left w:val="single" w:sz="3" w:space="0" w:color="000000"/>
              <w:bottom w:val="single" w:sz="3" w:space="0" w:color="000000"/>
              <w:right w:val="single" w:sz="4" w:space="0" w:color="000000"/>
            </w:tcBorders>
          </w:tcPr>
          <w:p w14:paraId="66A1FC69" w14:textId="77777777" w:rsidR="009F09A9" w:rsidRPr="00005042" w:rsidRDefault="009F09A9"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F09A9" w:rsidRPr="00005042" w14:paraId="2066F0C4" w14:textId="77777777" w:rsidTr="009F09A9">
        <w:trPr>
          <w:trHeight w:val="172"/>
        </w:trPr>
        <w:tc>
          <w:tcPr>
            <w:tcW w:w="0" w:type="auto"/>
            <w:vMerge/>
            <w:tcBorders>
              <w:top w:val="nil"/>
              <w:left w:val="single" w:sz="4" w:space="0" w:color="auto"/>
              <w:bottom w:val="single" w:sz="4" w:space="0" w:color="000000"/>
              <w:right w:val="single" w:sz="4" w:space="0" w:color="auto"/>
            </w:tcBorders>
          </w:tcPr>
          <w:p w14:paraId="654C16EE" w14:textId="77777777" w:rsidR="009F09A9" w:rsidRPr="00005042" w:rsidRDefault="009F09A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33188EBD" w14:textId="77777777" w:rsidR="009F09A9" w:rsidRPr="00005042" w:rsidRDefault="009F09A9" w:rsidP="00005042">
            <w:pPr>
              <w:spacing w:before="240" w:line="480" w:lineRule="auto"/>
              <w:jc w:val="both"/>
              <w:rPr>
                <w:rFonts w:ascii="Times New Roman" w:hAnsi="Times New Roman" w:cs="Times New Roman"/>
                <w:b/>
              </w:rPr>
            </w:pPr>
          </w:p>
        </w:tc>
        <w:tc>
          <w:tcPr>
            <w:tcW w:w="1197" w:type="dxa"/>
            <w:tcBorders>
              <w:top w:val="single" w:sz="3" w:space="0" w:color="000000"/>
              <w:left w:val="single" w:sz="4" w:space="0" w:color="auto"/>
              <w:bottom w:val="single" w:sz="3" w:space="0" w:color="000000"/>
              <w:right w:val="single" w:sz="3" w:space="0" w:color="000000"/>
            </w:tcBorders>
          </w:tcPr>
          <w:p w14:paraId="5028C02D" w14:textId="77777777" w:rsidR="009F09A9" w:rsidRPr="00005042" w:rsidRDefault="009F09A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710" w:type="dxa"/>
            <w:tcBorders>
              <w:top w:val="single" w:sz="3" w:space="0" w:color="000000"/>
              <w:left w:val="single" w:sz="3" w:space="0" w:color="000000"/>
              <w:bottom w:val="single" w:sz="3" w:space="0" w:color="000000"/>
              <w:right w:val="single" w:sz="4" w:space="0" w:color="000000"/>
            </w:tcBorders>
          </w:tcPr>
          <w:p w14:paraId="46615E2E" w14:textId="77777777" w:rsidR="009F09A9" w:rsidRPr="00005042" w:rsidRDefault="009F09A9"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F09A9" w:rsidRPr="00005042" w14:paraId="69638A70" w14:textId="77777777" w:rsidTr="009F09A9">
        <w:trPr>
          <w:trHeight w:val="42"/>
        </w:trPr>
        <w:tc>
          <w:tcPr>
            <w:tcW w:w="0" w:type="auto"/>
            <w:vMerge/>
            <w:tcBorders>
              <w:top w:val="nil"/>
              <w:left w:val="single" w:sz="4" w:space="0" w:color="auto"/>
              <w:bottom w:val="single" w:sz="4" w:space="0" w:color="000000"/>
              <w:right w:val="single" w:sz="4" w:space="0" w:color="auto"/>
            </w:tcBorders>
          </w:tcPr>
          <w:p w14:paraId="282F51D1" w14:textId="77777777" w:rsidR="009F09A9" w:rsidRPr="00005042" w:rsidRDefault="009F09A9"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A6284C2" w14:textId="77777777" w:rsidR="009F09A9" w:rsidRPr="00005042" w:rsidRDefault="009F09A9" w:rsidP="00005042">
            <w:pPr>
              <w:spacing w:after="160" w:line="480" w:lineRule="auto"/>
              <w:rPr>
                <w:rFonts w:ascii="Times New Roman" w:hAnsi="Times New Roman" w:cs="Times New Roman"/>
              </w:rPr>
            </w:pPr>
          </w:p>
        </w:tc>
        <w:tc>
          <w:tcPr>
            <w:tcW w:w="1197" w:type="dxa"/>
            <w:tcBorders>
              <w:top w:val="single" w:sz="3" w:space="0" w:color="000000"/>
              <w:left w:val="single" w:sz="4" w:space="0" w:color="auto"/>
              <w:bottom w:val="single" w:sz="3" w:space="0" w:color="000000"/>
              <w:right w:val="single" w:sz="3" w:space="0" w:color="000000"/>
            </w:tcBorders>
          </w:tcPr>
          <w:p w14:paraId="708BEB67" w14:textId="77777777" w:rsidR="009F09A9" w:rsidRPr="00005042" w:rsidRDefault="009F09A9" w:rsidP="00005042">
            <w:pPr>
              <w:spacing w:line="480" w:lineRule="auto"/>
              <w:rPr>
                <w:rFonts w:ascii="Times New Roman" w:eastAsia="Arial" w:hAnsi="Times New Roman" w:cs="Times New Roman"/>
                <w:b/>
                <w:lang w:val="es-US"/>
              </w:rPr>
            </w:pPr>
          </w:p>
          <w:p w14:paraId="42D2C1F5" w14:textId="77777777" w:rsidR="009F09A9" w:rsidRPr="00005042" w:rsidRDefault="009F09A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710" w:type="dxa"/>
            <w:tcBorders>
              <w:top w:val="single" w:sz="3" w:space="0" w:color="000000"/>
              <w:left w:val="single" w:sz="3" w:space="0" w:color="000000"/>
              <w:bottom w:val="single" w:sz="3" w:space="0" w:color="000000"/>
              <w:right w:val="single" w:sz="4" w:space="0" w:color="000000"/>
            </w:tcBorders>
          </w:tcPr>
          <w:p w14:paraId="2A67B14B" w14:textId="77777777" w:rsidR="009F09A9" w:rsidRPr="00005042" w:rsidRDefault="009F09A9" w:rsidP="00005042">
            <w:pPr>
              <w:spacing w:line="480" w:lineRule="auto"/>
              <w:ind w:right="43"/>
              <w:rPr>
                <w:rFonts w:ascii="Times New Roman" w:hAnsi="Times New Roman" w:cs="Times New Roman"/>
                <w:lang w:val="es-US"/>
              </w:rPr>
            </w:pPr>
          </w:p>
          <w:p w14:paraId="67094331" w14:textId="3B976C2A" w:rsidR="009F09A9" w:rsidRPr="00005042" w:rsidRDefault="005464B7" w:rsidP="005464B7">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21</w:t>
            </w:r>
            <w:r w:rsidR="009F09A9" w:rsidRPr="00005042">
              <w:rPr>
                <w:rFonts w:ascii="Times New Roman" w:eastAsia="Arial" w:hAnsi="Times New Roman" w:cs="Times New Roman"/>
                <w:lang w:val="es-US"/>
              </w:rPr>
              <w:t xml:space="preserve"> de</w:t>
            </w:r>
            <w:r w:rsidR="00F856FE" w:rsidRPr="00005042">
              <w:rPr>
                <w:rFonts w:ascii="Times New Roman" w:eastAsia="Arial" w:hAnsi="Times New Roman" w:cs="Times New Roman"/>
                <w:lang w:val="es-US"/>
              </w:rPr>
              <w:t xml:space="preserve"> </w:t>
            </w:r>
            <w:r>
              <w:rPr>
                <w:rFonts w:ascii="Times New Roman" w:eastAsia="Arial" w:hAnsi="Times New Roman" w:cs="Times New Roman"/>
                <w:lang w:val="es-US"/>
              </w:rPr>
              <w:t>21</w:t>
            </w:r>
            <w:r w:rsidR="009F09A9" w:rsidRPr="00005042">
              <w:rPr>
                <w:rFonts w:ascii="Times New Roman" w:eastAsia="Arial" w:hAnsi="Times New Roman" w:cs="Times New Roman"/>
                <w:lang w:val="es-US"/>
              </w:rPr>
              <w:t xml:space="preserve"> </w:t>
            </w:r>
          </w:p>
        </w:tc>
      </w:tr>
    </w:tbl>
    <w:p w14:paraId="09D398C3" w14:textId="77777777" w:rsidR="009F09A9" w:rsidRPr="00005042" w:rsidRDefault="009F09A9" w:rsidP="00005042">
      <w:pPr>
        <w:spacing w:after="200" w:line="480" w:lineRule="auto"/>
        <w:jc w:val="both"/>
        <w:rPr>
          <w:rFonts w:ascii="Times New Roman" w:hAnsi="Times New Roman" w:cs="Times New Roman"/>
          <w:color w:val="000000" w:themeColor="text1"/>
        </w:rPr>
      </w:pPr>
    </w:p>
    <w:p w14:paraId="1CB4C9C1" w14:textId="10992CBA" w:rsidR="009F09A9" w:rsidRPr="00005042" w:rsidRDefault="009F09A9" w:rsidP="00005042">
      <w:pPr>
        <w:pStyle w:val="Prrafodelista"/>
        <w:numPr>
          <w:ilvl w:val="0"/>
          <w:numId w:val="20"/>
        </w:num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Anexos</w:t>
      </w:r>
    </w:p>
    <w:p w14:paraId="7A1406AD" w14:textId="3BA044F7" w:rsidR="009F09A9" w:rsidRPr="00005042" w:rsidRDefault="009F09A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Registro Oficial N°555 ECUADOR</w:t>
      </w:r>
    </w:p>
    <w:p w14:paraId="5F559C88" w14:textId="23888644" w:rsidR="009F09A9" w:rsidRPr="00005042" w:rsidRDefault="00BC232F" w:rsidP="00005042">
      <w:pPr>
        <w:spacing w:after="200" w:line="480" w:lineRule="auto"/>
        <w:jc w:val="both"/>
        <w:rPr>
          <w:rFonts w:ascii="Times New Roman" w:hAnsi="Times New Roman" w:cs="Times New Roman"/>
          <w:b/>
          <w:color w:val="000000" w:themeColor="text1"/>
        </w:rPr>
      </w:pPr>
      <w:hyperlink r:id="rId20" w:history="1">
        <w:r w:rsidR="009F09A9" w:rsidRPr="00005042">
          <w:rPr>
            <w:rStyle w:val="Hipervnculo"/>
            <w:rFonts w:ascii="Times New Roman" w:hAnsi="Times New Roman" w:cs="Times New Roman"/>
            <w:b/>
          </w:rPr>
          <w:t>https://www.controlsanitario.gob.ec/wp-content/uploads/downloads/2015/08/Registro-Oficial-Res-042-BPM-Alimentos.pdf</w:t>
        </w:r>
      </w:hyperlink>
    </w:p>
    <w:p w14:paraId="605BFA1B" w14:textId="101FA296" w:rsidR="009F09A9" w:rsidRPr="00005042" w:rsidRDefault="009F09A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CODEX ALIMENTARIUS.</w:t>
      </w:r>
    </w:p>
    <w:p w14:paraId="0E827D58" w14:textId="02BC18BA" w:rsidR="009F09A9" w:rsidRPr="00005042" w:rsidRDefault="009F09A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Enlace del Codex Alimentarius: </w:t>
      </w:r>
      <w:hyperlink r:id="rId21" w:history="1">
        <w:r w:rsidRPr="00005042">
          <w:rPr>
            <w:rStyle w:val="Hipervnculo"/>
            <w:rFonts w:ascii="Times New Roman" w:hAnsi="Times New Roman" w:cs="Times New Roman"/>
            <w:b/>
          </w:rPr>
          <w:t>http://www.fao.org/fao-who-codexalimentarius/es/</w:t>
        </w:r>
      </w:hyperlink>
    </w:p>
    <w:p w14:paraId="28AD09C5" w14:textId="39E027EF" w:rsidR="009F09A9" w:rsidRPr="00005042" w:rsidRDefault="009F09A9" w:rsidP="00005042">
      <w:pPr>
        <w:pStyle w:val="Prrafodelista"/>
        <w:numPr>
          <w:ilvl w:val="0"/>
          <w:numId w:val="20"/>
        </w:num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Instructivos</w:t>
      </w:r>
    </w:p>
    <w:p w14:paraId="5B287367" w14:textId="2BCAFA67" w:rsidR="009F09A9" w:rsidRPr="00005042" w:rsidRDefault="00B16627"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10.1 </w:t>
      </w:r>
      <w:r w:rsidR="009F09A9" w:rsidRPr="00005042">
        <w:rPr>
          <w:rFonts w:ascii="Times New Roman" w:hAnsi="Times New Roman" w:cs="Times New Roman"/>
          <w:b/>
          <w:color w:val="000000" w:themeColor="text1"/>
        </w:rPr>
        <w:t>POE de elaboración de fresas cubiertas con chocolate</w:t>
      </w:r>
    </w:p>
    <w:p w14:paraId="5EDDE480" w14:textId="5A74AE96" w:rsidR="00297A0C" w:rsidRPr="00005042" w:rsidRDefault="00297A0C"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(Se anexa a continuación)</w:t>
      </w:r>
    </w:p>
    <w:p w14:paraId="38715326" w14:textId="24F51796" w:rsidR="009F09A9" w:rsidRPr="00005042" w:rsidRDefault="00B16627"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10.2 </w:t>
      </w:r>
      <w:r w:rsidR="009F09A9" w:rsidRPr="00005042">
        <w:rPr>
          <w:rFonts w:ascii="Times New Roman" w:hAnsi="Times New Roman" w:cs="Times New Roman"/>
          <w:b/>
          <w:color w:val="000000" w:themeColor="text1"/>
        </w:rPr>
        <w:t>POES de Limpieza y desinfección</w:t>
      </w:r>
    </w:p>
    <w:p w14:paraId="77CBF0B1" w14:textId="77777777" w:rsidR="004E6FB9" w:rsidRPr="00005042" w:rsidRDefault="004E6FB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(Se anexa a continuación)</w:t>
      </w:r>
    </w:p>
    <w:p w14:paraId="6E8FA00F" w14:textId="6996AAFC" w:rsidR="009F09A9" w:rsidRPr="00005042" w:rsidRDefault="00B16627"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10.3 </w:t>
      </w:r>
      <w:r w:rsidR="009F09A9" w:rsidRPr="00005042">
        <w:rPr>
          <w:rFonts w:ascii="Times New Roman" w:hAnsi="Times New Roman" w:cs="Times New Roman"/>
          <w:b/>
          <w:color w:val="000000" w:themeColor="text1"/>
        </w:rPr>
        <w:t>POES de higiene y conducta personal</w:t>
      </w:r>
    </w:p>
    <w:p w14:paraId="65DDB84D" w14:textId="77777777" w:rsidR="004E6FB9" w:rsidRPr="00005042" w:rsidRDefault="004E6FB9" w:rsidP="00005042">
      <w:pPr>
        <w:spacing w:after="200" w:line="480" w:lineRule="auto"/>
        <w:jc w:val="both"/>
        <w:rPr>
          <w:rFonts w:ascii="Times New Roman" w:hAnsi="Times New Roman" w:cs="Times New Roman"/>
          <w:color w:val="000000" w:themeColor="text1"/>
        </w:rPr>
      </w:pPr>
      <w:r w:rsidRPr="00005042">
        <w:rPr>
          <w:rFonts w:ascii="Times New Roman" w:hAnsi="Times New Roman" w:cs="Times New Roman"/>
          <w:color w:val="000000" w:themeColor="text1"/>
        </w:rPr>
        <w:t>(Se anexa a continuación)</w:t>
      </w:r>
    </w:p>
    <w:p w14:paraId="7E4E8879" w14:textId="50D8757A" w:rsidR="00297A0C" w:rsidRPr="00005042" w:rsidRDefault="00297A0C" w:rsidP="00005042">
      <w:pPr>
        <w:spacing w:after="200" w:line="480" w:lineRule="auto"/>
        <w:jc w:val="left"/>
        <w:rPr>
          <w:rFonts w:ascii="Times New Roman" w:hAnsi="Times New Roman" w:cs="Times New Roman"/>
          <w:b/>
          <w:color w:val="000000" w:themeColor="text1"/>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100"/>
        <w:gridCol w:w="1144"/>
        <w:gridCol w:w="1563"/>
      </w:tblGrid>
      <w:tr w:rsidR="00782783" w:rsidRPr="00005042" w14:paraId="7A5C878C" w14:textId="77777777" w:rsidTr="00071D6A">
        <w:trPr>
          <w:trHeight w:val="108"/>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500E34B0" w14:textId="77777777" w:rsidR="00782783" w:rsidRPr="00005042" w:rsidRDefault="00782783"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09600" behindDoc="0" locked="0" layoutInCell="1" allowOverlap="1" wp14:anchorId="389FB245" wp14:editId="2E0D9AAD">
                  <wp:simplePos x="1160780" y="739140"/>
                  <wp:positionH relativeFrom="margin">
                    <wp:posOffset>59690</wp:posOffset>
                  </wp:positionH>
                  <wp:positionV relativeFrom="margin">
                    <wp:posOffset>424815</wp:posOffset>
                  </wp:positionV>
                  <wp:extent cx="1049020" cy="935990"/>
                  <wp:effectExtent l="76200" t="76200" r="132080" b="130810"/>
                  <wp:wrapSquare wrapText="bothSides"/>
                  <wp:docPr id="2113" name="Imagen 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4C082A10" w14:textId="77777777" w:rsidR="00782783" w:rsidRPr="00005042" w:rsidRDefault="00782783" w:rsidP="00005042">
            <w:pPr>
              <w:spacing w:line="480" w:lineRule="auto"/>
              <w:ind w:right="43"/>
              <w:rPr>
                <w:rFonts w:ascii="Times New Roman" w:hAnsi="Times New Roman" w:cs="Times New Roman"/>
                <w:b/>
              </w:rPr>
            </w:pPr>
          </w:p>
          <w:p w14:paraId="704297C1" w14:textId="77777777" w:rsidR="00782783" w:rsidRPr="00005042" w:rsidRDefault="00782783" w:rsidP="005464B7">
            <w:pPr>
              <w:spacing w:line="480" w:lineRule="auto"/>
              <w:ind w:right="43"/>
              <w:rPr>
                <w:rFonts w:ascii="Times New Roman" w:eastAsia="Arial" w:hAnsi="Times New Roman" w:cs="Times New Roman"/>
                <w:b/>
              </w:rPr>
            </w:pPr>
            <w:r w:rsidRPr="005464B7">
              <w:rPr>
                <w:rFonts w:ascii="Times New Roman" w:hAnsi="Times New Roman" w:cs="Times New Roman"/>
                <w:b/>
              </w:rPr>
              <w:t>POE - PROCEDIMIENTO OPERATIVO DE ELABORACION DE FRESAS CUBIERTAS CON CHOCOLATE</w:t>
            </w:r>
          </w:p>
        </w:tc>
        <w:tc>
          <w:tcPr>
            <w:tcW w:w="0" w:type="auto"/>
            <w:tcBorders>
              <w:top w:val="single" w:sz="3" w:space="0" w:color="000000"/>
              <w:left w:val="single" w:sz="4" w:space="0" w:color="auto"/>
              <w:bottom w:val="single" w:sz="3" w:space="0" w:color="000000"/>
              <w:right w:val="single" w:sz="3" w:space="0" w:color="000000"/>
            </w:tcBorders>
          </w:tcPr>
          <w:p w14:paraId="45C4AF30"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2581A9D1" w14:textId="77777777" w:rsidR="00782783" w:rsidRPr="00005042" w:rsidRDefault="00782783"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POEFCH01 </w:t>
            </w:r>
          </w:p>
        </w:tc>
      </w:tr>
      <w:tr w:rsidR="00782783" w:rsidRPr="00005042" w14:paraId="02C0153F" w14:textId="77777777" w:rsidTr="00071D6A">
        <w:trPr>
          <w:trHeight w:val="650"/>
        </w:trPr>
        <w:tc>
          <w:tcPr>
            <w:tcW w:w="0" w:type="auto"/>
            <w:vMerge/>
            <w:tcBorders>
              <w:top w:val="nil"/>
              <w:left w:val="single" w:sz="4" w:space="0" w:color="auto"/>
              <w:bottom w:val="single" w:sz="4" w:space="0" w:color="000000"/>
              <w:right w:val="single" w:sz="4" w:space="0" w:color="auto"/>
            </w:tcBorders>
          </w:tcPr>
          <w:p w14:paraId="4AC8F0C8"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9CA0A4A" w14:textId="77777777"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76F9865B"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5DA44A37" w14:textId="77777777" w:rsidR="00782783" w:rsidRPr="00005042" w:rsidRDefault="00782783"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782783" w:rsidRPr="00005042" w14:paraId="43ED189C" w14:textId="77777777" w:rsidTr="00071D6A">
        <w:trPr>
          <w:trHeight w:val="700"/>
        </w:trPr>
        <w:tc>
          <w:tcPr>
            <w:tcW w:w="0" w:type="auto"/>
            <w:vMerge/>
            <w:tcBorders>
              <w:top w:val="nil"/>
              <w:left w:val="single" w:sz="4" w:space="0" w:color="auto"/>
              <w:bottom w:val="single" w:sz="4" w:space="0" w:color="000000"/>
              <w:right w:val="single" w:sz="4" w:space="0" w:color="auto"/>
            </w:tcBorders>
          </w:tcPr>
          <w:p w14:paraId="1DFBCFA1"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05920BD" w14:textId="77777777" w:rsidR="00782783" w:rsidRPr="00005042" w:rsidRDefault="00782783"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5649EDEB"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6D39227D" w14:textId="77777777" w:rsidR="00782783" w:rsidRPr="00005042" w:rsidRDefault="00782783"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782783" w:rsidRPr="00005042" w14:paraId="40CDF794" w14:textId="77777777" w:rsidTr="00071D6A">
        <w:trPr>
          <w:trHeight w:val="442"/>
        </w:trPr>
        <w:tc>
          <w:tcPr>
            <w:tcW w:w="0" w:type="auto"/>
            <w:vMerge/>
            <w:tcBorders>
              <w:top w:val="nil"/>
              <w:left w:val="single" w:sz="4" w:space="0" w:color="auto"/>
              <w:bottom w:val="single" w:sz="4" w:space="0" w:color="000000"/>
              <w:right w:val="single" w:sz="4" w:space="0" w:color="auto"/>
            </w:tcBorders>
          </w:tcPr>
          <w:p w14:paraId="79D5F49B"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2015D9A5" w14:textId="77777777"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014B41AC" w14:textId="77777777" w:rsidR="00782783" w:rsidRPr="00005042" w:rsidRDefault="00782783" w:rsidP="00005042">
            <w:pPr>
              <w:spacing w:line="480" w:lineRule="auto"/>
              <w:rPr>
                <w:rFonts w:ascii="Times New Roman" w:eastAsia="Arial" w:hAnsi="Times New Roman" w:cs="Times New Roman"/>
                <w:b/>
                <w:lang w:val="es-US"/>
              </w:rPr>
            </w:pPr>
          </w:p>
          <w:p w14:paraId="3F2315D6"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40098EFB" w14:textId="77777777" w:rsidR="00782783" w:rsidRPr="00005042" w:rsidRDefault="00782783" w:rsidP="00005042">
            <w:pPr>
              <w:spacing w:line="480" w:lineRule="auto"/>
              <w:ind w:right="43"/>
              <w:rPr>
                <w:rFonts w:ascii="Times New Roman" w:hAnsi="Times New Roman" w:cs="Times New Roman"/>
                <w:lang w:val="es-US"/>
              </w:rPr>
            </w:pPr>
          </w:p>
          <w:p w14:paraId="49BF0920" w14:textId="6CF6FE92" w:rsidR="00782783" w:rsidRPr="00005042" w:rsidRDefault="00782783" w:rsidP="00005042">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 xml:space="preserve">1 de </w:t>
            </w:r>
            <w:r w:rsidR="004E6FB9" w:rsidRPr="00005042">
              <w:rPr>
                <w:rFonts w:ascii="Times New Roman" w:eastAsia="Arial" w:hAnsi="Times New Roman" w:cs="Times New Roman"/>
                <w:lang w:val="es-US"/>
              </w:rPr>
              <w:t>5</w:t>
            </w:r>
          </w:p>
        </w:tc>
      </w:tr>
    </w:tbl>
    <w:p w14:paraId="1CF1B358" w14:textId="028B4695" w:rsidR="008D09C9" w:rsidRPr="00005042" w:rsidRDefault="008D09C9" w:rsidP="00F41A22">
      <w:pPr>
        <w:spacing w:after="200" w:line="480" w:lineRule="auto"/>
        <w:rPr>
          <w:rFonts w:ascii="Times New Roman" w:hAnsi="Times New Roman" w:cs="Times New Roman"/>
          <w:b/>
          <w:sz w:val="32"/>
        </w:rPr>
      </w:pPr>
      <w:r w:rsidRPr="00005042">
        <w:rPr>
          <w:rFonts w:ascii="Times New Roman" w:hAnsi="Times New Roman" w:cs="Times New Roman"/>
          <w:b/>
          <w:sz w:val="32"/>
        </w:rPr>
        <w:t>POE - PROCEDIMIENT OPERATIVO DE ELABORACION DE FRESAS CUBIERTAS CON CHOCOLATE</w:t>
      </w:r>
    </w:p>
    <w:p w14:paraId="5A1BAE64" w14:textId="77777777" w:rsidR="008D09C9" w:rsidRPr="00005042" w:rsidRDefault="008D09C9" w:rsidP="00F41A22">
      <w:pPr>
        <w:spacing w:after="200" w:line="480" w:lineRule="auto"/>
        <w:jc w:val="both"/>
        <w:rPr>
          <w:rFonts w:ascii="Times New Roman" w:hAnsi="Times New Roman" w:cs="Times New Roman"/>
          <w:b/>
          <w:color w:val="000000" w:themeColor="text1"/>
          <w:sz w:val="32"/>
        </w:rPr>
      </w:pPr>
    </w:p>
    <w:tbl>
      <w:tblPr>
        <w:tblStyle w:val="Tablaconcuadrcula"/>
        <w:tblW w:w="0" w:type="auto"/>
        <w:jc w:val="center"/>
        <w:tblLook w:val="04A0" w:firstRow="1" w:lastRow="0" w:firstColumn="1" w:lastColumn="0" w:noHBand="0" w:noVBand="1"/>
      </w:tblPr>
      <w:tblGrid>
        <w:gridCol w:w="2790"/>
        <w:gridCol w:w="2815"/>
        <w:gridCol w:w="2548"/>
      </w:tblGrid>
      <w:tr w:rsidR="00F856FE" w:rsidRPr="00005042" w14:paraId="6B017875" w14:textId="77777777" w:rsidTr="00071D6A">
        <w:trPr>
          <w:jc w:val="center"/>
        </w:trPr>
        <w:tc>
          <w:tcPr>
            <w:tcW w:w="2992" w:type="dxa"/>
          </w:tcPr>
          <w:p w14:paraId="555E12A3"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Revisión N° 001</w:t>
            </w:r>
          </w:p>
        </w:tc>
        <w:tc>
          <w:tcPr>
            <w:tcW w:w="5986" w:type="dxa"/>
            <w:gridSpan w:val="2"/>
          </w:tcPr>
          <w:p w14:paraId="14FDE331" w14:textId="7C99472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Fecha de </w:t>
            </w:r>
            <w:r w:rsidR="008F7184" w:rsidRPr="00005042">
              <w:rPr>
                <w:rFonts w:ascii="Times New Roman" w:hAnsi="Times New Roman" w:cs="Times New Roman"/>
                <w:b/>
                <w:color w:val="000000" w:themeColor="text1"/>
              </w:rPr>
              <w:t>Emisión:</w:t>
            </w:r>
            <w:r w:rsidRPr="00005042">
              <w:rPr>
                <w:rFonts w:ascii="Times New Roman" w:hAnsi="Times New Roman" w:cs="Times New Roman"/>
                <w:b/>
                <w:color w:val="000000" w:themeColor="text1"/>
              </w:rPr>
              <w:t xml:space="preserve"> </w:t>
            </w:r>
          </w:p>
        </w:tc>
      </w:tr>
      <w:tr w:rsidR="00F856FE" w:rsidRPr="00005042" w14:paraId="26B7F451" w14:textId="77777777" w:rsidTr="00071D6A">
        <w:trPr>
          <w:jc w:val="center"/>
        </w:trPr>
        <w:tc>
          <w:tcPr>
            <w:tcW w:w="2992" w:type="dxa"/>
          </w:tcPr>
          <w:p w14:paraId="32772068"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Elaborado por: Tnlgo. Edison Sandoval</w:t>
            </w:r>
          </w:p>
        </w:tc>
        <w:tc>
          <w:tcPr>
            <w:tcW w:w="2993" w:type="dxa"/>
          </w:tcPr>
          <w:p w14:paraId="1F231205"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1F77144C"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Coordinador de las BPM en la línea de producción.</w:t>
            </w:r>
          </w:p>
        </w:tc>
        <w:tc>
          <w:tcPr>
            <w:tcW w:w="2993" w:type="dxa"/>
          </w:tcPr>
          <w:p w14:paraId="36527037" w14:textId="77777777" w:rsidR="00F856FE" w:rsidRPr="00005042" w:rsidRDefault="00F856FE" w:rsidP="00005042">
            <w:pPr>
              <w:spacing w:after="200" w:line="480" w:lineRule="auto"/>
              <w:jc w:val="both"/>
              <w:rPr>
                <w:rFonts w:ascii="Times New Roman" w:hAnsi="Times New Roman" w:cs="Times New Roman"/>
                <w:b/>
                <w:color w:val="000000" w:themeColor="text1"/>
              </w:rPr>
            </w:pPr>
          </w:p>
          <w:p w14:paraId="13A7C832" w14:textId="54130858" w:rsidR="00F856FE" w:rsidRPr="00005042" w:rsidRDefault="00F856FE" w:rsidP="00005042">
            <w:pPr>
              <w:spacing w:after="200" w:line="480" w:lineRule="auto"/>
              <w:jc w:val="both"/>
              <w:rPr>
                <w:rFonts w:ascii="Times New Roman" w:hAnsi="Times New Roman" w:cs="Times New Roman"/>
                <w:b/>
                <w:color w:val="000000" w:themeColor="text1"/>
              </w:rPr>
            </w:pPr>
          </w:p>
        </w:tc>
      </w:tr>
      <w:tr w:rsidR="00F856FE" w:rsidRPr="00005042" w14:paraId="42F81073" w14:textId="77777777" w:rsidTr="00071D6A">
        <w:trPr>
          <w:jc w:val="center"/>
        </w:trPr>
        <w:tc>
          <w:tcPr>
            <w:tcW w:w="2992" w:type="dxa"/>
          </w:tcPr>
          <w:p w14:paraId="7A248C35" w14:textId="1DB12AE8" w:rsidR="00F856FE" w:rsidRPr="00005042" w:rsidRDefault="00F856FE" w:rsidP="00005042">
            <w:pPr>
              <w:spacing w:after="200" w:line="480" w:lineRule="auto"/>
              <w:jc w:val="both"/>
              <w:rPr>
                <w:rFonts w:ascii="Times New Roman" w:hAnsi="Times New Roman" w:cs="Times New Roman"/>
                <w:b/>
                <w:color w:val="000000" w:themeColor="text1"/>
                <w:lang w:val="en-US"/>
              </w:rPr>
            </w:pPr>
            <w:r w:rsidRPr="00005042">
              <w:rPr>
                <w:rFonts w:ascii="Times New Roman" w:hAnsi="Times New Roman" w:cs="Times New Roman"/>
                <w:b/>
                <w:color w:val="000000" w:themeColor="text1"/>
                <w:lang w:val="en-US"/>
              </w:rPr>
              <w:t xml:space="preserve">Revisado por: </w:t>
            </w:r>
            <w:r w:rsidR="008D09C9" w:rsidRPr="00005042">
              <w:rPr>
                <w:rFonts w:ascii="Times New Roman" w:hAnsi="Times New Roman" w:cs="Times New Roman"/>
                <w:b/>
                <w:color w:val="000000" w:themeColor="text1"/>
                <w:lang w:val="en-US"/>
              </w:rPr>
              <w:t>Edison Sandoval</w:t>
            </w:r>
          </w:p>
        </w:tc>
        <w:tc>
          <w:tcPr>
            <w:tcW w:w="2993" w:type="dxa"/>
          </w:tcPr>
          <w:p w14:paraId="6723C3B7"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62182410"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Técnico</w:t>
            </w:r>
          </w:p>
        </w:tc>
        <w:tc>
          <w:tcPr>
            <w:tcW w:w="2993" w:type="dxa"/>
          </w:tcPr>
          <w:p w14:paraId="532C58D2" w14:textId="77777777" w:rsidR="00F856FE" w:rsidRPr="00005042" w:rsidRDefault="00F856FE" w:rsidP="00005042">
            <w:pPr>
              <w:spacing w:after="200" w:line="480" w:lineRule="auto"/>
              <w:jc w:val="both"/>
              <w:rPr>
                <w:rFonts w:ascii="Times New Roman" w:hAnsi="Times New Roman" w:cs="Times New Roman"/>
                <w:b/>
                <w:color w:val="000000" w:themeColor="text1"/>
              </w:rPr>
            </w:pPr>
          </w:p>
          <w:p w14:paraId="6758566A" w14:textId="52FE9F02" w:rsidR="00F856FE" w:rsidRPr="00005042" w:rsidRDefault="00F856FE" w:rsidP="00005042">
            <w:pPr>
              <w:spacing w:after="200" w:line="480" w:lineRule="auto"/>
              <w:jc w:val="both"/>
              <w:rPr>
                <w:rFonts w:ascii="Times New Roman" w:hAnsi="Times New Roman" w:cs="Times New Roman"/>
                <w:b/>
                <w:color w:val="000000" w:themeColor="text1"/>
              </w:rPr>
            </w:pPr>
          </w:p>
        </w:tc>
      </w:tr>
      <w:tr w:rsidR="00F856FE" w:rsidRPr="00005042" w14:paraId="4B197206" w14:textId="77777777" w:rsidTr="00071D6A">
        <w:trPr>
          <w:jc w:val="center"/>
        </w:trPr>
        <w:tc>
          <w:tcPr>
            <w:tcW w:w="2992" w:type="dxa"/>
          </w:tcPr>
          <w:p w14:paraId="419BF3DA"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Aprobado por:</w:t>
            </w:r>
          </w:p>
          <w:p w14:paraId="16E6D780" w14:textId="624382D2" w:rsidR="00F856FE" w:rsidRPr="00005042" w:rsidRDefault="008D09C9"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Lcda</w:t>
            </w:r>
            <w:r w:rsidR="00F856FE" w:rsidRPr="00005042">
              <w:rPr>
                <w:rFonts w:ascii="Times New Roman" w:hAnsi="Times New Roman" w:cs="Times New Roman"/>
                <w:b/>
                <w:color w:val="000000" w:themeColor="text1"/>
              </w:rPr>
              <w:t xml:space="preserve">. </w:t>
            </w:r>
            <w:r w:rsidRPr="00005042">
              <w:rPr>
                <w:rFonts w:ascii="Times New Roman" w:hAnsi="Times New Roman" w:cs="Times New Roman"/>
                <w:b/>
                <w:color w:val="000000" w:themeColor="text1"/>
              </w:rPr>
              <w:t>Ana Cachipuendo</w:t>
            </w:r>
          </w:p>
        </w:tc>
        <w:tc>
          <w:tcPr>
            <w:tcW w:w="2993" w:type="dxa"/>
          </w:tcPr>
          <w:p w14:paraId="30E61328"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0579AE37" w14:textId="77777777" w:rsidR="00F856FE" w:rsidRPr="00005042" w:rsidRDefault="00F856FE"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Legal</w:t>
            </w:r>
          </w:p>
        </w:tc>
        <w:tc>
          <w:tcPr>
            <w:tcW w:w="2993" w:type="dxa"/>
          </w:tcPr>
          <w:p w14:paraId="281D2ECD" w14:textId="77777777" w:rsidR="00F856FE" w:rsidRPr="00005042" w:rsidRDefault="00F856FE" w:rsidP="00005042">
            <w:pPr>
              <w:spacing w:after="200" w:line="480" w:lineRule="auto"/>
              <w:jc w:val="both"/>
              <w:rPr>
                <w:rFonts w:ascii="Times New Roman" w:hAnsi="Times New Roman" w:cs="Times New Roman"/>
                <w:b/>
                <w:color w:val="000000" w:themeColor="text1"/>
              </w:rPr>
            </w:pPr>
          </w:p>
          <w:p w14:paraId="02993882" w14:textId="0D26FF13" w:rsidR="00F856FE" w:rsidRPr="00005042" w:rsidRDefault="00F856FE" w:rsidP="00005042">
            <w:pPr>
              <w:spacing w:after="200" w:line="480" w:lineRule="auto"/>
              <w:jc w:val="both"/>
              <w:rPr>
                <w:rFonts w:ascii="Times New Roman" w:hAnsi="Times New Roman" w:cs="Times New Roman"/>
                <w:b/>
                <w:color w:val="000000" w:themeColor="text1"/>
              </w:rPr>
            </w:pPr>
          </w:p>
        </w:tc>
      </w:tr>
    </w:tbl>
    <w:p w14:paraId="7CF10769" w14:textId="341F7CCC" w:rsidR="008D09C9" w:rsidRPr="00005042" w:rsidRDefault="008D09C9" w:rsidP="00005042">
      <w:pPr>
        <w:spacing w:after="200" w:line="480" w:lineRule="auto"/>
        <w:jc w:val="left"/>
        <w:rPr>
          <w:rFonts w:ascii="Times New Roman" w:hAnsi="Times New Roman" w:cs="Times New Roman"/>
          <w:b/>
          <w:color w:val="000000" w:themeColor="text1"/>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100"/>
        <w:gridCol w:w="1144"/>
        <w:gridCol w:w="1563"/>
      </w:tblGrid>
      <w:tr w:rsidR="00782783" w:rsidRPr="00005042" w14:paraId="40FE6C55" w14:textId="77777777" w:rsidTr="00071D6A">
        <w:trPr>
          <w:trHeight w:val="108"/>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371E6A2D" w14:textId="77777777" w:rsidR="00782783" w:rsidRPr="00005042" w:rsidRDefault="00782783"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04480" behindDoc="0" locked="0" layoutInCell="1" allowOverlap="1" wp14:anchorId="72BDCA2E" wp14:editId="47F02B0A">
                  <wp:simplePos x="1160780" y="739140"/>
                  <wp:positionH relativeFrom="margin">
                    <wp:posOffset>67310</wp:posOffset>
                  </wp:positionH>
                  <wp:positionV relativeFrom="margin">
                    <wp:posOffset>381000</wp:posOffset>
                  </wp:positionV>
                  <wp:extent cx="1049020" cy="935990"/>
                  <wp:effectExtent l="76200" t="76200" r="132080" b="130810"/>
                  <wp:wrapSquare wrapText="bothSides"/>
                  <wp:docPr id="2112" name="Imagen 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24DC01E9" w14:textId="77777777" w:rsidR="00782783" w:rsidRPr="00005042" w:rsidRDefault="00782783" w:rsidP="00005042">
            <w:pPr>
              <w:spacing w:line="480" w:lineRule="auto"/>
              <w:ind w:right="43"/>
              <w:rPr>
                <w:rFonts w:ascii="Times New Roman" w:hAnsi="Times New Roman" w:cs="Times New Roman"/>
                <w:b/>
              </w:rPr>
            </w:pPr>
          </w:p>
          <w:p w14:paraId="27421F03" w14:textId="77777777" w:rsidR="00782783" w:rsidRPr="00005042" w:rsidRDefault="00782783" w:rsidP="00005042">
            <w:pPr>
              <w:spacing w:line="480" w:lineRule="auto"/>
              <w:ind w:right="43"/>
              <w:rPr>
                <w:rFonts w:ascii="Times New Roman" w:eastAsia="Arial" w:hAnsi="Times New Roman" w:cs="Times New Roman"/>
                <w:b/>
              </w:rPr>
            </w:pPr>
            <w:r w:rsidRPr="005464B7">
              <w:rPr>
                <w:rFonts w:ascii="Times New Roman" w:hAnsi="Times New Roman" w:cs="Times New Roman"/>
                <w:b/>
              </w:rPr>
              <w:t>POE - PROCEDIMIENTO OPERATIVO DE ELABORACION DE FRESAS CUBIERTAS CON CHOCOLATE</w:t>
            </w:r>
          </w:p>
        </w:tc>
        <w:tc>
          <w:tcPr>
            <w:tcW w:w="0" w:type="auto"/>
            <w:tcBorders>
              <w:top w:val="single" w:sz="3" w:space="0" w:color="000000"/>
              <w:left w:val="single" w:sz="4" w:space="0" w:color="auto"/>
              <w:bottom w:val="single" w:sz="3" w:space="0" w:color="000000"/>
              <w:right w:val="single" w:sz="3" w:space="0" w:color="000000"/>
            </w:tcBorders>
          </w:tcPr>
          <w:p w14:paraId="2EAC87FD"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2BE9BCD8" w14:textId="77777777" w:rsidR="00782783" w:rsidRPr="00005042" w:rsidRDefault="00782783"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POEFCH01 </w:t>
            </w:r>
          </w:p>
        </w:tc>
      </w:tr>
      <w:tr w:rsidR="00782783" w:rsidRPr="00005042" w14:paraId="5D4B3DF8" w14:textId="77777777" w:rsidTr="00071D6A">
        <w:trPr>
          <w:trHeight w:val="650"/>
        </w:trPr>
        <w:tc>
          <w:tcPr>
            <w:tcW w:w="0" w:type="auto"/>
            <w:vMerge/>
            <w:tcBorders>
              <w:top w:val="nil"/>
              <w:left w:val="single" w:sz="4" w:space="0" w:color="auto"/>
              <w:bottom w:val="single" w:sz="4" w:space="0" w:color="000000"/>
              <w:right w:val="single" w:sz="4" w:space="0" w:color="auto"/>
            </w:tcBorders>
          </w:tcPr>
          <w:p w14:paraId="7B8EC5C1"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F4564E4" w14:textId="77777777"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143C4856"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67AFC5FC" w14:textId="77777777" w:rsidR="00782783" w:rsidRPr="00005042" w:rsidRDefault="00782783"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782783" w:rsidRPr="00005042" w14:paraId="6F66F745" w14:textId="77777777" w:rsidTr="00071D6A">
        <w:trPr>
          <w:trHeight w:val="700"/>
        </w:trPr>
        <w:tc>
          <w:tcPr>
            <w:tcW w:w="0" w:type="auto"/>
            <w:vMerge/>
            <w:tcBorders>
              <w:top w:val="nil"/>
              <w:left w:val="single" w:sz="4" w:space="0" w:color="auto"/>
              <w:bottom w:val="single" w:sz="4" w:space="0" w:color="000000"/>
              <w:right w:val="single" w:sz="4" w:space="0" w:color="auto"/>
            </w:tcBorders>
          </w:tcPr>
          <w:p w14:paraId="2A9542BD"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3B2E18DD" w14:textId="77777777" w:rsidR="00782783" w:rsidRPr="00005042" w:rsidRDefault="00782783"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727CA5B5"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32EDFF46" w14:textId="77777777" w:rsidR="00782783" w:rsidRPr="00005042" w:rsidRDefault="00782783"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782783" w:rsidRPr="00005042" w14:paraId="27F16509" w14:textId="77777777" w:rsidTr="00071D6A">
        <w:trPr>
          <w:trHeight w:val="442"/>
        </w:trPr>
        <w:tc>
          <w:tcPr>
            <w:tcW w:w="0" w:type="auto"/>
            <w:vMerge/>
            <w:tcBorders>
              <w:top w:val="nil"/>
              <w:left w:val="single" w:sz="4" w:space="0" w:color="auto"/>
              <w:bottom w:val="single" w:sz="4" w:space="0" w:color="000000"/>
              <w:right w:val="single" w:sz="4" w:space="0" w:color="auto"/>
            </w:tcBorders>
          </w:tcPr>
          <w:p w14:paraId="5C28FFE9"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2BEE726D" w14:textId="77777777"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75A87ED6" w14:textId="77777777" w:rsidR="00782783" w:rsidRPr="00005042" w:rsidRDefault="00782783" w:rsidP="00005042">
            <w:pPr>
              <w:spacing w:line="480" w:lineRule="auto"/>
              <w:rPr>
                <w:rFonts w:ascii="Times New Roman" w:eastAsia="Arial" w:hAnsi="Times New Roman" w:cs="Times New Roman"/>
                <w:b/>
                <w:lang w:val="es-US"/>
              </w:rPr>
            </w:pPr>
          </w:p>
          <w:p w14:paraId="5C16BD45"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6F67DEB3" w14:textId="77777777" w:rsidR="00782783" w:rsidRPr="00005042" w:rsidRDefault="00782783" w:rsidP="00005042">
            <w:pPr>
              <w:spacing w:line="480" w:lineRule="auto"/>
              <w:ind w:right="43"/>
              <w:rPr>
                <w:rFonts w:ascii="Times New Roman" w:hAnsi="Times New Roman" w:cs="Times New Roman"/>
                <w:lang w:val="es-US"/>
              </w:rPr>
            </w:pPr>
          </w:p>
          <w:p w14:paraId="7ED762AC" w14:textId="5C1356D5" w:rsidR="00782783" w:rsidRPr="00005042" w:rsidRDefault="00782783" w:rsidP="00005042">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 xml:space="preserve">2 de </w:t>
            </w:r>
            <w:r w:rsidR="004E6FB9" w:rsidRPr="00005042">
              <w:rPr>
                <w:rFonts w:ascii="Times New Roman" w:eastAsia="Arial" w:hAnsi="Times New Roman" w:cs="Times New Roman"/>
                <w:lang w:val="es-US"/>
              </w:rPr>
              <w:t>5</w:t>
            </w:r>
          </w:p>
        </w:tc>
      </w:tr>
    </w:tbl>
    <w:p w14:paraId="673494CA" w14:textId="77777777" w:rsidR="00F856FE" w:rsidRPr="00005042" w:rsidRDefault="00F856FE" w:rsidP="00005042">
      <w:pPr>
        <w:spacing w:after="200" w:line="480" w:lineRule="auto"/>
        <w:jc w:val="both"/>
        <w:rPr>
          <w:rFonts w:ascii="Times New Roman" w:hAnsi="Times New Roman" w:cs="Times New Roman"/>
          <w:b/>
          <w:color w:val="000000" w:themeColor="text1"/>
        </w:rPr>
      </w:pPr>
    </w:p>
    <w:p w14:paraId="08906F14" w14:textId="77777777" w:rsidR="00F856FE" w:rsidRPr="00005042" w:rsidRDefault="00F856FE" w:rsidP="00005042">
      <w:pPr>
        <w:numPr>
          <w:ilvl w:val="0"/>
          <w:numId w:val="26"/>
        </w:num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OBJETIVO</w:t>
      </w:r>
    </w:p>
    <w:p w14:paraId="2801FF4D" w14:textId="30C56D0C" w:rsidR="00F856FE" w:rsidRPr="00005042" w:rsidRDefault="00F856FE" w:rsidP="00005042">
      <w:pPr>
        <w:spacing w:after="200" w:line="480" w:lineRule="auto"/>
        <w:jc w:val="both"/>
        <w:rPr>
          <w:rFonts w:ascii="Times New Roman" w:hAnsi="Times New Roman" w:cs="Times New Roman"/>
          <w:color w:val="auto"/>
        </w:rPr>
      </w:pPr>
      <w:r w:rsidRPr="00005042">
        <w:rPr>
          <w:rFonts w:ascii="Times New Roman" w:hAnsi="Times New Roman" w:cs="Times New Roman"/>
          <w:color w:val="auto"/>
        </w:rPr>
        <w:t>Desarrollar los diferentes procedimientos que intervienen en el proceso de las fresas cubiertas con chocolate.</w:t>
      </w:r>
    </w:p>
    <w:p w14:paraId="6FABE6D1" w14:textId="77777777" w:rsidR="00F856FE" w:rsidRPr="00005042" w:rsidRDefault="00F856FE" w:rsidP="00005042">
      <w:pPr>
        <w:numPr>
          <w:ilvl w:val="0"/>
          <w:numId w:val="26"/>
        </w:num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ALCANCE</w:t>
      </w:r>
    </w:p>
    <w:p w14:paraId="30C2C275" w14:textId="77777777" w:rsidR="00F856FE" w:rsidRPr="00005042" w:rsidRDefault="00F856FE" w:rsidP="00005042">
      <w:pPr>
        <w:spacing w:after="200" w:line="480" w:lineRule="auto"/>
        <w:jc w:val="both"/>
        <w:rPr>
          <w:rFonts w:ascii="Times New Roman" w:hAnsi="Times New Roman" w:cs="Times New Roman"/>
          <w:color w:val="auto"/>
        </w:rPr>
      </w:pPr>
      <w:r w:rsidRPr="00005042">
        <w:rPr>
          <w:rFonts w:ascii="Times New Roman" w:hAnsi="Times New Roman" w:cs="Times New Roman"/>
          <w:color w:val="auto"/>
        </w:rPr>
        <w:t>Área de producción encargado de la línea de elaboración.</w:t>
      </w:r>
    </w:p>
    <w:p w14:paraId="3AAAD6F3" w14:textId="77777777" w:rsidR="00F856FE" w:rsidRPr="00005042" w:rsidRDefault="00F856FE" w:rsidP="00005042">
      <w:pPr>
        <w:numPr>
          <w:ilvl w:val="0"/>
          <w:numId w:val="26"/>
        </w:num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RESPONSABLES</w:t>
      </w:r>
    </w:p>
    <w:p w14:paraId="4704F6F4" w14:textId="77777777" w:rsidR="00F856FE" w:rsidRPr="00005042" w:rsidRDefault="00F856FE" w:rsidP="00005042">
      <w:pPr>
        <w:spacing w:after="200" w:line="480" w:lineRule="auto"/>
        <w:jc w:val="both"/>
        <w:rPr>
          <w:rFonts w:ascii="Times New Roman" w:hAnsi="Times New Roman" w:cs="Times New Roman"/>
          <w:color w:val="auto"/>
        </w:rPr>
      </w:pPr>
      <w:r w:rsidRPr="00005042">
        <w:rPr>
          <w:rFonts w:ascii="Times New Roman" w:hAnsi="Times New Roman" w:cs="Times New Roman"/>
          <w:color w:val="auto"/>
        </w:rPr>
        <w:t>El personal operativo estará a cargo de ejecutar, elaborar, reconocer los procesos utilizados en la elaboración.</w:t>
      </w:r>
    </w:p>
    <w:p w14:paraId="2482BDD8" w14:textId="77777777" w:rsidR="00F856FE" w:rsidRPr="00005042" w:rsidRDefault="00F856FE" w:rsidP="00005042">
      <w:pPr>
        <w:numPr>
          <w:ilvl w:val="0"/>
          <w:numId w:val="26"/>
        </w:num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DEFINICIONES</w:t>
      </w:r>
    </w:p>
    <w:p w14:paraId="46B9BAB8" w14:textId="77777777" w:rsidR="00F856FE" w:rsidRPr="00005042" w:rsidRDefault="00F856FE" w:rsidP="00005042">
      <w:p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 xml:space="preserve">Frecuencia: </w:t>
      </w:r>
      <w:r w:rsidRPr="00005042">
        <w:rPr>
          <w:rFonts w:ascii="Times New Roman" w:hAnsi="Times New Roman" w:cs="Times New Roman"/>
          <w:color w:val="auto"/>
        </w:rPr>
        <w:t>Número de veces que aparece, sucede o se realiza una cosa durante un período o un espacio determinados.</w:t>
      </w:r>
      <w:r w:rsidRPr="00005042">
        <w:rPr>
          <w:rFonts w:ascii="Times New Roman" w:hAnsi="Times New Roman" w:cs="Times New Roman"/>
          <w:b/>
          <w:color w:val="auto"/>
        </w:rPr>
        <w:t xml:space="preserve"> </w:t>
      </w:r>
    </w:p>
    <w:p w14:paraId="5E3D07F9" w14:textId="77777777" w:rsidR="00F856FE" w:rsidRPr="00005042" w:rsidRDefault="00F856FE" w:rsidP="00005042">
      <w:pPr>
        <w:spacing w:after="200" w:line="480" w:lineRule="auto"/>
        <w:jc w:val="both"/>
        <w:rPr>
          <w:rFonts w:ascii="Times New Roman" w:hAnsi="Times New Roman" w:cs="Times New Roman"/>
          <w:color w:val="auto"/>
        </w:rPr>
      </w:pPr>
      <w:r w:rsidRPr="00005042">
        <w:rPr>
          <w:rFonts w:ascii="Times New Roman" w:hAnsi="Times New Roman" w:cs="Times New Roman"/>
          <w:b/>
          <w:color w:val="auto"/>
        </w:rPr>
        <w:t xml:space="preserve">Estándares: </w:t>
      </w:r>
      <w:r w:rsidRPr="00005042">
        <w:rPr>
          <w:rFonts w:ascii="Times New Roman" w:hAnsi="Times New Roman" w:cs="Times New Roman"/>
          <w:color w:val="auto"/>
        </w:rPr>
        <w:t>Sirve de patrón, modelo o punto de referencia para medir o valorar cosas de la misma especie.</w:t>
      </w:r>
    </w:p>
    <w:p w14:paraId="356C01B8" w14:textId="77777777" w:rsidR="00F856FE" w:rsidRPr="00005042" w:rsidRDefault="00F856FE" w:rsidP="00005042">
      <w:pPr>
        <w:numPr>
          <w:ilvl w:val="0"/>
          <w:numId w:val="26"/>
        </w:numPr>
        <w:spacing w:after="200" w:line="480" w:lineRule="auto"/>
        <w:jc w:val="both"/>
        <w:rPr>
          <w:rFonts w:ascii="Times New Roman" w:hAnsi="Times New Roman" w:cs="Times New Roman"/>
          <w:b/>
          <w:color w:val="auto"/>
        </w:rPr>
      </w:pPr>
      <w:r w:rsidRPr="00005042">
        <w:rPr>
          <w:rFonts w:ascii="Times New Roman" w:hAnsi="Times New Roman" w:cs="Times New Roman"/>
          <w:b/>
          <w:color w:val="auto"/>
        </w:rPr>
        <w:t xml:space="preserve">FRECUENCIA </w:t>
      </w:r>
    </w:p>
    <w:p w14:paraId="31F47594" w14:textId="517A10F4" w:rsidR="008D09C9" w:rsidRDefault="00F856FE" w:rsidP="009667F7">
      <w:pPr>
        <w:spacing w:after="200" w:line="480" w:lineRule="auto"/>
        <w:jc w:val="both"/>
        <w:rPr>
          <w:rFonts w:ascii="Times New Roman" w:hAnsi="Times New Roman" w:cs="Times New Roman"/>
          <w:color w:val="auto"/>
        </w:rPr>
      </w:pPr>
      <w:r w:rsidRPr="00005042">
        <w:rPr>
          <w:rFonts w:ascii="Times New Roman" w:hAnsi="Times New Roman" w:cs="Times New Roman"/>
          <w:color w:val="auto"/>
        </w:rPr>
        <w:t xml:space="preserve">En cualquier momento de la línea de producción se </w:t>
      </w:r>
      <w:r w:rsidR="008F7184" w:rsidRPr="00005042">
        <w:rPr>
          <w:rFonts w:ascii="Times New Roman" w:hAnsi="Times New Roman" w:cs="Times New Roman"/>
          <w:color w:val="auto"/>
        </w:rPr>
        <w:t>realizará</w:t>
      </w:r>
      <w:r w:rsidRPr="00005042">
        <w:rPr>
          <w:rFonts w:ascii="Times New Roman" w:hAnsi="Times New Roman" w:cs="Times New Roman"/>
          <w:color w:val="auto"/>
        </w:rPr>
        <w:t xml:space="preserve"> la respectiva observación y seguimiento.</w:t>
      </w:r>
    </w:p>
    <w:p w14:paraId="473BB1AF" w14:textId="77777777" w:rsidR="006F0FAE" w:rsidRPr="00005042" w:rsidRDefault="006F0FAE" w:rsidP="009667F7">
      <w:pPr>
        <w:spacing w:after="200" w:line="480" w:lineRule="auto"/>
        <w:jc w:val="both"/>
        <w:rPr>
          <w:rFonts w:ascii="Times New Roman" w:hAnsi="Times New Roman" w:cs="Times New Roman"/>
          <w:color w:val="auto"/>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100"/>
        <w:gridCol w:w="1144"/>
        <w:gridCol w:w="1563"/>
      </w:tblGrid>
      <w:tr w:rsidR="00782783" w:rsidRPr="00005042" w14:paraId="0440E3B3" w14:textId="77777777" w:rsidTr="00782783">
        <w:trPr>
          <w:trHeight w:val="108"/>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6C2926F3" w14:textId="77777777" w:rsidR="00782783" w:rsidRPr="00005042" w:rsidRDefault="00782783"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599360" behindDoc="0" locked="0" layoutInCell="1" allowOverlap="1" wp14:anchorId="0F90EDF2" wp14:editId="2DFE9243">
                  <wp:simplePos x="1160780" y="739140"/>
                  <wp:positionH relativeFrom="margin">
                    <wp:posOffset>72390</wp:posOffset>
                  </wp:positionH>
                  <wp:positionV relativeFrom="margin">
                    <wp:posOffset>421005</wp:posOffset>
                  </wp:positionV>
                  <wp:extent cx="1049020" cy="935990"/>
                  <wp:effectExtent l="76200" t="76200" r="132080" b="13081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7C1D70E0" w14:textId="77777777" w:rsidR="00782783" w:rsidRPr="00005042" w:rsidRDefault="00782783" w:rsidP="00005042">
            <w:pPr>
              <w:spacing w:line="480" w:lineRule="auto"/>
              <w:ind w:right="43"/>
              <w:rPr>
                <w:rFonts w:ascii="Times New Roman" w:hAnsi="Times New Roman" w:cs="Times New Roman"/>
                <w:b/>
              </w:rPr>
            </w:pPr>
          </w:p>
          <w:p w14:paraId="01C8321D" w14:textId="673D4AF7" w:rsidR="00782783" w:rsidRPr="00005042" w:rsidRDefault="00782783" w:rsidP="00005042">
            <w:pPr>
              <w:spacing w:line="480" w:lineRule="auto"/>
              <w:ind w:right="43"/>
              <w:rPr>
                <w:rFonts w:ascii="Times New Roman" w:eastAsia="Arial" w:hAnsi="Times New Roman" w:cs="Times New Roman"/>
                <w:b/>
              </w:rPr>
            </w:pPr>
            <w:r w:rsidRPr="006F0FAE">
              <w:rPr>
                <w:rFonts w:ascii="Times New Roman" w:hAnsi="Times New Roman" w:cs="Times New Roman"/>
                <w:b/>
              </w:rPr>
              <w:t>POE - PROCEDIMIENTO OPERATIVO DE ELABORACION DE FRESAS CUBIERTAS CON CHOCOLATE</w:t>
            </w:r>
          </w:p>
        </w:tc>
        <w:tc>
          <w:tcPr>
            <w:tcW w:w="0" w:type="auto"/>
            <w:tcBorders>
              <w:top w:val="single" w:sz="3" w:space="0" w:color="000000"/>
              <w:left w:val="single" w:sz="4" w:space="0" w:color="auto"/>
              <w:bottom w:val="single" w:sz="3" w:space="0" w:color="000000"/>
              <w:right w:val="single" w:sz="3" w:space="0" w:color="000000"/>
            </w:tcBorders>
          </w:tcPr>
          <w:p w14:paraId="78374358"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7B1F8BBE" w14:textId="77777777" w:rsidR="00782783" w:rsidRPr="00005042" w:rsidRDefault="00782783"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POEFCH01 </w:t>
            </w:r>
          </w:p>
        </w:tc>
      </w:tr>
      <w:tr w:rsidR="00782783" w:rsidRPr="00005042" w14:paraId="7E687592" w14:textId="77777777" w:rsidTr="00782783">
        <w:trPr>
          <w:trHeight w:val="650"/>
        </w:trPr>
        <w:tc>
          <w:tcPr>
            <w:tcW w:w="0" w:type="auto"/>
            <w:vMerge/>
            <w:tcBorders>
              <w:top w:val="nil"/>
              <w:left w:val="single" w:sz="4" w:space="0" w:color="auto"/>
              <w:bottom w:val="single" w:sz="4" w:space="0" w:color="000000"/>
              <w:right w:val="single" w:sz="4" w:space="0" w:color="auto"/>
            </w:tcBorders>
          </w:tcPr>
          <w:p w14:paraId="486BFE41"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7205CE3D" w14:textId="58AFB19A"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63C5F710"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3CA41939" w14:textId="77777777" w:rsidR="00782783" w:rsidRPr="00005042" w:rsidRDefault="00782783"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782783" w:rsidRPr="00005042" w14:paraId="4C9FC1DA" w14:textId="77777777" w:rsidTr="00782783">
        <w:trPr>
          <w:trHeight w:val="700"/>
        </w:trPr>
        <w:tc>
          <w:tcPr>
            <w:tcW w:w="0" w:type="auto"/>
            <w:vMerge/>
            <w:tcBorders>
              <w:top w:val="nil"/>
              <w:left w:val="single" w:sz="4" w:space="0" w:color="auto"/>
              <w:bottom w:val="single" w:sz="4" w:space="0" w:color="000000"/>
              <w:right w:val="single" w:sz="4" w:space="0" w:color="auto"/>
            </w:tcBorders>
          </w:tcPr>
          <w:p w14:paraId="08736864"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4E786BAA" w14:textId="206590D8" w:rsidR="00782783" w:rsidRPr="00005042" w:rsidRDefault="00782783"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7CC74075"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0300B155" w14:textId="77777777" w:rsidR="00782783" w:rsidRPr="00005042" w:rsidRDefault="00782783"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782783" w:rsidRPr="00005042" w14:paraId="19488E89" w14:textId="77777777" w:rsidTr="00782783">
        <w:trPr>
          <w:trHeight w:val="442"/>
        </w:trPr>
        <w:tc>
          <w:tcPr>
            <w:tcW w:w="0" w:type="auto"/>
            <w:vMerge/>
            <w:tcBorders>
              <w:top w:val="nil"/>
              <w:left w:val="single" w:sz="4" w:space="0" w:color="auto"/>
              <w:bottom w:val="single" w:sz="4" w:space="0" w:color="000000"/>
              <w:right w:val="single" w:sz="4" w:space="0" w:color="auto"/>
            </w:tcBorders>
          </w:tcPr>
          <w:p w14:paraId="27DC95FA" w14:textId="77777777" w:rsidR="00782783" w:rsidRPr="00005042" w:rsidRDefault="00782783"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547250C4" w14:textId="1E73AAF5" w:rsidR="00782783" w:rsidRPr="00005042" w:rsidRDefault="00782783"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40914AD7" w14:textId="77777777" w:rsidR="00782783" w:rsidRPr="00005042" w:rsidRDefault="00782783" w:rsidP="00005042">
            <w:pPr>
              <w:spacing w:line="480" w:lineRule="auto"/>
              <w:rPr>
                <w:rFonts w:ascii="Times New Roman" w:eastAsia="Arial" w:hAnsi="Times New Roman" w:cs="Times New Roman"/>
                <w:b/>
                <w:lang w:val="es-US"/>
              </w:rPr>
            </w:pPr>
          </w:p>
          <w:p w14:paraId="20F0F991" w14:textId="77777777" w:rsidR="00782783" w:rsidRPr="00005042" w:rsidRDefault="00782783"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57A2F2E3" w14:textId="77777777" w:rsidR="00782783" w:rsidRPr="00005042" w:rsidRDefault="00782783" w:rsidP="00005042">
            <w:pPr>
              <w:spacing w:line="480" w:lineRule="auto"/>
              <w:ind w:right="43"/>
              <w:rPr>
                <w:rFonts w:ascii="Times New Roman" w:hAnsi="Times New Roman" w:cs="Times New Roman"/>
                <w:lang w:val="es-US"/>
              </w:rPr>
            </w:pPr>
          </w:p>
          <w:p w14:paraId="214CC5AF" w14:textId="7F0E20F5" w:rsidR="00782783" w:rsidRPr="00005042" w:rsidRDefault="00782783" w:rsidP="00005042">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 xml:space="preserve">3 de </w:t>
            </w:r>
            <w:r w:rsidR="004E6FB9" w:rsidRPr="00005042">
              <w:rPr>
                <w:rFonts w:ascii="Times New Roman" w:eastAsia="Arial" w:hAnsi="Times New Roman" w:cs="Times New Roman"/>
                <w:lang w:val="es-US"/>
              </w:rPr>
              <w:t>5</w:t>
            </w:r>
          </w:p>
        </w:tc>
      </w:tr>
    </w:tbl>
    <w:p w14:paraId="3EB03C35" w14:textId="156F90CC" w:rsidR="008D09C9" w:rsidRPr="00005042" w:rsidRDefault="008D09C9" w:rsidP="00005042">
      <w:pPr>
        <w:numPr>
          <w:ilvl w:val="0"/>
          <w:numId w:val="26"/>
        </w:numPr>
        <w:spacing w:after="200" w:line="480" w:lineRule="auto"/>
        <w:contextualSpacing/>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Cs w:val="22"/>
          <w:lang w:eastAsia="en-US"/>
        </w:rPr>
        <w:t>PROCEDIMIENTO</w:t>
      </w:r>
    </w:p>
    <w:p w14:paraId="0A0293F3" w14:textId="77777777" w:rsidR="008D09C9" w:rsidRPr="00005042" w:rsidRDefault="008D09C9" w:rsidP="00005042">
      <w:pPr>
        <w:numPr>
          <w:ilvl w:val="0"/>
          <w:numId w:val="27"/>
        </w:numPr>
        <w:spacing w:after="200" w:line="480" w:lineRule="auto"/>
        <w:contextualSpacing/>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color w:val="auto"/>
          <w:szCs w:val="22"/>
          <w:lang w:eastAsia="en-US"/>
        </w:rPr>
        <w:t>Garantizar la inocuidad en todo el proceso de realización del producto, manipulación del alimento desde la materia prima hasta la obtención del producto terminado.</w:t>
      </w:r>
    </w:p>
    <w:p w14:paraId="1FF28AD3" w14:textId="3507D3C2" w:rsidR="008D09C9" w:rsidRPr="00005042" w:rsidRDefault="008D09C9" w:rsidP="00005042">
      <w:pPr>
        <w:numPr>
          <w:ilvl w:val="0"/>
          <w:numId w:val="27"/>
        </w:numPr>
        <w:spacing w:after="200" w:line="480" w:lineRule="auto"/>
        <w:contextualSpacing/>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color w:val="auto"/>
          <w:szCs w:val="22"/>
          <w:lang w:eastAsia="en-US"/>
        </w:rPr>
        <w:t xml:space="preserve">Se </w:t>
      </w:r>
      <w:r w:rsidR="008F7184" w:rsidRPr="00005042">
        <w:rPr>
          <w:rFonts w:ascii="Times New Roman" w:eastAsiaTheme="minorHAnsi" w:hAnsi="Times New Roman" w:cs="Times New Roman"/>
          <w:color w:val="auto"/>
          <w:szCs w:val="22"/>
          <w:lang w:eastAsia="en-US"/>
        </w:rPr>
        <w:t>registrará</w:t>
      </w:r>
      <w:r w:rsidRPr="00005042">
        <w:rPr>
          <w:rFonts w:ascii="Times New Roman" w:eastAsiaTheme="minorHAnsi" w:hAnsi="Times New Roman" w:cs="Times New Roman"/>
          <w:color w:val="auto"/>
          <w:szCs w:val="22"/>
          <w:lang w:eastAsia="en-US"/>
        </w:rPr>
        <w:t xml:space="preserve"> en cada etapa para obtener un control más detallado en toda la cadena productiva del área a desarrollarse los diferentes productos.</w:t>
      </w:r>
    </w:p>
    <w:p w14:paraId="06C53B65" w14:textId="77777777" w:rsidR="008D09C9" w:rsidRPr="00005042" w:rsidRDefault="008D09C9" w:rsidP="00005042">
      <w:pPr>
        <w:spacing w:after="200" w:line="480" w:lineRule="auto"/>
        <w:contextualSpacing/>
        <w:jc w:val="both"/>
        <w:rPr>
          <w:rFonts w:ascii="Times New Roman" w:eastAsiaTheme="minorHAnsi" w:hAnsi="Times New Roman" w:cs="Times New Roman"/>
          <w:color w:val="auto"/>
          <w:szCs w:val="22"/>
          <w:lang w:eastAsia="en-US"/>
        </w:rPr>
      </w:pPr>
    </w:p>
    <w:p w14:paraId="36C48750" w14:textId="4E0795BB" w:rsidR="008D09C9" w:rsidRPr="00005042" w:rsidRDefault="008D09C9" w:rsidP="00005042">
      <w:pPr>
        <w:spacing w:after="200" w:line="480" w:lineRule="auto"/>
        <w:jc w:val="left"/>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Proceso de elaboración (fresas cubiertas con chocolate):</w:t>
      </w:r>
    </w:p>
    <w:p w14:paraId="2C87C68E" w14:textId="6C8E749C" w:rsidR="008D09C9" w:rsidRPr="00005042" w:rsidRDefault="008D09C9" w:rsidP="00005042">
      <w:pPr>
        <w:spacing w:after="200" w:line="480" w:lineRule="auto"/>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b/>
          <w:color w:val="auto"/>
          <w:szCs w:val="22"/>
          <w:lang w:eastAsia="en-US"/>
        </w:rPr>
        <w:t xml:space="preserve">Recepción de materia prima: </w:t>
      </w:r>
      <w:r w:rsidRPr="00005042">
        <w:rPr>
          <w:rFonts w:ascii="Times New Roman" w:eastAsiaTheme="minorHAnsi" w:hAnsi="Times New Roman" w:cs="Times New Roman"/>
          <w:color w:val="auto"/>
          <w:szCs w:val="22"/>
          <w:lang w:eastAsia="en-US"/>
        </w:rPr>
        <w:t>Se aceptará las fresas que cumplan con las especificaciones de calidad (peso, textura, madurez, color).</w:t>
      </w:r>
    </w:p>
    <w:p w14:paraId="6FD8FBCB" w14:textId="08DA2104" w:rsidR="008D09C9" w:rsidRPr="00005042" w:rsidRDefault="008D09C9" w:rsidP="00005042">
      <w:pPr>
        <w:spacing w:after="200" w:line="480" w:lineRule="auto"/>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b/>
          <w:color w:val="auto"/>
          <w:szCs w:val="22"/>
          <w:lang w:eastAsia="en-US"/>
        </w:rPr>
        <w:t>Pesaje:</w:t>
      </w:r>
      <w:r w:rsidRPr="00005042">
        <w:rPr>
          <w:rFonts w:ascii="Times New Roman" w:eastAsiaTheme="minorHAnsi" w:hAnsi="Times New Roman" w:cs="Times New Roman"/>
          <w:color w:val="auto"/>
          <w:szCs w:val="22"/>
          <w:lang w:eastAsia="en-US"/>
        </w:rPr>
        <w:t xml:space="preserve"> Una vez realizada la recepción, inmediatamente se </w:t>
      </w:r>
      <w:r w:rsidR="008F7184" w:rsidRPr="00005042">
        <w:rPr>
          <w:rFonts w:ascii="Times New Roman" w:eastAsiaTheme="minorHAnsi" w:hAnsi="Times New Roman" w:cs="Times New Roman"/>
          <w:color w:val="auto"/>
          <w:szCs w:val="22"/>
          <w:lang w:eastAsia="en-US"/>
        </w:rPr>
        <w:t>pesará</w:t>
      </w:r>
      <w:r w:rsidRPr="00005042">
        <w:rPr>
          <w:rFonts w:ascii="Times New Roman" w:eastAsiaTheme="minorHAnsi" w:hAnsi="Times New Roman" w:cs="Times New Roman"/>
          <w:color w:val="auto"/>
          <w:szCs w:val="22"/>
          <w:lang w:eastAsia="en-US"/>
        </w:rPr>
        <w:t xml:space="preserve"> las fresas.</w:t>
      </w:r>
    </w:p>
    <w:p w14:paraId="72407C26" w14:textId="05557C7B" w:rsidR="008D09C9" w:rsidRPr="00005042" w:rsidRDefault="008D09C9" w:rsidP="00005042">
      <w:pPr>
        <w:spacing w:after="200" w:line="480" w:lineRule="auto"/>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b/>
          <w:color w:val="auto"/>
          <w:szCs w:val="22"/>
          <w:lang w:eastAsia="en-US"/>
        </w:rPr>
        <w:t>Selección:</w:t>
      </w:r>
      <w:r w:rsidRPr="00005042">
        <w:rPr>
          <w:rFonts w:ascii="Times New Roman" w:eastAsiaTheme="minorHAnsi" w:hAnsi="Times New Roman" w:cs="Times New Roman"/>
          <w:color w:val="auto"/>
          <w:szCs w:val="22"/>
          <w:lang w:eastAsia="en-US"/>
        </w:rPr>
        <w:t xml:space="preserve"> Se </w:t>
      </w:r>
      <w:r w:rsidR="008F7184" w:rsidRPr="00005042">
        <w:rPr>
          <w:rFonts w:ascii="Times New Roman" w:eastAsiaTheme="minorHAnsi" w:hAnsi="Times New Roman" w:cs="Times New Roman"/>
          <w:color w:val="auto"/>
          <w:szCs w:val="22"/>
          <w:lang w:eastAsia="en-US"/>
        </w:rPr>
        <w:t>descartará</w:t>
      </w:r>
      <w:r w:rsidRPr="00005042">
        <w:rPr>
          <w:rFonts w:ascii="Times New Roman" w:eastAsiaTheme="minorHAnsi" w:hAnsi="Times New Roman" w:cs="Times New Roman"/>
          <w:color w:val="auto"/>
          <w:szCs w:val="22"/>
          <w:lang w:eastAsia="en-US"/>
        </w:rPr>
        <w:t xml:space="preserve"> aquellas legumbres que se encuentren en descomposición o que presenten golpes, magulladuras y un estado muy alto de madurez. </w:t>
      </w:r>
    </w:p>
    <w:p w14:paraId="2EE7C31A" w14:textId="77777777" w:rsidR="008D09C9" w:rsidRDefault="008D09C9" w:rsidP="00005042">
      <w:pPr>
        <w:spacing w:after="200" w:line="480" w:lineRule="auto"/>
        <w:jc w:val="both"/>
        <w:rPr>
          <w:rFonts w:ascii="Times New Roman" w:eastAsiaTheme="minorHAnsi" w:hAnsi="Times New Roman" w:cs="Times New Roman"/>
          <w:color w:val="auto"/>
          <w:szCs w:val="22"/>
          <w:lang w:eastAsia="en-US"/>
        </w:rPr>
      </w:pPr>
      <w:r w:rsidRPr="00005042">
        <w:rPr>
          <w:rFonts w:ascii="Times New Roman" w:eastAsiaTheme="minorHAnsi" w:hAnsi="Times New Roman" w:cs="Times New Roman"/>
          <w:b/>
          <w:color w:val="auto"/>
          <w:szCs w:val="22"/>
          <w:lang w:eastAsia="en-US"/>
        </w:rPr>
        <w:t>Lavado:</w:t>
      </w:r>
      <w:r w:rsidRPr="00005042">
        <w:rPr>
          <w:rFonts w:ascii="Times New Roman" w:eastAsiaTheme="minorHAnsi" w:hAnsi="Times New Roman" w:cs="Times New Roman"/>
          <w:color w:val="auto"/>
          <w:szCs w:val="22"/>
          <w:lang w:eastAsia="en-US"/>
        </w:rPr>
        <w:t xml:space="preserve"> Se utilizará agua potable para el lavado de las legumbres por el método de inmersión, con la finalidad de eliminar la suciedad adherida a ellas y reducir la microflora.</w:t>
      </w:r>
    </w:p>
    <w:p w14:paraId="4A6F6EFB" w14:textId="77777777" w:rsidR="006F0FAE" w:rsidRDefault="006F0FAE" w:rsidP="00005042">
      <w:pPr>
        <w:spacing w:after="200" w:line="480" w:lineRule="auto"/>
        <w:jc w:val="both"/>
        <w:rPr>
          <w:rFonts w:ascii="Times New Roman" w:eastAsiaTheme="minorHAnsi" w:hAnsi="Times New Roman" w:cs="Times New Roman"/>
          <w:color w:val="auto"/>
          <w:szCs w:val="22"/>
          <w:lang w:eastAsia="en-US"/>
        </w:rPr>
      </w:pPr>
    </w:p>
    <w:tbl>
      <w:tblPr>
        <w:tblStyle w:val="TableGrid"/>
        <w:tblpPr w:vertAnchor="page" w:horzAnchor="page" w:tblpX="1705" w:tblpY="712"/>
        <w:tblOverlap w:val="never"/>
        <w:tblW w:w="9015" w:type="dxa"/>
        <w:tblInd w:w="0" w:type="dxa"/>
        <w:tblCellMar>
          <w:top w:w="8" w:type="dxa"/>
          <w:left w:w="112" w:type="dxa"/>
          <w:right w:w="71" w:type="dxa"/>
        </w:tblCellMar>
        <w:tblLook w:val="04A0" w:firstRow="1" w:lastRow="0" w:firstColumn="1" w:lastColumn="0" w:noHBand="0" w:noVBand="1"/>
      </w:tblPr>
      <w:tblGrid>
        <w:gridCol w:w="2163"/>
        <w:gridCol w:w="4145"/>
        <w:gridCol w:w="1144"/>
        <w:gridCol w:w="1563"/>
      </w:tblGrid>
      <w:tr w:rsidR="006F0FAE" w:rsidRPr="00005042" w14:paraId="337A0904" w14:textId="77777777" w:rsidTr="00C25EA5">
        <w:trPr>
          <w:trHeight w:val="93"/>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28EB0F35" w14:textId="77777777" w:rsidR="006F0FAE" w:rsidRPr="00005042" w:rsidRDefault="006F0FAE"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7296" behindDoc="0" locked="0" layoutInCell="1" allowOverlap="1" wp14:anchorId="27C9F783" wp14:editId="0A2923C6">
                  <wp:simplePos x="1160780" y="739140"/>
                  <wp:positionH relativeFrom="margin">
                    <wp:posOffset>72390</wp:posOffset>
                  </wp:positionH>
                  <wp:positionV relativeFrom="margin">
                    <wp:posOffset>421005</wp:posOffset>
                  </wp:positionV>
                  <wp:extent cx="1049020" cy="935990"/>
                  <wp:effectExtent l="76200" t="76200" r="132080" b="130810"/>
                  <wp:wrapSquare wrapText="bothSides"/>
                  <wp:docPr id="2137" name="Imagen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5CB32ECE" w14:textId="77777777" w:rsidR="006F0FAE" w:rsidRPr="00005042" w:rsidRDefault="006F0FAE" w:rsidP="00F80CC0">
            <w:pPr>
              <w:spacing w:line="480" w:lineRule="auto"/>
              <w:ind w:right="43"/>
              <w:rPr>
                <w:rFonts w:ascii="Times New Roman" w:hAnsi="Times New Roman" w:cs="Times New Roman"/>
                <w:b/>
              </w:rPr>
            </w:pPr>
          </w:p>
          <w:p w14:paraId="61178AC5" w14:textId="77777777" w:rsidR="006F0FAE" w:rsidRPr="00005042" w:rsidRDefault="006F0FAE" w:rsidP="00F80CC0">
            <w:pPr>
              <w:spacing w:line="480" w:lineRule="auto"/>
              <w:ind w:right="43"/>
              <w:rPr>
                <w:rFonts w:ascii="Times New Roman" w:eastAsia="Arial" w:hAnsi="Times New Roman" w:cs="Times New Roman"/>
                <w:b/>
              </w:rPr>
            </w:pPr>
            <w:r w:rsidRPr="006F0FAE">
              <w:rPr>
                <w:rFonts w:ascii="Times New Roman" w:hAnsi="Times New Roman" w:cs="Times New Roman"/>
                <w:b/>
              </w:rPr>
              <w:t>POE - PROCEDIMIENTO OPERATIVO DE ELABORACION DE FRESAS CUBIERTAS CON CHOCOLATE</w:t>
            </w:r>
          </w:p>
        </w:tc>
        <w:tc>
          <w:tcPr>
            <w:tcW w:w="0" w:type="auto"/>
            <w:tcBorders>
              <w:top w:val="single" w:sz="3" w:space="0" w:color="000000"/>
              <w:left w:val="single" w:sz="4" w:space="0" w:color="auto"/>
              <w:bottom w:val="single" w:sz="3" w:space="0" w:color="000000"/>
              <w:right w:val="single" w:sz="3" w:space="0" w:color="000000"/>
            </w:tcBorders>
          </w:tcPr>
          <w:p w14:paraId="5F33A405" w14:textId="77777777" w:rsidR="006F0FAE" w:rsidRPr="00005042" w:rsidRDefault="006F0FAE"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5B2848B4" w14:textId="77777777" w:rsidR="006F0FAE" w:rsidRPr="00005042" w:rsidRDefault="006F0FAE"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POEFCH01 </w:t>
            </w:r>
          </w:p>
        </w:tc>
      </w:tr>
      <w:tr w:rsidR="006F0FAE" w:rsidRPr="00005042" w14:paraId="4EA95F4D" w14:textId="77777777" w:rsidTr="00C25EA5">
        <w:trPr>
          <w:trHeight w:val="561"/>
        </w:trPr>
        <w:tc>
          <w:tcPr>
            <w:tcW w:w="0" w:type="auto"/>
            <w:vMerge/>
            <w:tcBorders>
              <w:top w:val="nil"/>
              <w:left w:val="single" w:sz="4" w:space="0" w:color="auto"/>
              <w:bottom w:val="single" w:sz="4" w:space="0" w:color="000000"/>
              <w:right w:val="single" w:sz="4" w:space="0" w:color="auto"/>
            </w:tcBorders>
          </w:tcPr>
          <w:p w14:paraId="6BB8C04F" w14:textId="77777777" w:rsidR="006F0FAE" w:rsidRPr="00005042" w:rsidRDefault="006F0FAE"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9B67915" w14:textId="77777777" w:rsidR="006F0FAE" w:rsidRPr="00005042" w:rsidRDefault="006F0FAE"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584FE123" w14:textId="77777777" w:rsidR="006F0FAE" w:rsidRPr="00005042" w:rsidRDefault="006F0FAE"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0B7CD2A3" w14:textId="77777777" w:rsidR="006F0FAE" w:rsidRPr="00005042" w:rsidRDefault="006F0FAE"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6F0FAE" w:rsidRPr="00005042" w14:paraId="1323FD18" w14:textId="77777777" w:rsidTr="00C25EA5">
        <w:trPr>
          <w:trHeight w:val="604"/>
        </w:trPr>
        <w:tc>
          <w:tcPr>
            <w:tcW w:w="0" w:type="auto"/>
            <w:vMerge/>
            <w:tcBorders>
              <w:top w:val="nil"/>
              <w:left w:val="single" w:sz="4" w:space="0" w:color="auto"/>
              <w:bottom w:val="single" w:sz="4" w:space="0" w:color="000000"/>
              <w:right w:val="single" w:sz="4" w:space="0" w:color="auto"/>
            </w:tcBorders>
          </w:tcPr>
          <w:p w14:paraId="52B9EDA1" w14:textId="77777777" w:rsidR="006F0FAE" w:rsidRPr="00005042" w:rsidRDefault="006F0FAE"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41DE1F77" w14:textId="77777777" w:rsidR="006F0FAE" w:rsidRPr="00005042" w:rsidRDefault="006F0FAE"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0169FA3E" w14:textId="77777777" w:rsidR="006F0FAE" w:rsidRPr="00005042" w:rsidRDefault="006F0FAE"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59B1C01D" w14:textId="77777777" w:rsidR="006F0FAE" w:rsidRPr="00005042" w:rsidRDefault="006F0FAE"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6F0FAE" w:rsidRPr="00005042" w14:paraId="10D71EEC" w14:textId="77777777" w:rsidTr="00C25EA5">
        <w:trPr>
          <w:trHeight w:val="382"/>
        </w:trPr>
        <w:tc>
          <w:tcPr>
            <w:tcW w:w="0" w:type="auto"/>
            <w:vMerge/>
            <w:tcBorders>
              <w:top w:val="nil"/>
              <w:left w:val="single" w:sz="4" w:space="0" w:color="auto"/>
              <w:bottom w:val="single" w:sz="4" w:space="0" w:color="000000"/>
              <w:right w:val="single" w:sz="4" w:space="0" w:color="auto"/>
            </w:tcBorders>
          </w:tcPr>
          <w:p w14:paraId="66B13784" w14:textId="77777777" w:rsidR="006F0FAE" w:rsidRPr="00005042" w:rsidRDefault="006F0FAE"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7ABACD4" w14:textId="77777777" w:rsidR="006F0FAE" w:rsidRPr="00005042" w:rsidRDefault="006F0FAE"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50120DBE" w14:textId="77777777" w:rsidR="006F0FAE" w:rsidRPr="00005042" w:rsidRDefault="006F0FAE" w:rsidP="00F80CC0">
            <w:pPr>
              <w:spacing w:line="480" w:lineRule="auto"/>
              <w:rPr>
                <w:rFonts w:ascii="Times New Roman" w:eastAsia="Arial" w:hAnsi="Times New Roman" w:cs="Times New Roman"/>
                <w:b/>
                <w:lang w:val="es-US"/>
              </w:rPr>
            </w:pPr>
          </w:p>
          <w:p w14:paraId="5FA60BDC" w14:textId="77777777" w:rsidR="006F0FAE" w:rsidRPr="00005042" w:rsidRDefault="006F0FAE"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0021EEF6" w14:textId="77777777" w:rsidR="006F0FAE" w:rsidRPr="00005042" w:rsidRDefault="006F0FAE" w:rsidP="00F80CC0">
            <w:pPr>
              <w:spacing w:line="480" w:lineRule="auto"/>
              <w:ind w:right="43"/>
              <w:rPr>
                <w:rFonts w:ascii="Times New Roman" w:hAnsi="Times New Roman" w:cs="Times New Roman"/>
                <w:lang w:val="es-US"/>
              </w:rPr>
            </w:pPr>
          </w:p>
          <w:p w14:paraId="30D90665" w14:textId="58136627" w:rsidR="006F0FAE" w:rsidRPr="00005042" w:rsidRDefault="00C25EA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4</w:t>
            </w:r>
            <w:r w:rsidR="006F0FAE" w:rsidRPr="00005042">
              <w:rPr>
                <w:rFonts w:ascii="Times New Roman" w:eastAsia="Arial" w:hAnsi="Times New Roman" w:cs="Times New Roman"/>
                <w:lang w:val="es-US"/>
              </w:rPr>
              <w:t xml:space="preserve"> de 5</w:t>
            </w:r>
          </w:p>
        </w:tc>
      </w:tr>
    </w:tbl>
    <w:p w14:paraId="30017D22" w14:textId="77777777" w:rsidR="006F0FAE" w:rsidRPr="00005042" w:rsidRDefault="006F0FAE" w:rsidP="00005042">
      <w:pPr>
        <w:spacing w:after="200" w:line="480" w:lineRule="auto"/>
        <w:jc w:val="both"/>
        <w:rPr>
          <w:rFonts w:ascii="Times New Roman" w:eastAsiaTheme="minorHAnsi" w:hAnsi="Times New Roman" w:cs="Times New Roman"/>
          <w:color w:val="auto"/>
          <w:szCs w:val="22"/>
          <w:lang w:eastAsia="en-US"/>
        </w:rPr>
      </w:pPr>
    </w:p>
    <w:p w14:paraId="0C349BAF" w14:textId="65CAE48C" w:rsidR="008D09C9" w:rsidRPr="00005042" w:rsidRDefault="008D09C9" w:rsidP="00005042">
      <w:pPr>
        <w:spacing w:after="200" w:line="480" w:lineRule="auto"/>
        <w:jc w:val="both"/>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 xml:space="preserve">Sanitizacion: </w:t>
      </w:r>
      <w:r w:rsidRPr="00005042">
        <w:rPr>
          <w:rFonts w:ascii="Times New Roman" w:eastAsiaTheme="minorHAnsi" w:hAnsi="Times New Roman" w:cs="Times New Roman"/>
          <w:color w:val="auto"/>
          <w:szCs w:val="22"/>
          <w:lang w:eastAsia="en-US"/>
        </w:rPr>
        <w:t xml:space="preserve">se </w:t>
      </w:r>
      <w:r w:rsidR="008F7184" w:rsidRPr="00005042">
        <w:rPr>
          <w:rFonts w:ascii="Times New Roman" w:eastAsiaTheme="minorHAnsi" w:hAnsi="Times New Roman" w:cs="Times New Roman"/>
          <w:color w:val="auto"/>
          <w:szCs w:val="22"/>
          <w:lang w:eastAsia="en-US"/>
        </w:rPr>
        <w:t>utilizará</w:t>
      </w:r>
      <w:r w:rsidRPr="00005042">
        <w:rPr>
          <w:rFonts w:ascii="Times New Roman" w:eastAsiaTheme="minorHAnsi" w:hAnsi="Times New Roman" w:cs="Times New Roman"/>
          <w:color w:val="auto"/>
          <w:szCs w:val="22"/>
          <w:lang w:eastAsia="en-US"/>
        </w:rPr>
        <w:t xml:space="preserve"> la respectiva dosificación para la desinfección de las fresas.</w:t>
      </w:r>
    </w:p>
    <w:p w14:paraId="407B7707" w14:textId="41F78934" w:rsidR="00C602F9" w:rsidRPr="00005042" w:rsidRDefault="00C602F9" w:rsidP="00005042">
      <w:pPr>
        <w:spacing w:after="200" w:line="480" w:lineRule="auto"/>
        <w:jc w:val="both"/>
        <w:rPr>
          <w:rFonts w:ascii="Times New Roman" w:hAnsi="Times New Roman" w:cs="Times New Roman"/>
          <w:color w:val="auto"/>
        </w:rPr>
      </w:pPr>
      <w:r w:rsidRPr="00005042">
        <w:rPr>
          <w:rFonts w:ascii="Times New Roman" w:hAnsi="Times New Roman" w:cs="Times New Roman"/>
          <w:b/>
          <w:color w:val="auto"/>
        </w:rPr>
        <w:t>Secado:</w:t>
      </w:r>
      <w:r w:rsidRPr="00005042">
        <w:rPr>
          <w:rFonts w:ascii="Times New Roman" w:hAnsi="Times New Roman" w:cs="Times New Roman"/>
          <w:color w:val="auto"/>
        </w:rPr>
        <w:t xml:space="preserve"> secar las fresas con papel de cocina.</w:t>
      </w:r>
    </w:p>
    <w:p w14:paraId="483D6ED5" w14:textId="68C40C75" w:rsidR="00C602F9" w:rsidRPr="00005042" w:rsidRDefault="00C602F9" w:rsidP="00005042">
      <w:pPr>
        <w:spacing w:after="200" w:line="480" w:lineRule="auto"/>
        <w:jc w:val="both"/>
        <w:rPr>
          <w:rFonts w:ascii="Times New Roman" w:hAnsi="Times New Roman" w:cs="Times New Roman"/>
          <w:color w:val="auto"/>
        </w:rPr>
      </w:pPr>
      <w:r w:rsidRPr="00005042">
        <w:rPr>
          <w:rFonts w:ascii="Times New Roman" w:hAnsi="Times New Roman" w:cs="Times New Roman"/>
          <w:b/>
          <w:color w:val="auto"/>
        </w:rPr>
        <w:t>Fundido chocolate con leche:</w:t>
      </w:r>
      <w:r w:rsidRPr="00005042">
        <w:rPr>
          <w:rFonts w:ascii="Times New Roman" w:hAnsi="Times New Roman" w:cs="Times New Roman"/>
          <w:color w:val="auto"/>
        </w:rPr>
        <w:t xml:space="preserve"> en baño maría cobertura sabor a chocolate con leche, mezclar constantemente con una espátula hasta que se funda alcanzando una temperatura de 45° C – 48°C.Cuando la temperatura descienda a 35°C – 37°</w:t>
      </w:r>
      <w:r w:rsidR="00BA4EF0" w:rsidRPr="00005042">
        <w:rPr>
          <w:rFonts w:ascii="Times New Roman" w:hAnsi="Times New Roman" w:cs="Times New Roman"/>
          <w:color w:val="auto"/>
        </w:rPr>
        <w:t>C,</w:t>
      </w:r>
      <w:r w:rsidRPr="00005042">
        <w:rPr>
          <w:rFonts w:ascii="Times New Roman" w:hAnsi="Times New Roman" w:cs="Times New Roman"/>
          <w:color w:val="auto"/>
        </w:rPr>
        <w:t xml:space="preserve"> la cobertura esta lista para ser utilizada.</w:t>
      </w:r>
    </w:p>
    <w:p w14:paraId="7B2E5555" w14:textId="77777777" w:rsidR="00100AA4" w:rsidRDefault="00C602F9" w:rsidP="00100AA4">
      <w:pPr>
        <w:spacing w:after="200" w:line="480" w:lineRule="auto"/>
        <w:jc w:val="both"/>
        <w:rPr>
          <w:rFonts w:ascii="Times New Roman" w:hAnsi="Times New Roman" w:cs="Times New Roman"/>
          <w:color w:val="auto"/>
        </w:rPr>
      </w:pPr>
      <w:r w:rsidRPr="00005042">
        <w:rPr>
          <w:rFonts w:ascii="Times New Roman" w:hAnsi="Times New Roman" w:cs="Times New Roman"/>
          <w:b/>
          <w:color w:val="auto"/>
        </w:rPr>
        <w:t>Fundido</w:t>
      </w:r>
      <w:r w:rsidR="00BA4EF0" w:rsidRPr="00005042">
        <w:rPr>
          <w:rFonts w:ascii="Times New Roman" w:hAnsi="Times New Roman" w:cs="Times New Roman"/>
          <w:b/>
          <w:color w:val="auto"/>
        </w:rPr>
        <w:t xml:space="preserve"> chocolate blanco</w:t>
      </w:r>
      <w:r w:rsidRPr="00005042">
        <w:rPr>
          <w:rFonts w:ascii="Times New Roman" w:hAnsi="Times New Roman" w:cs="Times New Roman"/>
          <w:b/>
          <w:color w:val="auto"/>
        </w:rPr>
        <w:t>:</w:t>
      </w:r>
      <w:r w:rsidRPr="00005042">
        <w:rPr>
          <w:rFonts w:ascii="Times New Roman" w:hAnsi="Times New Roman" w:cs="Times New Roman"/>
          <w:color w:val="auto"/>
        </w:rPr>
        <w:t xml:space="preserve"> en baño maría cobertura sabor a chocolate con leche, mezclar constantemente con una espátula hasta que se funda alcanzando una temperatura de 45° C – 48°C.Cuando la temperatura descienda a 35°C – 37°</w:t>
      </w:r>
      <w:r w:rsidR="00BA4EF0" w:rsidRPr="00005042">
        <w:rPr>
          <w:rFonts w:ascii="Times New Roman" w:hAnsi="Times New Roman" w:cs="Times New Roman"/>
          <w:color w:val="auto"/>
        </w:rPr>
        <w:t>C</w:t>
      </w:r>
      <w:r w:rsidRPr="00005042">
        <w:rPr>
          <w:rFonts w:ascii="Times New Roman" w:hAnsi="Times New Roman" w:cs="Times New Roman"/>
          <w:color w:val="auto"/>
        </w:rPr>
        <w:t>, la cobertura esta lista para ser utilizada.</w:t>
      </w:r>
    </w:p>
    <w:p w14:paraId="44ADE17C" w14:textId="77777777" w:rsidR="00C25EA5" w:rsidRDefault="00C602F9" w:rsidP="00C25EA5">
      <w:pPr>
        <w:spacing w:after="200" w:line="480" w:lineRule="auto"/>
        <w:jc w:val="both"/>
        <w:rPr>
          <w:rFonts w:ascii="Times New Roman" w:hAnsi="Times New Roman" w:cs="Times New Roman"/>
          <w:color w:val="auto"/>
        </w:rPr>
      </w:pPr>
      <w:r w:rsidRPr="00005042">
        <w:rPr>
          <w:rFonts w:ascii="Times New Roman" w:hAnsi="Times New Roman" w:cs="Times New Roman"/>
          <w:b/>
          <w:color w:val="auto"/>
        </w:rPr>
        <w:t>Cubierta</w:t>
      </w:r>
      <w:r w:rsidR="00BA4EF0" w:rsidRPr="00005042">
        <w:rPr>
          <w:rFonts w:ascii="Times New Roman" w:hAnsi="Times New Roman" w:cs="Times New Roman"/>
          <w:color w:val="auto"/>
        </w:rPr>
        <w:t>: fundido el chocolate sumergir la fresa en su totalidad y dejar reposar para que endurezca el chocolate.</w:t>
      </w:r>
    </w:p>
    <w:p w14:paraId="1D94EADB" w14:textId="4E89D471" w:rsidR="00782783" w:rsidRPr="00005042" w:rsidRDefault="00782783" w:rsidP="00005042">
      <w:pPr>
        <w:pStyle w:val="Prrafodelista"/>
        <w:numPr>
          <w:ilvl w:val="0"/>
          <w:numId w:val="26"/>
        </w:numPr>
        <w:spacing w:after="200" w:line="480" w:lineRule="auto"/>
        <w:jc w:val="left"/>
        <w:rPr>
          <w:rFonts w:ascii="Times New Roman" w:hAnsi="Times New Roman" w:cs="Times New Roman"/>
          <w:b/>
          <w:color w:val="auto"/>
        </w:rPr>
      </w:pPr>
      <w:r w:rsidRPr="00005042">
        <w:rPr>
          <w:rFonts w:ascii="Times New Roman" w:hAnsi="Times New Roman" w:cs="Times New Roman"/>
          <w:b/>
          <w:color w:val="auto"/>
        </w:rPr>
        <w:t>REGISTROS</w:t>
      </w:r>
    </w:p>
    <w:p w14:paraId="0E2356EA" w14:textId="345FBC97" w:rsidR="003B4F7F" w:rsidRPr="006F0FAE" w:rsidRDefault="00782783" w:rsidP="00005042">
      <w:pPr>
        <w:numPr>
          <w:ilvl w:val="0"/>
          <w:numId w:val="28"/>
        </w:numPr>
        <w:spacing w:after="200" w:line="480" w:lineRule="auto"/>
        <w:contextualSpacing/>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Cs w:val="22"/>
          <w:lang w:eastAsia="en-US"/>
        </w:rPr>
        <w:t xml:space="preserve">POCH </w:t>
      </w:r>
      <w:r w:rsidR="008F7184" w:rsidRPr="00005042">
        <w:rPr>
          <w:rFonts w:ascii="Times New Roman" w:eastAsiaTheme="minorHAnsi" w:hAnsi="Times New Roman" w:cs="Times New Roman"/>
          <w:b/>
          <w:color w:val="auto"/>
          <w:szCs w:val="22"/>
          <w:lang w:eastAsia="en-US"/>
        </w:rPr>
        <w:t>01:</w:t>
      </w:r>
      <w:r w:rsidRPr="00005042">
        <w:rPr>
          <w:rFonts w:ascii="Times New Roman" w:eastAsiaTheme="minorHAnsi" w:hAnsi="Times New Roman" w:cs="Times New Roman"/>
          <w:b/>
          <w:color w:val="auto"/>
          <w:szCs w:val="22"/>
          <w:lang w:eastAsia="en-US"/>
        </w:rPr>
        <w:t xml:space="preserve"> Producto terminado fresas cubiertas con chocolate</w:t>
      </w:r>
    </w:p>
    <w:p w14:paraId="357B7131" w14:textId="5BB241B6" w:rsidR="006F0FAE" w:rsidRDefault="006F0FAE">
      <w:pPr>
        <w:spacing w:after="200" w:line="276" w:lineRule="auto"/>
        <w:jc w:val="left"/>
        <w:rPr>
          <w:rFonts w:ascii="Times New Roman" w:eastAsiaTheme="minorHAnsi" w:hAnsi="Times New Roman" w:cs="Times New Roman"/>
          <w:b/>
          <w:color w:val="auto"/>
          <w:szCs w:val="22"/>
          <w:lang w:eastAsia="en-US"/>
        </w:rPr>
      </w:pPr>
      <w:r>
        <w:rPr>
          <w:rFonts w:ascii="Times New Roman" w:eastAsiaTheme="minorHAnsi" w:hAnsi="Times New Roman" w:cs="Times New Roman"/>
          <w:b/>
          <w:color w:val="auto"/>
          <w:szCs w:val="22"/>
          <w:lang w:eastAsia="en-US"/>
        </w:rPr>
        <w:br w:type="page"/>
      </w:r>
    </w:p>
    <w:tbl>
      <w:tblPr>
        <w:tblStyle w:val="TableGrid"/>
        <w:tblpPr w:vertAnchor="page" w:horzAnchor="page" w:tblpX="1705" w:tblpY="712"/>
        <w:tblOverlap w:val="never"/>
        <w:tblW w:w="8985" w:type="dxa"/>
        <w:tblInd w:w="0" w:type="dxa"/>
        <w:tblCellMar>
          <w:top w:w="8" w:type="dxa"/>
          <w:left w:w="112" w:type="dxa"/>
          <w:right w:w="71" w:type="dxa"/>
        </w:tblCellMar>
        <w:tblLook w:val="04A0" w:firstRow="1" w:lastRow="0" w:firstColumn="1" w:lastColumn="0" w:noHBand="0" w:noVBand="1"/>
      </w:tblPr>
      <w:tblGrid>
        <w:gridCol w:w="2163"/>
        <w:gridCol w:w="4115"/>
        <w:gridCol w:w="1144"/>
        <w:gridCol w:w="1563"/>
      </w:tblGrid>
      <w:tr w:rsidR="00C25EA5" w:rsidRPr="00005042" w14:paraId="2228BDAB" w14:textId="77777777" w:rsidTr="00C25EA5">
        <w:trPr>
          <w:trHeight w:val="74"/>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17A5AEA1" w14:textId="77777777" w:rsidR="00C25EA5" w:rsidRPr="00005042" w:rsidRDefault="00C25EA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69344" behindDoc="0" locked="0" layoutInCell="1" allowOverlap="1" wp14:anchorId="6B6485EC" wp14:editId="0A72B0E3">
                  <wp:simplePos x="1160780" y="739140"/>
                  <wp:positionH relativeFrom="margin">
                    <wp:posOffset>72390</wp:posOffset>
                  </wp:positionH>
                  <wp:positionV relativeFrom="margin">
                    <wp:posOffset>421005</wp:posOffset>
                  </wp:positionV>
                  <wp:extent cx="1049020" cy="935990"/>
                  <wp:effectExtent l="76200" t="76200" r="132080" b="130810"/>
                  <wp:wrapSquare wrapText="bothSides"/>
                  <wp:docPr id="2139" name="Imagen 2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4A2902EC" w14:textId="77777777" w:rsidR="00C25EA5" w:rsidRPr="00005042" w:rsidRDefault="00C25EA5" w:rsidP="00F80CC0">
            <w:pPr>
              <w:spacing w:line="480" w:lineRule="auto"/>
              <w:ind w:right="43"/>
              <w:rPr>
                <w:rFonts w:ascii="Times New Roman" w:hAnsi="Times New Roman" w:cs="Times New Roman"/>
                <w:b/>
              </w:rPr>
            </w:pPr>
          </w:p>
          <w:p w14:paraId="2261E690" w14:textId="77777777" w:rsidR="00C25EA5" w:rsidRPr="00005042" w:rsidRDefault="00C25EA5" w:rsidP="00F80CC0">
            <w:pPr>
              <w:spacing w:line="480" w:lineRule="auto"/>
              <w:ind w:right="43"/>
              <w:rPr>
                <w:rFonts w:ascii="Times New Roman" w:eastAsia="Arial" w:hAnsi="Times New Roman" w:cs="Times New Roman"/>
                <w:b/>
              </w:rPr>
            </w:pPr>
            <w:r w:rsidRPr="006F0FAE">
              <w:rPr>
                <w:rFonts w:ascii="Times New Roman" w:hAnsi="Times New Roman" w:cs="Times New Roman"/>
                <w:b/>
              </w:rPr>
              <w:t>POE - PROCEDIMIENTO OPERATIVO DE ELABORACION DE FRESAS CUBIERTAS CON CHOCOLATE</w:t>
            </w:r>
          </w:p>
        </w:tc>
        <w:tc>
          <w:tcPr>
            <w:tcW w:w="0" w:type="auto"/>
            <w:tcBorders>
              <w:top w:val="single" w:sz="3" w:space="0" w:color="000000"/>
              <w:left w:val="single" w:sz="4" w:space="0" w:color="auto"/>
              <w:bottom w:val="single" w:sz="3" w:space="0" w:color="000000"/>
              <w:right w:val="single" w:sz="3" w:space="0" w:color="000000"/>
            </w:tcBorders>
          </w:tcPr>
          <w:p w14:paraId="20D6D916"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6D52F25D" w14:textId="77777777" w:rsidR="00C25EA5" w:rsidRPr="00005042" w:rsidRDefault="00C25EA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POEFCH01 </w:t>
            </w:r>
          </w:p>
        </w:tc>
      </w:tr>
      <w:tr w:rsidR="00C25EA5" w:rsidRPr="00005042" w14:paraId="03DB9CF8" w14:textId="77777777" w:rsidTr="00C25EA5">
        <w:trPr>
          <w:trHeight w:val="448"/>
        </w:trPr>
        <w:tc>
          <w:tcPr>
            <w:tcW w:w="0" w:type="auto"/>
            <w:vMerge/>
            <w:tcBorders>
              <w:top w:val="nil"/>
              <w:left w:val="single" w:sz="4" w:space="0" w:color="auto"/>
              <w:bottom w:val="single" w:sz="4" w:space="0" w:color="000000"/>
              <w:right w:val="single" w:sz="4" w:space="0" w:color="auto"/>
            </w:tcBorders>
          </w:tcPr>
          <w:p w14:paraId="1001018C"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1A502B9"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026622CA"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23515FF9" w14:textId="77777777" w:rsidR="00C25EA5" w:rsidRPr="00005042" w:rsidRDefault="00C25EA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C25EA5" w:rsidRPr="00005042" w14:paraId="247760EA" w14:textId="77777777" w:rsidTr="00C25EA5">
        <w:trPr>
          <w:trHeight w:val="482"/>
        </w:trPr>
        <w:tc>
          <w:tcPr>
            <w:tcW w:w="0" w:type="auto"/>
            <w:vMerge/>
            <w:tcBorders>
              <w:top w:val="nil"/>
              <w:left w:val="single" w:sz="4" w:space="0" w:color="auto"/>
              <w:bottom w:val="single" w:sz="4" w:space="0" w:color="000000"/>
              <w:right w:val="single" w:sz="4" w:space="0" w:color="auto"/>
            </w:tcBorders>
          </w:tcPr>
          <w:p w14:paraId="1B21817B"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F7105AD" w14:textId="77777777" w:rsidR="00C25EA5" w:rsidRPr="00005042" w:rsidRDefault="00C25EA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5DF3AE50"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687325A0" w14:textId="77777777" w:rsidR="00C25EA5" w:rsidRPr="00005042" w:rsidRDefault="00C25EA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C25EA5" w:rsidRPr="00005042" w14:paraId="7FEABD13" w14:textId="77777777" w:rsidTr="00C25EA5">
        <w:trPr>
          <w:trHeight w:val="304"/>
        </w:trPr>
        <w:tc>
          <w:tcPr>
            <w:tcW w:w="0" w:type="auto"/>
            <w:vMerge/>
            <w:tcBorders>
              <w:top w:val="nil"/>
              <w:left w:val="single" w:sz="4" w:space="0" w:color="auto"/>
              <w:bottom w:val="single" w:sz="4" w:space="0" w:color="000000"/>
              <w:right w:val="single" w:sz="4" w:space="0" w:color="auto"/>
            </w:tcBorders>
          </w:tcPr>
          <w:p w14:paraId="12CDB92B"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9455706"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7428680E" w14:textId="77777777" w:rsidR="00C25EA5" w:rsidRPr="00005042" w:rsidRDefault="00C25EA5" w:rsidP="00F80CC0">
            <w:pPr>
              <w:spacing w:line="480" w:lineRule="auto"/>
              <w:rPr>
                <w:rFonts w:ascii="Times New Roman" w:eastAsia="Arial" w:hAnsi="Times New Roman" w:cs="Times New Roman"/>
                <w:b/>
                <w:lang w:val="es-US"/>
              </w:rPr>
            </w:pPr>
          </w:p>
          <w:p w14:paraId="4D2CCA0F"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4A508DB8" w14:textId="77777777" w:rsidR="00C25EA5" w:rsidRPr="00005042" w:rsidRDefault="00C25EA5" w:rsidP="00F80CC0">
            <w:pPr>
              <w:spacing w:line="480" w:lineRule="auto"/>
              <w:ind w:right="43"/>
              <w:rPr>
                <w:rFonts w:ascii="Times New Roman" w:hAnsi="Times New Roman" w:cs="Times New Roman"/>
                <w:lang w:val="es-US"/>
              </w:rPr>
            </w:pPr>
          </w:p>
          <w:p w14:paraId="0F59B7BE" w14:textId="4B5F77CD" w:rsidR="00C25EA5" w:rsidRPr="00005042" w:rsidRDefault="00C25EA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5</w:t>
            </w:r>
            <w:r w:rsidRPr="00005042">
              <w:rPr>
                <w:rFonts w:ascii="Times New Roman" w:eastAsia="Arial" w:hAnsi="Times New Roman" w:cs="Times New Roman"/>
                <w:lang w:val="es-US"/>
              </w:rPr>
              <w:t xml:space="preserve"> de 5</w:t>
            </w:r>
          </w:p>
        </w:tc>
      </w:tr>
    </w:tbl>
    <w:p w14:paraId="608FC5F2" w14:textId="77777777" w:rsidR="006F0FAE" w:rsidRDefault="006F0FAE" w:rsidP="006F0FAE">
      <w:pPr>
        <w:spacing w:after="200" w:line="480" w:lineRule="auto"/>
        <w:contextualSpacing/>
        <w:jc w:val="left"/>
        <w:rPr>
          <w:rFonts w:ascii="Times New Roman" w:eastAsiaTheme="minorHAnsi" w:hAnsi="Times New Roman" w:cs="Times New Roman"/>
          <w:b/>
          <w:color w:val="auto"/>
          <w:sz w:val="28"/>
          <w:szCs w:val="22"/>
          <w:lang w:eastAsia="en-US"/>
        </w:rPr>
      </w:pPr>
    </w:p>
    <w:p w14:paraId="1C00E740" w14:textId="77777777" w:rsidR="00C25EA5" w:rsidRDefault="00C25EA5" w:rsidP="00C25EA5">
      <w:pPr>
        <w:spacing w:after="200" w:line="276" w:lineRule="auto"/>
        <w:contextualSpacing/>
        <w:jc w:val="left"/>
        <w:rPr>
          <w:rFonts w:ascii="Times New Roman" w:eastAsiaTheme="minorHAnsi" w:hAnsi="Times New Roman" w:cs="Times New Roman"/>
          <w:b/>
          <w:color w:val="auto"/>
          <w:sz w:val="28"/>
          <w:szCs w:val="22"/>
          <w:lang w:eastAsia="en-US"/>
        </w:rPr>
      </w:pPr>
      <w:r>
        <w:rPr>
          <w:rFonts w:ascii="Times New Roman" w:eastAsiaTheme="minorHAnsi" w:hAnsi="Times New Roman" w:cs="Times New Roman"/>
          <w:b/>
          <w:color w:val="auto"/>
          <w:sz w:val="28"/>
          <w:szCs w:val="22"/>
          <w:lang w:eastAsia="en-US"/>
        </w:rPr>
        <w:t>Registro de producto terminado de fresas cubiertas con chocolate</w:t>
      </w:r>
    </w:p>
    <w:p w14:paraId="1D40B857" w14:textId="77777777" w:rsidR="00C25EA5" w:rsidRPr="009667F7" w:rsidRDefault="00C25EA5" w:rsidP="006F0FAE">
      <w:pPr>
        <w:spacing w:after="200" w:line="480" w:lineRule="auto"/>
        <w:contextualSpacing/>
        <w:jc w:val="left"/>
        <w:rPr>
          <w:rFonts w:ascii="Times New Roman" w:eastAsiaTheme="minorHAnsi" w:hAnsi="Times New Roman" w:cs="Times New Roman"/>
          <w:b/>
          <w:color w:val="auto"/>
          <w:sz w:val="28"/>
          <w:szCs w:val="22"/>
          <w:lang w:eastAsia="en-US"/>
        </w:rPr>
      </w:pPr>
    </w:p>
    <w:tbl>
      <w:tblPr>
        <w:tblStyle w:val="Tablaconcuadrcula"/>
        <w:tblpPr w:leftFromText="141" w:rightFromText="141" w:vertAnchor="text" w:horzAnchor="margin" w:tblpXSpec="center" w:tblpY="210"/>
        <w:tblW w:w="8870" w:type="dxa"/>
        <w:tblLook w:val="04A0" w:firstRow="1" w:lastRow="0" w:firstColumn="1" w:lastColumn="0" w:noHBand="0" w:noVBand="1"/>
      </w:tblPr>
      <w:tblGrid>
        <w:gridCol w:w="1202"/>
        <w:gridCol w:w="1104"/>
        <w:gridCol w:w="1243"/>
        <w:gridCol w:w="1586"/>
        <w:gridCol w:w="1094"/>
        <w:gridCol w:w="1476"/>
        <w:gridCol w:w="1165"/>
      </w:tblGrid>
      <w:tr w:rsidR="00C25EA5" w:rsidRPr="00005042" w14:paraId="60050F8F" w14:textId="77777777" w:rsidTr="00C25EA5">
        <w:trPr>
          <w:trHeight w:val="665"/>
        </w:trPr>
        <w:tc>
          <w:tcPr>
            <w:tcW w:w="1202" w:type="dxa"/>
          </w:tcPr>
          <w:p w14:paraId="1D9C8671"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FECHA</w:t>
            </w:r>
          </w:p>
        </w:tc>
        <w:tc>
          <w:tcPr>
            <w:tcW w:w="1104" w:type="dxa"/>
          </w:tcPr>
          <w:p w14:paraId="18DE4DAF"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HORA</w:t>
            </w:r>
          </w:p>
        </w:tc>
        <w:tc>
          <w:tcPr>
            <w:tcW w:w="1243" w:type="dxa"/>
          </w:tcPr>
          <w:p w14:paraId="2356E1A2"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COLOR</w:t>
            </w:r>
          </w:p>
        </w:tc>
        <w:tc>
          <w:tcPr>
            <w:tcW w:w="1586" w:type="dxa"/>
          </w:tcPr>
          <w:p w14:paraId="571ABA06"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TEXTURA</w:t>
            </w:r>
          </w:p>
        </w:tc>
        <w:tc>
          <w:tcPr>
            <w:tcW w:w="1094" w:type="dxa"/>
          </w:tcPr>
          <w:p w14:paraId="375F5E88"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OLOR</w:t>
            </w:r>
          </w:p>
        </w:tc>
        <w:tc>
          <w:tcPr>
            <w:tcW w:w="1476" w:type="dxa"/>
          </w:tcPr>
          <w:p w14:paraId="60BA65E4"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NOMBRE</w:t>
            </w:r>
          </w:p>
        </w:tc>
        <w:tc>
          <w:tcPr>
            <w:tcW w:w="1165" w:type="dxa"/>
          </w:tcPr>
          <w:p w14:paraId="69E3B78A"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r w:rsidR="00C25EA5" w:rsidRPr="00005042" w14:paraId="383B890F" w14:textId="77777777" w:rsidTr="00C25EA5">
        <w:trPr>
          <w:trHeight w:val="419"/>
        </w:trPr>
        <w:tc>
          <w:tcPr>
            <w:tcW w:w="1202" w:type="dxa"/>
          </w:tcPr>
          <w:p w14:paraId="3D32C667"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104" w:type="dxa"/>
          </w:tcPr>
          <w:p w14:paraId="5FF23502"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243" w:type="dxa"/>
          </w:tcPr>
          <w:p w14:paraId="69E87487"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586" w:type="dxa"/>
          </w:tcPr>
          <w:p w14:paraId="15CB40FA"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094" w:type="dxa"/>
          </w:tcPr>
          <w:p w14:paraId="318879CF"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476" w:type="dxa"/>
          </w:tcPr>
          <w:p w14:paraId="5BB5BC82"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165" w:type="dxa"/>
          </w:tcPr>
          <w:p w14:paraId="660DBDE9"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r>
      <w:tr w:rsidR="00C25EA5" w:rsidRPr="00005042" w14:paraId="09719503" w14:textId="77777777" w:rsidTr="00C25EA5">
        <w:trPr>
          <w:trHeight w:val="411"/>
        </w:trPr>
        <w:tc>
          <w:tcPr>
            <w:tcW w:w="1202" w:type="dxa"/>
          </w:tcPr>
          <w:p w14:paraId="5F05D020"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104" w:type="dxa"/>
          </w:tcPr>
          <w:p w14:paraId="7D0E46FE"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243" w:type="dxa"/>
          </w:tcPr>
          <w:p w14:paraId="27C689A4"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586" w:type="dxa"/>
          </w:tcPr>
          <w:p w14:paraId="069B2CBA"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094" w:type="dxa"/>
          </w:tcPr>
          <w:p w14:paraId="0A0F8E60"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476" w:type="dxa"/>
          </w:tcPr>
          <w:p w14:paraId="11D5B233"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c>
          <w:tcPr>
            <w:tcW w:w="1165" w:type="dxa"/>
          </w:tcPr>
          <w:p w14:paraId="4E220047" w14:textId="77777777" w:rsidR="00C25EA5" w:rsidRPr="00005042" w:rsidRDefault="00C25EA5" w:rsidP="00C25EA5">
            <w:pPr>
              <w:spacing w:line="480" w:lineRule="auto"/>
              <w:jc w:val="left"/>
              <w:rPr>
                <w:rFonts w:ascii="Times New Roman" w:eastAsiaTheme="minorHAnsi" w:hAnsi="Times New Roman" w:cs="Times New Roman"/>
                <w:b/>
                <w:color w:val="auto"/>
                <w:sz w:val="28"/>
                <w:szCs w:val="22"/>
                <w:lang w:eastAsia="en-US"/>
              </w:rPr>
            </w:pPr>
          </w:p>
        </w:tc>
      </w:tr>
    </w:tbl>
    <w:p w14:paraId="2BB83094" w14:textId="6FF45AB4" w:rsidR="009667F7" w:rsidRDefault="009667F7" w:rsidP="006F0FAE">
      <w:pPr>
        <w:spacing w:after="200" w:line="480" w:lineRule="auto"/>
        <w:contextualSpacing/>
        <w:jc w:val="both"/>
        <w:rPr>
          <w:rFonts w:ascii="Times New Roman" w:eastAsiaTheme="minorHAnsi" w:hAnsi="Times New Roman" w:cs="Times New Roman"/>
          <w:sz w:val="28"/>
          <w:szCs w:val="22"/>
          <w:lang w:eastAsia="en-US"/>
        </w:rPr>
      </w:pPr>
    </w:p>
    <w:p w14:paraId="36D09D30" w14:textId="6EFAEF38" w:rsidR="009667F7" w:rsidRPr="009667F7" w:rsidRDefault="009667F7" w:rsidP="009667F7">
      <w:pPr>
        <w:spacing w:after="200" w:line="480" w:lineRule="auto"/>
        <w:contextualSpacing/>
        <w:rPr>
          <w:rFonts w:ascii="Times New Roman" w:eastAsiaTheme="minorHAnsi" w:hAnsi="Times New Roman" w:cs="Times New Roman"/>
          <w:b/>
          <w:color w:val="auto"/>
          <w:sz w:val="28"/>
          <w:szCs w:val="22"/>
          <w:lang w:eastAsia="en-US"/>
        </w:rPr>
      </w:pPr>
      <w:r>
        <w:rPr>
          <w:rFonts w:ascii="Times New Roman" w:eastAsiaTheme="minorHAnsi" w:hAnsi="Times New Roman" w:cs="Times New Roman"/>
          <w:sz w:val="28"/>
          <w:szCs w:val="22"/>
          <w:lang w:eastAsia="en-US"/>
        </w:rPr>
        <w:tab/>
      </w:r>
      <w:r>
        <w:rPr>
          <w:rFonts w:ascii="Times New Roman" w:eastAsiaTheme="minorHAnsi" w:hAnsi="Times New Roman" w:cs="Times New Roman"/>
          <w:sz w:val="28"/>
          <w:szCs w:val="22"/>
          <w:lang w:eastAsia="en-US"/>
        </w:rPr>
        <w:tab/>
      </w:r>
      <w:r>
        <w:rPr>
          <w:rFonts w:ascii="Times New Roman" w:eastAsiaTheme="minorHAnsi" w:hAnsi="Times New Roman" w:cs="Times New Roman"/>
          <w:sz w:val="28"/>
          <w:szCs w:val="22"/>
          <w:lang w:eastAsia="en-US"/>
        </w:rPr>
        <w:tab/>
      </w:r>
    </w:p>
    <w:tbl>
      <w:tblPr>
        <w:tblStyle w:val="Tablaconcuadrcula"/>
        <w:tblpPr w:leftFromText="141" w:rightFromText="141" w:vertAnchor="text" w:horzAnchor="margin" w:tblpXSpec="center" w:tblpY="874"/>
        <w:tblW w:w="8984" w:type="dxa"/>
        <w:tblLook w:val="04A0" w:firstRow="1" w:lastRow="0" w:firstColumn="1" w:lastColumn="0" w:noHBand="0" w:noVBand="1"/>
      </w:tblPr>
      <w:tblGrid>
        <w:gridCol w:w="4492"/>
        <w:gridCol w:w="4492"/>
      </w:tblGrid>
      <w:tr w:rsidR="006F0FAE" w:rsidRPr="00005042" w14:paraId="2C369DA6" w14:textId="77777777" w:rsidTr="00C25EA5">
        <w:trPr>
          <w:trHeight w:val="1408"/>
        </w:trPr>
        <w:tc>
          <w:tcPr>
            <w:tcW w:w="4492" w:type="dxa"/>
          </w:tcPr>
          <w:p w14:paraId="303F2362"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Aprobado por:</w:t>
            </w:r>
          </w:p>
          <w:p w14:paraId="013D4098"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REPRESENTANTE LEGAL</w:t>
            </w:r>
          </w:p>
          <w:p w14:paraId="25E3C077"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Firma</w:t>
            </w:r>
          </w:p>
        </w:tc>
        <w:tc>
          <w:tcPr>
            <w:tcW w:w="4492" w:type="dxa"/>
          </w:tcPr>
          <w:p w14:paraId="2D5B6661"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Revisado por:</w:t>
            </w:r>
          </w:p>
          <w:p w14:paraId="267371B7"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REPRESENTANTE TECNICO</w:t>
            </w:r>
          </w:p>
          <w:p w14:paraId="35DE4CD7" w14:textId="77777777" w:rsidR="006F0FAE" w:rsidRPr="00005042" w:rsidRDefault="006F0FAE" w:rsidP="006F0FAE">
            <w:pPr>
              <w:spacing w:line="480" w:lineRule="auto"/>
              <w:rPr>
                <w:rFonts w:ascii="Times New Roman" w:hAnsi="Times New Roman" w:cs="Times New Roman"/>
                <w:b/>
              </w:rPr>
            </w:pPr>
            <w:r w:rsidRPr="00005042">
              <w:rPr>
                <w:rFonts w:ascii="Times New Roman" w:hAnsi="Times New Roman" w:cs="Times New Roman"/>
                <w:b/>
              </w:rPr>
              <w:t>Firma</w:t>
            </w:r>
          </w:p>
        </w:tc>
      </w:tr>
    </w:tbl>
    <w:p w14:paraId="5C5BEA46" w14:textId="53393990" w:rsidR="006F0FAE" w:rsidRDefault="006F0FAE">
      <w:pPr>
        <w:spacing w:after="200" w:line="276" w:lineRule="auto"/>
        <w:jc w:val="left"/>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rPr>
        <w:br w:type="page"/>
      </w:r>
    </w:p>
    <w:p w14:paraId="773919FE" w14:textId="77777777" w:rsidR="004E6FB9" w:rsidRPr="00005042" w:rsidRDefault="004E6FB9" w:rsidP="00005042">
      <w:pPr>
        <w:spacing w:after="200" w:line="480" w:lineRule="auto"/>
        <w:jc w:val="left"/>
        <w:rPr>
          <w:rFonts w:ascii="Times New Roman" w:hAnsi="Times New Roman" w:cs="Times New Roman"/>
          <w:color w:val="auto"/>
        </w:rPr>
      </w:pPr>
    </w:p>
    <w:p w14:paraId="0F32DAF2" w14:textId="28EE201E" w:rsidR="008A26DC" w:rsidRPr="00005042" w:rsidRDefault="008A26DC" w:rsidP="00005042">
      <w:pPr>
        <w:spacing w:after="200" w:line="480" w:lineRule="auto"/>
        <w:jc w:val="left"/>
        <w:rPr>
          <w:rFonts w:ascii="Times New Roman" w:hAnsi="Times New Roman" w:cs="Times New Roman"/>
          <w:color w:val="FF0000"/>
        </w:rPr>
      </w:pPr>
    </w:p>
    <w:tbl>
      <w:tblPr>
        <w:tblStyle w:val="TableGrid"/>
        <w:tblpPr w:vertAnchor="page" w:horzAnchor="margin" w:tblpXSpec="center" w:tblpY="1606"/>
        <w:tblOverlap w:val="never"/>
        <w:tblW w:w="9030" w:type="dxa"/>
        <w:tblInd w:w="0" w:type="dxa"/>
        <w:tblCellMar>
          <w:top w:w="8" w:type="dxa"/>
          <w:left w:w="112" w:type="dxa"/>
          <w:right w:w="71" w:type="dxa"/>
        </w:tblCellMar>
        <w:tblLook w:val="04A0" w:firstRow="1" w:lastRow="0" w:firstColumn="1" w:lastColumn="0" w:noHBand="0" w:noVBand="1"/>
      </w:tblPr>
      <w:tblGrid>
        <w:gridCol w:w="2163"/>
        <w:gridCol w:w="4134"/>
        <w:gridCol w:w="1144"/>
        <w:gridCol w:w="1589"/>
      </w:tblGrid>
      <w:tr w:rsidR="008A26DC" w:rsidRPr="00005042" w14:paraId="05BE9606" w14:textId="77777777" w:rsidTr="00C25EA5">
        <w:trPr>
          <w:trHeight w:val="89"/>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3969117C" w14:textId="77777777" w:rsidR="008A26DC" w:rsidRPr="00005042" w:rsidRDefault="008A26DC" w:rsidP="006F0FAE">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37248" behindDoc="0" locked="0" layoutInCell="1" allowOverlap="1" wp14:anchorId="2F5A9F3E" wp14:editId="6253FBB3">
                  <wp:simplePos x="1160780" y="739140"/>
                  <wp:positionH relativeFrom="margin">
                    <wp:posOffset>72390</wp:posOffset>
                  </wp:positionH>
                  <wp:positionV relativeFrom="margin">
                    <wp:posOffset>415290</wp:posOffset>
                  </wp:positionV>
                  <wp:extent cx="1049020" cy="935990"/>
                  <wp:effectExtent l="76200" t="76200" r="132080" b="130810"/>
                  <wp:wrapSquare wrapText="bothSides"/>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0ED08DE1" w14:textId="77777777" w:rsidR="008A26DC" w:rsidRPr="00005042" w:rsidRDefault="008A26DC" w:rsidP="006F0FAE">
            <w:pPr>
              <w:spacing w:line="480" w:lineRule="auto"/>
              <w:ind w:right="43"/>
              <w:rPr>
                <w:rFonts w:ascii="Times New Roman" w:hAnsi="Times New Roman" w:cs="Times New Roman"/>
                <w:b/>
              </w:rPr>
            </w:pPr>
          </w:p>
          <w:p w14:paraId="71DF9D51" w14:textId="66000129" w:rsidR="008A26DC" w:rsidRPr="00005042" w:rsidRDefault="008A26DC" w:rsidP="006F0FAE">
            <w:pPr>
              <w:spacing w:line="480" w:lineRule="auto"/>
              <w:ind w:right="43"/>
              <w:rPr>
                <w:rFonts w:ascii="Times New Roman" w:eastAsia="Arial" w:hAnsi="Times New Roman" w:cs="Times New Roman"/>
                <w:b/>
              </w:rPr>
            </w:pPr>
            <w:r w:rsidRPr="00C25EA5">
              <w:rPr>
                <w:rFonts w:ascii="Times New Roman" w:hAnsi="Times New Roman" w:cs="Times New Roman"/>
                <w:b/>
              </w:rPr>
              <w:t xml:space="preserve">POES - PROCEDIMIENTO OPERATIVO DE </w:t>
            </w:r>
            <w:r w:rsidR="008F7184" w:rsidRPr="00C25EA5">
              <w:rPr>
                <w:rFonts w:ascii="Times New Roman" w:hAnsi="Times New Roman" w:cs="Times New Roman"/>
                <w:b/>
              </w:rPr>
              <w:t>SANITIZACION HIGIENE</w:t>
            </w:r>
            <w:r w:rsidRPr="00C25EA5">
              <w:rPr>
                <w:rFonts w:ascii="Times New Roman" w:hAnsi="Times New Roman" w:cs="Times New Roman"/>
                <w:b/>
              </w:rPr>
              <w:t xml:space="preserve"> Y CONDUCTA DEL PERSONAL</w:t>
            </w:r>
          </w:p>
        </w:tc>
        <w:tc>
          <w:tcPr>
            <w:tcW w:w="0" w:type="auto"/>
            <w:tcBorders>
              <w:top w:val="single" w:sz="3" w:space="0" w:color="000000"/>
              <w:left w:val="single" w:sz="4" w:space="0" w:color="auto"/>
              <w:bottom w:val="single" w:sz="3" w:space="0" w:color="000000"/>
              <w:right w:val="single" w:sz="3" w:space="0" w:color="000000"/>
            </w:tcBorders>
          </w:tcPr>
          <w:p w14:paraId="2AA32F8D" w14:textId="77777777" w:rsidR="008A26DC" w:rsidRPr="00005042" w:rsidRDefault="008A26DC" w:rsidP="006F0FAE">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5164091E" w14:textId="50B79966" w:rsidR="008A26DC" w:rsidRPr="00005042" w:rsidRDefault="008A26DC" w:rsidP="006F0FAE">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PO</w:t>
            </w:r>
            <w:r w:rsidR="00184F60" w:rsidRPr="00005042">
              <w:rPr>
                <w:rFonts w:ascii="Times New Roman" w:eastAsia="Arial" w:hAnsi="Times New Roman" w:cs="Times New Roman"/>
                <w:lang w:val="es-US"/>
              </w:rPr>
              <w:t>SH</w:t>
            </w:r>
            <w:r w:rsidRPr="00005042">
              <w:rPr>
                <w:rFonts w:ascii="Times New Roman" w:eastAsia="Arial" w:hAnsi="Times New Roman" w:cs="Times New Roman"/>
                <w:lang w:val="es-US"/>
              </w:rPr>
              <w:t xml:space="preserve">CH01 </w:t>
            </w:r>
          </w:p>
        </w:tc>
      </w:tr>
      <w:tr w:rsidR="008A26DC" w:rsidRPr="00005042" w14:paraId="3CFBDD9D" w14:textId="77777777" w:rsidTr="00C25EA5">
        <w:trPr>
          <w:trHeight w:val="538"/>
        </w:trPr>
        <w:tc>
          <w:tcPr>
            <w:tcW w:w="0" w:type="auto"/>
            <w:vMerge/>
            <w:tcBorders>
              <w:top w:val="nil"/>
              <w:left w:val="single" w:sz="4" w:space="0" w:color="auto"/>
              <w:bottom w:val="single" w:sz="4" w:space="0" w:color="000000"/>
              <w:right w:val="single" w:sz="4" w:space="0" w:color="auto"/>
            </w:tcBorders>
          </w:tcPr>
          <w:p w14:paraId="7B8E1AA6" w14:textId="77777777" w:rsidR="008A26DC" w:rsidRPr="00005042" w:rsidRDefault="008A26DC" w:rsidP="006F0FAE">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5A15488" w14:textId="77777777" w:rsidR="008A26DC" w:rsidRPr="00005042" w:rsidRDefault="008A26DC" w:rsidP="006F0FAE">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6934B368" w14:textId="77777777" w:rsidR="008A26DC" w:rsidRPr="00005042" w:rsidRDefault="008A26DC" w:rsidP="006F0FAE">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25D379FE" w14:textId="77777777" w:rsidR="008A26DC" w:rsidRPr="00005042" w:rsidRDefault="008A26DC" w:rsidP="006F0FAE">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8A26DC" w:rsidRPr="00005042" w14:paraId="251B94BA" w14:textId="77777777" w:rsidTr="00C25EA5">
        <w:trPr>
          <w:trHeight w:val="580"/>
        </w:trPr>
        <w:tc>
          <w:tcPr>
            <w:tcW w:w="0" w:type="auto"/>
            <w:vMerge/>
            <w:tcBorders>
              <w:top w:val="nil"/>
              <w:left w:val="single" w:sz="4" w:space="0" w:color="auto"/>
              <w:bottom w:val="single" w:sz="4" w:space="0" w:color="000000"/>
              <w:right w:val="single" w:sz="4" w:space="0" w:color="auto"/>
            </w:tcBorders>
          </w:tcPr>
          <w:p w14:paraId="2571AFCC" w14:textId="77777777" w:rsidR="008A26DC" w:rsidRPr="00005042" w:rsidRDefault="008A26DC" w:rsidP="006F0FAE">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1571DDD5" w14:textId="77777777" w:rsidR="008A26DC" w:rsidRPr="00005042" w:rsidRDefault="008A26DC" w:rsidP="006F0FAE">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4C57FB1C" w14:textId="77777777" w:rsidR="008A26DC" w:rsidRPr="00005042" w:rsidRDefault="008A26DC" w:rsidP="006F0FAE">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66494CFE" w14:textId="77777777" w:rsidR="008A26DC" w:rsidRPr="00005042" w:rsidRDefault="008A26DC" w:rsidP="006F0FAE">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8A26DC" w:rsidRPr="00005042" w14:paraId="4405D8CA" w14:textId="77777777" w:rsidTr="00C25EA5">
        <w:trPr>
          <w:trHeight w:val="366"/>
        </w:trPr>
        <w:tc>
          <w:tcPr>
            <w:tcW w:w="0" w:type="auto"/>
            <w:vMerge/>
            <w:tcBorders>
              <w:top w:val="nil"/>
              <w:left w:val="single" w:sz="4" w:space="0" w:color="auto"/>
              <w:bottom w:val="single" w:sz="4" w:space="0" w:color="000000"/>
              <w:right w:val="single" w:sz="4" w:space="0" w:color="auto"/>
            </w:tcBorders>
          </w:tcPr>
          <w:p w14:paraId="2E255EFD" w14:textId="77777777" w:rsidR="008A26DC" w:rsidRPr="00005042" w:rsidRDefault="008A26DC" w:rsidP="006F0FAE">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6AB9EB52" w14:textId="77777777" w:rsidR="008A26DC" w:rsidRPr="00005042" w:rsidRDefault="008A26DC" w:rsidP="006F0FAE">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798599B4" w14:textId="77777777" w:rsidR="008A26DC" w:rsidRPr="00005042" w:rsidRDefault="008A26DC" w:rsidP="006F0FAE">
            <w:pPr>
              <w:spacing w:line="480" w:lineRule="auto"/>
              <w:rPr>
                <w:rFonts w:ascii="Times New Roman" w:eastAsia="Arial" w:hAnsi="Times New Roman" w:cs="Times New Roman"/>
                <w:b/>
                <w:lang w:val="es-US"/>
              </w:rPr>
            </w:pPr>
          </w:p>
          <w:p w14:paraId="15668455" w14:textId="77777777" w:rsidR="008A26DC" w:rsidRPr="00005042" w:rsidRDefault="008A26DC" w:rsidP="006F0FAE">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18EF609C" w14:textId="77777777" w:rsidR="008A26DC" w:rsidRPr="00005042" w:rsidRDefault="008A26DC" w:rsidP="006F0FAE">
            <w:pPr>
              <w:spacing w:line="480" w:lineRule="auto"/>
              <w:ind w:right="43"/>
              <w:rPr>
                <w:rFonts w:ascii="Times New Roman" w:hAnsi="Times New Roman" w:cs="Times New Roman"/>
                <w:lang w:val="es-US"/>
              </w:rPr>
            </w:pPr>
          </w:p>
          <w:p w14:paraId="325A0F33" w14:textId="51205560" w:rsidR="008A26DC" w:rsidRPr="00005042" w:rsidRDefault="008A26DC" w:rsidP="006F0FAE">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 xml:space="preserve">1 de </w:t>
            </w:r>
            <w:r w:rsidR="00973385">
              <w:rPr>
                <w:rFonts w:ascii="Times New Roman" w:eastAsia="Arial" w:hAnsi="Times New Roman" w:cs="Times New Roman"/>
                <w:lang w:val="es-US"/>
              </w:rPr>
              <w:t>11</w:t>
            </w:r>
          </w:p>
        </w:tc>
      </w:tr>
    </w:tbl>
    <w:p w14:paraId="5A510A23" w14:textId="633E2C5D" w:rsidR="008A26DC" w:rsidRDefault="008A26DC" w:rsidP="009667F7">
      <w:pPr>
        <w:spacing w:after="200" w:line="480" w:lineRule="auto"/>
        <w:rPr>
          <w:rFonts w:ascii="Times New Roman" w:hAnsi="Times New Roman" w:cs="Times New Roman"/>
          <w:b/>
          <w:color w:val="auto"/>
          <w:sz w:val="32"/>
        </w:rPr>
      </w:pPr>
      <w:r w:rsidRPr="00005042">
        <w:rPr>
          <w:rFonts w:ascii="Times New Roman" w:hAnsi="Times New Roman" w:cs="Times New Roman"/>
          <w:b/>
          <w:color w:val="auto"/>
          <w:sz w:val="32"/>
        </w:rPr>
        <w:t>HIGIENE Y CONDUCTA DEL PERSONAL</w:t>
      </w:r>
    </w:p>
    <w:p w14:paraId="56ECB573" w14:textId="77777777" w:rsidR="00C25EA5" w:rsidRPr="009667F7" w:rsidRDefault="00C25EA5" w:rsidP="009667F7">
      <w:pPr>
        <w:spacing w:after="200" w:line="480" w:lineRule="auto"/>
        <w:rPr>
          <w:rFonts w:ascii="Times New Roman" w:hAnsi="Times New Roman" w:cs="Times New Roman"/>
          <w:b/>
          <w:color w:val="auto"/>
          <w:sz w:val="32"/>
        </w:rPr>
      </w:pPr>
    </w:p>
    <w:tbl>
      <w:tblPr>
        <w:tblStyle w:val="Tablaconcuadrcula"/>
        <w:tblW w:w="0" w:type="auto"/>
        <w:jc w:val="center"/>
        <w:tblLook w:val="04A0" w:firstRow="1" w:lastRow="0" w:firstColumn="1" w:lastColumn="0" w:noHBand="0" w:noVBand="1"/>
      </w:tblPr>
      <w:tblGrid>
        <w:gridCol w:w="2790"/>
        <w:gridCol w:w="2815"/>
        <w:gridCol w:w="2548"/>
      </w:tblGrid>
      <w:tr w:rsidR="008A26DC" w:rsidRPr="00005042" w14:paraId="14EC831F" w14:textId="77777777" w:rsidTr="00071D6A">
        <w:trPr>
          <w:jc w:val="center"/>
        </w:trPr>
        <w:tc>
          <w:tcPr>
            <w:tcW w:w="2992" w:type="dxa"/>
          </w:tcPr>
          <w:p w14:paraId="0C4ADABB"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Revisión N° 001</w:t>
            </w:r>
          </w:p>
        </w:tc>
        <w:tc>
          <w:tcPr>
            <w:tcW w:w="5986" w:type="dxa"/>
            <w:gridSpan w:val="2"/>
          </w:tcPr>
          <w:p w14:paraId="2EB5F108" w14:textId="19B77F01"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Fecha de </w:t>
            </w:r>
            <w:r w:rsidR="008F7184" w:rsidRPr="00005042">
              <w:rPr>
                <w:rFonts w:ascii="Times New Roman" w:hAnsi="Times New Roman" w:cs="Times New Roman"/>
                <w:b/>
                <w:color w:val="000000" w:themeColor="text1"/>
              </w:rPr>
              <w:t>Emisión:</w:t>
            </w:r>
            <w:r w:rsidRPr="00005042">
              <w:rPr>
                <w:rFonts w:ascii="Times New Roman" w:hAnsi="Times New Roman" w:cs="Times New Roman"/>
                <w:b/>
                <w:color w:val="000000" w:themeColor="text1"/>
              </w:rPr>
              <w:t xml:space="preserve"> </w:t>
            </w:r>
          </w:p>
        </w:tc>
      </w:tr>
      <w:tr w:rsidR="008A26DC" w:rsidRPr="00005042" w14:paraId="55998D40" w14:textId="77777777" w:rsidTr="00071D6A">
        <w:trPr>
          <w:jc w:val="center"/>
        </w:trPr>
        <w:tc>
          <w:tcPr>
            <w:tcW w:w="2992" w:type="dxa"/>
          </w:tcPr>
          <w:p w14:paraId="506EED1D"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Elaborado por: Tnlgo. Edison Sandoval</w:t>
            </w:r>
          </w:p>
        </w:tc>
        <w:tc>
          <w:tcPr>
            <w:tcW w:w="2993" w:type="dxa"/>
          </w:tcPr>
          <w:p w14:paraId="4A8B5BDC"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5F4FD718"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Coordinador de las BPM en la línea de producción.</w:t>
            </w:r>
          </w:p>
        </w:tc>
        <w:tc>
          <w:tcPr>
            <w:tcW w:w="2993" w:type="dxa"/>
          </w:tcPr>
          <w:p w14:paraId="14FB9B33" w14:textId="77777777" w:rsidR="008A26DC" w:rsidRPr="00005042" w:rsidRDefault="008A26DC" w:rsidP="00005042">
            <w:pPr>
              <w:spacing w:after="200" w:line="480" w:lineRule="auto"/>
              <w:jc w:val="both"/>
              <w:rPr>
                <w:rFonts w:ascii="Times New Roman" w:hAnsi="Times New Roman" w:cs="Times New Roman"/>
                <w:b/>
                <w:color w:val="000000" w:themeColor="text1"/>
              </w:rPr>
            </w:pPr>
          </w:p>
          <w:p w14:paraId="137DA116" w14:textId="77777777" w:rsidR="008A26DC" w:rsidRPr="00005042" w:rsidRDefault="008A26DC" w:rsidP="00005042">
            <w:pPr>
              <w:spacing w:after="200" w:line="480" w:lineRule="auto"/>
              <w:jc w:val="both"/>
              <w:rPr>
                <w:rFonts w:ascii="Times New Roman" w:hAnsi="Times New Roman" w:cs="Times New Roman"/>
                <w:b/>
                <w:color w:val="000000" w:themeColor="text1"/>
              </w:rPr>
            </w:pPr>
          </w:p>
        </w:tc>
      </w:tr>
      <w:tr w:rsidR="008A26DC" w:rsidRPr="00005042" w14:paraId="3CBE22C4" w14:textId="77777777" w:rsidTr="00071D6A">
        <w:trPr>
          <w:jc w:val="center"/>
        </w:trPr>
        <w:tc>
          <w:tcPr>
            <w:tcW w:w="2992" w:type="dxa"/>
          </w:tcPr>
          <w:p w14:paraId="7ECCBC4B" w14:textId="77777777" w:rsidR="008A26DC" w:rsidRPr="00005042" w:rsidRDefault="008A26DC" w:rsidP="00005042">
            <w:pPr>
              <w:spacing w:after="200" w:line="480" w:lineRule="auto"/>
              <w:jc w:val="both"/>
              <w:rPr>
                <w:rFonts w:ascii="Times New Roman" w:hAnsi="Times New Roman" w:cs="Times New Roman"/>
                <w:b/>
                <w:color w:val="000000" w:themeColor="text1"/>
                <w:lang w:val="en-US"/>
              </w:rPr>
            </w:pPr>
            <w:r w:rsidRPr="00005042">
              <w:rPr>
                <w:rFonts w:ascii="Times New Roman" w:hAnsi="Times New Roman" w:cs="Times New Roman"/>
                <w:b/>
                <w:color w:val="000000" w:themeColor="text1"/>
                <w:lang w:val="en-US"/>
              </w:rPr>
              <w:t>Revisado por: Edison Sandoval</w:t>
            </w:r>
          </w:p>
        </w:tc>
        <w:tc>
          <w:tcPr>
            <w:tcW w:w="2993" w:type="dxa"/>
          </w:tcPr>
          <w:p w14:paraId="0F60869B"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05189771"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Técnico</w:t>
            </w:r>
          </w:p>
        </w:tc>
        <w:tc>
          <w:tcPr>
            <w:tcW w:w="2993" w:type="dxa"/>
          </w:tcPr>
          <w:p w14:paraId="1B768732" w14:textId="77777777" w:rsidR="008A26DC" w:rsidRPr="00005042" w:rsidRDefault="008A26DC" w:rsidP="00005042">
            <w:pPr>
              <w:spacing w:after="200" w:line="480" w:lineRule="auto"/>
              <w:jc w:val="both"/>
              <w:rPr>
                <w:rFonts w:ascii="Times New Roman" w:hAnsi="Times New Roman" w:cs="Times New Roman"/>
                <w:b/>
                <w:color w:val="000000" w:themeColor="text1"/>
              </w:rPr>
            </w:pPr>
          </w:p>
          <w:p w14:paraId="2D2D4509" w14:textId="77777777" w:rsidR="008A26DC" w:rsidRPr="00005042" w:rsidRDefault="008A26DC" w:rsidP="00005042">
            <w:pPr>
              <w:spacing w:after="200" w:line="480" w:lineRule="auto"/>
              <w:jc w:val="both"/>
              <w:rPr>
                <w:rFonts w:ascii="Times New Roman" w:hAnsi="Times New Roman" w:cs="Times New Roman"/>
                <w:b/>
                <w:color w:val="000000" w:themeColor="text1"/>
              </w:rPr>
            </w:pPr>
          </w:p>
        </w:tc>
      </w:tr>
      <w:tr w:rsidR="008A26DC" w:rsidRPr="00005042" w14:paraId="1C53B0CB" w14:textId="77777777" w:rsidTr="00071D6A">
        <w:trPr>
          <w:jc w:val="center"/>
        </w:trPr>
        <w:tc>
          <w:tcPr>
            <w:tcW w:w="2992" w:type="dxa"/>
          </w:tcPr>
          <w:p w14:paraId="65489164"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Aprobado por:</w:t>
            </w:r>
          </w:p>
          <w:p w14:paraId="2BFEA184"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Lcda. Ana Cachipuendo</w:t>
            </w:r>
          </w:p>
        </w:tc>
        <w:tc>
          <w:tcPr>
            <w:tcW w:w="2993" w:type="dxa"/>
          </w:tcPr>
          <w:p w14:paraId="628705EA"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70FACE5A" w14:textId="77777777" w:rsidR="008A26DC" w:rsidRPr="00005042" w:rsidRDefault="008A26DC"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Legal</w:t>
            </w:r>
          </w:p>
        </w:tc>
        <w:tc>
          <w:tcPr>
            <w:tcW w:w="2993" w:type="dxa"/>
          </w:tcPr>
          <w:p w14:paraId="60CB458F" w14:textId="77777777" w:rsidR="008A26DC" w:rsidRPr="00005042" w:rsidRDefault="008A26DC" w:rsidP="00005042">
            <w:pPr>
              <w:spacing w:after="200" w:line="480" w:lineRule="auto"/>
              <w:jc w:val="both"/>
              <w:rPr>
                <w:rFonts w:ascii="Times New Roman" w:hAnsi="Times New Roman" w:cs="Times New Roman"/>
                <w:b/>
                <w:color w:val="000000" w:themeColor="text1"/>
              </w:rPr>
            </w:pPr>
          </w:p>
          <w:p w14:paraId="71386A52" w14:textId="77777777" w:rsidR="008A26DC" w:rsidRPr="00005042" w:rsidRDefault="008A26DC" w:rsidP="00005042">
            <w:pPr>
              <w:spacing w:after="200" w:line="480" w:lineRule="auto"/>
              <w:jc w:val="both"/>
              <w:rPr>
                <w:rFonts w:ascii="Times New Roman" w:hAnsi="Times New Roman" w:cs="Times New Roman"/>
                <w:b/>
                <w:color w:val="000000" w:themeColor="text1"/>
              </w:rPr>
            </w:pPr>
          </w:p>
        </w:tc>
      </w:tr>
    </w:tbl>
    <w:p w14:paraId="3D479C83" w14:textId="3DFC32BA" w:rsidR="008A26DC" w:rsidRPr="00005042" w:rsidRDefault="008A26DC" w:rsidP="00005042">
      <w:pPr>
        <w:spacing w:after="200" w:line="480" w:lineRule="auto"/>
        <w:jc w:val="both"/>
        <w:rPr>
          <w:rFonts w:ascii="Times New Roman" w:hAnsi="Times New Roman" w:cs="Times New Roman"/>
          <w:color w:val="FF0000"/>
        </w:rPr>
      </w:pPr>
      <w:r w:rsidRPr="00005042">
        <w:rPr>
          <w:rFonts w:ascii="Times New Roman" w:hAnsi="Times New Roman" w:cs="Times New Roman"/>
          <w:color w:val="FF0000"/>
        </w:rPr>
        <w:br w:type="page"/>
      </w:r>
    </w:p>
    <w:p w14:paraId="24B6DDE7" w14:textId="77777777" w:rsidR="004E6FB9" w:rsidRPr="00005042" w:rsidRDefault="004E6FB9" w:rsidP="00005042">
      <w:pPr>
        <w:spacing w:after="200" w:line="480" w:lineRule="auto"/>
        <w:jc w:val="left"/>
        <w:rPr>
          <w:rFonts w:ascii="Times New Roman" w:hAnsi="Times New Roman" w:cs="Times New Roman"/>
          <w:color w:val="FF0000"/>
        </w:rPr>
      </w:pPr>
    </w:p>
    <w:tbl>
      <w:tblPr>
        <w:tblStyle w:val="TableGrid"/>
        <w:tblpPr w:vertAnchor="page" w:horzAnchor="page" w:tblpX="1705" w:tblpY="712"/>
        <w:tblOverlap w:val="never"/>
        <w:tblW w:w="8925" w:type="dxa"/>
        <w:tblInd w:w="0" w:type="dxa"/>
        <w:tblCellMar>
          <w:top w:w="8" w:type="dxa"/>
          <w:left w:w="112" w:type="dxa"/>
          <w:right w:w="71" w:type="dxa"/>
        </w:tblCellMar>
        <w:tblLook w:val="04A0" w:firstRow="1" w:lastRow="0" w:firstColumn="1" w:lastColumn="0" w:noHBand="0" w:noVBand="1"/>
      </w:tblPr>
      <w:tblGrid>
        <w:gridCol w:w="2163"/>
        <w:gridCol w:w="4029"/>
        <w:gridCol w:w="1144"/>
        <w:gridCol w:w="1589"/>
      </w:tblGrid>
      <w:tr w:rsidR="004E6FB9" w:rsidRPr="00005042" w14:paraId="06F75A02" w14:textId="77777777" w:rsidTr="00C25EA5">
        <w:trPr>
          <w:trHeight w:val="94"/>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5BAD3D4B" w14:textId="77777777" w:rsidR="004E6FB9" w:rsidRPr="00005042" w:rsidRDefault="004E6FB9"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23936" behindDoc="0" locked="0" layoutInCell="1" allowOverlap="1" wp14:anchorId="258E09CB" wp14:editId="0D66E932">
                  <wp:simplePos x="1160780" y="739140"/>
                  <wp:positionH relativeFrom="margin">
                    <wp:posOffset>124460</wp:posOffset>
                  </wp:positionH>
                  <wp:positionV relativeFrom="margin">
                    <wp:posOffset>419100</wp:posOffset>
                  </wp:positionV>
                  <wp:extent cx="1049020" cy="935990"/>
                  <wp:effectExtent l="76200" t="76200" r="132080" b="130810"/>
                  <wp:wrapSquare wrapText="bothSides"/>
                  <wp:docPr id="2118" name="Imagen 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20153D51" w14:textId="77777777" w:rsidR="004E6FB9" w:rsidRPr="00005042" w:rsidRDefault="004E6FB9" w:rsidP="00005042">
            <w:pPr>
              <w:spacing w:line="480" w:lineRule="auto"/>
              <w:ind w:right="43"/>
              <w:rPr>
                <w:rFonts w:ascii="Times New Roman" w:hAnsi="Times New Roman" w:cs="Times New Roman"/>
                <w:b/>
              </w:rPr>
            </w:pPr>
          </w:p>
          <w:p w14:paraId="69DE0272" w14:textId="441CBC2C" w:rsidR="004E6FB9" w:rsidRPr="00005042" w:rsidRDefault="004E6FB9" w:rsidP="00005042">
            <w:pPr>
              <w:spacing w:line="480" w:lineRule="auto"/>
              <w:ind w:right="43"/>
              <w:rPr>
                <w:rFonts w:ascii="Times New Roman" w:eastAsia="Arial" w:hAnsi="Times New Roman" w:cs="Times New Roman"/>
                <w:b/>
              </w:rPr>
            </w:pPr>
            <w:r w:rsidRPr="00C25EA5">
              <w:rPr>
                <w:rFonts w:ascii="Times New Roman" w:hAnsi="Times New Roman" w:cs="Times New Roman"/>
                <w:b/>
              </w:rPr>
              <w:t xml:space="preserve">POES - PROCEDIMIENTO OPERATIVO DE </w:t>
            </w:r>
            <w:r w:rsidR="008F7184" w:rsidRPr="00C25EA5">
              <w:rPr>
                <w:rFonts w:ascii="Times New Roman" w:hAnsi="Times New Roman" w:cs="Times New Roman"/>
                <w:b/>
              </w:rPr>
              <w:t>SANITIZACION HIGIENE</w:t>
            </w:r>
            <w:r w:rsidRPr="00C25EA5">
              <w:rPr>
                <w:rFonts w:ascii="Times New Roman" w:hAnsi="Times New Roman" w:cs="Times New Roman"/>
                <w:b/>
              </w:rPr>
              <w:t xml:space="preserve"> Y CONDUCTA DEL PERSONAL</w:t>
            </w:r>
          </w:p>
        </w:tc>
        <w:tc>
          <w:tcPr>
            <w:tcW w:w="0" w:type="auto"/>
            <w:tcBorders>
              <w:top w:val="single" w:sz="3" w:space="0" w:color="000000"/>
              <w:left w:val="single" w:sz="4" w:space="0" w:color="auto"/>
              <w:bottom w:val="single" w:sz="3" w:space="0" w:color="000000"/>
              <w:right w:val="single" w:sz="3" w:space="0" w:color="000000"/>
            </w:tcBorders>
          </w:tcPr>
          <w:p w14:paraId="0510CE32" w14:textId="77777777" w:rsidR="004E6FB9" w:rsidRPr="00005042" w:rsidRDefault="004E6FB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70C31486" w14:textId="384232F7" w:rsidR="004E6FB9" w:rsidRPr="00005042" w:rsidRDefault="00184F60"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POSH</w:t>
            </w:r>
            <w:r w:rsidR="004E6FB9" w:rsidRPr="00005042">
              <w:rPr>
                <w:rFonts w:ascii="Times New Roman" w:eastAsia="Arial" w:hAnsi="Times New Roman" w:cs="Times New Roman"/>
                <w:lang w:val="es-US"/>
              </w:rPr>
              <w:t xml:space="preserve">CH01 </w:t>
            </w:r>
          </w:p>
        </w:tc>
      </w:tr>
      <w:tr w:rsidR="004E6FB9" w:rsidRPr="00005042" w14:paraId="7F3921D3" w14:textId="77777777" w:rsidTr="00C25EA5">
        <w:trPr>
          <w:trHeight w:val="563"/>
        </w:trPr>
        <w:tc>
          <w:tcPr>
            <w:tcW w:w="0" w:type="auto"/>
            <w:vMerge/>
            <w:tcBorders>
              <w:top w:val="nil"/>
              <w:left w:val="single" w:sz="4" w:space="0" w:color="auto"/>
              <w:bottom w:val="single" w:sz="4" w:space="0" w:color="000000"/>
              <w:right w:val="single" w:sz="4" w:space="0" w:color="auto"/>
            </w:tcBorders>
          </w:tcPr>
          <w:p w14:paraId="5A44C5D5" w14:textId="77777777" w:rsidR="004E6FB9" w:rsidRPr="00005042" w:rsidRDefault="004E6FB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1B6664AF" w14:textId="77777777" w:rsidR="004E6FB9" w:rsidRPr="00005042" w:rsidRDefault="004E6FB9"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42313B0E" w14:textId="77777777" w:rsidR="004E6FB9" w:rsidRPr="00005042" w:rsidRDefault="004E6FB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75B36BBD" w14:textId="77777777" w:rsidR="004E6FB9" w:rsidRPr="00005042" w:rsidRDefault="004E6FB9"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4E6FB9" w:rsidRPr="00005042" w14:paraId="2B94A433" w14:textId="77777777" w:rsidTr="00C25EA5">
        <w:trPr>
          <w:trHeight w:val="607"/>
        </w:trPr>
        <w:tc>
          <w:tcPr>
            <w:tcW w:w="0" w:type="auto"/>
            <w:vMerge/>
            <w:tcBorders>
              <w:top w:val="nil"/>
              <w:left w:val="single" w:sz="4" w:space="0" w:color="auto"/>
              <w:bottom w:val="single" w:sz="4" w:space="0" w:color="000000"/>
              <w:right w:val="single" w:sz="4" w:space="0" w:color="auto"/>
            </w:tcBorders>
          </w:tcPr>
          <w:p w14:paraId="4DD398B5" w14:textId="77777777" w:rsidR="004E6FB9" w:rsidRPr="00005042" w:rsidRDefault="004E6FB9"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499637BD" w14:textId="77777777" w:rsidR="004E6FB9" w:rsidRPr="00005042" w:rsidRDefault="004E6FB9"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22E51B4A" w14:textId="77777777" w:rsidR="004E6FB9" w:rsidRPr="00005042" w:rsidRDefault="004E6FB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4A54A040" w14:textId="77777777" w:rsidR="004E6FB9" w:rsidRPr="00005042" w:rsidRDefault="004E6FB9"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4E6FB9" w:rsidRPr="00005042" w14:paraId="3D9F5BB5" w14:textId="77777777" w:rsidTr="00C25EA5">
        <w:trPr>
          <w:trHeight w:val="383"/>
        </w:trPr>
        <w:tc>
          <w:tcPr>
            <w:tcW w:w="0" w:type="auto"/>
            <w:vMerge/>
            <w:tcBorders>
              <w:top w:val="nil"/>
              <w:left w:val="single" w:sz="4" w:space="0" w:color="auto"/>
              <w:bottom w:val="single" w:sz="4" w:space="0" w:color="000000"/>
              <w:right w:val="single" w:sz="4" w:space="0" w:color="auto"/>
            </w:tcBorders>
          </w:tcPr>
          <w:p w14:paraId="006BF00E" w14:textId="77777777" w:rsidR="004E6FB9" w:rsidRPr="00005042" w:rsidRDefault="004E6FB9"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47E4ED0D" w14:textId="77777777" w:rsidR="004E6FB9" w:rsidRPr="00005042" w:rsidRDefault="004E6FB9"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3466ECC2" w14:textId="77777777" w:rsidR="004E6FB9" w:rsidRPr="00005042" w:rsidRDefault="004E6FB9" w:rsidP="00005042">
            <w:pPr>
              <w:spacing w:line="480" w:lineRule="auto"/>
              <w:rPr>
                <w:rFonts w:ascii="Times New Roman" w:eastAsia="Arial" w:hAnsi="Times New Roman" w:cs="Times New Roman"/>
                <w:b/>
                <w:lang w:val="es-US"/>
              </w:rPr>
            </w:pPr>
          </w:p>
          <w:p w14:paraId="6B959608" w14:textId="77777777" w:rsidR="004E6FB9" w:rsidRPr="00005042" w:rsidRDefault="004E6FB9"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64A99CA7" w14:textId="77777777" w:rsidR="004E6FB9" w:rsidRPr="00005042" w:rsidRDefault="004E6FB9" w:rsidP="00005042">
            <w:pPr>
              <w:spacing w:line="480" w:lineRule="auto"/>
              <w:ind w:right="43"/>
              <w:rPr>
                <w:rFonts w:ascii="Times New Roman" w:hAnsi="Times New Roman" w:cs="Times New Roman"/>
                <w:lang w:val="es-US"/>
              </w:rPr>
            </w:pPr>
          </w:p>
          <w:p w14:paraId="59EB9426" w14:textId="3DB5F381" w:rsidR="004E6FB9" w:rsidRPr="00005042" w:rsidRDefault="008A26DC" w:rsidP="00005042">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2</w:t>
            </w:r>
            <w:r w:rsidR="004E6FB9" w:rsidRPr="00005042">
              <w:rPr>
                <w:rFonts w:ascii="Times New Roman" w:eastAsia="Arial" w:hAnsi="Times New Roman" w:cs="Times New Roman"/>
                <w:lang w:val="es-US"/>
              </w:rPr>
              <w:t xml:space="preserve"> de </w:t>
            </w:r>
            <w:r w:rsidR="00973385">
              <w:rPr>
                <w:rFonts w:ascii="Times New Roman" w:eastAsia="Arial" w:hAnsi="Times New Roman" w:cs="Times New Roman"/>
                <w:lang w:val="es-US"/>
              </w:rPr>
              <w:t>11</w:t>
            </w:r>
          </w:p>
        </w:tc>
      </w:tr>
    </w:tbl>
    <w:p w14:paraId="173E280E" w14:textId="77777777" w:rsidR="003B4F7F" w:rsidRPr="00005042" w:rsidRDefault="003B4F7F" w:rsidP="00005042">
      <w:pPr>
        <w:numPr>
          <w:ilvl w:val="0"/>
          <w:numId w:val="30"/>
        </w:numPr>
        <w:spacing w:after="200" w:line="480" w:lineRule="auto"/>
        <w:contextualSpacing/>
        <w:jc w:val="left"/>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OBJETIVO</w:t>
      </w:r>
    </w:p>
    <w:p w14:paraId="1F841643" w14:textId="77777777" w:rsidR="003B4F7F" w:rsidRPr="00005042" w:rsidRDefault="003B4F7F" w:rsidP="00005042">
      <w:pPr>
        <w:spacing w:after="200" w:line="480" w:lineRule="auto"/>
        <w:contextualSpacing/>
        <w:jc w:val="left"/>
        <w:rPr>
          <w:rFonts w:ascii="Times New Roman" w:eastAsiaTheme="minorHAnsi" w:hAnsi="Times New Roman" w:cs="Times New Roman"/>
          <w:b/>
          <w:color w:val="auto"/>
          <w:lang w:eastAsia="en-US"/>
        </w:rPr>
      </w:pPr>
    </w:p>
    <w:p w14:paraId="4693638C"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Cerciorar que el personal operativo y en general que tiene contacto directo e indirecto con los diferentes productos no tenga probabilidad de contaminar los alimentos, conservando un grado apropiado de higiene y conducta personal. Según el Registro Oficial de BPM Alimentos Procesados N°555.</w:t>
      </w:r>
    </w:p>
    <w:p w14:paraId="1F5ED01F" w14:textId="77777777" w:rsidR="003B4F7F" w:rsidRPr="00005042" w:rsidRDefault="003B4F7F" w:rsidP="00005042">
      <w:pPr>
        <w:numPr>
          <w:ilvl w:val="0"/>
          <w:numId w:val="30"/>
        </w:numPr>
        <w:spacing w:after="200" w:line="480" w:lineRule="auto"/>
        <w:contextualSpacing/>
        <w:jc w:val="left"/>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ALCANCE</w:t>
      </w:r>
    </w:p>
    <w:p w14:paraId="3DF591AC" w14:textId="77777777" w:rsidR="003B4F7F" w:rsidRPr="00005042" w:rsidRDefault="003B4F7F" w:rsidP="00005042">
      <w:pPr>
        <w:spacing w:after="200" w:line="480" w:lineRule="auto"/>
        <w:contextualSpacing/>
        <w:jc w:val="left"/>
        <w:rPr>
          <w:rFonts w:ascii="Times New Roman" w:eastAsiaTheme="minorHAnsi" w:hAnsi="Times New Roman" w:cs="Times New Roman"/>
          <w:b/>
          <w:color w:val="auto"/>
          <w:lang w:eastAsia="en-US"/>
        </w:rPr>
      </w:pPr>
    </w:p>
    <w:p w14:paraId="1362FC12" w14:textId="77777777" w:rsidR="003B4F7F" w:rsidRPr="00005042" w:rsidRDefault="003B4F7F" w:rsidP="00005042">
      <w:pPr>
        <w:spacing w:after="200" w:line="480" w:lineRule="auto"/>
        <w:jc w:val="left"/>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El documento está dirigido para todo el personal que manipule directa o indirectamente los procesos de manipulación.</w:t>
      </w:r>
    </w:p>
    <w:p w14:paraId="576D0AF7" w14:textId="77777777" w:rsidR="003B4F7F" w:rsidRPr="00005042" w:rsidRDefault="003B4F7F" w:rsidP="00005042">
      <w:pPr>
        <w:numPr>
          <w:ilvl w:val="0"/>
          <w:numId w:val="30"/>
        </w:numPr>
        <w:spacing w:after="200" w:line="480" w:lineRule="auto"/>
        <w:contextualSpacing/>
        <w:jc w:val="left"/>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DEFINICIONES</w:t>
      </w:r>
    </w:p>
    <w:p w14:paraId="10E2592A" w14:textId="77777777" w:rsidR="003B4F7F" w:rsidRPr="00005042" w:rsidRDefault="003B4F7F" w:rsidP="00005042">
      <w:pPr>
        <w:spacing w:after="200" w:line="480" w:lineRule="auto"/>
        <w:contextualSpacing/>
        <w:jc w:val="left"/>
        <w:rPr>
          <w:rFonts w:ascii="Times New Roman" w:eastAsiaTheme="minorHAnsi" w:hAnsi="Times New Roman" w:cs="Times New Roman"/>
          <w:b/>
          <w:color w:val="auto"/>
          <w:lang w:eastAsia="en-US"/>
        </w:rPr>
      </w:pPr>
    </w:p>
    <w:p w14:paraId="56836664" w14:textId="77777777" w:rsidR="003B4F7F" w:rsidRPr="00005042" w:rsidRDefault="003B4F7F" w:rsidP="00005042">
      <w:pPr>
        <w:spacing w:after="200" w:line="480" w:lineRule="auto"/>
        <w:contextualSpacing/>
        <w:jc w:val="left"/>
        <w:rPr>
          <w:rFonts w:ascii="Times New Roman" w:eastAsiaTheme="minorHAnsi" w:hAnsi="Times New Roman" w:cs="Times New Roman"/>
          <w:b/>
          <w:color w:val="auto"/>
          <w:lang w:eastAsia="en-US"/>
        </w:rPr>
      </w:pPr>
    </w:p>
    <w:p w14:paraId="0D4A8A10" w14:textId="3A491C03"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a) Higiene</w:t>
      </w:r>
      <w:r w:rsidRPr="00005042">
        <w:rPr>
          <w:rFonts w:ascii="Times New Roman" w:eastAsiaTheme="minorHAnsi" w:hAnsi="Times New Roman" w:cs="Times New Roman"/>
          <w:color w:val="auto"/>
          <w:lang w:eastAsia="en-US"/>
        </w:rPr>
        <w:t xml:space="preserve">: </w:t>
      </w:r>
      <w:r w:rsidR="008F7184" w:rsidRPr="00005042">
        <w:rPr>
          <w:rFonts w:ascii="Times New Roman" w:eastAsiaTheme="minorHAnsi" w:hAnsi="Times New Roman" w:cs="Times New Roman"/>
          <w:color w:val="auto"/>
          <w:lang w:eastAsia="en-US"/>
        </w:rPr>
        <w:t>todas las medidas necesarias para garantizar la sanidad e</w:t>
      </w:r>
      <w:r w:rsidRPr="00005042">
        <w:rPr>
          <w:rFonts w:ascii="Times New Roman" w:eastAsiaTheme="minorHAnsi" w:hAnsi="Times New Roman" w:cs="Times New Roman"/>
          <w:color w:val="auto"/>
          <w:lang w:eastAsia="en-US"/>
        </w:rPr>
        <w:t xml:space="preserve"> inocuidad de los productos, en todas las fases del proceso de fabricación hasta su consumo final.</w:t>
      </w:r>
    </w:p>
    <w:p w14:paraId="4BF5E661" w14:textId="77777777" w:rsidR="00DC56C2" w:rsidRDefault="00DC56C2" w:rsidP="00005042">
      <w:pPr>
        <w:spacing w:after="200" w:line="480" w:lineRule="auto"/>
        <w:jc w:val="both"/>
        <w:rPr>
          <w:rFonts w:ascii="Times New Roman" w:eastAsiaTheme="minorHAnsi" w:hAnsi="Times New Roman" w:cs="Times New Roman"/>
          <w:b/>
          <w:color w:val="auto"/>
          <w:lang w:eastAsia="en-US"/>
        </w:rPr>
      </w:pPr>
    </w:p>
    <w:p w14:paraId="32B3A931" w14:textId="77777777" w:rsidR="00C25EA5" w:rsidRDefault="00C25EA5" w:rsidP="00005042">
      <w:pPr>
        <w:spacing w:after="200" w:line="480" w:lineRule="auto"/>
        <w:jc w:val="both"/>
        <w:rPr>
          <w:rFonts w:ascii="Times New Roman" w:eastAsiaTheme="minorHAnsi" w:hAnsi="Times New Roman" w:cs="Times New Roman"/>
          <w:b/>
          <w:color w:val="auto"/>
          <w:lang w:eastAsia="en-US"/>
        </w:rPr>
      </w:pPr>
    </w:p>
    <w:p w14:paraId="316E894E" w14:textId="77777777" w:rsidR="00C25EA5" w:rsidRDefault="00C25EA5" w:rsidP="00005042">
      <w:pPr>
        <w:spacing w:after="200" w:line="480" w:lineRule="auto"/>
        <w:jc w:val="both"/>
        <w:rPr>
          <w:rFonts w:ascii="Times New Roman" w:eastAsiaTheme="minorHAnsi" w:hAnsi="Times New Roman" w:cs="Times New Roman"/>
          <w:b/>
          <w:color w:val="auto"/>
          <w:lang w:eastAsia="en-US"/>
        </w:rPr>
      </w:pPr>
    </w:p>
    <w:p w14:paraId="7F9F439A" w14:textId="226BF0D6"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b) Inocuidad:</w:t>
      </w:r>
      <w:r w:rsidRPr="00005042">
        <w:rPr>
          <w:rFonts w:ascii="Times New Roman" w:eastAsiaTheme="minorHAnsi" w:hAnsi="Times New Roman" w:cs="Times New Roman"/>
          <w:color w:val="auto"/>
          <w:lang w:eastAsia="en-US"/>
        </w:rPr>
        <w:t xml:space="preserve"> </w:t>
      </w:r>
      <w:r w:rsidR="008F7184" w:rsidRPr="00005042">
        <w:rPr>
          <w:rFonts w:ascii="Times New Roman" w:eastAsiaTheme="minorHAnsi" w:hAnsi="Times New Roman" w:cs="Times New Roman"/>
          <w:color w:val="auto"/>
          <w:lang w:eastAsia="en-US"/>
        </w:rPr>
        <w:t>La garantía de que</w:t>
      </w:r>
      <w:r w:rsidRPr="00005042">
        <w:rPr>
          <w:rFonts w:ascii="Times New Roman" w:eastAsiaTheme="minorHAnsi" w:hAnsi="Times New Roman" w:cs="Times New Roman"/>
          <w:color w:val="auto"/>
          <w:lang w:eastAsia="en-US"/>
        </w:rPr>
        <w:t xml:space="preserve"> los alimentos no causaran daños a al consumidor cuando se preparen o consuman de acuerdo con el uso que se destinan.</w:t>
      </w:r>
    </w:p>
    <w:p w14:paraId="1BF16934" w14:textId="42599823"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c) Manipulador:</w:t>
      </w:r>
      <w:r w:rsidRPr="00005042">
        <w:rPr>
          <w:rFonts w:ascii="Times New Roman" w:eastAsiaTheme="minorHAnsi" w:hAnsi="Times New Roman" w:cs="Times New Roman"/>
          <w:color w:val="auto"/>
          <w:lang w:eastAsia="en-US"/>
        </w:rPr>
        <w:t xml:space="preserve"> toda persona que manipule directamente los alimentos, equipos, utensilios o superficies que entren en contacto con los mismos. De estas personas se espera,  por tanto,  cumplan  con  los  requerimientos de higiene para los alimentos.</w:t>
      </w:r>
    </w:p>
    <w:p w14:paraId="175DA5EB"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d) Gel antibacterial</w:t>
      </w:r>
      <w:r w:rsidRPr="00005042">
        <w:rPr>
          <w:rFonts w:ascii="Times New Roman" w:eastAsiaTheme="minorHAnsi" w:hAnsi="Times New Roman" w:cs="Times New Roman"/>
          <w:color w:val="auto"/>
          <w:lang w:eastAsia="en-US"/>
        </w:rPr>
        <w:t xml:space="preserve">: es un producto que limpia tus manos sin necesidad de usar agua y, desinfecta las manos sin necesidad de usar toallas o jabón. </w:t>
      </w:r>
    </w:p>
    <w:p w14:paraId="146AE1BB" w14:textId="5383BC59" w:rsidR="003B4F7F" w:rsidRPr="00100AA4"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e) Higiene:</w:t>
      </w:r>
      <w:r w:rsidRPr="00005042">
        <w:rPr>
          <w:rFonts w:ascii="Times New Roman" w:eastAsiaTheme="minorHAnsi" w:hAnsi="Times New Roman" w:cs="Times New Roman"/>
          <w:color w:val="auto"/>
          <w:lang w:eastAsia="en-US"/>
        </w:rPr>
        <w:t xml:space="preserve"> Conjunto de conocimientos y técnicas que se ocupan de controlar aquellos factores nocivos para la salud de los seres humanos. </w:t>
      </w: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074"/>
        <w:gridCol w:w="1144"/>
        <w:gridCol w:w="1589"/>
      </w:tblGrid>
      <w:tr w:rsidR="003B4F7F" w:rsidRPr="00005042" w14:paraId="7623DDED" w14:textId="77777777" w:rsidTr="00C25EA5">
        <w:trPr>
          <w:trHeight w:val="92"/>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6D3FFD32" w14:textId="77777777" w:rsidR="003B4F7F" w:rsidRPr="00005042" w:rsidRDefault="003B4F7F"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29056" behindDoc="0" locked="0" layoutInCell="1" allowOverlap="1" wp14:anchorId="41208DD4" wp14:editId="7D7A1784">
                  <wp:simplePos x="1160780" y="739140"/>
                  <wp:positionH relativeFrom="margin">
                    <wp:posOffset>71120</wp:posOffset>
                  </wp:positionH>
                  <wp:positionV relativeFrom="margin">
                    <wp:posOffset>372110</wp:posOffset>
                  </wp:positionV>
                  <wp:extent cx="1049020" cy="935990"/>
                  <wp:effectExtent l="76200" t="76200" r="132080" b="130810"/>
                  <wp:wrapSquare wrapText="bothSides"/>
                  <wp:docPr id="2120" name="Imagen 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4AE16917" w14:textId="77777777" w:rsidR="003B4F7F" w:rsidRPr="00005042" w:rsidRDefault="003B4F7F" w:rsidP="00005042">
            <w:pPr>
              <w:spacing w:line="480" w:lineRule="auto"/>
              <w:ind w:right="43"/>
              <w:rPr>
                <w:rFonts w:ascii="Times New Roman" w:hAnsi="Times New Roman" w:cs="Times New Roman"/>
                <w:b/>
              </w:rPr>
            </w:pPr>
          </w:p>
          <w:p w14:paraId="44896FD9" w14:textId="06EA9075" w:rsidR="003B4F7F" w:rsidRPr="00005042" w:rsidRDefault="003B4F7F" w:rsidP="00005042">
            <w:pPr>
              <w:spacing w:line="480" w:lineRule="auto"/>
              <w:ind w:right="43"/>
              <w:rPr>
                <w:rFonts w:ascii="Times New Roman" w:eastAsia="Arial" w:hAnsi="Times New Roman" w:cs="Times New Roman"/>
                <w:b/>
              </w:rPr>
            </w:pPr>
            <w:r w:rsidRPr="00C25EA5">
              <w:rPr>
                <w:rFonts w:ascii="Times New Roman" w:hAnsi="Times New Roman" w:cs="Times New Roman"/>
                <w:b/>
              </w:rPr>
              <w:t xml:space="preserve">POES - PROCEDIMIENTO OPERATIVO DE </w:t>
            </w:r>
            <w:r w:rsidR="008F7184" w:rsidRPr="00C25EA5">
              <w:rPr>
                <w:rFonts w:ascii="Times New Roman" w:hAnsi="Times New Roman" w:cs="Times New Roman"/>
                <w:b/>
              </w:rPr>
              <w:t>SANITIZACION HIGIENE</w:t>
            </w:r>
            <w:r w:rsidRPr="00C25EA5">
              <w:rPr>
                <w:rFonts w:ascii="Times New Roman" w:hAnsi="Times New Roman" w:cs="Times New Roman"/>
                <w:b/>
              </w:rPr>
              <w:t xml:space="preserve"> Y CONDUCTA DEL PERSONAL</w:t>
            </w:r>
          </w:p>
        </w:tc>
        <w:tc>
          <w:tcPr>
            <w:tcW w:w="0" w:type="auto"/>
            <w:tcBorders>
              <w:top w:val="single" w:sz="3" w:space="0" w:color="000000"/>
              <w:left w:val="single" w:sz="4" w:space="0" w:color="auto"/>
              <w:bottom w:val="single" w:sz="3" w:space="0" w:color="000000"/>
              <w:right w:val="single" w:sz="3" w:space="0" w:color="000000"/>
            </w:tcBorders>
          </w:tcPr>
          <w:p w14:paraId="67949F29" w14:textId="77777777" w:rsidR="003B4F7F" w:rsidRPr="00005042" w:rsidRDefault="003B4F7F"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4BAAE519" w14:textId="049FE945" w:rsidR="003B4F7F" w:rsidRPr="00005042" w:rsidRDefault="00184F60" w:rsidP="00005042">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POSH</w:t>
            </w:r>
            <w:r w:rsidR="003B4F7F" w:rsidRPr="00005042">
              <w:rPr>
                <w:rFonts w:ascii="Times New Roman" w:eastAsia="Arial" w:hAnsi="Times New Roman" w:cs="Times New Roman"/>
                <w:lang w:val="es-US"/>
              </w:rPr>
              <w:t xml:space="preserve">CH01 </w:t>
            </w:r>
          </w:p>
        </w:tc>
      </w:tr>
      <w:tr w:rsidR="003B4F7F" w:rsidRPr="00005042" w14:paraId="35234CB6" w14:textId="77777777" w:rsidTr="00C25EA5">
        <w:trPr>
          <w:trHeight w:val="555"/>
        </w:trPr>
        <w:tc>
          <w:tcPr>
            <w:tcW w:w="0" w:type="auto"/>
            <w:vMerge/>
            <w:tcBorders>
              <w:top w:val="nil"/>
              <w:left w:val="single" w:sz="4" w:space="0" w:color="auto"/>
              <w:bottom w:val="single" w:sz="4" w:space="0" w:color="000000"/>
              <w:right w:val="single" w:sz="4" w:space="0" w:color="auto"/>
            </w:tcBorders>
          </w:tcPr>
          <w:p w14:paraId="5905B1E0" w14:textId="77777777" w:rsidR="003B4F7F" w:rsidRPr="00005042" w:rsidRDefault="003B4F7F"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4A85C40D" w14:textId="77777777" w:rsidR="003B4F7F" w:rsidRPr="00005042" w:rsidRDefault="003B4F7F"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08BF1339" w14:textId="77777777" w:rsidR="003B4F7F" w:rsidRPr="00005042" w:rsidRDefault="003B4F7F"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255125C9" w14:textId="77777777" w:rsidR="003B4F7F" w:rsidRPr="00005042" w:rsidRDefault="003B4F7F"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3B4F7F" w:rsidRPr="00005042" w14:paraId="5D06DB12" w14:textId="77777777" w:rsidTr="00C25EA5">
        <w:trPr>
          <w:trHeight w:val="598"/>
        </w:trPr>
        <w:tc>
          <w:tcPr>
            <w:tcW w:w="0" w:type="auto"/>
            <w:vMerge/>
            <w:tcBorders>
              <w:top w:val="nil"/>
              <w:left w:val="single" w:sz="4" w:space="0" w:color="auto"/>
              <w:bottom w:val="single" w:sz="4" w:space="0" w:color="000000"/>
              <w:right w:val="single" w:sz="4" w:space="0" w:color="auto"/>
            </w:tcBorders>
          </w:tcPr>
          <w:p w14:paraId="2642C0E7" w14:textId="77777777" w:rsidR="003B4F7F" w:rsidRPr="00005042" w:rsidRDefault="003B4F7F"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69EF2F23" w14:textId="77777777" w:rsidR="003B4F7F" w:rsidRPr="00005042" w:rsidRDefault="003B4F7F"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17F04E06" w14:textId="77777777" w:rsidR="003B4F7F" w:rsidRPr="00005042" w:rsidRDefault="003B4F7F"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78EDFCC4" w14:textId="77777777" w:rsidR="003B4F7F" w:rsidRPr="00005042" w:rsidRDefault="003B4F7F"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3B4F7F" w:rsidRPr="00005042" w14:paraId="09E213DC" w14:textId="77777777" w:rsidTr="00C25EA5">
        <w:trPr>
          <w:trHeight w:val="377"/>
        </w:trPr>
        <w:tc>
          <w:tcPr>
            <w:tcW w:w="0" w:type="auto"/>
            <w:vMerge/>
            <w:tcBorders>
              <w:top w:val="nil"/>
              <w:left w:val="single" w:sz="4" w:space="0" w:color="auto"/>
              <w:bottom w:val="single" w:sz="4" w:space="0" w:color="000000"/>
              <w:right w:val="single" w:sz="4" w:space="0" w:color="auto"/>
            </w:tcBorders>
          </w:tcPr>
          <w:p w14:paraId="6B0F22B8" w14:textId="77777777" w:rsidR="003B4F7F" w:rsidRPr="00005042" w:rsidRDefault="003B4F7F"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EB3DD3D" w14:textId="77777777" w:rsidR="003B4F7F" w:rsidRPr="00005042" w:rsidRDefault="003B4F7F"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153B3252" w14:textId="77777777" w:rsidR="003B4F7F" w:rsidRPr="00005042" w:rsidRDefault="003B4F7F" w:rsidP="00005042">
            <w:pPr>
              <w:spacing w:line="480" w:lineRule="auto"/>
              <w:rPr>
                <w:rFonts w:ascii="Times New Roman" w:eastAsia="Arial" w:hAnsi="Times New Roman" w:cs="Times New Roman"/>
                <w:b/>
                <w:lang w:val="es-US"/>
              </w:rPr>
            </w:pPr>
          </w:p>
          <w:p w14:paraId="1B06405E" w14:textId="77777777" w:rsidR="003B4F7F" w:rsidRPr="00005042" w:rsidRDefault="003B4F7F"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59E0220D" w14:textId="77777777" w:rsidR="003B4F7F" w:rsidRPr="00005042" w:rsidRDefault="003B4F7F" w:rsidP="00005042">
            <w:pPr>
              <w:spacing w:line="480" w:lineRule="auto"/>
              <w:ind w:right="43"/>
              <w:rPr>
                <w:rFonts w:ascii="Times New Roman" w:hAnsi="Times New Roman" w:cs="Times New Roman"/>
                <w:lang w:val="es-US"/>
              </w:rPr>
            </w:pPr>
          </w:p>
          <w:p w14:paraId="068726A4" w14:textId="5FC6CB6E" w:rsidR="003B4F7F" w:rsidRPr="00005042" w:rsidRDefault="008A26DC" w:rsidP="00005042">
            <w:pPr>
              <w:spacing w:line="480" w:lineRule="auto"/>
              <w:ind w:right="43"/>
              <w:rPr>
                <w:rFonts w:ascii="Times New Roman" w:eastAsia="Arial" w:hAnsi="Times New Roman" w:cs="Times New Roman"/>
                <w:lang w:val="es-US"/>
              </w:rPr>
            </w:pPr>
            <w:r w:rsidRPr="00005042">
              <w:rPr>
                <w:rFonts w:ascii="Times New Roman" w:eastAsia="Arial" w:hAnsi="Times New Roman" w:cs="Times New Roman"/>
                <w:lang w:val="es-US"/>
              </w:rPr>
              <w:t>3</w:t>
            </w:r>
            <w:r w:rsidR="003B4F7F" w:rsidRPr="00005042">
              <w:rPr>
                <w:rFonts w:ascii="Times New Roman" w:eastAsia="Arial" w:hAnsi="Times New Roman" w:cs="Times New Roman"/>
                <w:lang w:val="es-US"/>
              </w:rPr>
              <w:t xml:space="preserve"> de </w:t>
            </w:r>
            <w:r w:rsidR="00973385">
              <w:rPr>
                <w:rFonts w:ascii="Times New Roman" w:eastAsia="Arial" w:hAnsi="Times New Roman" w:cs="Times New Roman"/>
                <w:lang w:val="es-US"/>
              </w:rPr>
              <w:t>11</w:t>
            </w:r>
          </w:p>
        </w:tc>
      </w:tr>
    </w:tbl>
    <w:p w14:paraId="2E7247F6" w14:textId="77AD9DC1"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f) Higiene personal:</w:t>
      </w:r>
      <w:r w:rsidRPr="00005042">
        <w:rPr>
          <w:rFonts w:ascii="Times New Roman" w:eastAsiaTheme="minorHAnsi" w:hAnsi="Times New Roman" w:cs="Times New Roman"/>
          <w:color w:val="auto"/>
          <w:lang w:eastAsia="en-US"/>
        </w:rPr>
        <w:t xml:space="preserve"> Es toda serie de hábitos relacionados con el cuidado personal que inciden positivamente en la salud y que previene posibles enfermedades Jabón: uno de los elementos más utilizados para la higiene y limpieza personal.</w:t>
      </w:r>
    </w:p>
    <w:p w14:paraId="5BF7C03F" w14:textId="557E3416" w:rsidR="003B4F7F" w:rsidRPr="00005042" w:rsidRDefault="003B4F7F" w:rsidP="00005042">
      <w:pPr>
        <w:pStyle w:val="Prrafodelista"/>
        <w:numPr>
          <w:ilvl w:val="0"/>
          <w:numId w:val="30"/>
        </w:numPr>
        <w:spacing w:after="200" w:line="480" w:lineRule="auto"/>
        <w:jc w:val="left"/>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DOCUMENTOS A CONSULTAR</w:t>
      </w:r>
    </w:p>
    <w:p w14:paraId="4A970CD3" w14:textId="77777777" w:rsidR="003B4F7F"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Registro Oficial de BPM Alimentos Procesados. N° 555</w:t>
      </w:r>
    </w:p>
    <w:tbl>
      <w:tblPr>
        <w:tblStyle w:val="TableGrid"/>
        <w:tblpPr w:vertAnchor="page" w:horzAnchor="page" w:tblpX="1705" w:tblpY="712"/>
        <w:tblOverlap w:val="never"/>
        <w:tblW w:w="9045" w:type="dxa"/>
        <w:tblInd w:w="0" w:type="dxa"/>
        <w:tblCellMar>
          <w:top w:w="8" w:type="dxa"/>
          <w:left w:w="112" w:type="dxa"/>
          <w:right w:w="71" w:type="dxa"/>
        </w:tblCellMar>
        <w:tblLook w:val="04A0" w:firstRow="1" w:lastRow="0" w:firstColumn="1" w:lastColumn="0" w:noHBand="0" w:noVBand="1"/>
      </w:tblPr>
      <w:tblGrid>
        <w:gridCol w:w="2163"/>
        <w:gridCol w:w="4149"/>
        <w:gridCol w:w="1144"/>
        <w:gridCol w:w="1589"/>
      </w:tblGrid>
      <w:tr w:rsidR="00C25EA5" w:rsidRPr="00005042" w14:paraId="2075BD04" w14:textId="77777777" w:rsidTr="00C25EA5">
        <w:trPr>
          <w:trHeight w:val="90"/>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0C499DA5" w14:textId="77777777" w:rsidR="00C25EA5" w:rsidRPr="00005042" w:rsidRDefault="00C25EA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71392" behindDoc="0" locked="0" layoutInCell="1" allowOverlap="1" wp14:anchorId="7D4753A4" wp14:editId="57409F66">
                  <wp:simplePos x="1160780" y="739140"/>
                  <wp:positionH relativeFrom="margin">
                    <wp:posOffset>71120</wp:posOffset>
                  </wp:positionH>
                  <wp:positionV relativeFrom="margin">
                    <wp:posOffset>408305</wp:posOffset>
                  </wp:positionV>
                  <wp:extent cx="1049020" cy="935990"/>
                  <wp:effectExtent l="76200" t="76200" r="132080" b="130810"/>
                  <wp:wrapSquare wrapText="bothSides"/>
                  <wp:docPr id="2140" name="Imagen 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7F318CBE" w14:textId="77777777" w:rsidR="00C25EA5" w:rsidRPr="00005042" w:rsidRDefault="00C25EA5" w:rsidP="00F80CC0">
            <w:pPr>
              <w:spacing w:line="480" w:lineRule="auto"/>
              <w:ind w:right="43"/>
              <w:rPr>
                <w:rFonts w:ascii="Times New Roman" w:hAnsi="Times New Roman" w:cs="Times New Roman"/>
                <w:b/>
              </w:rPr>
            </w:pPr>
          </w:p>
          <w:p w14:paraId="2AF15201" w14:textId="77777777" w:rsidR="00C25EA5" w:rsidRPr="00005042" w:rsidRDefault="00C25EA5" w:rsidP="00F80CC0">
            <w:pPr>
              <w:spacing w:line="480" w:lineRule="auto"/>
              <w:ind w:right="43"/>
              <w:rPr>
                <w:rFonts w:ascii="Times New Roman" w:eastAsia="Arial" w:hAnsi="Times New Roman" w:cs="Times New Roman"/>
                <w:b/>
              </w:rPr>
            </w:pPr>
            <w:r w:rsidRPr="00C25EA5">
              <w:rPr>
                <w:rFonts w:ascii="Times New Roman" w:hAnsi="Times New Roman" w:cs="Times New Roman"/>
                <w:b/>
              </w:rPr>
              <w:t>POES - PROCEDIMIENTO OPERATIVO DE SANITIZACION HIGIENE Y CONDUCTA DEL PERSONAL</w:t>
            </w:r>
          </w:p>
        </w:tc>
        <w:tc>
          <w:tcPr>
            <w:tcW w:w="0" w:type="auto"/>
            <w:tcBorders>
              <w:top w:val="single" w:sz="3" w:space="0" w:color="000000"/>
              <w:left w:val="single" w:sz="4" w:space="0" w:color="auto"/>
              <w:bottom w:val="single" w:sz="3" w:space="0" w:color="000000"/>
              <w:right w:val="single" w:sz="3" w:space="0" w:color="000000"/>
            </w:tcBorders>
          </w:tcPr>
          <w:p w14:paraId="06E3C94F"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6BAE801D" w14:textId="77777777" w:rsidR="00C25EA5" w:rsidRPr="00005042" w:rsidRDefault="00C25EA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POSHCH01 </w:t>
            </w:r>
          </w:p>
        </w:tc>
      </w:tr>
      <w:tr w:rsidR="00C25EA5" w:rsidRPr="00005042" w14:paraId="25EA8BF7" w14:textId="77777777" w:rsidTr="00C25EA5">
        <w:trPr>
          <w:trHeight w:val="542"/>
        </w:trPr>
        <w:tc>
          <w:tcPr>
            <w:tcW w:w="0" w:type="auto"/>
            <w:vMerge/>
            <w:tcBorders>
              <w:top w:val="nil"/>
              <w:left w:val="single" w:sz="4" w:space="0" w:color="auto"/>
              <w:bottom w:val="single" w:sz="4" w:space="0" w:color="000000"/>
              <w:right w:val="single" w:sz="4" w:space="0" w:color="auto"/>
            </w:tcBorders>
          </w:tcPr>
          <w:p w14:paraId="5FE10C42"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57A01698"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338F9E29"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27B355AD" w14:textId="77777777" w:rsidR="00C25EA5" w:rsidRPr="00005042" w:rsidRDefault="00C25EA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C25EA5" w:rsidRPr="00005042" w14:paraId="5091BF8F" w14:textId="77777777" w:rsidTr="00C25EA5">
        <w:trPr>
          <w:trHeight w:val="583"/>
        </w:trPr>
        <w:tc>
          <w:tcPr>
            <w:tcW w:w="0" w:type="auto"/>
            <w:vMerge/>
            <w:tcBorders>
              <w:top w:val="nil"/>
              <w:left w:val="single" w:sz="4" w:space="0" w:color="auto"/>
              <w:bottom w:val="single" w:sz="4" w:space="0" w:color="000000"/>
              <w:right w:val="single" w:sz="4" w:space="0" w:color="auto"/>
            </w:tcBorders>
          </w:tcPr>
          <w:p w14:paraId="32084C76"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036A1A85" w14:textId="77777777" w:rsidR="00C25EA5" w:rsidRPr="00005042" w:rsidRDefault="00C25EA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18881704"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37E7BEDC" w14:textId="77777777" w:rsidR="00C25EA5" w:rsidRPr="00005042" w:rsidRDefault="00C25EA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C25EA5" w:rsidRPr="00005042" w14:paraId="53B90D7D" w14:textId="77777777" w:rsidTr="00C25EA5">
        <w:trPr>
          <w:trHeight w:val="368"/>
        </w:trPr>
        <w:tc>
          <w:tcPr>
            <w:tcW w:w="0" w:type="auto"/>
            <w:vMerge/>
            <w:tcBorders>
              <w:top w:val="nil"/>
              <w:left w:val="single" w:sz="4" w:space="0" w:color="auto"/>
              <w:bottom w:val="single" w:sz="4" w:space="0" w:color="000000"/>
              <w:right w:val="single" w:sz="4" w:space="0" w:color="auto"/>
            </w:tcBorders>
          </w:tcPr>
          <w:p w14:paraId="026EAF4A"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6B47514B"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2A0698EB" w14:textId="77777777" w:rsidR="00C25EA5" w:rsidRPr="00005042" w:rsidRDefault="00C25EA5" w:rsidP="00F80CC0">
            <w:pPr>
              <w:spacing w:line="480" w:lineRule="auto"/>
              <w:rPr>
                <w:rFonts w:ascii="Times New Roman" w:eastAsia="Arial" w:hAnsi="Times New Roman" w:cs="Times New Roman"/>
                <w:b/>
                <w:lang w:val="es-US"/>
              </w:rPr>
            </w:pPr>
          </w:p>
          <w:p w14:paraId="5A2544B7"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62C9F60C" w14:textId="77777777" w:rsidR="00C25EA5" w:rsidRPr="00005042" w:rsidRDefault="00C25EA5" w:rsidP="00F80CC0">
            <w:pPr>
              <w:spacing w:line="480" w:lineRule="auto"/>
              <w:ind w:right="43"/>
              <w:rPr>
                <w:rFonts w:ascii="Times New Roman" w:hAnsi="Times New Roman" w:cs="Times New Roman"/>
                <w:lang w:val="es-US"/>
              </w:rPr>
            </w:pPr>
          </w:p>
          <w:p w14:paraId="78F114D4" w14:textId="25F8F4DA" w:rsidR="00C25EA5" w:rsidRPr="00005042" w:rsidRDefault="00C25EA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4</w:t>
            </w:r>
            <w:r w:rsidRPr="00005042">
              <w:rPr>
                <w:rFonts w:ascii="Times New Roman" w:eastAsia="Arial" w:hAnsi="Times New Roman" w:cs="Times New Roman"/>
                <w:lang w:val="es-US"/>
              </w:rPr>
              <w:t xml:space="preserve"> de </w:t>
            </w:r>
            <w:r w:rsidR="00973385">
              <w:rPr>
                <w:rFonts w:ascii="Times New Roman" w:eastAsia="Arial" w:hAnsi="Times New Roman" w:cs="Times New Roman"/>
                <w:lang w:val="es-US"/>
              </w:rPr>
              <w:t>11</w:t>
            </w:r>
          </w:p>
        </w:tc>
      </w:tr>
    </w:tbl>
    <w:p w14:paraId="7B3CA6E1" w14:textId="77777777" w:rsidR="00C25EA5" w:rsidRPr="00005042" w:rsidRDefault="00C25EA5" w:rsidP="00005042">
      <w:pPr>
        <w:spacing w:after="200" w:line="480" w:lineRule="auto"/>
        <w:jc w:val="both"/>
        <w:rPr>
          <w:rFonts w:ascii="Times New Roman" w:eastAsiaTheme="minorHAnsi" w:hAnsi="Times New Roman" w:cs="Times New Roman"/>
          <w:color w:val="auto"/>
          <w:lang w:eastAsia="en-US"/>
        </w:rPr>
      </w:pPr>
    </w:p>
    <w:p w14:paraId="1FD3CFA0" w14:textId="42B61705" w:rsidR="003B4F7F" w:rsidRPr="00005042" w:rsidRDefault="003B4F7F" w:rsidP="00005042">
      <w:pPr>
        <w:pStyle w:val="Prrafodelista"/>
        <w:numPr>
          <w:ilvl w:val="0"/>
          <w:numId w:val="30"/>
        </w:numPr>
        <w:spacing w:after="200" w:line="480" w:lineRule="auto"/>
        <w:jc w:val="both"/>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RESPONSABILIDADES</w:t>
      </w:r>
    </w:p>
    <w:p w14:paraId="372886E9"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 xml:space="preserve">Nivel Operativo: </w:t>
      </w:r>
      <w:r w:rsidRPr="00005042">
        <w:rPr>
          <w:rFonts w:ascii="Times New Roman" w:eastAsiaTheme="minorHAnsi" w:hAnsi="Times New Roman" w:cs="Times New Roman"/>
          <w:color w:val="auto"/>
          <w:lang w:eastAsia="en-US"/>
        </w:rPr>
        <w:t>responsable de la ejecución de los procedimientos.</w:t>
      </w:r>
    </w:p>
    <w:p w14:paraId="28CC74E2" w14:textId="22EF3575" w:rsidR="003B4F7F" w:rsidRPr="00005042" w:rsidRDefault="003B4F7F" w:rsidP="00005042">
      <w:pPr>
        <w:pStyle w:val="Prrafodelista"/>
        <w:numPr>
          <w:ilvl w:val="0"/>
          <w:numId w:val="30"/>
        </w:numPr>
        <w:spacing w:after="200" w:line="480" w:lineRule="auto"/>
        <w:jc w:val="both"/>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FRECUENCIA</w:t>
      </w:r>
    </w:p>
    <w:p w14:paraId="46ACCC95"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Verificación diaria por los responsables.</w:t>
      </w:r>
    </w:p>
    <w:p w14:paraId="6E3138BB" w14:textId="5DE8E40D" w:rsidR="003B4F7F" w:rsidRPr="00005042" w:rsidRDefault="003B4F7F" w:rsidP="00005042">
      <w:pPr>
        <w:pStyle w:val="Prrafodelista"/>
        <w:numPr>
          <w:ilvl w:val="0"/>
          <w:numId w:val="30"/>
        </w:numPr>
        <w:spacing w:after="200" w:line="480" w:lineRule="auto"/>
        <w:jc w:val="both"/>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PROCEDIMIENTOS</w:t>
      </w:r>
    </w:p>
    <w:p w14:paraId="715A5E82"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Higiene personal:</w:t>
      </w:r>
      <w:r w:rsidRPr="00005042">
        <w:rPr>
          <w:rFonts w:ascii="Times New Roman" w:eastAsiaTheme="minorHAnsi" w:hAnsi="Times New Roman" w:cs="Times New Roman"/>
          <w:color w:val="auto"/>
          <w:lang w:eastAsia="en-US"/>
        </w:rPr>
        <w:t xml:space="preserve"> A fin de garantizar la inocuidad de los alimentos y evitar contaminaciones cruzadas, el personal que trabaja en una Planta Procesadora de Alimentos debe cumplir con normas de limpieza e higiene.</w:t>
      </w:r>
    </w:p>
    <w:p w14:paraId="32E895BE" w14:textId="41738732"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1.</w:t>
      </w:r>
      <w:r w:rsidRPr="00005042">
        <w:rPr>
          <w:rFonts w:ascii="Times New Roman" w:eastAsiaTheme="minorHAnsi" w:hAnsi="Times New Roman" w:cs="Times New Roman"/>
          <w:color w:val="auto"/>
          <w:lang w:eastAsia="en-US"/>
        </w:rPr>
        <w:t xml:space="preserve"> El personal de Chocolates Asiry debe contar con uniformes adecuados a las operaciones a realizar: </w:t>
      </w:r>
    </w:p>
    <w:p w14:paraId="1FC55EE3" w14:textId="77777777"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a)</w:t>
      </w:r>
      <w:r w:rsidRPr="00005042">
        <w:rPr>
          <w:rFonts w:ascii="Times New Roman" w:eastAsiaTheme="minorHAnsi" w:hAnsi="Times New Roman" w:cs="Times New Roman"/>
          <w:color w:val="auto"/>
          <w:lang w:eastAsia="en-US"/>
        </w:rPr>
        <w:t xml:space="preserve"> Delantales o vestimenta, que permitan visualizar fácilmente su limpieza;</w:t>
      </w:r>
    </w:p>
    <w:p w14:paraId="71D5DB2A" w14:textId="3C003B94" w:rsidR="003B4F7F"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b)</w:t>
      </w:r>
      <w:r w:rsidRPr="00005042">
        <w:rPr>
          <w:rFonts w:ascii="Times New Roman" w:eastAsiaTheme="minorHAnsi" w:hAnsi="Times New Roman" w:cs="Times New Roman"/>
          <w:color w:val="auto"/>
          <w:lang w:eastAsia="en-US"/>
        </w:rPr>
        <w:t xml:space="preserve"> Cuando sea necesario, otros accesorios como guantes, botas, gorros, mascarillas, limpios y en buen estado; Registro Oficial Nº 555.</w:t>
      </w:r>
    </w:p>
    <w:p w14:paraId="2A213C7C" w14:textId="473596A1" w:rsidR="008A26DC"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c)</w:t>
      </w:r>
      <w:r w:rsidRPr="00005042">
        <w:rPr>
          <w:rFonts w:ascii="Times New Roman" w:eastAsiaTheme="minorHAnsi" w:hAnsi="Times New Roman" w:cs="Times New Roman"/>
          <w:color w:val="auto"/>
          <w:lang w:eastAsia="en-US"/>
        </w:rPr>
        <w:t xml:space="preserve"> El calzado debe ser cerrado y cuando se requiera, deberá ser antideslizante e impermeable. </w:t>
      </w:r>
    </w:p>
    <w:p w14:paraId="5D438384" w14:textId="77777777" w:rsidR="00C25EA5" w:rsidRDefault="00C25EA5" w:rsidP="00005042">
      <w:pPr>
        <w:spacing w:after="200" w:line="480" w:lineRule="auto"/>
        <w:jc w:val="both"/>
        <w:rPr>
          <w:rFonts w:ascii="Times New Roman" w:eastAsiaTheme="minorHAnsi" w:hAnsi="Times New Roman" w:cs="Times New Roman"/>
          <w:color w:val="auto"/>
          <w:lang w:eastAsia="en-US"/>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074"/>
        <w:gridCol w:w="1144"/>
        <w:gridCol w:w="1589"/>
      </w:tblGrid>
      <w:tr w:rsidR="00C25EA5" w:rsidRPr="00005042" w14:paraId="6C08EFB1" w14:textId="77777777" w:rsidTr="00C25EA5">
        <w:trPr>
          <w:trHeight w:val="92"/>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1C73B79E" w14:textId="77777777" w:rsidR="00C25EA5" w:rsidRPr="00005042" w:rsidRDefault="00C25EA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73440" behindDoc="0" locked="0" layoutInCell="1" allowOverlap="1" wp14:anchorId="51BB0F3E" wp14:editId="02CF9FFE">
                  <wp:simplePos x="1160780" y="739140"/>
                  <wp:positionH relativeFrom="margin">
                    <wp:posOffset>71120</wp:posOffset>
                  </wp:positionH>
                  <wp:positionV relativeFrom="margin">
                    <wp:posOffset>348615</wp:posOffset>
                  </wp:positionV>
                  <wp:extent cx="1049020" cy="935990"/>
                  <wp:effectExtent l="76200" t="76200" r="132080" b="130810"/>
                  <wp:wrapSquare wrapText="bothSides"/>
                  <wp:docPr id="2141" name="Imagen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1E57FB20" w14:textId="77777777" w:rsidR="00C25EA5" w:rsidRPr="00005042" w:rsidRDefault="00C25EA5" w:rsidP="00F80CC0">
            <w:pPr>
              <w:spacing w:line="480" w:lineRule="auto"/>
              <w:ind w:right="43"/>
              <w:rPr>
                <w:rFonts w:ascii="Times New Roman" w:hAnsi="Times New Roman" w:cs="Times New Roman"/>
                <w:b/>
              </w:rPr>
            </w:pPr>
          </w:p>
          <w:p w14:paraId="3049B31F" w14:textId="77777777" w:rsidR="00C25EA5" w:rsidRPr="00005042" w:rsidRDefault="00C25EA5" w:rsidP="00F80CC0">
            <w:pPr>
              <w:spacing w:line="480" w:lineRule="auto"/>
              <w:ind w:right="43"/>
              <w:rPr>
                <w:rFonts w:ascii="Times New Roman" w:eastAsia="Arial" w:hAnsi="Times New Roman" w:cs="Times New Roman"/>
                <w:b/>
              </w:rPr>
            </w:pPr>
            <w:r w:rsidRPr="00C25EA5">
              <w:rPr>
                <w:rFonts w:ascii="Times New Roman" w:hAnsi="Times New Roman" w:cs="Times New Roman"/>
                <w:b/>
              </w:rPr>
              <w:t>POES - PROCEDIMIENTO OPERATIVO DE SANITIZACION HIGIENE Y CONDUCTA DEL PERSONAL</w:t>
            </w:r>
          </w:p>
        </w:tc>
        <w:tc>
          <w:tcPr>
            <w:tcW w:w="0" w:type="auto"/>
            <w:tcBorders>
              <w:top w:val="single" w:sz="3" w:space="0" w:color="000000"/>
              <w:left w:val="single" w:sz="4" w:space="0" w:color="auto"/>
              <w:bottom w:val="single" w:sz="3" w:space="0" w:color="000000"/>
              <w:right w:val="single" w:sz="3" w:space="0" w:color="000000"/>
            </w:tcBorders>
          </w:tcPr>
          <w:p w14:paraId="16698475"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690B27F6" w14:textId="77777777" w:rsidR="00C25EA5" w:rsidRPr="00005042" w:rsidRDefault="00C25EA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POSHCH01 </w:t>
            </w:r>
          </w:p>
        </w:tc>
      </w:tr>
      <w:tr w:rsidR="00C25EA5" w:rsidRPr="00005042" w14:paraId="04A1573C" w14:textId="77777777" w:rsidTr="00C25EA5">
        <w:trPr>
          <w:trHeight w:val="552"/>
        </w:trPr>
        <w:tc>
          <w:tcPr>
            <w:tcW w:w="0" w:type="auto"/>
            <w:vMerge/>
            <w:tcBorders>
              <w:top w:val="nil"/>
              <w:left w:val="single" w:sz="4" w:space="0" w:color="auto"/>
              <w:bottom w:val="single" w:sz="4" w:space="0" w:color="000000"/>
              <w:right w:val="single" w:sz="4" w:space="0" w:color="auto"/>
            </w:tcBorders>
          </w:tcPr>
          <w:p w14:paraId="2DE045A6"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0FDCBDCF"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226A7323"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68CFBD62" w14:textId="77777777" w:rsidR="00C25EA5" w:rsidRPr="00005042" w:rsidRDefault="00C25EA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C25EA5" w:rsidRPr="00005042" w14:paraId="5D92F6AE" w14:textId="77777777" w:rsidTr="00C25EA5">
        <w:trPr>
          <w:trHeight w:val="594"/>
        </w:trPr>
        <w:tc>
          <w:tcPr>
            <w:tcW w:w="0" w:type="auto"/>
            <w:vMerge/>
            <w:tcBorders>
              <w:top w:val="nil"/>
              <w:left w:val="single" w:sz="4" w:space="0" w:color="auto"/>
              <w:bottom w:val="single" w:sz="4" w:space="0" w:color="000000"/>
              <w:right w:val="single" w:sz="4" w:space="0" w:color="auto"/>
            </w:tcBorders>
          </w:tcPr>
          <w:p w14:paraId="3C9C4B39"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2FEACE9" w14:textId="77777777" w:rsidR="00C25EA5" w:rsidRPr="00005042" w:rsidRDefault="00C25EA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0F3C535E"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18570622" w14:textId="77777777" w:rsidR="00C25EA5" w:rsidRPr="00005042" w:rsidRDefault="00C25EA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C25EA5" w:rsidRPr="00005042" w14:paraId="6F84B906" w14:textId="77777777" w:rsidTr="00C25EA5">
        <w:trPr>
          <w:trHeight w:val="375"/>
        </w:trPr>
        <w:tc>
          <w:tcPr>
            <w:tcW w:w="0" w:type="auto"/>
            <w:vMerge/>
            <w:tcBorders>
              <w:top w:val="nil"/>
              <w:left w:val="single" w:sz="4" w:space="0" w:color="auto"/>
              <w:bottom w:val="single" w:sz="4" w:space="0" w:color="000000"/>
              <w:right w:val="single" w:sz="4" w:space="0" w:color="auto"/>
            </w:tcBorders>
          </w:tcPr>
          <w:p w14:paraId="6A0E511E"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424AD8EB"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4C709439" w14:textId="77777777" w:rsidR="00C25EA5" w:rsidRPr="00005042" w:rsidRDefault="00C25EA5" w:rsidP="00F80CC0">
            <w:pPr>
              <w:spacing w:line="480" w:lineRule="auto"/>
              <w:rPr>
                <w:rFonts w:ascii="Times New Roman" w:eastAsia="Arial" w:hAnsi="Times New Roman" w:cs="Times New Roman"/>
                <w:b/>
                <w:lang w:val="es-US"/>
              </w:rPr>
            </w:pPr>
          </w:p>
          <w:p w14:paraId="15F33B48"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2F35F433" w14:textId="77777777" w:rsidR="00C25EA5" w:rsidRPr="00005042" w:rsidRDefault="00C25EA5" w:rsidP="00F80CC0">
            <w:pPr>
              <w:spacing w:line="480" w:lineRule="auto"/>
              <w:ind w:right="43"/>
              <w:rPr>
                <w:rFonts w:ascii="Times New Roman" w:hAnsi="Times New Roman" w:cs="Times New Roman"/>
                <w:lang w:val="es-US"/>
              </w:rPr>
            </w:pPr>
          </w:p>
          <w:p w14:paraId="43E62776" w14:textId="47D8134C" w:rsidR="00C25EA5" w:rsidRPr="00005042" w:rsidRDefault="00C25EA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5</w:t>
            </w:r>
            <w:r w:rsidRPr="00005042">
              <w:rPr>
                <w:rFonts w:ascii="Times New Roman" w:eastAsia="Arial" w:hAnsi="Times New Roman" w:cs="Times New Roman"/>
                <w:lang w:val="es-US"/>
              </w:rPr>
              <w:t xml:space="preserve"> de </w:t>
            </w:r>
            <w:r w:rsidR="00973385">
              <w:rPr>
                <w:rFonts w:ascii="Times New Roman" w:eastAsia="Arial" w:hAnsi="Times New Roman" w:cs="Times New Roman"/>
                <w:lang w:val="es-US"/>
              </w:rPr>
              <w:t>11</w:t>
            </w:r>
          </w:p>
        </w:tc>
      </w:tr>
    </w:tbl>
    <w:p w14:paraId="02193786" w14:textId="77777777" w:rsidR="00C25EA5" w:rsidRPr="00F41A22" w:rsidRDefault="00C25EA5" w:rsidP="00005042">
      <w:pPr>
        <w:spacing w:after="200" w:line="480" w:lineRule="auto"/>
        <w:jc w:val="both"/>
        <w:rPr>
          <w:rFonts w:ascii="Times New Roman" w:eastAsiaTheme="minorHAnsi" w:hAnsi="Times New Roman" w:cs="Times New Roman"/>
          <w:color w:val="auto"/>
          <w:lang w:eastAsia="en-US"/>
        </w:rPr>
      </w:pPr>
    </w:p>
    <w:p w14:paraId="4E27557A" w14:textId="7692D75A" w:rsidR="00100AA4" w:rsidRPr="00100AA4"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2.</w:t>
      </w:r>
      <w:r w:rsidRPr="00005042">
        <w:rPr>
          <w:rFonts w:ascii="Times New Roman" w:eastAsiaTheme="minorHAnsi" w:hAnsi="Times New Roman" w:cs="Times New Roman"/>
          <w:color w:val="auto"/>
          <w:lang w:eastAsia="en-US"/>
        </w:rPr>
        <w:t xml:space="preserve"> Las prendas mencionadas en los literales a) y b) del numeral anterior, deben ser lavables o desechables. La operación de lavado debe hacérsela en un lugar apropiado; </w:t>
      </w:r>
    </w:p>
    <w:p w14:paraId="301A8A44" w14:textId="2F3C2C00" w:rsidR="009814F3" w:rsidRPr="00005042" w:rsidRDefault="003B4F7F"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3</w:t>
      </w:r>
      <w:r w:rsidRPr="00005042">
        <w:rPr>
          <w:rFonts w:ascii="Times New Roman" w:eastAsiaTheme="minorHAnsi" w:hAnsi="Times New Roman" w:cs="Times New Roman"/>
          <w:b/>
          <w:i/>
          <w:color w:val="auto"/>
          <w:lang w:eastAsia="en-US"/>
        </w:rPr>
        <w:t>.</w:t>
      </w:r>
      <w:r w:rsidRPr="00005042">
        <w:rPr>
          <w:rFonts w:ascii="Times New Roman" w:eastAsiaTheme="minorHAnsi" w:hAnsi="Times New Roman" w:cs="Times New Roman"/>
          <w:color w:val="auto"/>
          <w:lang w:eastAsia="en-US"/>
        </w:rPr>
        <w:t xml:space="preserve"> Todo el personal manipulador de alimentos debe lavarse las manos con agua y jabón antes de comenzar el trabajo, cada vez que salga y regrese al área asignada, cada vez que use los servicios sanitarios y después de manipular cualquier material u objeto que </w:t>
      </w:r>
      <w:r w:rsidR="009814F3" w:rsidRPr="00005042">
        <w:rPr>
          <w:rFonts w:ascii="Times New Roman" w:eastAsiaTheme="minorHAnsi" w:hAnsi="Times New Roman" w:cs="Times New Roman"/>
          <w:color w:val="auto"/>
          <w:lang w:eastAsia="en-US"/>
        </w:rPr>
        <w:t xml:space="preserve">pudiese representar un riesgo de contaminación para el alimento. El uso de guantes no exime al personal de la obligación de lavarse las manos; </w:t>
      </w:r>
    </w:p>
    <w:p w14:paraId="053710D3" w14:textId="77777777" w:rsidR="009814F3" w:rsidRPr="00005042" w:rsidRDefault="009814F3" w:rsidP="00005042">
      <w:pPr>
        <w:spacing w:after="200" w:line="480" w:lineRule="auto"/>
        <w:jc w:val="both"/>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Lavado de manos</w:t>
      </w:r>
    </w:p>
    <w:p w14:paraId="2C8D1205" w14:textId="777777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Quitar las prendas de las manos (anillos, cadenas, relojes, etc.).</w:t>
      </w:r>
    </w:p>
    <w:p w14:paraId="3AF91977" w14:textId="56B1366F"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w:t>
      </w:r>
      <w:r w:rsidR="008F7184" w:rsidRPr="00005042">
        <w:rPr>
          <w:rFonts w:ascii="Times New Roman" w:eastAsiaTheme="minorHAnsi" w:hAnsi="Times New Roman" w:cs="Times New Roman"/>
          <w:color w:val="auto"/>
          <w:lang w:eastAsia="en-US"/>
        </w:rPr>
        <w:t>Humedezca sus manos</w:t>
      </w:r>
      <w:r w:rsidRPr="00005042">
        <w:rPr>
          <w:rFonts w:ascii="Times New Roman" w:eastAsiaTheme="minorHAnsi" w:hAnsi="Times New Roman" w:cs="Times New Roman"/>
          <w:color w:val="auto"/>
          <w:lang w:eastAsia="en-US"/>
        </w:rPr>
        <w:t xml:space="preserve"> </w:t>
      </w:r>
      <w:r w:rsidR="008F7184" w:rsidRPr="00005042">
        <w:rPr>
          <w:rFonts w:ascii="Times New Roman" w:eastAsiaTheme="minorHAnsi" w:hAnsi="Times New Roman" w:cs="Times New Roman"/>
          <w:color w:val="auto"/>
          <w:lang w:eastAsia="en-US"/>
        </w:rPr>
        <w:t>y antebrazos</w:t>
      </w:r>
      <w:r w:rsidRPr="00005042">
        <w:rPr>
          <w:rFonts w:ascii="Times New Roman" w:eastAsiaTheme="minorHAnsi" w:hAnsi="Times New Roman" w:cs="Times New Roman"/>
          <w:color w:val="auto"/>
          <w:lang w:eastAsia="en-US"/>
        </w:rPr>
        <w:t xml:space="preserve"> con agua (el agua caliente es más efectiva que el agua fría).</w:t>
      </w:r>
    </w:p>
    <w:p w14:paraId="0152C74C" w14:textId="777777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Aplicar una porción de jabón desinfectante.</w:t>
      </w:r>
    </w:p>
    <w:p w14:paraId="5FB452A6" w14:textId="6F50EFAE" w:rsidR="009814F3"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Frotarse las manos entre sí, efectuando movimientos circulares por 15 a 20 segundos.</w:t>
      </w:r>
    </w:p>
    <w:p w14:paraId="317F1E82" w14:textId="77777777" w:rsidR="00C25EA5" w:rsidRDefault="00C25EA5" w:rsidP="00005042">
      <w:pPr>
        <w:spacing w:after="200" w:line="480" w:lineRule="auto"/>
        <w:jc w:val="both"/>
        <w:rPr>
          <w:rFonts w:ascii="Times New Roman" w:eastAsiaTheme="minorHAnsi" w:hAnsi="Times New Roman" w:cs="Times New Roman"/>
          <w:color w:val="auto"/>
          <w:lang w:eastAsia="en-US"/>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074"/>
        <w:gridCol w:w="1144"/>
        <w:gridCol w:w="1589"/>
      </w:tblGrid>
      <w:tr w:rsidR="00C25EA5" w:rsidRPr="00005042" w14:paraId="0B432993" w14:textId="77777777" w:rsidTr="00F80CC0">
        <w:trPr>
          <w:trHeight w:val="92"/>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5B4C823E" w14:textId="77777777" w:rsidR="00C25EA5" w:rsidRPr="00005042" w:rsidRDefault="00C25EA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75488" behindDoc="0" locked="0" layoutInCell="1" allowOverlap="1" wp14:anchorId="7A3E347C" wp14:editId="3F707DAC">
                  <wp:simplePos x="1160780" y="739140"/>
                  <wp:positionH relativeFrom="margin">
                    <wp:posOffset>71120</wp:posOffset>
                  </wp:positionH>
                  <wp:positionV relativeFrom="margin">
                    <wp:posOffset>348615</wp:posOffset>
                  </wp:positionV>
                  <wp:extent cx="1049020" cy="935990"/>
                  <wp:effectExtent l="76200" t="76200" r="132080" b="130810"/>
                  <wp:wrapSquare wrapText="bothSides"/>
                  <wp:docPr id="2142" name="Imagen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212D6542" w14:textId="77777777" w:rsidR="00C25EA5" w:rsidRPr="00005042" w:rsidRDefault="00C25EA5" w:rsidP="00F80CC0">
            <w:pPr>
              <w:spacing w:line="480" w:lineRule="auto"/>
              <w:ind w:right="43"/>
              <w:rPr>
                <w:rFonts w:ascii="Times New Roman" w:hAnsi="Times New Roman" w:cs="Times New Roman"/>
                <w:b/>
              </w:rPr>
            </w:pPr>
          </w:p>
          <w:p w14:paraId="65925B8F" w14:textId="77777777" w:rsidR="00C25EA5" w:rsidRPr="00005042" w:rsidRDefault="00C25EA5" w:rsidP="00F80CC0">
            <w:pPr>
              <w:spacing w:line="480" w:lineRule="auto"/>
              <w:ind w:right="43"/>
              <w:rPr>
                <w:rFonts w:ascii="Times New Roman" w:eastAsia="Arial" w:hAnsi="Times New Roman" w:cs="Times New Roman"/>
                <w:b/>
              </w:rPr>
            </w:pPr>
            <w:r w:rsidRPr="00C25EA5">
              <w:rPr>
                <w:rFonts w:ascii="Times New Roman" w:hAnsi="Times New Roman" w:cs="Times New Roman"/>
                <w:b/>
              </w:rPr>
              <w:t>POES - PROCEDIMIENTO OPERATIVO DE SANITIZACION HIGIENE Y CONDUCTA DEL PERSONAL</w:t>
            </w:r>
          </w:p>
        </w:tc>
        <w:tc>
          <w:tcPr>
            <w:tcW w:w="0" w:type="auto"/>
            <w:tcBorders>
              <w:top w:val="single" w:sz="3" w:space="0" w:color="000000"/>
              <w:left w:val="single" w:sz="4" w:space="0" w:color="auto"/>
              <w:bottom w:val="single" w:sz="3" w:space="0" w:color="000000"/>
              <w:right w:val="single" w:sz="3" w:space="0" w:color="000000"/>
            </w:tcBorders>
          </w:tcPr>
          <w:p w14:paraId="3ACF5AD6"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3FDC8E12" w14:textId="77777777" w:rsidR="00C25EA5" w:rsidRPr="00005042" w:rsidRDefault="00C25EA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POSHCH01 </w:t>
            </w:r>
          </w:p>
        </w:tc>
      </w:tr>
      <w:tr w:rsidR="00C25EA5" w:rsidRPr="00005042" w14:paraId="3D091BD3" w14:textId="77777777" w:rsidTr="00F80CC0">
        <w:trPr>
          <w:trHeight w:val="552"/>
        </w:trPr>
        <w:tc>
          <w:tcPr>
            <w:tcW w:w="0" w:type="auto"/>
            <w:vMerge/>
            <w:tcBorders>
              <w:top w:val="nil"/>
              <w:left w:val="single" w:sz="4" w:space="0" w:color="auto"/>
              <w:bottom w:val="single" w:sz="4" w:space="0" w:color="000000"/>
              <w:right w:val="single" w:sz="4" w:space="0" w:color="auto"/>
            </w:tcBorders>
          </w:tcPr>
          <w:p w14:paraId="2A9EA87F"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23B2DD8A"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1FE9C2F6"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65E92A50" w14:textId="77777777" w:rsidR="00C25EA5" w:rsidRPr="00005042" w:rsidRDefault="00C25EA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C25EA5" w:rsidRPr="00005042" w14:paraId="28A7D837" w14:textId="77777777" w:rsidTr="00F80CC0">
        <w:trPr>
          <w:trHeight w:val="594"/>
        </w:trPr>
        <w:tc>
          <w:tcPr>
            <w:tcW w:w="0" w:type="auto"/>
            <w:vMerge/>
            <w:tcBorders>
              <w:top w:val="nil"/>
              <w:left w:val="single" w:sz="4" w:space="0" w:color="auto"/>
              <w:bottom w:val="single" w:sz="4" w:space="0" w:color="000000"/>
              <w:right w:val="single" w:sz="4" w:space="0" w:color="auto"/>
            </w:tcBorders>
          </w:tcPr>
          <w:p w14:paraId="217D428C"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D6EC6FB" w14:textId="77777777" w:rsidR="00C25EA5" w:rsidRPr="00005042" w:rsidRDefault="00C25EA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7DD46804"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58A763AD" w14:textId="77777777" w:rsidR="00C25EA5" w:rsidRPr="00005042" w:rsidRDefault="00C25EA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C25EA5" w:rsidRPr="00005042" w14:paraId="46E92BB2" w14:textId="77777777" w:rsidTr="00F80CC0">
        <w:trPr>
          <w:trHeight w:val="375"/>
        </w:trPr>
        <w:tc>
          <w:tcPr>
            <w:tcW w:w="0" w:type="auto"/>
            <w:vMerge/>
            <w:tcBorders>
              <w:top w:val="nil"/>
              <w:left w:val="single" w:sz="4" w:space="0" w:color="auto"/>
              <w:bottom w:val="single" w:sz="4" w:space="0" w:color="000000"/>
              <w:right w:val="single" w:sz="4" w:space="0" w:color="auto"/>
            </w:tcBorders>
          </w:tcPr>
          <w:p w14:paraId="4A1E6CD4" w14:textId="77777777" w:rsidR="00C25EA5" w:rsidRPr="00005042" w:rsidRDefault="00C25EA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0C41D95C" w14:textId="77777777" w:rsidR="00C25EA5" w:rsidRPr="00005042" w:rsidRDefault="00C25EA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553C57D1" w14:textId="77777777" w:rsidR="00C25EA5" w:rsidRPr="00005042" w:rsidRDefault="00C25EA5" w:rsidP="00F80CC0">
            <w:pPr>
              <w:spacing w:line="480" w:lineRule="auto"/>
              <w:rPr>
                <w:rFonts w:ascii="Times New Roman" w:eastAsia="Arial" w:hAnsi="Times New Roman" w:cs="Times New Roman"/>
                <w:b/>
                <w:lang w:val="es-US"/>
              </w:rPr>
            </w:pPr>
          </w:p>
          <w:p w14:paraId="0701CC03" w14:textId="77777777" w:rsidR="00C25EA5" w:rsidRPr="00005042" w:rsidRDefault="00C25EA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6AFC55D2" w14:textId="77777777" w:rsidR="00C25EA5" w:rsidRPr="00005042" w:rsidRDefault="00C25EA5" w:rsidP="00F80CC0">
            <w:pPr>
              <w:spacing w:line="480" w:lineRule="auto"/>
              <w:ind w:right="43"/>
              <w:rPr>
                <w:rFonts w:ascii="Times New Roman" w:hAnsi="Times New Roman" w:cs="Times New Roman"/>
                <w:lang w:val="es-US"/>
              </w:rPr>
            </w:pPr>
          </w:p>
          <w:p w14:paraId="6D75451C" w14:textId="74D0604E" w:rsidR="00C25EA5" w:rsidRPr="00005042" w:rsidRDefault="0097338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6</w:t>
            </w:r>
            <w:r w:rsidR="00C25EA5" w:rsidRPr="00005042">
              <w:rPr>
                <w:rFonts w:ascii="Times New Roman" w:eastAsia="Arial" w:hAnsi="Times New Roman" w:cs="Times New Roman"/>
                <w:lang w:val="es-US"/>
              </w:rPr>
              <w:t xml:space="preserve"> de </w:t>
            </w:r>
            <w:r>
              <w:rPr>
                <w:rFonts w:ascii="Times New Roman" w:eastAsia="Arial" w:hAnsi="Times New Roman" w:cs="Times New Roman"/>
                <w:lang w:val="es-US"/>
              </w:rPr>
              <w:t>11</w:t>
            </w:r>
          </w:p>
        </w:tc>
      </w:tr>
    </w:tbl>
    <w:p w14:paraId="74C24135" w14:textId="77777777" w:rsidR="00C25EA5" w:rsidRPr="00005042" w:rsidRDefault="00C25EA5" w:rsidP="00005042">
      <w:pPr>
        <w:spacing w:after="200" w:line="480" w:lineRule="auto"/>
        <w:jc w:val="both"/>
        <w:rPr>
          <w:rFonts w:ascii="Times New Roman" w:eastAsiaTheme="minorHAnsi" w:hAnsi="Times New Roman" w:cs="Times New Roman"/>
          <w:color w:val="auto"/>
          <w:lang w:eastAsia="en-US"/>
        </w:rPr>
      </w:pPr>
    </w:p>
    <w:p w14:paraId="23D3924F" w14:textId="359FA8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Frote bien los dedos y limpie las uñas, debajo y alrededor de estas con la </w:t>
      </w:r>
      <w:r w:rsidR="008F7184" w:rsidRPr="00005042">
        <w:rPr>
          <w:rFonts w:ascii="Times New Roman" w:eastAsiaTheme="minorHAnsi" w:hAnsi="Times New Roman" w:cs="Times New Roman"/>
          <w:color w:val="auto"/>
          <w:lang w:eastAsia="en-US"/>
        </w:rPr>
        <w:t>ayuda de</w:t>
      </w:r>
      <w:r w:rsidRPr="00005042">
        <w:rPr>
          <w:rFonts w:ascii="Times New Roman" w:eastAsiaTheme="minorHAnsi" w:hAnsi="Times New Roman" w:cs="Times New Roman"/>
          <w:color w:val="auto"/>
          <w:lang w:eastAsia="en-US"/>
        </w:rPr>
        <w:t xml:space="preserve"> un cepillo para uñas y yemas de los dedos, por lo menos 20 segundos.</w:t>
      </w:r>
    </w:p>
    <w:p w14:paraId="06A0A423" w14:textId="2C0ADED3"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Lave la parte de los brazos que están al descubierto y en contacto con los alimentos, frotando repetidamente.</w:t>
      </w:r>
    </w:p>
    <w:p w14:paraId="4718278B" w14:textId="56220830"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Enjuague sus manos y antebrazos con suficiente agua para remover el jabón.</w:t>
      </w:r>
    </w:p>
    <w:p w14:paraId="5BC59879" w14:textId="04B1D166"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Escurra el agua residual</w:t>
      </w:r>
    </w:p>
    <w:p w14:paraId="47AD291A" w14:textId="7F79FE07" w:rsidR="006B0E22"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Secar las manos y los brazos con toallas desechables de papel</w:t>
      </w:r>
    </w:p>
    <w:p w14:paraId="032DBB46" w14:textId="367FB105"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w:t>
      </w:r>
      <w:r w:rsidR="008F7184" w:rsidRPr="00005042">
        <w:rPr>
          <w:rFonts w:ascii="Times New Roman" w:eastAsiaTheme="minorHAnsi" w:hAnsi="Times New Roman" w:cs="Times New Roman"/>
          <w:color w:val="auto"/>
          <w:lang w:eastAsia="en-US"/>
        </w:rPr>
        <w:t>Desechar la</w:t>
      </w:r>
      <w:r w:rsidRPr="00005042">
        <w:rPr>
          <w:rFonts w:ascii="Times New Roman" w:eastAsiaTheme="minorHAnsi" w:hAnsi="Times New Roman" w:cs="Times New Roman"/>
          <w:color w:val="auto"/>
          <w:lang w:eastAsia="en-US"/>
        </w:rPr>
        <w:t xml:space="preserve"> toalla de papel en la papelera y tratar de no tocar puertas u otras áreas del baño.</w:t>
      </w:r>
    </w:p>
    <w:p w14:paraId="7CFE9407" w14:textId="14437446"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sym w:font="Symbol" w:char="F0B7"/>
      </w:r>
      <w:r w:rsidRPr="00005042">
        <w:rPr>
          <w:rFonts w:ascii="Times New Roman" w:eastAsiaTheme="minorHAnsi" w:hAnsi="Times New Roman" w:cs="Times New Roman"/>
          <w:color w:val="auto"/>
          <w:lang w:eastAsia="en-US"/>
        </w:rPr>
        <w:t xml:space="preserve"> Agregar gel desinfectante solo en áreas de contacto directo con el producto.</w:t>
      </w:r>
      <w:r w:rsidR="009667F7">
        <w:rPr>
          <w:rFonts w:ascii="Times New Roman" w:eastAsiaTheme="minorHAnsi" w:hAnsi="Times New Roman" w:cs="Times New Roman"/>
          <w:color w:val="auto"/>
          <w:lang w:eastAsia="en-US"/>
        </w:rPr>
        <w:t xml:space="preserve"> </w:t>
      </w:r>
      <w:r w:rsidRPr="00005042">
        <w:rPr>
          <w:rFonts w:ascii="Times New Roman" w:eastAsiaTheme="minorHAnsi" w:hAnsi="Times New Roman" w:cs="Times New Roman"/>
          <w:color w:val="auto"/>
          <w:lang w:eastAsia="en-US"/>
        </w:rPr>
        <w:t>Los pasos antes mencionados deberán realizarse antes de iniciar el trabajo, después de usar los servicios higiénicos y todas las veces que sea necesario.</w:t>
      </w:r>
    </w:p>
    <w:p w14:paraId="31EDA078" w14:textId="7D8980CB" w:rsidR="009814F3"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Es obligatorio realizar la desinfección de las manos cuando los riesgos asociados con la etapa del proceso así lo justifiquen y cuando se ingrese a áreas críticas.</w:t>
      </w:r>
    </w:p>
    <w:p w14:paraId="44E69ECB" w14:textId="77777777" w:rsidR="00973385" w:rsidRDefault="00973385" w:rsidP="00005042">
      <w:pPr>
        <w:spacing w:after="200" w:line="480" w:lineRule="auto"/>
        <w:jc w:val="both"/>
        <w:rPr>
          <w:rFonts w:ascii="Times New Roman" w:eastAsiaTheme="minorHAnsi" w:hAnsi="Times New Roman" w:cs="Times New Roman"/>
          <w:color w:val="auto"/>
          <w:lang w:eastAsia="en-US"/>
        </w:rPr>
      </w:pPr>
    </w:p>
    <w:p w14:paraId="5E669B79" w14:textId="77777777" w:rsidR="00973385" w:rsidRDefault="00973385" w:rsidP="00005042">
      <w:pPr>
        <w:spacing w:after="200" w:line="480" w:lineRule="auto"/>
        <w:jc w:val="both"/>
        <w:rPr>
          <w:rFonts w:ascii="Times New Roman" w:eastAsiaTheme="minorHAnsi" w:hAnsi="Times New Roman" w:cs="Times New Roman"/>
          <w:color w:val="auto"/>
          <w:lang w:eastAsia="en-US"/>
        </w:rPr>
      </w:pP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074"/>
        <w:gridCol w:w="1144"/>
        <w:gridCol w:w="1589"/>
      </w:tblGrid>
      <w:tr w:rsidR="00973385" w:rsidRPr="00005042" w14:paraId="147A72B5" w14:textId="77777777" w:rsidTr="00F80CC0">
        <w:trPr>
          <w:trHeight w:val="92"/>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3DDADDD3" w14:textId="77777777" w:rsidR="00973385" w:rsidRPr="00005042" w:rsidRDefault="0097338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77536" behindDoc="0" locked="0" layoutInCell="1" allowOverlap="1" wp14:anchorId="5D10612E" wp14:editId="586D177F">
                  <wp:simplePos x="1160780" y="739140"/>
                  <wp:positionH relativeFrom="margin">
                    <wp:posOffset>71120</wp:posOffset>
                  </wp:positionH>
                  <wp:positionV relativeFrom="margin">
                    <wp:posOffset>348615</wp:posOffset>
                  </wp:positionV>
                  <wp:extent cx="1049020" cy="935990"/>
                  <wp:effectExtent l="76200" t="76200" r="132080" b="130810"/>
                  <wp:wrapSquare wrapText="bothSides"/>
                  <wp:docPr id="2143" name="Imagen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107CC5FE" w14:textId="77777777" w:rsidR="00973385" w:rsidRPr="00005042" w:rsidRDefault="00973385" w:rsidP="00F80CC0">
            <w:pPr>
              <w:spacing w:line="480" w:lineRule="auto"/>
              <w:ind w:right="43"/>
              <w:rPr>
                <w:rFonts w:ascii="Times New Roman" w:hAnsi="Times New Roman" w:cs="Times New Roman"/>
                <w:b/>
              </w:rPr>
            </w:pPr>
          </w:p>
          <w:p w14:paraId="1DC448B0" w14:textId="77777777" w:rsidR="00973385" w:rsidRPr="00005042" w:rsidRDefault="00973385" w:rsidP="00F80CC0">
            <w:pPr>
              <w:spacing w:line="480" w:lineRule="auto"/>
              <w:ind w:right="43"/>
              <w:rPr>
                <w:rFonts w:ascii="Times New Roman" w:eastAsia="Arial" w:hAnsi="Times New Roman" w:cs="Times New Roman"/>
                <w:b/>
              </w:rPr>
            </w:pPr>
            <w:r w:rsidRPr="00C25EA5">
              <w:rPr>
                <w:rFonts w:ascii="Times New Roman" w:hAnsi="Times New Roman" w:cs="Times New Roman"/>
                <w:b/>
              </w:rPr>
              <w:t>POES - PROCEDIMIENTO OPERATIVO DE SANITIZACION HIGIENE Y CONDUCTA DEL PERSONAL</w:t>
            </w:r>
          </w:p>
        </w:tc>
        <w:tc>
          <w:tcPr>
            <w:tcW w:w="0" w:type="auto"/>
            <w:tcBorders>
              <w:top w:val="single" w:sz="3" w:space="0" w:color="000000"/>
              <w:left w:val="single" w:sz="4" w:space="0" w:color="auto"/>
              <w:bottom w:val="single" w:sz="3" w:space="0" w:color="000000"/>
              <w:right w:val="single" w:sz="3" w:space="0" w:color="000000"/>
            </w:tcBorders>
          </w:tcPr>
          <w:p w14:paraId="0E25503F"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48843F3A" w14:textId="77777777" w:rsidR="00973385" w:rsidRPr="00005042" w:rsidRDefault="0097338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POSHCH01 </w:t>
            </w:r>
          </w:p>
        </w:tc>
      </w:tr>
      <w:tr w:rsidR="00973385" w:rsidRPr="00005042" w14:paraId="32598BBA" w14:textId="77777777" w:rsidTr="00F80CC0">
        <w:trPr>
          <w:trHeight w:val="552"/>
        </w:trPr>
        <w:tc>
          <w:tcPr>
            <w:tcW w:w="0" w:type="auto"/>
            <w:vMerge/>
            <w:tcBorders>
              <w:top w:val="nil"/>
              <w:left w:val="single" w:sz="4" w:space="0" w:color="auto"/>
              <w:bottom w:val="single" w:sz="4" w:space="0" w:color="000000"/>
              <w:right w:val="single" w:sz="4" w:space="0" w:color="auto"/>
            </w:tcBorders>
          </w:tcPr>
          <w:p w14:paraId="388F4D0A"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6C8B56D1" w14:textId="77777777" w:rsidR="00973385" w:rsidRPr="00005042" w:rsidRDefault="0097338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388E7621"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4C56A089" w14:textId="77777777" w:rsidR="00973385" w:rsidRPr="00005042" w:rsidRDefault="0097338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73385" w:rsidRPr="00005042" w14:paraId="175CCACC" w14:textId="77777777" w:rsidTr="00F80CC0">
        <w:trPr>
          <w:trHeight w:val="594"/>
        </w:trPr>
        <w:tc>
          <w:tcPr>
            <w:tcW w:w="0" w:type="auto"/>
            <w:vMerge/>
            <w:tcBorders>
              <w:top w:val="nil"/>
              <w:left w:val="single" w:sz="4" w:space="0" w:color="auto"/>
              <w:bottom w:val="single" w:sz="4" w:space="0" w:color="000000"/>
              <w:right w:val="single" w:sz="4" w:space="0" w:color="auto"/>
            </w:tcBorders>
          </w:tcPr>
          <w:p w14:paraId="30521DE3"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9515399" w14:textId="77777777" w:rsidR="00973385" w:rsidRPr="00005042" w:rsidRDefault="0097338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2000EF06"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5EDE75DF" w14:textId="77777777" w:rsidR="00973385" w:rsidRPr="00005042" w:rsidRDefault="0097338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73385" w:rsidRPr="00005042" w14:paraId="16A54337" w14:textId="77777777" w:rsidTr="00F80CC0">
        <w:trPr>
          <w:trHeight w:val="375"/>
        </w:trPr>
        <w:tc>
          <w:tcPr>
            <w:tcW w:w="0" w:type="auto"/>
            <w:vMerge/>
            <w:tcBorders>
              <w:top w:val="nil"/>
              <w:left w:val="single" w:sz="4" w:space="0" w:color="auto"/>
              <w:bottom w:val="single" w:sz="4" w:space="0" w:color="000000"/>
              <w:right w:val="single" w:sz="4" w:space="0" w:color="auto"/>
            </w:tcBorders>
          </w:tcPr>
          <w:p w14:paraId="5DDCC555"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798B23D2" w14:textId="77777777" w:rsidR="00973385" w:rsidRPr="00005042" w:rsidRDefault="0097338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69EA163D" w14:textId="77777777" w:rsidR="00973385" w:rsidRPr="00005042" w:rsidRDefault="00973385" w:rsidP="00F80CC0">
            <w:pPr>
              <w:spacing w:line="480" w:lineRule="auto"/>
              <w:rPr>
                <w:rFonts w:ascii="Times New Roman" w:eastAsia="Arial" w:hAnsi="Times New Roman" w:cs="Times New Roman"/>
                <w:b/>
                <w:lang w:val="es-US"/>
              </w:rPr>
            </w:pPr>
          </w:p>
          <w:p w14:paraId="54641207"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1E1477A7" w14:textId="77777777" w:rsidR="00973385" w:rsidRPr="00005042" w:rsidRDefault="00973385" w:rsidP="00F80CC0">
            <w:pPr>
              <w:spacing w:line="480" w:lineRule="auto"/>
              <w:ind w:right="43"/>
              <w:rPr>
                <w:rFonts w:ascii="Times New Roman" w:hAnsi="Times New Roman" w:cs="Times New Roman"/>
                <w:lang w:val="es-US"/>
              </w:rPr>
            </w:pPr>
          </w:p>
          <w:p w14:paraId="123F04BB" w14:textId="0CB7D32D" w:rsidR="00973385" w:rsidRPr="00005042" w:rsidRDefault="0097338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7</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11</w:t>
            </w:r>
          </w:p>
        </w:tc>
      </w:tr>
    </w:tbl>
    <w:p w14:paraId="13C669F0" w14:textId="77777777" w:rsidR="00973385" w:rsidRPr="00005042" w:rsidRDefault="00973385" w:rsidP="00005042">
      <w:pPr>
        <w:spacing w:after="200" w:line="480" w:lineRule="auto"/>
        <w:jc w:val="both"/>
        <w:rPr>
          <w:rFonts w:ascii="Times New Roman" w:eastAsiaTheme="minorHAnsi" w:hAnsi="Times New Roman" w:cs="Times New Roman"/>
          <w:color w:val="auto"/>
          <w:lang w:eastAsia="en-US"/>
        </w:rPr>
      </w:pPr>
    </w:p>
    <w:p w14:paraId="0431DFDB" w14:textId="777777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 xml:space="preserve">Conducta el personal: </w:t>
      </w:r>
      <w:r w:rsidRPr="00005042">
        <w:rPr>
          <w:rFonts w:ascii="Times New Roman" w:eastAsiaTheme="minorHAnsi" w:hAnsi="Times New Roman" w:cs="Times New Roman"/>
          <w:color w:val="auto"/>
          <w:lang w:eastAsia="en-US"/>
        </w:rPr>
        <w:t xml:space="preserve">Se deberá observar al menos estas disposiciones: </w:t>
      </w:r>
    </w:p>
    <w:p w14:paraId="08659A3F" w14:textId="26A3113E"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1.</w:t>
      </w:r>
      <w:r w:rsidRPr="00005042">
        <w:rPr>
          <w:rFonts w:ascii="Times New Roman" w:eastAsiaTheme="minorHAnsi" w:hAnsi="Times New Roman" w:cs="Times New Roman"/>
          <w:color w:val="auto"/>
          <w:lang w:eastAsia="en-US"/>
        </w:rPr>
        <w:t xml:space="preserve"> El personal que labora en una planta de alimentos debe acatar las normas establecidas que señalan la prohibición de fumar, utilizar celular o consumir alimentos o bebidas en las áreas de trabajo; </w:t>
      </w:r>
    </w:p>
    <w:p w14:paraId="3CDB1384" w14:textId="777777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b/>
          <w:color w:val="auto"/>
          <w:lang w:eastAsia="en-US"/>
        </w:rPr>
        <w:t>2.</w:t>
      </w:r>
      <w:r w:rsidRPr="00005042">
        <w:rPr>
          <w:rFonts w:ascii="Times New Roman" w:eastAsiaTheme="minorHAnsi" w:hAnsi="Times New Roman" w:cs="Times New Roman"/>
          <w:color w:val="auto"/>
          <w:lang w:eastAsia="en-US"/>
        </w:rPr>
        <w:t xml:space="preserve"> Mantener el cabello cubierto totalmente mediante malla u otro medio efectivo para ello; debe tener uñas cortas y sin esmalte; no deberá portar joyas o bisutería; debe laborar sin maquillaje. En caso de llevar barba, bigote o patillas anchas, debe usar barbijo o cualquier protector adecuado; estas disposiciones se deben enfatizar al personal que realiza tareas de manipulación y envase de alimentos;</w:t>
      </w:r>
    </w:p>
    <w:p w14:paraId="05BA3F4D" w14:textId="77777777" w:rsidR="009814F3" w:rsidRPr="00005042" w:rsidRDefault="009814F3" w:rsidP="00005042">
      <w:pPr>
        <w:numPr>
          <w:ilvl w:val="0"/>
          <w:numId w:val="30"/>
        </w:numPr>
        <w:spacing w:after="200" w:line="480" w:lineRule="auto"/>
        <w:jc w:val="both"/>
        <w:rPr>
          <w:rFonts w:ascii="Times New Roman" w:eastAsiaTheme="minorHAnsi" w:hAnsi="Times New Roman" w:cs="Times New Roman"/>
          <w:b/>
          <w:color w:val="auto"/>
          <w:lang w:eastAsia="en-US"/>
        </w:rPr>
      </w:pPr>
      <w:r w:rsidRPr="00005042">
        <w:rPr>
          <w:rFonts w:ascii="Times New Roman" w:eastAsiaTheme="minorHAnsi" w:hAnsi="Times New Roman" w:cs="Times New Roman"/>
          <w:b/>
          <w:color w:val="auto"/>
          <w:lang w:eastAsia="en-US"/>
        </w:rPr>
        <w:t>REGISTROS</w:t>
      </w:r>
    </w:p>
    <w:p w14:paraId="551B320E" w14:textId="77777777" w:rsidR="009814F3" w:rsidRPr="00005042" w:rsidRDefault="009814F3" w:rsidP="00005042">
      <w:pPr>
        <w:spacing w:after="200" w:line="480" w:lineRule="auto"/>
        <w:jc w:val="both"/>
        <w:rPr>
          <w:rFonts w:ascii="Times New Roman" w:eastAsiaTheme="minorHAnsi" w:hAnsi="Times New Roman" w:cs="Times New Roman"/>
          <w:color w:val="auto"/>
          <w:lang w:eastAsia="en-US"/>
        </w:rPr>
      </w:pPr>
      <w:r w:rsidRPr="00005042">
        <w:rPr>
          <w:rFonts w:ascii="Times New Roman" w:eastAsiaTheme="minorHAnsi" w:hAnsi="Times New Roman" w:cs="Times New Roman"/>
          <w:color w:val="auto"/>
          <w:lang w:eastAsia="en-US"/>
        </w:rPr>
        <w:t>El presente procedimiento genera el siguiente anexo:</w:t>
      </w:r>
    </w:p>
    <w:p w14:paraId="0F5C2F10" w14:textId="7AD0684F" w:rsidR="009814F3" w:rsidRPr="00005042" w:rsidRDefault="008A26DC" w:rsidP="00005042">
      <w:pPr>
        <w:numPr>
          <w:ilvl w:val="0"/>
          <w:numId w:val="33"/>
        </w:numPr>
        <w:spacing w:after="200" w:line="480" w:lineRule="auto"/>
        <w:jc w:val="both"/>
        <w:rPr>
          <w:rFonts w:ascii="Times New Roman" w:eastAsiaTheme="minorHAnsi" w:hAnsi="Times New Roman" w:cs="Times New Roman"/>
          <w:color w:val="auto"/>
          <w:lang w:val="es-US" w:eastAsia="en-US"/>
        </w:rPr>
      </w:pPr>
      <w:r w:rsidRPr="00005042">
        <w:rPr>
          <w:rFonts w:ascii="Times New Roman" w:eastAsiaTheme="minorHAnsi" w:hAnsi="Times New Roman" w:cs="Times New Roman"/>
          <w:b/>
          <w:color w:val="auto"/>
          <w:lang w:eastAsia="en-US"/>
        </w:rPr>
        <w:t>PHCHA</w:t>
      </w:r>
      <w:r w:rsidR="002D3D46" w:rsidRPr="00005042">
        <w:rPr>
          <w:rFonts w:ascii="Times New Roman" w:eastAsiaTheme="minorHAnsi" w:hAnsi="Times New Roman" w:cs="Times New Roman"/>
          <w:b/>
          <w:color w:val="auto"/>
          <w:lang w:eastAsia="en-US"/>
        </w:rPr>
        <w:t xml:space="preserve"> 0</w:t>
      </w:r>
      <w:r w:rsidRPr="00005042">
        <w:rPr>
          <w:rFonts w:ascii="Times New Roman" w:eastAsiaTheme="minorHAnsi" w:hAnsi="Times New Roman" w:cs="Times New Roman"/>
          <w:b/>
          <w:color w:val="auto"/>
          <w:lang w:eastAsia="en-US"/>
        </w:rPr>
        <w:t>1</w:t>
      </w:r>
      <w:r w:rsidR="009814F3" w:rsidRPr="00005042">
        <w:rPr>
          <w:rFonts w:ascii="Times New Roman" w:eastAsiaTheme="minorHAnsi" w:hAnsi="Times New Roman" w:cs="Times New Roman"/>
          <w:color w:val="auto"/>
          <w:lang w:val="es-US" w:eastAsia="en-US"/>
        </w:rPr>
        <w:t>: Higiene del personal</w:t>
      </w:r>
      <w:r w:rsidR="009667F7">
        <w:rPr>
          <w:rFonts w:ascii="Times New Roman" w:eastAsiaTheme="minorHAnsi" w:hAnsi="Times New Roman" w:cs="Times New Roman"/>
          <w:color w:val="auto"/>
          <w:lang w:val="es-US" w:eastAsia="en-US"/>
        </w:rPr>
        <w:t>.</w:t>
      </w:r>
    </w:p>
    <w:p w14:paraId="5E862279" w14:textId="283E9876" w:rsidR="009814F3" w:rsidRPr="00005042" w:rsidRDefault="008A26DC" w:rsidP="00005042">
      <w:pPr>
        <w:numPr>
          <w:ilvl w:val="0"/>
          <w:numId w:val="33"/>
        </w:numPr>
        <w:spacing w:after="200" w:line="480" w:lineRule="auto"/>
        <w:jc w:val="both"/>
        <w:rPr>
          <w:rFonts w:ascii="Times New Roman" w:eastAsiaTheme="minorHAnsi" w:hAnsi="Times New Roman" w:cs="Times New Roman"/>
          <w:color w:val="auto"/>
          <w:lang w:val="es-US" w:eastAsia="en-US"/>
        </w:rPr>
      </w:pPr>
      <w:r w:rsidRPr="00005042">
        <w:rPr>
          <w:rFonts w:ascii="Times New Roman" w:eastAsiaTheme="minorHAnsi" w:hAnsi="Times New Roman" w:cs="Times New Roman"/>
          <w:b/>
          <w:color w:val="auto"/>
          <w:lang w:val="es-US" w:eastAsia="en-US"/>
        </w:rPr>
        <w:t>PCPCHA</w:t>
      </w:r>
      <w:r w:rsidR="002D3D46" w:rsidRPr="00005042">
        <w:rPr>
          <w:rFonts w:ascii="Times New Roman" w:eastAsiaTheme="minorHAnsi" w:hAnsi="Times New Roman" w:cs="Times New Roman"/>
          <w:b/>
          <w:color w:val="auto"/>
          <w:lang w:val="es-US" w:eastAsia="en-US"/>
        </w:rPr>
        <w:t xml:space="preserve"> 0</w:t>
      </w:r>
      <w:r w:rsidR="009814F3" w:rsidRPr="00005042">
        <w:rPr>
          <w:rFonts w:ascii="Times New Roman" w:eastAsiaTheme="minorHAnsi" w:hAnsi="Times New Roman" w:cs="Times New Roman"/>
          <w:b/>
          <w:color w:val="auto"/>
          <w:lang w:val="es-US" w:eastAsia="en-US"/>
        </w:rPr>
        <w:t>2</w:t>
      </w:r>
      <w:r w:rsidR="009814F3" w:rsidRPr="00005042">
        <w:rPr>
          <w:rFonts w:ascii="Times New Roman" w:eastAsiaTheme="minorHAnsi" w:hAnsi="Times New Roman" w:cs="Times New Roman"/>
          <w:color w:val="auto"/>
          <w:lang w:val="es-US" w:eastAsia="en-US"/>
        </w:rPr>
        <w:t>: Conducta del personal</w:t>
      </w:r>
      <w:r w:rsidR="009667F7">
        <w:rPr>
          <w:rFonts w:ascii="Times New Roman" w:eastAsiaTheme="minorHAnsi" w:hAnsi="Times New Roman" w:cs="Times New Roman"/>
          <w:color w:val="auto"/>
          <w:lang w:val="es-US" w:eastAsia="en-US"/>
        </w:rPr>
        <w:t>.</w:t>
      </w:r>
    </w:p>
    <w:p w14:paraId="5AE5557F" w14:textId="046BA0CA" w:rsidR="009814F3" w:rsidRPr="00005042" w:rsidRDefault="008A26DC" w:rsidP="00005042">
      <w:pPr>
        <w:numPr>
          <w:ilvl w:val="0"/>
          <w:numId w:val="33"/>
        </w:numPr>
        <w:spacing w:after="200" w:line="480" w:lineRule="auto"/>
        <w:jc w:val="both"/>
        <w:rPr>
          <w:rFonts w:ascii="Times New Roman" w:eastAsiaTheme="minorHAnsi" w:hAnsi="Times New Roman" w:cs="Times New Roman"/>
          <w:color w:val="auto"/>
          <w:lang w:val="es-US" w:eastAsia="en-US"/>
        </w:rPr>
      </w:pPr>
      <w:r w:rsidRPr="00005042">
        <w:rPr>
          <w:rFonts w:ascii="Times New Roman" w:eastAsiaTheme="minorHAnsi" w:hAnsi="Times New Roman" w:cs="Times New Roman"/>
          <w:b/>
          <w:color w:val="auto"/>
          <w:lang w:val="es-US" w:eastAsia="en-US"/>
        </w:rPr>
        <w:t>PUDCHA</w:t>
      </w:r>
      <w:r w:rsidR="002D3D46" w:rsidRPr="00005042">
        <w:rPr>
          <w:rFonts w:ascii="Times New Roman" w:eastAsiaTheme="minorHAnsi" w:hAnsi="Times New Roman" w:cs="Times New Roman"/>
          <w:b/>
          <w:color w:val="auto"/>
          <w:lang w:val="es-US" w:eastAsia="en-US"/>
        </w:rPr>
        <w:t xml:space="preserve"> 0</w:t>
      </w:r>
      <w:r w:rsidR="009814F3" w:rsidRPr="00005042">
        <w:rPr>
          <w:rFonts w:ascii="Times New Roman" w:eastAsiaTheme="minorHAnsi" w:hAnsi="Times New Roman" w:cs="Times New Roman"/>
          <w:b/>
          <w:color w:val="auto"/>
          <w:lang w:val="es-US" w:eastAsia="en-US"/>
        </w:rPr>
        <w:t>3</w:t>
      </w:r>
      <w:r w:rsidR="009814F3" w:rsidRPr="00005042">
        <w:rPr>
          <w:rFonts w:ascii="Times New Roman" w:eastAsiaTheme="minorHAnsi" w:hAnsi="Times New Roman" w:cs="Times New Roman"/>
          <w:color w:val="auto"/>
          <w:lang w:val="es-US" w:eastAsia="en-US"/>
        </w:rPr>
        <w:t>: Uso de Uniforme</w:t>
      </w:r>
      <w:r w:rsidR="009667F7">
        <w:rPr>
          <w:rFonts w:ascii="Times New Roman" w:eastAsiaTheme="minorHAnsi" w:hAnsi="Times New Roman" w:cs="Times New Roman"/>
          <w:color w:val="auto"/>
          <w:lang w:val="es-US" w:eastAsia="en-US"/>
        </w:rPr>
        <w:t>.</w:t>
      </w:r>
    </w:p>
    <w:p w14:paraId="2B0DC54D" w14:textId="30042885" w:rsidR="009814F3" w:rsidRPr="00005042" w:rsidRDefault="008A26DC" w:rsidP="00005042">
      <w:pPr>
        <w:numPr>
          <w:ilvl w:val="0"/>
          <w:numId w:val="33"/>
        </w:numPr>
        <w:spacing w:after="200" w:line="480" w:lineRule="auto"/>
        <w:jc w:val="both"/>
        <w:rPr>
          <w:rFonts w:ascii="Times New Roman" w:eastAsiaTheme="minorHAnsi" w:hAnsi="Times New Roman" w:cs="Times New Roman"/>
          <w:color w:val="auto"/>
          <w:lang w:val="es-US" w:eastAsia="en-US"/>
        </w:rPr>
      </w:pPr>
      <w:r w:rsidRPr="00005042">
        <w:rPr>
          <w:rFonts w:ascii="Times New Roman" w:eastAsiaTheme="minorHAnsi" w:hAnsi="Times New Roman" w:cs="Times New Roman"/>
          <w:b/>
          <w:color w:val="auto"/>
          <w:lang w:val="es-US" w:eastAsia="en-US"/>
        </w:rPr>
        <w:t>PLMCHA</w:t>
      </w:r>
      <w:r w:rsidR="002D3D46" w:rsidRPr="00005042">
        <w:rPr>
          <w:rFonts w:ascii="Times New Roman" w:eastAsiaTheme="minorHAnsi" w:hAnsi="Times New Roman" w:cs="Times New Roman"/>
          <w:b/>
          <w:color w:val="auto"/>
          <w:lang w:val="es-US" w:eastAsia="en-US"/>
        </w:rPr>
        <w:t>0</w:t>
      </w:r>
      <w:r w:rsidR="009814F3" w:rsidRPr="00005042">
        <w:rPr>
          <w:rFonts w:ascii="Times New Roman" w:eastAsiaTheme="minorHAnsi" w:hAnsi="Times New Roman" w:cs="Times New Roman"/>
          <w:b/>
          <w:color w:val="auto"/>
          <w:lang w:val="es-US" w:eastAsia="en-US"/>
        </w:rPr>
        <w:t>4</w:t>
      </w:r>
      <w:r w:rsidR="009814F3" w:rsidRPr="00005042">
        <w:rPr>
          <w:rFonts w:ascii="Times New Roman" w:eastAsiaTheme="minorHAnsi" w:hAnsi="Times New Roman" w:cs="Times New Roman"/>
          <w:color w:val="auto"/>
          <w:lang w:val="es-US" w:eastAsia="en-US"/>
        </w:rPr>
        <w:t>: Lavado de manos</w:t>
      </w:r>
      <w:r w:rsidR="009667F7">
        <w:rPr>
          <w:rFonts w:ascii="Times New Roman" w:eastAsiaTheme="minorHAnsi" w:hAnsi="Times New Roman" w:cs="Times New Roman"/>
          <w:color w:val="auto"/>
          <w:lang w:val="es-US" w:eastAsia="en-US"/>
        </w:rPr>
        <w:t>.</w:t>
      </w:r>
    </w:p>
    <w:p w14:paraId="47CCEFD9" w14:textId="33439922" w:rsidR="00C25EA5" w:rsidRDefault="00C25EA5">
      <w:pPr>
        <w:spacing w:after="200" w:line="276" w:lineRule="auto"/>
        <w:jc w:val="left"/>
        <w:rPr>
          <w:rFonts w:ascii="Times New Roman" w:eastAsiaTheme="minorHAnsi" w:hAnsi="Times New Roman" w:cs="Times New Roman"/>
          <w:color w:val="auto"/>
          <w:lang w:val="es-US" w:eastAsia="en-US"/>
        </w:rPr>
      </w:pPr>
      <w:r>
        <w:rPr>
          <w:rFonts w:ascii="Times New Roman" w:eastAsiaTheme="minorHAnsi" w:hAnsi="Times New Roman" w:cs="Times New Roman"/>
          <w:color w:val="auto"/>
          <w:lang w:val="es-US" w:eastAsia="en-US"/>
        </w:rPr>
        <w:br w:type="page"/>
      </w:r>
    </w:p>
    <w:tbl>
      <w:tblPr>
        <w:tblStyle w:val="TableGrid"/>
        <w:tblpPr w:vertAnchor="page" w:horzAnchor="page" w:tblpX="1705" w:tblpY="712"/>
        <w:tblOverlap w:val="never"/>
        <w:tblW w:w="8970" w:type="dxa"/>
        <w:tblInd w:w="0" w:type="dxa"/>
        <w:tblCellMar>
          <w:top w:w="8" w:type="dxa"/>
          <w:left w:w="112" w:type="dxa"/>
          <w:right w:w="71" w:type="dxa"/>
        </w:tblCellMar>
        <w:tblLook w:val="04A0" w:firstRow="1" w:lastRow="0" w:firstColumn="1" w:lastColumn="0" w:noHBand="0" w:noVBand="1"/>
      </w:tblPr>
      <w:tblGrid>
        <w:gridCol w:w="2163"/>
        <w:gridCol w:w="4074"/>
        <w:gridCol w:w="1144"/>
        <w:gridCol w:w="1589"/>
      </w:tblGrid>
      <w:tr w:rsidR="00973385" w:rsidRPr="00005042" w14:paraId="3C5722A1" w14:textId="77777777" w:rsidTr="00F80CC0">
        <w:trPr>
          <w:trHeight w:val="92"/>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6C2B51A7" w14:textId="77777777" w:rsidR="00973385" w:rsidRPr="00005042" w:rsidRDefault="0097338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79584" behindDoc="0" locked="0" layoutInCell="1" allowOverlap="1" wp14:anchorId="57B44C21" wp14:editId="3AD97BAF">
                  <wp:simplePos x="1160780" y="739140"/>
                  <wp:positionH relativeFrom="margin">
                    <wp:posOffset>71120</wp:posOffset>
                  </wp:positionH>
                  <wp:positionV relativeFrom="margin">
                    <wp:posOffset>348615</wp:posOffset>
                  </wp:positionV>
                  <wp:extent cx="1049020" cy="935990"/>
                  <wp:effectExtent l="76200" t="76200" r="132080" b="130810"/>
                  <wp:wrapSquare wrapText="bothSides"/>
                  <wp:docPr id="2144" name="Imagen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54E870CC" w14:textId="77777777" w:rsidR="00973385" w:rsidRPr="00005042" w:rsidRDefault="00973385" w:rsidP="00F80CC0">
            <w:pPr>
              <w:spacing w:line="480" w:lineRule="auto"/>
              <w:ind w:right="43"/>
              <w:rPr>
                <w:rFonts w:ascii="Times New Roman" w:hAnsi="Times New Roman" w:cs="Times New Roman"/>
                <w:b/>
              </w:rPr>
            </w:pPr>
          </w:p>
          <w:p w14:paraId="743C28FC" w14:textId="77777777" w:rsidR="00973385" w:rsidRPr="00005042" w:rsidRDefault="00973385" w:rsidP="00F80CC0">
            <w:pPr>
              <w:spacing w:line="480" w:lineRule="auto"/>
              <w:ind w:right="43"/>
              <w:rPr>
                <w:rFonts w:ascii="Times New Roman" w:eastAsia="Arial" w:hAnsi="Times New Roman" w:cs="Times New Roman"/>
                <w:b/>
              </w:rPr>
            </w:pPr>
            <w:r w:rsidRPr="00C25EA5">
              <w:rPr>
                <w:rFonts w:ascii="Times New Roman" w:hAnsi="Times New Roman" w:cs="Times New Roman"/>
                <w:b/>
              </w:rPr>
              <w:t>POES - PROCEDIMIENTO OPERATIVO DE SANITIZACION HIGIENE Y CONDUCTA DEL PERSONAL</w:t>
            </w:r>
          </w:p>
        </w:tc>
        <w:tc>
          <w:tcPr>
            <w:tcW w:w="0" w:type="auto"/>
            <w:tcBorders>
              <w:top w:val="single" w:sz="3" w:space="0" w:color="000000"/>
              <w:left w:val="single" w:sz="4" w:space="0" w:color="auto"/>
              <w:bottom w:val="single" w:sz="3" w:space="0" w:color="000000"/>
              <w:right w:val="single" w:sz="3" w:space="0" w:color="000000"/>
            </w:tcBorders>
          </w:tcPr>
          <w:p w14:paraId="42FD3472"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06D1DEA5" w14:textId="77777777" w:rsidR="00973385" w:rsidRPr="00005042" w:rsidRDefault="00973385" w:rsidP="00F80CC0">
            <w:pPr>
              <w:spacing w:line="480" w:lineRule="auto"/>
              <w:ind w:left="112"/>
              <w:rPr>
                <w:rFonts w:ascii="Times New Roman" w:hAnsi="Times New Roman" w:cs="Times New Roman"/>
                <w:lang w:val="es-US"/>
              </w:rPr>
            </w:pPr>
            <w:r w:rsidRPr="00005042">
              <w:rPr>
                <w:rFonts w:ascii="Times New Roman" w:eastAsia="Arial" w:hAnsi="Times New Roman" w:cs="Times New Roman"/>
                <w:lang w:val="es-US"/>
              </w:rPr>
              <w:t xml:space="preserve">POSHCH01 </w:t>
            </w:r>
          </w:p>
        </w:tc>
      </w:tr>
      <w:tr w:rsidR="00973385" w:rsidRPr="00005042" w14:paraId="730C9111" w14:textId="77777777" w:rsidTr="00F80CC0">
        <w:trPr>
          <w:trHeight w:val="552"/>
        </w:trPr>
        <w:tc>
          <w:tcPr>
            <w:tcW w:w="0" w:type="auto"/>
            <w:vMerge/>
            <w:tcBorders>
              <w:top w:val="nil"/>
              <w:left w:val="single" w:sz="4" w:space="0" w:color="auto"/>
              <w:bottom w:val="single" w:sz="4" w:space="0" w:color="000000"/>
              <w:right w:val="single" w:sz="4" w:space="0" w:color="auto"/>
            </w:tcBorders>
          </w:tcPr>
          <w:p w14:paraId="75D84749"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0533C2B2" w14:textId="77777777" w:rsidR="00973385" w:rsidRPr="00005042" w:rsidRDefault="0097338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2DC0CDDA"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58A5FDF5" w14:textId="77777777" w:rsidR="00973385" w:rsidRPr="00005042" w:rsidRDefault="0097338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73385" w:rsidRPr="00005042" w14:paraId="5E0866F8" w14:textId="77777777" w:rsidTr="00F80CC0">
        <w:trPr>
          <w:trHeight w:val="594"/>
        </w:trPr>
        <w:tc>
          <w:tcPr>
            <w:tcW w:w="0" w:type="auto"/>
            <w:vMerge/>
            <w:tcBorders>
              <w:top w:val="nil"/>
              <w:left w:val="single" w:sz="4" w:space="0" w:color="auto"/>
              <w:bottom w:val="single" w:sz="4" w:space="0" w:color="000000"/>
              <w:right w:val="single" w:sz="4" w:space="0" w:color="auto"/>
            </w:tcBorders>
          </w:tcPr>
          <w:p w14:paraId="44263D0D"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0A00E994" w14:textId="77777777" w:rsidR="00973385" w:rsidRPr="00005042" w:rsidRDefault="00973385" w:rsidP="00F80CC0">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600D7BAD"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004E7C6F" w14:textId="77777777" w:rsidR="00973385" w:rsidRPr="00005042" w:rsidRDefault="0097338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73385" w:rsidRPr="00005042" w14:paraId="6A3A3FF3" w14:textId="77777777" w:rsidTr="00F80CC0">
        <w:trPr>
          <w:trHeight w:val="375"/>
        </w:trPr>
        <w:tc>
          <w:tcPr>
            <w:tcW w:w="0" w:type="auto"/>
            <w:vMerge/>
            <w:tcBorders>
              <w:top w:val="nil"/>
              <w:left w:val="single" w:sz="4" w:space="0" w:color="auto"/>
              <w:bottom w:val="single" w:sz="4" w:space="0" w:color="000000"/>
              <w:right w:val="single" w:sz="4" w:space="0" w:color="auto"/>
            </w:tcBorders>
          </w:tcPr>
          <w:p w14:paraId="03631E3A" w14:textId="77777777" w:rsidR="00973385" w:rsidRPr="00005042" w:rsidRDefault="00973385" w:rsidP="00F80CC0">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0C8B48AD" w14:textId="77777777" w:rsidR="00973385" w:rsidRPr="00005042" w:rsidRDefault="00973385" w:rsidP="00F80CC0">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566FD1C3" w14:textId="77777777" w:rsidR="00973385" w:rsidRPr="00005042" w:rsidRDefault="00973385" w:rsidP="00F80CC0">
            <w:pPr>
              <w:spacing w:line="480" w:lineRule="auto"/>
              <w:rPr>
                <w:rFonts w:ascii="Times New Roman" w:eastAsia="Arial" w:hAnsi="Times New Roman" w:cs="Times New Roman"/>
                <w:b/>
                <w:lang w:val="es-US"/>
              </w:rPr>
            </w:pPr>
          </w:p>
          <w:p w14:paraId="1ACF1988"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16133B45" w14:textId="77777777" w:rsidR="00973385" w:rsidRPr="00005042" w:rsidRDefault="00973385" w:rsidP="00F80CC0">
            <w:pPr>
              <w:spacing w:line="480" w:lineRule="auto"/>
              <w:ind w:right="43"/>
              <w:rPr>
                <w:rFonts w:ascii="Times New Roman" w:hAnsi="Times New Roman" w:cs="Times New Roman"/>
                <w:lang w:val="es-US"/>
              </w:rPr>
            </w:pPr>
          </w:p>
          <w:p w14:paraId="7AD576C4" w14:textId="41F1A5AF" w:rsidR="00973385" w:rsidRPr="00005042" w:rsidRDefault="0097338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8</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11</w:t>
            </w:r>
          </w:p>
        </w:tc>
      </w:tr>
    </w:tbl>
    <w:p w14:paraId="5D19BEC5" w14:textId="3FB87D15" w:rsidR="006B0E22" w:rsidRPr="00005042" w:rsidRDefault="006B0E22" w:rsidP="00005042">
      <w:pPr>
        <w:spacing w:after="200" w:line="480" w:lineRule="auto"/>
        <w:rPr>
          <w:rFonts w:ascii="Times New Roman" w:eastAsiaTheme="minorHAnsi" w:hAnsi="Times New Roman" w:cs="Times New Roman"/>
          <w:b/>
          <w:color w:val="auto"/>
          <w:lang w:val="es-US" w:eastAsia="en-US"/>
        </w:rPr>
      </w:pPr>
      <w:r w:rsidRPr="00005042">
        <w:rPr>
          <w:rFonts w:ascii="Times New Roman" w:eastAsiaTheme="minorHAnsi" w:hAnsi="Times New Roman" w:cs="Times New Roman"/>
          <w:b/>
          <w:color w:val="auto"/>
          <w:lang w:val="es-US" w:eastAsia="en-US"/>
        </w:rPr>
        <w:t>HIGIENE DEL PERSONAL</w:t>
      </w:r>
    </w:p>
    <w:tbl>
      <w:tblPr>
        <w:tblStyle w:val="Tablaconcuadrcula"/>
        <w:tblW w:w="9369" w:type="dxa"/>
        <w:jc w:val="center"/>
        <w:tblLook w:val="04A0" w:firstRow="1" w:lastRow="0" w:firstColumn="1" w:lastColumn="0" w:noHBand="0" w:noVBand="1"/>
      </w:tblPr>
      <w:tblGrid>
        <w:gridCol w:w="1024"/>
        <w:gridCol w:w="1036"/>
        <w:gridCol w:w="1395"/>
        <w:gridCol w:w="1027"/>
        <w:gridCol w:w="1243"/>
        <w:gridCol w:w="1420"/>
        <w:gridCol w:w="2224"/>
      </w:tblGrid>
      <w:tr w:rsidR="006B0E22" w:rsidRPr="00005042" w14:paraId="327ADF95" w14:textId="77777777" w:rsidTr="006B0E22">
        <w:trPr>
          <w:trHeight w:val="472"/>
          <w:jc w:val="center"/>
        </w:trPr>
        <w:tc>
          <w:tcPr>
            <w:tcW w:w="1124" w:type="dxa"/>
          </w:tcPr>
          <w:p w14:paraId="71562F03"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 xml:space="preserve">Hora </w:t>
            </w:r>
          </w:p>
        </w:tc>
        <w:tc>
          <w:tcPr>
            <w:tcW w:w="1042" w:type="dxa"/>
          </w:tcPr>
          <w:p w14:paraId="125689B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Fecha</w:t>
            </w:r>
          </w:p>
        </w:tc>
        <w:tc>
          <w:tcPr>
            <w:tcW w:w="1466" w:type="dxa"/>
          </w:tcPr>
          <w:p w14:paraId="1CEEF70C" w14:textId="4FFCA8FB"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Nombre</w:t>
            </w:r>
          </w:p>
        </w:tc>
        <w:tc>
          <w:tcPr>
            <w:tcW w:w="1028" w:type="dxa"/>
          </w:tcPr>
          <w:p w14:paraId="1688439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Cargo</w:t>
            </w:r>
          </w:p>
        </w:tc>
        <w:tc>
          <w:tcPr>
            <w:tcW w:w="1173" w:type="dxa"/>
          </w:tcPr>
          <w:p w14:paraId="0496464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Cumple</w:t>
            </w:r>
          </w:p>
        </w:tc>
        <w:tc>
          <w:tcPr>
            <w:tcW w:w="1551" w:type="dxa"/>
          </w:tcPr>
          <w:p w14:paraId="1413221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No cumple</w:t>
            </w:r>
          </w:p>
        </w:tc>
        <w:tc>
          <w:tcPr>
            <w:tcW w:w="1985" w:type="dxa"/>
          </w:tcPr>
          <w:p w14:paraId="3D103981"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Observaciones</w:t>
            </w:r>
          </w:p>
        </w:tc>
      </w:tr>
      <w:tr w:rsidR="006B0E22" w:rsidRPr="00005042" w14:paraId="171279C0" w14:textId="77777777" w:rsidTr="006B0E22">
        <w:trPr>
          <w:trHeight w:val="440"/>
          <w:jc w:val="center"/>
        </w:trPr>
        <w:tc>
          <w:tcPr>
            <w:tcW w:w="1124" w:type="dxa"/>
          </w:tcPr>
          <w:p w14:paraId="2EE0292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6898793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3C6F12F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0C375B5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42B892C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3DE43C5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77EB406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1756F6C9" w14:textId="77777777" w:rsidTr="006B0E22">
        <w:trPr>
          <w:trHeight w:val="405"/>
          <w:jc w:val="center"/>
        </w:trPr>
        <w:tc>
          <w:tcPr>
            <w:tcW w:w="1124" w:type="dxa"/>
          </w:tcPr>
          <w:p w14:paraId="3AD5756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2A066C5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53769FEA"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08E1C63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587D657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5DAAAFB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7823FAB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2F9C5DC0" w14:textId="77777777" w:rsidTr="006B0E22">
        <w:trPr>
          <w:trHeight w:val="425"/>
          <w:jc w:val="center"/>
        </w:trPr>
        <w:tc>
          <w:tcPr>
            <w:tcW w:w="1124" w:type="dxa"/>
          </w:tcPr>
          <w:p w14:paraId="7E46337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663244A2"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317FEF3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1408EE32"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35A6A62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554092D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294DFAD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5B409FC8" w14:textId="77777777" w:rsidTr="006B0E22">
        <w:trPr>
          <w:trHeight w:val="403"/>
          <w:jc w:val="center"/>
        </w:trPr>
        <w:tc>
          <w:tcPr>
            <w:tcW w:w="1124" w:type="dxa"/>
          </w:tcPr>
          <w:p w14:paraId="1CC5543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593C5DB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7BE3A42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671E076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060E9E9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79E7963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447BC4F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4DF70DBA" w14:textId="77777777" w:rsidTr="006B0E22">
        <w:trPr>
          <w:trHeight w:val="422"/>
          <w:jc w:val="center"/>
        </w:trPr>
        <w:tc>
          <w:tcPr>
            <w:tcW w:w="1124" w:type="dxa"/>
          </w:tcPr>
          <w:p w14:paraId="593EAA40"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541636F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7348444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3671273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2DFB7DA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2410E48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371C2653"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708C9AC1" w14:textId="77777777" w:rsidTr="006B0E22">
        <w:trPr>
          <w:trHeight w:val="415"/>
          <w:jc w:val="center"/>
        </w:trPr>
        <w:tc>
          <w:tcPr>
            <w:tcW w:w="1124" w:type="dxa"/>
          </w:tcPr>
          <w:p w14:paraId="19D66EAA"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52603E4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514237C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7462D582"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0EA5E4F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0D4DEAF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013BDCA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bl>
    <w:p w14:paraId="2F83FDB9" w14:textId="77777777" w:rsidR="009814F3" w:rsidRPr="00005042" w:rsidRDefault="009814F3" w:rsidP="00005042">
      <w:pPr>
        <w:spacing w:after="200" w:line="480" w:lineRule="auto"/>
        <w:jc w:val="left"/>
        <w:rPr>
          <w:rFonts w:ascii="Times New Roman" w:eastAsiaTheme="minorHAnsi" w:hAnsi="Times New Roman" w:cs="Times New Roman"/>
          <w:color w:val="auto"/>
          <w:lang w:eastAsia="en-US"/>
        </w:rPr>
      </w:pPr>
    </w:p>
    <w:p w14:paraId="2BAE9ECA" w14:textId="77777777" w:rsidR="006B0E22" w:rsidRPr="00005042" w:rsidRDefault="006B0E22" w:rsidP="00005042">
      <w:pPr>
        <w:spacing w:after="200" w:line="480" w:lineRule="auto"/>
        <w:jc w:val="left"/>
        <w:rPr>
          <w:rFonts w:ascii="Times New Roman" w:eastAsiaTheme="minorHAnsi" w:hAnsi="Times New Roman" w:cs="Times New Roman"/>
          <w:color w:val="auto"/>
          <w:lang w:eastAsia="en-US"/>
        </w:rPr>
      </w:pPr>
    </w:p>
    <w:p w14:paraId="650E7F27" w14:textId="77777777" w:rsidR="006B0E22" w:rsidRPr="00005042" w:rsidRDefault="006B0E22" w:rsidP="00005042">
      <w:pPr>
        <w:spacing w:after="200" w:line="480" w:lineRule="auto"/>
        <w:jc w:val="left"/>
        <w:rPr>
          <w:rFonts w:ascii="Times New Roman" w:eastAsiaTheme="minorHAnsi" w:hAnsi="Times New Roman" w:cs="Times New Roman"/>
          <w:color w:val="auto"/>
          <w:lang w:eastAsia="en-US"/>
        </w:rPr>
      </w:pPr>
    </w:p>
    <w:tbl>
      <w:tblPr>
        <w:tblStyle w:val="Tablaconcuadrcula"/>
        <w:tblW w:w="9174" w:type="dxa"/>
        <w:jc w:val="center"/>
        <w:tblLook w:val="04A0" w:firstRow="1" w:lastRow="0" w:firstColumn="1" w:lastColumn="0" w:noHBand="0" w:noVBand="1"/>
      </w:tblPr>
      <w:tblGrid>
        <w:gridCol w:w="4587"/>
        <w:gridCol w:w="4587"/>
      </w:tblGrid>
      <w:tr w:rsidR="006B0E22" w:rsidRPr="00005042" w14:paraId="0B6DDAD2" w14:textId="77777777" w:rsidTr="006B0E22">
        <w:trPr>
          <w:trHeight w:val="2060"/>
          <w:jc w:val="center"/>
        </w:trPr>
        <w:tc>
          <w:tcPr>
            <w:tcW w:w="4587" w:type="dxa"/>
          </w:tcPr>
          <w:p w14:paraId="79EECA8A" w14:textId="1A44EC11" w:rsidR="006B0E22" w:rsidRPr="00005042" w:rsidRDefault="009814F3"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color w:val="auto"/>
                <w:lang w:eastAsia="en-US"/>
              </w:rPr>
              <w:br w:type="page"/>
            </w:r>
            <w:r w:rsidR="006B0E22" w:rsidRPr="00005042">
              <w:rPr>
                <w:rFonts w:ascii="Times New Roman" w:eastAsiaTheme="minorHAnsi" w:hAnsi="Times New Roman" w:cs="Times New Roman"/>
                <w:b/>
                <w:color w:val="auto"/>
                <w:sz w:val="28"/>
                <w:szCs w:val="22"/>
                <w:lang w:eastAsia="en-US"/>
              </w:rPr>
              <w:t>Aprobado por:</w:t>
            </w:r>
          </w:p>
          <w:p w14:paraId="58DD0B50"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LEGAL</w:t>
            </w:r>
          </w:p>
          <w:p w14:paraId="3307ED9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523227B9" w14:textId="612113C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692ABFB1"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c>
          <w:tcPr>
            <w:tcW w:w="4587" w:type="dxa"/>
          </w:tcPr>
          <w:p w14:paraId="2808E130"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Revisado por:</w:t>
            </w:r>
          </w:p>
          <w:p w14:paraId="77B3B9E3"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TECNICO</w:t>
            </w:r>
          </w:p>
          <w:p w14:paraId="44EF364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2802CC9D" w14:textId="4D009DB2"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0E70760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bl>
    <w:p w14:paraId="4D81D9BC" w14:textId="53D76A77" w:rsidR="009814F3" w:rsidRPr="00005042" w:rsidRDefault="009814F3" w:rsidP="00005042">
      <w:pPr>
        <w:spacing w:after="200" w:line="480" w:lineRule="auto"/>
        <w:jc w:val="left"/>
        <w:rPr>
          <w:rFonts w:ascii="Times New Roman" w:eastAsiaTheme="minorHAnsi" w:hAnsi="Times New Roman" w:cs="Times New Roman"/>
          <w:color w:val="auto"/>
          <w:lang w:eastAsia="en-US"/>
        </w:rPr>
      </w:pPr>
    </w:p>
    <w:p w14:paraId="4BDF5497" w14:textId="446ABF6B" w:rsidR="006B0E22" w:rsidRPr="00005042" w:rsidRDefault="006B0E22" w:rsidP="00005042">
      <w:pPr>
        <w:spacing w:after="200" w:line="480" w:lineRule="auto"/>
        <w:jc w:val="left"/>
        <w:rPr>
          <w:rFonts w:ascii="Times New Roman" w:eastAsiaTheme="minorHAnsi" w:hAnsi="Times New Roman" w:cs="Times New Roman"/>
          <w:color w:val="auto"/>
          <w:lang w:eastAsia="en-US"/>
        </w:rPr>
      </w:pPr>
    </w:p>
    <w:tbl>
      <w:tblPr>
        <w:tblStyle w:val="TableGrid"/>
        <w:tblpPr w:vertAnchor="page" w:horzAnchor="page" w:tblpX="1705" w:tblpY="712"/>
        <w:tblOverlap w:val="never"/>
        <w:tblW w:w="9195" w:type="dxa"/>
        <w:tblInd w:w="0" w:type="dxa"/>
        <w:tblCellMar>
          <w:top w:w="8" w:type="dxa"/>
          <w:left w:w="112" w:type="dxa"/>
          <w:right w:w="71" w:type="dxa"/>
        </w:tblCellMar>
        <w:tblLook w:val="04A0" w:firstRow="1" w:lastRow="0" w:firstColumn="1" w:lastColumn="0" w:noHBand="0" w:noVBand="1"/>
      </w:tblPr>
      <w:tblGrid>
        <w:gridCol w:w="2218"/>
        <w:gridCol w:w="4291"/>
        <w:gridCol w:w="1162"/>
        <w:gridCol w:w="1524"/>
      </w:tblGrid>
      <w:tr w:rsidR="006B0E22" w:rsidRPr="00005042" w14:paraId="52B33D67" w14:textId="77777777" w:rsidTr="00C25EA5">
        <w:trPr>
          <w:trHeight w:val="73"/>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4DEE85F0" w14:textId="77777777" w:rsidR="006B0E22" w:rsidRPr="00005042" w:rsidRDefault="006B0E22"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48512" behindDoc="0" locked="0" layoutInCell="1" allowOverlap="1" wp14:anchorId="13EA7AF4" wp14:editId="6E9FCCB7">
                  <wp:simplePos x="1160780" y="739140"/>
                  <wp:positionH relativeFrom="margin">
                    <wp:posOffset>86360</wp:posOffset>
                  </wp:positionH>
                  <wp:positionV relativeFrom="margin">
                    <wp:posOffset>51435</wp:posOffset>
                  </wp:positionV>
                  <wp:extent cx="1049020" cy="935990"/>
                  <wp:effectExtent l="76200" t="76200" r="132080" b="130810"/>
                  <wp:wrapSquare wrapText="bothSides"/>
                  <wp:docPr id="2131" name="Imagen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291" w:type="dxa"/>
            <w:vMerge w:val="restart"/>
            <w:tcBorders>
              <w:top w:val="single" w:sz="4" w:space="0" w:color="auto"/>
              <w:left w:val="single" w:sz="4" w:space="0" w:color="auto"/>
              <w:right w:val="single" w:sz="4" w:space="0" w:color="auto"/>
            </w:tcBorders>
          </w:tcPr>
          <w:p w14:paraId="52952E9D" w14:textId="77777777" w:rsidR="006B0E22" w:rsidRPr="00C25EA5" w:rsidRDefault="006B0E22" w:rsidP="00005042">
            <w:pPr>
              <w:spacing w:line="480" w:lineRule="auto"/>
              <w:ind w:right="43"/>
              <w:rPr>
                <w:rFonts w:ascii="Times New Roman" w:hAnsi="Times New Roman" w:cs="Times New Roman"/>
                <w:b/>
                <w:sz w:val="22"/>
              </w:rPr>
            </w:pPr>
          </w:p>
          <w:p w14:paraId="402A227D" w14:textId="193DECEA" w:rsidR="006B0E22" w:rsidRPr="00005042" w:rsidRDefault="006B0E22" w:rsidP="00005042">
            <w:pPr>
              <w:spacing w:line="480" w:lineRule="auto"/>
              <w:ind w:right="43"/>
              <w:rPr>
                <w:rFonts w:ascii="Times New Roman" w:eastAsia="Arial" w:hAnsi="Times New Roman" w:cs="Times New Roman"/>
                <w:b/>
              </w:rPr>
            </w:pPr>
            <w:r w:rsidRPr="00C25EA5">
              <w:rPr>
                <w:rFonts w:ascii="Times New Roman" w:hAnsi="Times New Roman" w:cs="Times New Roman"/>
                <w:b/>
              </w:rPr>
              <w:t xml:space="preserve">POES - PROCEDIMIENTO OPERATIVO DE </w:t>
            </w:r>
            <w:r w:rsidR="00DC56C2" w:rsidRPr="00C25EA5">
              <w:rPr>
                <w:rFonts w:ascii="Times New Roman" w:hAnsi="Times New Roman" w:cs="Times New Roman"/>
                <w:b/>
              </w:rPr>
              <w:t>SANITIZACION HIGIENE</w:t>
            </w:r>
            <w:r w:rsidRPr="00C25EA5">
              <w:rPr>
                <w:rFonts w:ascii="Times New Roman" w:hAnsi="Times New Roman" w:cs="Times New Roman"/>
                <w:b/>
              </w:rPr>
              <w:t xml:space="preserve"> Y CONDUCTA DEL PERSONAL</w:t>
            </w:r>
          </w:p>
        </w:tc>
        <w:tc>
          <w:tcPr>
            <w:tcW w:w="1162" w:type="dxa"/>
            <w:tcBorders>
              <w:top w:val="single" w:sz="3" w:space="0" w:color="000000"/>
              <w:left w:val="single" w:sz="4" w:space="0" w:color="auto"/>
              <w:bottom w:val="single" w:sz="3" w:space="0" w:color="000000"/>
              <w:right w:val="single" w:sz="3" w:space="0" w:color="000000"/>
            </w:tcBorders>
          </w:tcPr>
          <w:p w14:paraId="2B79ED01"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524" w:type="dxa"/>
            <w:tcBorders>
              <w:top w:val="single" w:sz="3" w:space="0" w:color="000000"/>
              <w:left w:val="single" w:sz="3" w:space="0" w:color="000000"/>
              <w:bottom w:val="single" w:sz="3" w:space="0" w:color="000000"/>
              <w:right w:val="single" w:sz="4" w:space="0" w:color="000000"/>
            </w:tcBorders>
          </w:tcPr>
          <w:p w14:paraId="7F85FFCC" w14:textId="32480677" w:rsidR="006B0E22" w:rsidRPr="00005042" w:rsidRDefault="006B0E22" w:rsidP="00005042">
            <w:pPr>
              <w:spacing w:line="480" w:lineRule="auto"/>
              <w:jc w:val="both"/>
              <w:rPr>
                <w:rFonts w:ascii="Times New Roman" w:hAnsi="Times New Roman" w:cs="Times New Roman"/>
                <w:lang w:val="es-US"/>
              </w:rPr>
            </w:pPr>
            <w:r w:rsidRPr="00005042">
              <w:rPr>
                <w:rFonts w:ascii="Times New Roman" w:eastAsia="Arial" w:hAnsi="Times New Roman" w:cs="Times New Roman"/>
                <w:lang w:val="es-US"/>
              </w:rPr>
              <w:t xml:space="preserve">PCPCHA02 </w:t>
            </w:r>
          </w:p>
        </w:tc>
      </w:tr>
      <w:tr w:rsidR="006B0E22" w:rsidRPr="00005042" w14:paraId="26930147" w14:textId="77777777" w:rsidTr="00C25EA5">
        <w:trPr>
          <w:trHeight w:val="438"/>
        </w:trPr>
        <w:tc>
          <w:tcPr>
            <w:tcW w:w="0" w:type="auto"/>
            <w:vMerge/>
            <w:tcBorders>
              <w:top w:val="nil"/>
              <w:left w:val="single" w:sz="4" w:space="0" w:color="auto"/>
              <w:bottom w:val="single" w:sz="4" w:space="0" w:color="000000"/>
              <w:right w:val="single" w:sz="4" w:space="0" w:color="auto"/>
            </w:tcBorders>
          </w:tcPr>
          <w:p w14:paraId="414781D8" w14:textId="77777777" w:rsidR="006B0E22" w:rsidRPr="00005042" w:rsidRDefault="006B0E22" w:rsidP="00005042">
            <w:pPr>
              <w:spacing w:after="160" w:line="480" w:lineRule="auto"/>
              <w:rPr>
                <w:rFonts w:ascii="Times New Roman" w:hAnsi="Times New Roman" w:cs="Times New Roman"/>
              </w:rPr>
            </w:pPr>
          </w:p>
        </w:tc>
        <w:tc>
          <w:tcPr>
            <w:tcW w:w="4291" w:type="dxa"/>
            <w:vMerge/>
            <w:tcBorders>
              <w:left w:val="single" w:sz="4" w:space="0" w:color="auto"/>
              <w:right w:val="single" w:sz="4" w:space="0" w:color="auto"/>
            </w:tcBorders>
            <w:vAlign w:val="bottom"/>
          </w:tcPr>
          <w:p w14:paraId="6F4D04BF" w14:textId="77777777" w:rsidR="006B0E22" w:rsidRPr="00005042" w:rsidRDefault="006B0E22" w:rsidP="00005042">
            <w:pPr>
              <w:spacing w:line="480" w:lineRule="auto"/>
              <w:ind w:right="43"/>
              <w:rPr>
                <w:rFonts w:ascii="Times New Roman" w:hAnsi="Times New Roman" w:cs="Times New Roman"/>
              </w:rPr>
            </w:pPr>
          </w:p>
        </w:tc>
        <w:tc>
          <w:tcPr>
            <w:tcW w:w="1162" w:type="dxa"/>
            <w:tcBorders>
              <w:top w:val="single" w:sz="3" w:space="0" w:color="000000"/>
              <w:left w:val="single" w:sz="4" w:space="0" w:color="auto"/>
              <w:bottom w:val="single" w:sz="3" w:space="0" w:color="000000"/>
              <w:right w:val="single" w:sz="3" w:space="0" w:color="000000"/>
            </w:tcBorders>
          </w:tcPr>
          <w:p w14:paraId="78BC05F3"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524" w:type="dxa"/>
            <w:tcBorders>
              <w:top w:val="single" w:sz="3" w:space="0" w:color="000000"/>
              <w:left w:val="single" w:sz="3" w:space="0" w:color="000000"/>
              <w:bottom w:val="single" w:sz="3" w:space="0" w:color="000000"/>
              <w:right w:val="single" w:sz="4" w:space="0" w:color="000000"/>
            </w:tcBorders>
          </w:tcPr>
          <w:p w14:paraId="603D3123" w14:textId="77777777" w:rsidR="006B0E22" w:rsidRPr="00005042" w:rsidRDefault="006B0E22"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6B0E22" w:rsidRPr="00005042" w14:paraId="1A88BEB0" w14:textId="77777777" w:rsidTr="00C25EA5">
        <w:trPr>
          <w:trHeight w:val="472"/>
        </w:trPr>
        <w:tc>
          <w:tcPr>
            <w:tcW w:w="0" w:type="auto"/>
            <w:vMerge/>
            <w:tcBorders>
              <w:top w:val="nil"/>
              <w:left w:val="single" w:sz="4" w:space="0" w:color="auto"/>
              <w:bottom w:val="single" w:sz="4" w:space="0" w:color="000000"/>
              <w:right w:val="single" w:sz="4" w:space="0" w:color="auto"/>
            </w:tcBorders>
          </w:tcPr>
          <w:p w14:paraId="70A4DA68" w14:textId="77777777" w:rsidR="006B0E22" w:rsidRPr="00005042" w:rsidRDefault="006B0E22" w:rsidP="00005042">
            <w:pPr>
              <w:spacing w:after="160" w:line="480" w:lineRule="auto"/>
              <w:rPr>
                <w:rFonts w:ascii="Times New Roman" w:hAnsi="Times New Roman" w:cs="Times New Roman"/>
              </w:rPr>
            </w:pPr>
          </w:p>
        </w:tc>
        <w:tc>
          <w:tcPr>
            <w:tcW w:w="4291" w:type="dxa"/>
            <w:vMerge/>
            <w:tcBorders>
              <w:left w:val="single" w:sz="4" w:space="0" w:color="auto"/>
              <w:right w:val="single" w:sz="4" w:space="0" w:color="auto"/>
            </w:tcBorders>
          </w:tcPr>
          <w:p w14:paraId="7F5BAAE8" w14:textId="77777777" w:rsidR="006B0E22" w:rsidRPr="00005042" w:rsidRDefault="006B0E22" w:rsidP="00005042">
            <w:pPr>
              <w:spacing w:line="480" w:lineRule="auto"/>
              <w:ind w:right="43"/>
              <w:rPr>
                <w:rFonts w:ascii="Times New Roman" w:hAnsi="Times New Roman" w:cs="Times New Roman"/>
                <w:b/>
              </w:rPr>
            </w:pPr>
          </w:p>
        </w:tc>
        <w:tc>
          <w:tcPr>
            <w:tcW w:w="1162" w:type="dxa"/>
            <w:tcBorders>
              <w:top w:val="single" w:sz="3" w:space="0" w:color="000000"/>
              <w:left w:val="single" w:sz="4" w:space="0" w:color="auto"/>
              <w:bottom w:val="single" w:sz="3" w:space="0" w:color="000000"/>
              <w:right w:val="single" w:sz="3" w:space="0" w:color="000000"/>
            </w:tcBorders>
          </w:tcPr>
          <w:p w14:paraId="7AB89278"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524" w:type="dxa"/>
            <w:tcBorders>
              <w:top w:val="single" w:sz="3" w:space="0" w:color="000000"/>
              <w:left w:val="single" w:sz="3" w:space="0" w:color="000000"/>
              <w:bottom w:val="single" w:sz="3" w:space="0" w:color="000000"/>
              <w:right w:val="single" w:sz="4" w:space="0" w:color="000000"/>
            </w:tcBorders>
          </w:tcPr>
          <w:p w14:paraId="15D8001B" w14:textId="77777777" w:rsidR="006B0E22" w:rsidRPr="00005042" w:rsidRDefault="006B0E22"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6B0E22" w:rsidRPr="00005042" w14:paraId="3731FE03" w14:textId="77777777" w:rsidTr="00C25EA5">
        <w:trPr>
          <w:trHeight w:val="493"/>
        </w:trPr>
        <w:tc>
          <w:tcPr>
            <w:tcW w:w="0" w:type="auto"/>
            <w:vMerge/>
            <w:tcBorders>
              <w:top w:val="nil"/>
              <w:left w:val="single" w:sz="4" w:space="0" w:color="auto"/>
              <w:bottom w:val="single" w:sz="4" w:space="0" w:color="000000"/>
              <w:right w:val="single" w:sz="4" w:space="0" w:color="auto"/>
            </w:tcBorders>
          </w:tcPr>
          <w:p w14:paraId="0B08263B" w14:textId="77777777" w:rsidR="006B0E22" w:rsidRPr="00005042" w:rsidRDefault="006B0E22" w:rsidP="00005042">
            <w:pPr>
              <w:spacing w:after="160" w:line="480" w:lineRule="auto"/>
              <w:rPr>
                <w:rFonts w:ascii="Times New Roman" w:hAnsi="Times New Roman" w:cs="Times New Roman"/>
              </w:rPr>
            </w:pPr>
          </w:p>
        </w:tc>
        <w:tc>
          <w:tcPr>
            <w:tcW w:w="4291" w:type="dxa"/>
            <w:vMerge/>
            <w:tcBorders>
              <w:left w:val="single" w:sz="4" w:space="0" w:color="auto"/>
              <w:bottom w:val="single" w:sz="4" w:space="0" w:color="auto"/>
              <w:right w:val="single" w:sz="4" w:space="0" w:color="auto"/>
            </w:tcBorders>
          </w:tcPr>
          <w:p w14:paraId="52AF5310" w14:textId="77777777" w:rsidR="006B0E22" w:rsidRPr="00005042" w:rsidRDefault="006B0E22" w:rsidP="00005042">
            <w:pPr>
              <w:spacing w:line="480" w:lineRule="auto"/>
              <w:ind w:right="43"/>
              <w:rPr>
                <w:rFonts w:ascii="Times New Roman" w:hAnsi="Times New Roman" w:cs="Times New Roman"/>
              </w:rPr>
            </w:pPr>
          </w:p>
        </w:tc>
        <w:tc>
          <w:tcPr>
            <w:tcW w:w="1162" w:type="dxa"/>
            <w:tcBorders>
              <w:top w:val="single" w:sz="3" w:space="0" w:color="000000"/>
              <w:left w:val="single" w:sz="4" w:space="0" w:color="auto"/>
              <w:bottom w:val="single" w:sz="3" w:space="0" w:color="000000"/>
              <w:right w:val="single" w:sz="3" w:space="0" w:color="000000"/>
            </w:tcBorders>
          </w:tcPr>
          <w:p w14:paraId="2B127E68" w14:textId="77777777" w:rsidR="006B0E22" w:rsidRPr="00005042" w:rsidRDefault="006B0E22" w:rsidP="00005042">
            <w:pPr>
              <w:spacing w:line="480" w:lineRule="auto"/>
              <w:rPr>
                <w:rFonts w:ascii="Times New Roman" w:eastAsia="Arial" w:hAnsi="Times New Roman" w:cs="Times New Roman"/>
                <w:b/>
                <w:lang w:val="es-US"/>
              </w:rPr>
            </w:pPr>
          </w:p>
          <w:p w14:paraId="7F881D57"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524" w:type="dxa"/>
            <w:tcBorders>
              <w:top w:val="single" w:sz="3" w:space="0" w:color="000000"/>
              <w:left w:val="single" w:sz="3" w:space="0" w:color="000000"/>
              <w:bottom w:val="single" w:sz="3" w:space="0" w:color="000000"/>
              <w:right w:val="single" w:sz="4" w:space="0" w:color="000000"/>
            </w:tcBorders>
          </w:tcPr>
          <w:p w14:paraId="23DA9056" w14:textId="77777777" w:rsidR="006B0E22" w:rsidRPr="00005042" w:rsidRDefault="006B0E22" w:rsidP="00005042">
            <w:pPr>
              <w:spacing w:line="480" w:lineRule="auto"/>
              <w:ind w:right="43"/>
              <w:rPr>
                <w:rFonts w:ascii="Times New Roman" w:hAnsi="Times New Roman" w:cs="Times New Roman"/>
                <w:lang w:val="es-US"/>
              </w:rPr>
            </w:pPr>
          </w:p>
          <w:p w14:paraId="12E00524" w14:textId="05DE3C2C" w:rsidR="006B0E22" w:rsidRPr="00005042" w:rsidRDefault="00973385"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9 de 11</w:t>
            </w:r>
          </w:p>
        </w:tc>
      </w:tr>
    </w:tbl>
    <w:p w14:paraId="0967850F" w14:textId="42E9DFAA" w:rsidR="006B0E22" w:rsidRPr="00005042" w:rsidRDefault="006B0E22" w:rsidP="00100AA4">
      <w:pPr>
        <w:spacing w:after="200"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CONDUCTA DEL PERSONAL</w:t>
      </w:r>
    </w:p>
    <w:tbl>
      <w:tblPr>
        <w:tblStyle w:val="Tablaconcuadrcula"/>
        <w:tblW w:w="9369" w:type="dxa"/>
        <w:jc w:val="center"/>
        <w:tblLook w:val="04A0" w:firstRow="1" w:lastRow="0" w:firstColumn="1" w:lastColumn="0" w:noHBand="0" w:noVBand="1"/>
      </w:tblPr>
      <w:tblGrid>
        <w:gridCol w:w="1024"/>
        <w:gridCol w:w="1036"/>
        <w:gridCol w:w="1395"/>
        <w:gridCol w:w="1027"/>
        <w:gridCol w:w="1243"/>
        <w:gridCol w:w="1420"/>
        <w:gridCol w:w="2224"/>
      </w:tblGrid>
      <w:tr w:rsidR="006B0E22" w:rsidRPr="00005042" w14:paraId="7C5460BA" w14:textId="77777777" w:rsidTr="00071D6A">
        <w:trPr>
          <w:trHeight w:val="472"/>
          <w:jc w:val="center"/>
        </w:trPr>
        <w:tc>
          <w:tcPr>
            <w:tcW w:w="1124" w:type="dxa"/>
          </w:tcPr>
          <w:p w14:paraId="04DB00F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 xml:space="preserve">Hora </w:t>
            </w:r>
          </w:p>
        </w:tc>
        <w:tc>
          <w:tcPr>
            <w:tcW w:w="1042" w:type="dxa"/>
          </w:tcPr>
          <w:p w14:paraId="60C06BA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Fecha</w:t>
            </w:r>
          </w:p>
        </w:tc>
        <w:tc>
          <w:tcPr>
            <w:tcW w:w="1466" w:type="dxa"/>
          </w:tcPr>
          <w:p w14:paraId="50EFC04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Nombre</w:t>
            </w:r>
          </w:p>
        </w:tc>
        <w:tc>
          <w:tcPr>
            <w:tcW w:w="1028" w:type="dxa"/>
          </w:tcPr>
          <w:p w14:paraId="18B094B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Cargo</w:t>
            </w:r>
          </w:p>
        </w:tc>
        <w:tc>
          <w:tcPr>
            <w:tcW w:w="1173" w:type="dxa"/>
          </w:tcPr>
          <w:p w14:paraId="49456B3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Cumple</w:t>
            </w:r>
          </w:p>
        </w:tc>
        <w:tc>
          <w:tcPr>
            <w:tcW w:w="1551" w:type="dxa"/>
          </w:tcPr>
          <w:p w14:paraId="0730300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No cumple</w:t>
            </w:r>
          </w:p>
        </w:tc>
        <w:tc>
          <w:tcPr>
            <w:tcW w:w="1985" w:type="dxa"/>
          </w:tcPr>
          <w:p w14:paraId="5EAF0B61"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Observaciones</w:t>
            </w:r>
          </w:p>
        </w:tc>
      </w:tr>
      <w:tr w:rsidR="006B0E22" w:rsidRPr="00005042" w14:paraId="20492AA5" w14:textId="77777777" w:rsidTr="00071D6A">
        <w:trPr>
          <w:trHeight w:val="440"/>
          <w:jc w:val="center"/>
        </w:trPr>
        <w:tc>
          <w:tcPr>
            <w:tcW w:w="1124" w:type="dxa"/>
          </w:tcPr>
          <w:p w14:paraId="4C0FAD4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1076E08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3B91225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49DF4862"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15E8BD3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1CAF596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0E063C6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3EA4EA7F" w14:textId="77777777" w:rsidTr="00071D6A">
        <w:trPr>
          <w:trHeight w:val="405"/>
          <w:jc w:val="center"/>
        </w:trPr>
        <w:tc>
          <w:tcPr>
            <w:tcW w:w="1124" w:type="dxa"/>
          </w:tcPr>
          <w:p w14:paraId="31F5B7E3"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3A9C3EE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1727048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4EE5A79A"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5B5BA2C0"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657F777D"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6617EB2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15D1BF09" w14:textId="77777777" w:rsidTr="00071D6A">
        <w:trPr>
          <w:trHeight w:val="425"/>
          <w:jc w:val="center"/>
        </w:trPr>
        <w:tc>
          <w:tcPr>
            <w:tcW w:w="1124" w:type="dxa"/>
          </w:tcPr>
          <w:p w14:paraId="57C4CDD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341AC5A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021D186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313E93A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48B3D5F3"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3623990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0EB3766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2CBA6233" w14:textId="77777777" w:rsidTr="00071D6A">
        <w:trPr>
          <w:trHeight w:val="403"/>
          <w:jc w:val="center"/>
        </w:trPr>
        <w:tc>
          <w:tcPr>
            <w:tcW w:w="1124" w:type="dxa"/>
          </w:tcPr>
          <w:p w14:paraId="2A9A748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0275BBC9"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79B1C5D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33FFAF50"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72F5512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4837FF4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2748BE5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74318409" w14:textId="77777777" w:rsidTr="00071D6A">
        <w:trPr>
          <w:trHeight w:val="422"/>
          <w:jc w:val="center"/>
        </w:trPr>
        <w:tc>
          <w:tcPr>
            <w:tcW w:w="1124" w:type="dxa"/>
          </w:tcPr>
          <w:p w14:paraId="0556158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528464B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3C195CD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340B3DB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2E4C0D6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36AB9D96"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70C9438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r w:rsidR="006B0E22" w:rsidRPr="00005042" w14:paraId="0AFC5BCC" w14:textId="77777777" w:rsidTr="00071D6A">
        <w:trPr>
          <w:trHeight w:val="415"/>
          <w:jc w:val="center"/>
        </w:trPr>
        <w:tc>
          <w:tcPr>
            <w:tcW w:w="1124" w:type="dxa"/>
          </w:tcPr>
          <w:p w14:paraId="2AA34B3A"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42" w:type="dxa"/>
          </w:tcPr>
          <w:p w14:paraId="5589B09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466" w:type="dxa"/>
          </w:tcPr>
          <w:p w14:paraId="1E482D0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028" w:type="dxa"/>
          </w:tcPr>
          <w:p w14:paraId="51F44AC5"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173" w:type="dxa"/>
          </w:tcPr>
          <w:p w14:paraId="23E5509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551" w:type="dxa"/>
          </w:tcPr>
          <w:p w14:paraId="2F528A34"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c>
          <w:tcPr>
            <w:tcW w:w="1985" w:type="dxa"/>
          </w:tcPr>
          <w:p w14:paraId="0C8CA757"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tc>
      </w:tr>
    </w:tbl>
    <w:p w14:paraId="0792E99F" w14:textId="77777777" w:rsidR="006B0E22" w:rsidRPr="00005042" w:rsidRDefault="006B0E22" w:rsidP="00005042">
      <w:pPr>
        <w:spacing w:after="200" w:line="480" w:lineRule="auto"/>
        <w:jc w:val="left"/>
        <w:rPr>
          <w:rFonts w:ascii="Times New Roman" w:hAnsi="Times New Roman" w:cs="Times New Roman"/>
          <w:color w:val="FF0000"/>
        </w:rPr>
      </w:pPr>
    </w:p>
    <w:tbl>
      <w:tblPr>
        <w:tblStyle w:val="Tablaconcuadrcula"/>
        <w:tblW w:w="9174" w:type="dxa"/>
        <w:jc w:val="center"/>
        <w:tblLook w:val="04A0" w:firstRow="1" w:lastRow="0" w:firstColumn="1" w:lastColumn="0" w:noHBand="0" w:noVBand="1"/>
      </w:tblPr>
      <w:tblGrid>
        <w:gridCol w:w="4587"/>
        <w:gridCol w:w="4587"/>
      </w:tblGrid>
      <w:tr w:rsidR="006B0E22" w:rsidRPr="00005042" w14:paraId="4AFCEC86" w14:textId="77777777" w:rsidTr="00071D6A">
        <w:trPr>
          <w:trHeight w:val="2060"/>
          <w:jc w:val="center"/>
        </w:trPr>
        <w:tc>
          <w:tcPr>
            <w:tcW w:w="4587" w:type="dxa"/>
          </w:tcPr>
          <w:p w14:paraId="5D3A85B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color w:val="auto"/>
                <w:lang w:eastAsia="en-US"/>
              </w:rPr>
              <w:br w:type="page"/>
            </w:r>
            <w:r w:rsidRPr="00005042">
              <w:rPr>
                <w:rFonts w:ascii="Times New Roman" w:eastAsiaTheme="minorHAnsi" w:hAnsi="Times New Roman" w:cs="Times New Roman"/>
                <w:b/>
                <w:color w:val="auto"/>
                <w:sz w:val="28"/>
                <w:szCs w:val="22"/>
                <w:lang w:eastAsia="en-US"/>
              </w:rPr>
              <w:t>Aprobado por:</w:t>
            </w:r>
          </w:p>
          <w:p w14:paraId="2929465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LEGAL</w:t>
            </w:r>
          </w:p>
          <w:p w14:paraId="2F7CC85B"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611F26D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032219D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c>
          <w:tcPr>
            <w:tcW w:w="4587" w:type="dxa"/>
          </w:tcPr>
          <w:p w14:paraId="4E47149E"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Revisado por:</w:t>
            </w:r>
          </w:p>
          <w:p w14:paraId="17EEC95F"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TECNICO</w:t>
            </w:r>
          </w:p>
          <w:p w14:paraId="3EAFEF12"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7E7349CC"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p>
          <w:p w14:paraId="27E30328" w14:textId="77777777" w:rsidR="006B0E22" w:rsidRPr="00005042" w:rsidRDefault="006B0E22"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bl>
    <w:p w14:paraId="2A1938C1" w14:textId="77777777" w:rsidR="006B0E22" w:rsidRPr="00005042" w:rsidRDefault="006B0E22" w:rsidP="00005042">
      <w:pPr>
        <w:spacing w:after="200" w:line="480" w:lineRule="auto"/>
        <w:jc w:val="left"/>
        <w:rPr>
          <w:rFonts w:ascii="Times New Roman" w:hAnsi="Times New Roman" w:cs="Times New Roman"/>
          <w:color w:val="FF0000"/>
        </w:rPr>
      </w:pPr>
    </w:p>
    <w:p w14:paraId="1BB36583" w14:textId="77777777" w:rsidR="006B0E22" w:rsidRPr="00005042" w:rsidRDefault="006B0E22" w:rsidP="00005042">
      <w:pPr>
        <w:spacing w:after="200" w:line="480" w:lineRule="auto"/>
        <w:jc w:val="left"/>
        <w:rPr>
          <w:rFonts w:ascii="Times New Roman" w:hAnsi="Times New Roman" w:cs="Times New Roman"/>
          <w:color w:val="FF0000"/>
        </w:rPr>
      </w:pPr>
      <w:r w:rsidRPr="00005042">
        <w:rPr>
          <w:rFonts w:ascii="Times New Roman" w:hAnsi="Times New Roman" w:cs="Times New Roman"/>
          <w:color w:val="FF0000"/>
        </w:rPr>
        <w:br w:type="page"/>
      </w:r>
    </w:p>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65"/>
        <w:gridCol w:w="1144"/>
        <w:gridCol w:w="1483"/>
      </w:tblGrid>
      <w:tr w:rsidR="006B0E22" w:rsidRPr="00005042" w14:paraId="62EE4854" w14:textId="77777777" w:rsidTr="00973385">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63082401" w14:textId="77777777" w:rsidR="006B0E22" w:rsidRPr="00005042" w:rsidRDefault="006B0E22"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53632" behindDoc="0" locked="0" layoutInCell="1" allowOverlap="1" wp14:anchorId="536367FD" wp14:editId="590954E1">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32" name="Imagen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9" w:type="dxa"/>
            <w:vMerge w:val="restart"/>
            <w:tcBorders>
              <w:top w:val="single" w:sz="4" w:space="0" w:color="auto"/>
              <w:left w:val="single" w:sz="4" w:space="0" w:color="auto"/>
              <w:right w:val="single" w:sz="4" w:space="0" w:color="auto"/>
            </w:tcBorders>
          </w:tcPr>
          <w:p w14:paraId="4A5A1DCB" w14:textId="77777777" w:rsidR="006B0E22" w:rsidRPr="00005042" w:rsidRDefault="006B0E22" w:rsidP="00005042">
            <w:pPr>
              <w:spacing w:line="480" w:lineRule="auto"/>
              <w:ind w:right="43"/>
              <w:rPr>
                <w:rFonts w:ascii="Times New Roman" w:hAnsi="Times New Roman" w:cs="Times New Roman"/>
                <w:b/>
              </w:rPr>
            </w:pPr>
          </w:p>
          <w:p w14:paraId="7E35D001" w14:textId="2F9424E9" w:rsidR="006B0E22" w:rsidRPr="00005042" w:rsidRDefault="006B0E22" w:rsidP="00005042">
            <w:pPr>
              <w:spacing w:line="480" w:lineRule="auto"/>
              <w:ind w:right="43"/>
              <w:rPr>
                <w:rFonts w:ascii="Times New Roman" w:eastAsia="Arial" w:hAnsi="Times New Roman" w:cs="Times New Roman"/>
                <w:b/>
              </w:rPr>
            </w:pPr>
            <w:r w:rsidRPr="00C25EA5">
              <w:rPr>
                <w:rFonts w:ascii="Times New Roman" w:hAnsi="Times New Roman" w:cs="Times New Roman"/>
                <w:b/>
              </w:rPr>
              <w:t xml:space="preserve">POES - PROCEDIMIENTO OPERATIVO DE </w:t>
            </w:r>
            <w:r w:rsidR="00DC56C2" w:rsidRPr="00C25EA5">
              <w:rPr>
                <w:rFonts w:ascii="Times New Roman" w:hAnsi="Times New Roman" w:cs="Times New Roman"/>
                <w:b/>
              </w:rPr>
              <w:t>SANITIZACION HIGIENE</w:t>
            </w:r>
            <w:r w:rsidRPr="00C25EA5">
              <w:rPr>
                <w:rFonts w:ascii="Times New Roman" w:hAnsi="Times New Roman" w:cs="Times New Roman"/>
                <w:b/>
              </w:rPr>
              <w:t xml:space="preserve"> Y CONDUCTA DEL PERSONAL</w:t>
            </w:r>
          </w:p>
        </w:tc>
        <w:tc>
          <w:tcPr>
            <w:tcW w:w="1132" w:type="dxa"/>
            <w:tcBorders>
              <w:top w:val="single" w:sz="3" w:space="0" w:color="000000"/>
              <w:left w:val="single" w:sz="4" w:space="0" w:color="auto"/>
              <w:bottom w:val="single" w:sz="3" w:space="0" w:color="000000"/>
              <w:right w:val="single" w:sz="3" w:space="0" w:color="000000"/>
            </w:tcBorders>
          </w:tcPr>
          <w:p w14:paraId="7179BFB4"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5" w:type="dxa"/>
            <w:tcBorders>
              <w:top w:val="single" w:sz="3" w:space="0" w:color="000000"/>
              <w:left w:val="single" w:sz="3" w:space="0" w:color="000000"/>
              <w:bottom w:val="single" w:sz="3" w:space="0" w:color="000000"/>
              <w:right w:val="single" w:sz="4" w:space="0" w:color="000000"/>
            </w:tcBorders>
          </w:tcPr>
          <w:p w14:paraId="66BC5AA5" w14:textId="00393060" w:rsidR="006B0E22" w:rsidRPr="00005042" w:rsidRDefault="002D3D46" w:rsidP="00005042">
            <w:pPr>
              <w:spacing w:line="480" w:lineRule="auto"/>
              <w:jc w:val="both"/>
              <w:rPr>
                <w:rFonts w:ascii="Times New Roman" w:hAnsi="Times New Roman" w:cs="Times New Roman"/>
                <w:lang w:val="es-US"/>
              </w:rPr>
            </w:pPr>
            <w:r w:rsidRPr="00005042">
              <w:rPr>
                <w:rFonts w:ascii="Times New Roman" w:hAnsi="Times New Roman" w:cs="Times New Roman"/>
                <w:lang w:val="es-US"/>
              </w:rPr>
              <w:t>PUDCHA 03</w:t>
            </w:r>
          </w:p>
        </w:tc>
      </w:tr>
      <w:tr w:rsidR="006B0E22" w:rsidRPr="00005042" w14:paraId="42B651FB" w14:textId="77777777" w:rsidTr="00973385">
        <w:trPr>
          <w:trHeight w:val="577"/>
        </w:trPr>
        <w:tc>
          <w:tcPr>
            <w:tcW w:w="0" w:type="auto"/>
            <w:vMerge/>
            <w:tcBorders>
              <w:top w:val="nil"/>
              <w:left w:val="single" w:sz="4" w:space="0" w:color="auto"/>
              <w:bottom w:val="single" w:sz="4" w:space="0" w:color="000000"/>
              <w:right w:val="single" w:sz="4" w:space="0" w:color="auto"/>
            </w:tcBorders>
          </w:tcPr>
          <w:p w14:paraId="6A5996EE" w14:textId="77777777" w:rsidR="006B0E22" w:rsidRPr="00005042" w:rsidRDefault="006B0E22" w:rsidP="00005042">
            <w:pPr>
              <w:spacing w:after="160" w:line="480" w:lineRule="auto"/>
              <w:rPr>
                <w:rFonts w:ascii="Times New Roman" w:hAnsi="Times New Roman" w:cs="Times New Roman"/>
              </w:rPr>
            </w:pPr>
          </w:p>
        </w:tc>
        <w:tc>
          <w:tcPr>
            <w:tcW w:w="4179" w:type="dxa"/>
            <w:vMerge/>
            <w:tcBorders>
              <w:left w:val="single" w:sz="4" w:space="0" w:color="auto"/>
              <w:right w:val="single" w:sz="4" w:space="0" w:color="auto"/>
            </w:tcBorders>
            <w:vAlign w:val="bottom"/>
          </w:tcPr>
          <w:p w14:paraId="0A000F31" w14:textId="77777777" w:rsidR="006B0E22" w:rsidRPr="00005042" w:rsidRDefault="006B0E22" w:rsidP="00005042">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3F537F67"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5" w:type="dxa"/>
            <w:tcBorders>
              <w:top w:val="single" w:sz="3" w:space="0" w:color="000000"/>
              <w:left w:val="single" w:sz="3" w:space="0" w:color="000000"/>
              <w:bottom w:val="single" w:sz="3" w:space="0" w:color="000000"/>
              <w:right w:val="single" w:sz="4" w:space="0" w:color="000000"/>
            </w:tcBorders>
          </w:tcPr>
          <w:p w14:paraId="014B5987" w14:textId="77777777" w:rsidR="006B0E22" w:rsidRPr="00005042" w:rsidRDefault="006B0E22"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6B0E22" w:rsidRPr="00005042" w14:paraId="30C8831A" w14:textId="77777777" w:rsidTr="00973385">
        <w:trPr>
          <w:trHeight w:val="621"/>
        </w:trPr>
        <w:tc>
          <w:tcPr>
            <w:tcW w:w="0" w:type="auto"/>
            <w:vMerge/>
            <w:tcBorders>
              <w:top w:val="nil"/>
              <w:left w:val="single" w:sz="4" w:space="0" w:color="auto"/>
              <w:bottom w:val="single" w:sz="4" w:space="0" w:color="000000"/>
              <w:right w:val="single" w:sz="4" w:space="0" w:color="auto"/>
            </w:tcBorders>
          </w:tcPr>
          <w:p w14:paraId="6773DE07" w14:textId="77777777" w:rsidR="006B0E22" w:rsidRPr="00005042" w:rsidRDefault="006B0E22" w:rsidP="00005042">
            <w:pPr>
              <w:spacing w:after="160" w:line="480" w:lineRule="auto"/>
              <w:rPr>
                <w:rFonts w:ascii="Times New Roman" w:hAnsi="Times New Roman" w:cs="Times New Roman"/>
              </w:rPr>
            </w:pPr>
          </w:p>
        </w:tc>
        <w:tc>
          <w:tcPr>
            <w:tcW w:w="4179" w:type="dxa"/>
            <w:vMerge/>
            <w:tcBorders>
              <w:left w:val="single" w:sz="4" w:space="0" w:color="auto"/>
              <w:right w:val="single" w:sz="4" w:space="0" w:color="auto"/>
            </w:tcBorders>
          </w:tcPr>
          <w:p w14:paraId="6319A1A9" w14:textId="77777777" w:rsidR="006B0E22" w:rsidRPr="00005042" w:rsidRDefault="006B0E22" w:rsidP="00005042">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695BB88B"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5" w:type="dxa"/>
            <w:tcBorders>
              <w:top w:val="single" w:sz="3" w:space="0" w:color="000000"/>
              <w:left w:val="single" w:sz="3" w:space="0" w:color="000000"/>
              <w:bottom w:val="single" w:sz="3" w:space="0" w:color="000000"/>
              <w:right w:val="single" w:sz="4" w:space="0" w:color="000000"/>
            </w:tcBorders>
          </w:tcPr>
          <w:p w14:paraId="7EC398C4" w14:textId="77777777" w:rsidR="006B0E22" w:rsidRPr="00005042" w:rsidRDefault="006B0E22"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6B0E22" w:rsidRPr="00005042" w14:paraId="2AD1F2FC" w14:textId="77777777" w:rsidTr="00973385">
        <w:trPr>
          <w:trHeight w:val="392"/>
        </w:trPr>
        <w:tc>
          <w:tcPr>
            <w:tcW w:w="0" w:type="auto"/>
            <w:vMerge/>
            <w:tcBorders>
              <w:top w:val="nil"/>
              <w:left w:val="single" w:sz="4" w:space="0" w:color="auto"/>
              <w:bottom w:val="single" w:sz="4" w:space="0" w:color="000000"/>
              <w:right w:val="single" w:sz="4" w:space="0" w:color="auto"/>
            </w:tcBorders>
          </w:tcPr>
          <w:p w14:paraId="175A4581" w14:textId="77777777" w:rsidR="006B0E22" w:rsidRPr="00005042" w:rsidRDefault="006B0E22" w:rsidP="00005042">
            <w:pPr>
              <w:spacing w:after="160" w:line="480" w:lineRule="auto"/>
              <w:rPr>
                <w:rFonts w:ascii="Times New Roman" w:hAnsi="Times New Roman" w:cs="Times New Roman"/>
              </w:rPr>
            </w:pPr>
          </w:p>
        </w:tc>
        <w:tc>
          <w:tcPr>
            <w:tcW w:w="4179" w:type="dxa"/>
            <w:vMerge/>
            <w:tcBorders>
              <w:left w:val="single" w:sz="4" w:space="0" w:color="auto"/>
              <w:bottom w:val="single" w:sz="4" w:space="0" w:color="auto"/>
              <w:right w:val="single" w:sz="4" w:space="0" w:color="auto"/>
            </w:tcBorders>
          </w:tcPr>
          <w:p w14:paraId="7D291D28" w14:textId="77777777" w:rsidR="006B0E22" w:rsidRPr="00005042" w:rsidRDefault="006B0E22" w:rsidP="00005042">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2D5089AF" w14:textId="77777777" w:rsidR="006B0E22" w:rsidRPr="00005042" w:rsidRDefault="006B0E22" w:rsidP="00005042">
            <w:pPr>
              <w:spacing w:line="480" w:lineRule="auto"/>
              <w:rPr>
                <w:rFonts w:ascii="Times New Roman" w:eastAsia="Arial" w:hAnsi="Times New Roman" w:cs="Times New Roman"/>
                <w:b/>
                <w:lang w:val="es-US"/>
              </w:rPr>
            </w:pPr>
          </w:p>
          <w:p w14:paraId="05BEC5AF" w14:textId="77777777" w:rsidR="006B0E22" w:rsidRPr="00005042" w:rsidRDefault="006B0E22"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5" w:type="dxa"/>
            <w:tcBorders>
              <w:top w:val="single" w:sz="3" w:space="0" w:color="000000"/>
              <w:left w:val="single" w:sz="3" w:space="0" w:color="000000"/>
              <w:bottom w:val="single" w:sz="3" w:space="0" w:color="000000"/>
              <w:right w:val="single" w:sz="4" w:space="0" w:color="000000"/>
            </w:tcBorders>
          </w:tcPr>
          <w:p w14:paraId="02B28C84" w14:textId="77777777" w:rsidR="006B0E22" w:rsidRPr="00005042" w:rsidRDefault="006B0E22" w:rsidP="00005042">
            <w:pPr>
              <w:spacing w:line="480" w:lineRule="auto"/>
              <w:ind w:right="43"/>
              <w:rPr>
                <w:rFonts w:ascii="Times New Roman" w:hAnsi="Times New Roman" w:cs="Times New Roman"/>
                <w:lang w:val="es-US"/>
              </w:rPr>
            </w:pPr>
          </w:p>
          <w:p w14:paraId="16C55170" w14:textId="5DA4B71A" w:rsidR="006B0E22" w:rsidRPr="00005042" w:rsidRDefault="00973385"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10</w:t>
            </w:r>
            <w:r w:rsidR="006B0E22" w:rsidRPr="00005042">
              <w:rPr>
                <w:rFonts w:ascii="Times New Roman" w:eastAsia="Arial" w:hAnsi="Times New Roman" w:cs="Times New Roman"/>
                <w:lang w:val="es-US"/>
              </w:rPr>
              <w:t xml:space="preserve"> de </w:t>
            </w:r>
            <w:r>
              <w:rPr>
                <w:rFonts w:ascii="Times New Roman" w:eastAsia="Arial" w:hAnsi="Times New Roman" w:cs="Times New Roman"/>
                <w:lang w:val="es-US"/>
              </w:rPr>
              <w:t>11</w:t>
            </w:r>
          </w:p>
        </w:tc>
      </w:tr>
    </w:tbl>
    <w:p w14:paraId="4CAE2BEA" w14:textId="77777777" w:rsidR="006B0E22" w:rsidRPr="00005042" w:rsidRDefault="006B0E22" w:rsidP="00005042">
      <w:pPr>
        <w:spacing w:after="200" w:line="480" w:lineRule="auto"/>
        <w:jc w:val="left"/>
        <w:rPr>
          <w:rFonts w:ascii="Times New Roman" w:hAnsi="Times New Roman" w:cs="Times New Roman"/>
          <w:b/>
          <w:color w:val="FF0000"/>
        </w:rPr>
      </w:pPr>
    </w:p>
    <w:p w14:paraId="75A8F906" w14:textId="213644D7" w:rsidR="002D3D46" w:rsidRPr="00100AA4" w:rsidRDefault="002D3D46" w:rsidP="00100AA4">
      <w:pPr>
        <w:spacing w:after="200" w:line="480" w:lineRule="auto"/>
        <w:rPr>
          <w:rFonts w:ascii="Times New Roman" w:hAnsi="Times New Roman" w:cs="Times New Roman"/>
          <w:b/>
          <w:color w:val="auto"/>
          <w:sz w:val="28"/>
        </w:rPr>
      </w:pPr>
      <w:r w:rsidRPr="00005042">
        <w:rPr>
          <w:rFonts w:ascii="Times New Roman" w:hAnsi="Times New Roman" w:cs="Times New Roman"/>
          <w:b/>
          <w:color w:val="auto"/>
          <w:sz w:val="28"/>
        </w:rPr>
        <w:t>USO DEL UNIFORME</w:t>
      </w:r>
    </w:p>
    <w:tbl>
      <w:tblPr>
        <w:tblStyle w:val="Tablaconcuadrcula"/>
        <w:tblW w:w="10063" w:type="dxa"/>
        <w:jc w:val="center"/>
        <w:tblLook w:val="04A0" w:firstRow="1" w:lastRow="0" w:firstColumn="1" w:lastColumn="0" w:noHBand="0" w:noVBand="1"/>
      </w:tblPr>
      <w:tblGrid>
        <w:gridCol w:w="910"/>
        <w:gridCol w:w="1223"/>
        <w:gridCol w:w="992"/>
        <w:gridCol w:w="1310"/>
        <w:gridCol w:w="1137"/>
        <w:gridCol w:w="1377"/>
        <w:gridCol w:w="1177"/>
        <w:gridCol w:w="1937"/>
      </w:tblGrid>
      <w:tr w:rsidR="002D3D46" w:rsidRPr="00005042" w14:paraId="3545AEA5" w14:textId="77777777" w:rsidTr="002D3D46">
        <w:trPr>
          <w:trHeight w:val="362"/>
          <w:jc w:val="center"/>
        </w:trPr>
        <w:tc>
          <w:tcPr>
            <w:tcW w:w="796" w:type="dxa"/>
            <w:vMerge w:val="restart"/>
          </w:tcPr>
          <w:p w14:paraId="412F6321"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Fecha</w:t>
            </w:r>
          </w:p>
        </w:tc>
        <w:tc>
          <w:tcPr>
            <w:tcW w:w="1685" w:type="dxa"/>
            <w:vMerge w:val="restart"/>
          </w:tcPr>
          <w:p w14:paraId="51FAD07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Nombre</w:t>
            </w:r>
          </w:p>
        </w:tc>
        <w:tc>
          <w:tcPr>
            <w:tcW w:w="5734" w:type="dxa"/>
            <w:gridSpan w:val="5"/>
          </w:tcPr>
          <w:p w14:paraId="1E1C392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Indumentaria</w:t>
            </w:r>
          </w:p>
        </w:tc>
        <w:tc>
          <w:tcPr>
            <w:tcW w:w="1848" w:type="dxa"/>
            <w:vMerge w:val="restart"/>
          </w:tcPr>
          <w:p w14:paraId="3BC9516E"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Observaciones</w:t>
            </w:r>
          </w:p>
        </w:tc>
      </w:tr>
      <w:tr w:rsidR="002D3D46" w:rsidRPr="00005042" w14:paraId="0C714EE4" w14:textId="77777777" w:rsidTr="002D3D46">
        <w:trPr>
          <w:trHeight w:val="412"/>
          <w:jc w:val="center"/>
        </w:trPr>
        <w:tc>
          <w:tcPr>
            <w:tcW w:w="796" w:type="dxa"/>
            <w:vMerge/>
          </w:tcPr>
          <w:p w14:paraId="4D49C6EF"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685" w:type="dxa"/>
            <w:vMerge/>
          </w:tcPr>
          <w:p w14:paraId="2261943F"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065" w:type="dxa"/>
          </w:tcPr>
          <w:p w14:paraId="1480EB10"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Mandil</w:t>
            </w:r>
          </w:p>
        </w:tc>
        <w:tc>
          <w:tcPr>
            <w:tcW w:w="1171" w:type="dxa"/>
          </w:tcPr>
          <w:p w14:paraId="30C684CD"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Chaqueta</w:t>
            </w:r>
          </w:p>
        </w:tc>
        <w:tc>
          <w:tcPr>
            <w:tcW w:w="993" w:type="dxa"/>
          </w:tcPr>
          <w:p w14:paraId="4AE18AF5"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Calzado</w:t>
            </w:r>
          </w:p>
        </w:tc>
        <w:tc>
          <w:tcPr>
            <w:tcW w:w="1362" w:type="dxa"/>
          </w:tcPr>
          <w:p w14:paraId="499CB4B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Mascarilla</w:t>
            </w:r>
          </w:p>
        </w:tc>
        <w:tc>
          <w:tcPr>
            <w:tcW w:w="1143" w:type="dxa"/>
          </w:tcPr>
          <w:p w14:paraId="1BCDB6E9"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Guantes</w:t>
            </w:r>
          </w:p>
        </w:tc>
        <w:tc>
          <w:tcPr>
            <w:tcW w:w="1848" w:type="dxa"/>
            <w:vMerge/>
          </w:tcPr>
          <w:p w14:paraId="3DEEC7BC"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r>
      <w:tr w:rsidR="002D3D46" w:rsidRPr="00005042" w14:paraId="72B384A8" w14:textId="77777777" w:rsidTr="002D3D46">
        <w:trPr>
          <w:trHeight w:val="720"/>
          <w:jc w:val="center"/>
        </w:trPr>
        <w:tc>
          <w:tcPr>
            <w:tcW w:w="796" w:type="dxa"/>
          </w:tcPr>
          <w:p w14:paraId="71EC4144"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685" w:type="dxa"/>
          </w:tcPr>
          <w:p w14:paraId="0F90AFA3"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065" w:type="dxa"/>
          </w:tcPr>
          <w:p w14:paraId="3CAEC34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171" w:type="dxa"/>
          </w:tcPr>
          <w:p w14:paraId="17864413"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993" w:type="dxa"/>
          </w:tcPr>
          <w:p w14:paraId="14EE591B"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362" w:type="dxa"/>
          </w:tcPr>
          <w:p w14:paraId="16DD303C"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143" w:type="dxa"/>
          </w:tcPr>
          <w:p w14:paraId="3E9035F4"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848" w:type="dxa"/>
          </w:tcPr>
          <w:p w14:paraId="3D72A868"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r>
      <w:tr w:rsidR="002D3D46" w:rsidRPr="00005042" w14:paraId="5B54E030" w14:textId="77777777" w:rsidTr="002D3D46">
        <w:trPr>
          <w:trHeight w:val="753"/>
          <w:jc w:val="center"/>
        </w:trPr>
        <w:tc>
          <w:tcPr>
            <w:tcW w:w="796" w:type="dxa"/>
          </w:tcPr>
          <w:p w14:paraId="6BF509EE"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685" w:type="dxa"/>
          </w:tcPr>
          <w:p w14:paraId="328AD4B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65" w:type="dxa"/>
          </w:tcPr>
          <w:p w14:paraId="130E4D1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71" w:type="dxa"/>
          </w:tcPr>
          <w:p w14:paraId="26AF329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993" w:type="dxa"/>
          </w:tcPr>
          <w:p w14:paraId="2A345AD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362" w:type="dxa"/>
          </w:tcPr>
          <w:p w14:paraId="358CD1DA"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43" w:type="dxa"/>
          </w:tcPr>
          <w:p w14:paraId="765B6E6F"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848" w:type="dxa"/>
          </w:tcPr>
          <w:p w14:paraId="2CA89B27"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r w:rsidR="002D3D46" w:rsidRPr="00005042" w14:paraId="23BF2A80" w14:textId="77777777" w:rsidTr="002D3D46">
        <w:trPr>
          <w:trHeight w:val="720"/>
          <w:jc w:val="center"/>
        </w:trPr>
        <w:tc>
          <w:tcPr>
            <w:tcW w:w="796" w:type="dxa"/>
          </w:tcPr>
          <w:p w14:paraId="6229740B"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685" w:type="dxa"/>
          </w:tcPr>
          <w:p w14:paraId="6B55A555"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65" w:type="dxa"/>
          </w:tcPr>
          <w:p w14:paraId="4FB497D4"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71" w:type="dxa"/>
          </w:tcPr>
          <w:p w14:paraId="5E3173B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993" w:type="dxa"/>
          </w:tcPr>
          <w:p w14:paraId="2A30E2D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362" w:type="dxa"/>
          </w:tcPr>
          <w:p w14:paraId="307AFDCA"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43" w:type="dxa"/>
          </w:tcPr>
          <w:p w14:paraId="7967043F"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848" w:type="dxa"/>
          </w:tcPr>
          <w:p w14:paraId="001AEB3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r w:rsidR="002D3D46" w:rsidRPr="00005042" w14:paraId="5EECD6A3" w14:textId="77777777" w:rsidTr="002D3D46">
        <w:trPr>
          <w:trHeight w:val="720"/>
          <w:jc w:val="center"/>
        </w:trPr>
        <w:tc>
          <w:tcPr>
            <w:tcW w:w="796" w:type="dxa"/>
          </w:tcPr>
          <w:p w14:paraId="77CE31D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685" w:type="dxa"/>
          </w:tcPr>
          <w:p w14:paraId="3C5AD5F4"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65" w:type="dxa"/>
          </w:tcPr>
          <w:p w14:paraId="03CECB2F"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71" w:type="dxa"/>
          </w:tcPr>
          <w:p w14:paraId="2F557FE0"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993" w:type="dxa"/>
          </w:tcPr>
          <w:p w14:paraId="7E1777E2"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362" w:type="dxa"/>
          </w:tcPr>
          <w:p w14:paraId="655F0C3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43" w:type="dxa"/>
          </w:tcPr>
          <w:p w14:paraId="0A638DA5"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848" w:type="dxa"/>
          </w:tcPr>
          <w:p w14:paraId="283D9E40"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r w:rsidR="002D3D46" w:rsidRPr="00005042" w14:paraId="7A9D9F5F" w14:textId="77777777" w:rsidTr="002D3D46">
        <w:trPr>
          <w:trHeight w:val="786"/>
          <w:jc w:val="center"/>
        </w:trPr>
        <w:tc>
          <w:tcPr>
            <w:tcW w:w="796" w:type="dxa"/>
          </w:tcPr>
          <w:p w14:paraId="3EF31FCE"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685" w:type="dxa"/>
          </w:tcPr>
          <w:p w14:paraId="1017ED97"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65" w:type="dxa"/>
          </w:tcPr>
          <w:p w14:paraId="010285D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71" w:type="dxa"/>
          </w:tcPr>
          <w:p w14:paraId="58D51D43"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993" w:type="dxa"/>
          </w:tcPr>
          <w:p w14:paraId="02D067D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362" w:type="dxa"/>
          </w:tcPr>
          <w:p w14:paraId="102D440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143" w:type="dxa"/>
          </w:tcPr>
          <w:p w14:paraId="3397A9F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848" w:type="dxa"/>
          </w:tcPr>
          <w:p w14:paraId="5C606F60"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bl>
    <w:p w14:paraId="072A1D0C" w14:textId="77777777" w:rsidR="002D3D46" w:rsidRPr="00005042" w:rsidRDefault="002D3D46" w:rsidP="00100AA4">
      <w:pPr>
        <w:spacing w:after="200" w:line="480" w:lineRule="auto"/>
        <w:jc w:val="both"/>
        <w:rPr>
          <w:rFonts w:ascii="Times New Roman" w:hAnsi="Times New Roman" w:cs="Times New Roman"/>
          <w:color w:val="FF0000"/>
        </w:rPr>
      </w:pPr>
    </w:p>
    <w:tbl>
      <w:tblPr>
        <w:tblStyle w:val="Tablaconcuadrcula"/>
        <w:tblW w:w="9174" w:type="dxa"/>
        <w:jc w:val="center"/>
        <w:tblLook w:val="04A0" w:firstRow="1" w:lastRow="0" w:firstColumn="1" w:lastColumn="0" w:noHBand="0" w:noVBand="1"/>
      </w:tblPr>
      <w:tblGrid>
        <w:gridCol w:w="4587"/>
        <w:gridCol w:w="4587"/>
      </w:tblGrid>
      <w:tr w:rsidR="002D3D46" w:rsidRPr="00005042" w14:paraId="2503358D" w14:textId="77777777" w:rsidTr="00071D6A">
        <w:trPr>
          <w:trHeight w:val="2060"/>
          <w:jc w:val="center"/>
        </w:trPr>
        <w:tc>
          <w:tcPr>
            <w:tcW w:w="4587" w:type="dxa"/>
          </w:tcPr>
          <w:p w14:paraId="5693C1AC"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color w:val="auto"/>
                <w:lang w:eastAsia="en-US"/>
              </w:rPr>
              <w:br w:type="page"/>
            </w:r>
            <w:r w:rsidRPr="00005042">
              <w:rPr>
                <w:rFonts w:ascii="Times New Roman" w:eastAsiaTheme="minorHAnsi" w:hAnsi="Times New Roman" w:cs="Times New Roman"/>
                <w:b/>
                <w:color w:val="auto"/>
                <w:sz w:val="28"/>
                <w:szCs w:val="22"/>
                <w:lang w:eastAsia="en-US"/>
              </w:rPr>
              <w:t>Aprobado por:</w:t>
            </w:r>
          </w:p>
          <w:p w14:paraId="7D79D7B2"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LEGAL</w:t>
            </w:r>
          </w:p>
          <w:p w14:paraId="4654BD4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3BEF138E"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5DCE0D9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c>
          <w:tcPr>
            <w:tcW w:w="4587" w:type="dxa"/>
          </w:tcPr>
          <w:p w14:paraId="44EC6659"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Revisado por:</w:t>
            </w:r>
          </w:p>
          <w:p w14:paraId="3C1F2DEA"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TECNICO</w:t>
            </w:r>
          </w:p>
          <w:p w14:paraId="13312BB9"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60671725"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6DEFD675"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bl>
    <w:p w14:paraId="3F5A6650" w14:textId="39FBBBE8" w:rsidR="002D3D46" w:rsidRPr="00005042" w:rsidRDefault="002D3D46" w:rsidP="00005042">
      <w:pPr>
        <w:spacing w:after="200" w:line="480" w:lineRule="auto"/>
        <w:jc w:val="left"/>
        <w:rPr>
          <w:rFonts w:ascii="Times New Roman" w:hAnsi="Times New Roman" w:cs="Times New Roman"/>
          <w:color w:val="FF0000"/>
        </w:rPr>
      </w:pPr>
    </w:p>
    <w:tbl>
      <w:tblPr>
        <w:tblStyle w:val="TableGrid"/>
        <w:tblpPr w:vertAnchor="page" w:horzAnchor="page" w:tblpX="1705" w:tblpY="712"/>
        <w:tblOverlap w:val="never"/>
        <w:tblW w:w="9299" w:type="dxa"/>
        <w:tblInd w:w="0" w:type="dxa"/>
        <w:tblCellMar>
          <w:top w:w="8" w:type="dxa"/>
          <w:left w:w="112" w:type="dxa"/>
          <w:right w:w="71" w:type="dxa"/>
        </w:tblCellMar>
        <w:tblLook w:val="04A0" w:firstRow="1" w:lastRow="0" w:firstColumn="1" w:lastColumn="0" w:noHBand="0" w:noVBand="1"/>
      </w:tblPr>
      <w:tblGrid>
        <w:gridCol w:w="2163"/>
        <w:gridCol w:w="4508"/>
        <w:gridCol w:w="1144"/>
        <w:gridCol w:w="1484"/>
      </w:tblGrid>
      <w:tr w:rsidR="002D3D46" w:rsidRPr="00005042" w14:paraId="3336B512" w14:textId="77777777" w:rsidTr="00100AA4">
        <w:trPr>
          <w:trHeight w:val="3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47602AF6" w14:textId="77777777" w:rsidR="002D3D46" w:rsidRPr="00005042" w:rsidRDefault="002D3D46" w:rsidP="00005042">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659776" behindDoc="0" locked="0" layoutInCell="1" allowOverlap="1" wp14:anchorId="29574F43" wp14:editId="15888AF8">
                  <wp:simplePos x="1160780" y="739140"/>
                  <wp:positionH relativeFrom="margin">
                    <wp:posOffset>113030</wp:posOffset>
                  </wp:positionH>
                  <wp:positionV relativeFrom="margin">
                    <wp:posOffset>219710</wp:posOffset>
                  </wp:positionV>
                  <wp:extent cx="1049020" cy="935990"/>
                  <wp:effectExtent l="76200" t="76200" r="132080" b="130810"/>
                  <wp:wrapSquare wrapText="bothSides"/>
                  <wp:docPr id="2133" name="Imagen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0" w:type="auto"/>
            <w:vMerge w:val="restart"/>
            <w:tcBorders>
              <w:top w:val="single" w:sz="4" w:space="0" w:color="auto"/>
              <w:left w:val="single" w:sz="4" w:space="0" w:color="auto"/>
              <w:right w:val="single" w:sz="4" w:space="0" w:color="auto"/>
            </w:tcBorders>
          </w:tcPr>
          <w:p w14:paraId="4F5D03C5" w14:textId="77777777" w:rsidR="002D3D46" w:rsidRPr="00005042" w:rsidRDefault="002D3D46" w:rsidP="00005042">
            <w:pPr>
              <w:spacing w:line="480" w:lineRule="auto"/>
              <w:ind w:right="43"/>
              <w:rPr>
                <w:rFonts w:ascii="Times New Roman" w:hAnsi="Times New Roman" w:cs="Times New Roman"/>
                <w:b/>
              </w:rPr>
            </w:pPr>
          </w:p>
          <w:p w14:paraId="3E6685B1" w14:textId="257F00DD" w:rsidR="002D3D46" w:rsidRPr="00005042" w:rsidRDefault="002D3D46" w:rsidP="00005042">
            <w:pPr>
              <w:spacing w:line="480" w:lineRule="auto"/>
              <w:ind w:right="43"/>
              <w:rPr>
                <w:rFonts w:ascii="Times New Roman" w:eastAsia="Arial" w:hAnsi="Times New Roman" w:cs="Times New Roman"/>
                <w:b/>
              </w:rPr>
            </w:pPr>
            <w:r w:rsidRPr="00973385">
              <w:rPr>
                <w:rFonts w:ascii="Times New Roman" w:hAnsi="Times New Roman" w:cs="Times New Roman"/>
                <w:b/>
              </w:rPr>
              <w:t xml:space="preserve">POES - PROCEDIMIENTO OPERATIVO DE </w:t>
            </w:r>
            <w:r w:rsidR="00DC56C2" w:rsidRPr="00973385">
              <w:rPr>
                <w:rFonts w:ascii="Times New Roman" w:hAnsi="Times New Roman" w:cs="Times New Roman"/>
                <w:b/>
              </w:rPr>
              <w:t>SANITIZACION HIGIENE</w:t>
            </w:r>
            <w:r w:rsidRPr="00973385">
              <w:rPr>
                <w:rFonts w:ascii="Times New Roman" w:hAnsi="Times New Roman" w:cs="Times New Roman"/>
                <w:b/>
              </w:rPr>
              <w:t xml:space="preserve"> Y CONDUCTA DEL PERSONAL</w:t>
            </w:r>
          </w:p>
        </w:tc>
        <w:tc>
          <w:tcPr>
            <w:tcW w:w="0" w:type="auto"/>
            <w:tcBorders>
              <w:top w:val="single" w:sz="3" w:space="0" w:color="000000"/>
              <w:left w:val="single" w:sz="4" w:space="0" w:color="auto"/>
              <w:bottom w:val="single" w:sz="3" w:space="0" w:color="000000"/>
              <w:right w:val="single" w:sz="3" w:space="0" w:color="000000"/>
            </w:tcBorders>
          </w:tcPr>
          <w:p w14:paraId="7E23AB11" w14:textId="77777777" w:rsidR="002D3D46" w:rsidRPr="00005042" w:rsidRDefault="002D3D46"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0" w:type="auto"/>
            <w:tcBorders>
              <w:top w:val="single" w:sz="3" w:space="0" w:color="000000"/>
              <w:left w:val="single" w:sz="3" w:space="0" w:color="000000"/>
              <w:bottom w:val="single" w:sz="3" w:space="0" w:color="000000"/>
              <w:right w:val="single" w:sz="4" w:space="0" w:color="000000"/>
            </w:tcBorders>
          </w:tcPr>
          <w:p w14:paraId="3966AE3A" w14:textId="1030FB78" w:rsidR="002D3D46" w:rsidRPr="00005042" w:rsidRDefault="002D3D46" w:rsidP="00005042">
            <w:pPr>
              <w:spacing w:line="480" w:lineRule="auto"/>
              <w:jc w:val="both"/>
              <w:rPr>
                <w:rFonts w:ascii="Times New Roman" w:hAnsi="Times New Roman" w:cs="Times New Roman"/>
                <w:lang w:val="es-US"/>
              </w:rPr>
            </w:pPr>
            <w:r w:rsidRPr="00005042">
              <w:rPr>
                <w:rFonts w:ascii="Times New Roman" w:eastAsia="Arial" w:hAnsi="Times New Roman" w:cs="Times New Roman"/>
                <w:lang w:val="es-US"/>
              </w:rPr>
              <w:t xml:space="preserve"> </w:t>
            </w:r>
            <w:r w:rsidRPr="00005042">
              <w:rPr>
                <w:rFonts w:ascii="Times New Roman" w:eastAsiaTheme="minorHAnsi" w:hAnsi="Times New Roman" w:cs="Times New Roman"/>
                <w:b/>
                <w:color w:val="auto"/>
                <w:lang w:val="es-US" w:eastAsia="en-US"/>
              </w:rPr>
              <w:t xml:space="preserve"> </w:t>
            </w:r>
            <w:r w:rsidRPr="00005042">
              <w:rPr>
                <w:rFonts w:ascii="Times New Roman" w:eastAsiaTheme="minorHAnsi" w:hAnsi="Times New Roman" w:cs="Times New Roman"/>
                <w:color w:val="auto"/>
                <w:lang w:val="es-US" w:eastAsia="en-US"/>
              </w:rPr>
              <w:t>P</w:t>
            </w:r>
            <w:r w:rsidRPr="00005042">
              <w:rPr>
                <w:rFonts w:ascii="Times New Roman" w:eastAsia="Arial" w:hAnsi="Times New Roman" w:cs="Times New Roman"/>
                <w:lang w:val="es-US"/>
              </w:rPr>
              <w:t>LMCHA04</w:t>
            </w:r>
          </w:p>
        </w:tc>
      </w:tr>
      <w:tr w:rsidR="002D3D46" w:rsidRPr="00005042" w14:paraId="14F85D92" w14:textId="77777777" w:rsidTr="00100AA4">
        <w:trPr>
          <w:trHeight w:val="621"/>
        </w:trPr>
        <w:tc>
          <w:tcPr>
            <w:tcW w:w="0" w:type="auto"/>
            <w:vMerge/>
            <w:tcBorders>
              <w:top w:val="nil"/>
              <w:left w:val="single" w:sz="4" w:space="0" w:color="auto"/>
              <w:bottom w:val="single" w:sz="4" w:space="0" w:color="000000"/>
              <w:right w:val="single" w:sz="4" w:space="0" w:color="auto"/>
            </w:tcBorders>
          </w:tcPr>
          <w:p w14:paraId="54CD50C0" w14:textId="77777777" w:rsidR="002D3D46" w:rsidRPr="00005042" w:rsidRDefault="002D3D46"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vAlign w:val="bottom"/>
          </w:tcPr>
          <w:p w14:paraId="639FAE17" w14:textId="77777777" w:rsidR="002D3D46" w:rsidRPr="00005042" w:rsidRDefault="002D3D46"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7FE6881C" w14:textId="77777777" w:rsidR="002D3D46" w:rsidRPr="00005042" w:rsidRDefault="002D3D46"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0" w:type="auto"/>
            <w:tcBorders>
              <w:top w:val="single" w:sz="3" w:space="0" w:color="000000"/>
              <w:left w:val="single" w:sz="3" w:space="0" w:color="000000"/>
              <w:bottom w:val="single" w:sz="3" w:space="0" w:color="000000"/>
              <w:right w:val="single" w:sz="4" w:space="0" w:color="000000"/>
            </w:tcBorders>
          </w:tcPr>
          <w:p w14:paraId="4A009F9E" w14:textId="77777777" w:rsidR="002D3D46" w:rsidRPr="00005042" w:rsidRDefault="002D3D46" w:rsidP="00005042">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2D3D46" w:rsidRPr="00005042" w14:paraId="0742E958" w14:textId="77777777" w:rsidTr="00100AA4">
        <w:trPr>
          <w:trHeight w:val="669"/>
        </w:trPr>
        <w:tc>
          <w:tcPr>
            <w:tcW w:w="0" w:type="auto"/>
            <w:vMerge/>
            <w:tcBorders>
              <w:top w:val="nil"/>
              <w:left w:val="single" w:sz="4" w:space="0" w:color="auto"/>
              <w:bottom w:val="single" w:sz="4" w:space="0" w:color="000000"/>
              <w:right w:val="single" w:sz="4" w:space="0" w:color="auto"/>
            </w:tcBorders>
          </w:tcPr>
          <w:p w14:paraId="172A7678" w14:textId="77777777" w:rsidR="002D3D46" w:rsidRPr="00005042" w:rsidRDefault="002D3D46" w:rsidP="00005042">
            <w:pPr>
              <w:spacing w:after="160" w:line="480" w:lineRule="auto"/>
              <w:rPr>
                <w:rFonts w:ascii="Times New Roman" w:hAnsi="Times New Roman" w:cs="Times New Roman"/>
              </w:rPr>
            </w:pPr>
          </w:p>
        </w:tc>
        <w:tc>
          <w:tcPr>
            <w:tcW w:w="0" w:type="auto"/>
            <w:vMerge/>
            <w:tcBorders>
              <w:left w:val="single" w:sz="4" w:space="0" w:color="auto"/>
              <w:right w:val="single" w:sz="4" w:space="0" w:color="auto"/>
            </w:tcBorders>
          </w:tcPr>
          <w:p w14:paraId="530F978F" w14:textId="77777777" w:rsidR="002D3D46" w:rsidRPr="00005042" w:rsidRDefault="002D3D46" w:rsidP="00005042">
            <w:pPr>
              <w:spacing w:line="480" w:lineRule="auto"/>
              <w:ind w:right="43"/>
              <w:rPr>
                <w:rFonts w:ascii="Times New Roman" w:hAnsi="Times New Roman" w:cs="Times New Roman"/>
                <w:b/>
              </w:rPr>
            </w:pPr>
          </w:p>
        </w:tc>
        <w:tc>
          <w:tcPr>
            <w:tcW w:w="0" w:type="auto"/>
            <w:tcBorders>
              <w:top w:val="single" w:sz="3" w:space="0" w:color="000000"/>
              <w:left w:val="single" w:sz="4" w:space="0" w:color="auto"/>
              <w:bottom w:val="single" w:sz="3" w:space="0" w:color="000000"/>
              <w:right w:val="single" w:sz="3" w:space="0" w:color="000000"/>
            </w:tcBorders>
          </w:tcPr>
          <w:p w14:paraId="18362B1C" w14:textId="77777777" w:rsidR="002D3D46" w:rsidRPr="00005042" w:rsidRDefault="002D3D46"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0" w:type="auto"/>
            <w:tcBorders>
              <w:top w:val="single" w:sz="3" w:space="0" w:color="000000"/>
              <w:left w:val="single" w:sz="3" w:space="0" w:color="000000"/>
              <w:bottom w:val="single" w:sz="3" w:space="0" w:color="000000"/>
              <w:right w:val="single" w:sz="4" w:space="0" w:color="000000"/>
            </w:tcBorders>
          </w:tcPr>
          <w:p w14:paraId="712082B2" w14:textId="77777777" w:rsidR="002D3D46" w:rsidRPr="00005042" w:rsidRDefault="002D3D46" w:rsidP="00005042">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2D3D46" w:rsidRPr="00005042" w14:paraId="41B3C9F3" w14:textId="77777777" w:rsidTr="00100AA4">
        <w:trPr>
          <w:trHeight w:val="422"/>
        </w:trPr>
        <w:tc>
          <w:tcPr>
            <w:tcW w:w="0" w:type="auto"/>
            <w:vMerge/>
            <w:tcBorders>
              <w:top w:val="nil"/>
              <w:left w:val="single" w:sz="4" w:space="0" w:color="auto"/>
              <w:bottom w:val="single" w:sz="4" w:space="0" w:color="000000"/>
              <w:right w:val="single" w:sz="4" w:space="0" w:color="auto"/>
            </w:tcBorders>
          </w:tcPr>
          <w:p w14:paraId="2CFE800E" w14:textId="77777777" w:rsidR="002D3D46" w:rsidRPr="00005042" w:rsidRDefault="002D3D46" w:rsidP="00005042">
            <w:pPr>
              <w:spacing w:after="160" w:line="480" w:lineRule="auto"/>
              <w:rPr>
                <w:rFonts w:ascii="Times New Roman" w:hAnsi="Times New Roman" w:cs="Times New Roman"/>
              </w:rPr>
            </w:pPr>
          </w:p>
        </w:tc>
        <w:tc>
          <w:tcPr>
            <w:tcW w:w="0" w:type="auto"/>
            <w:vMerge/>
            <w:tcBorders>
              <w:left w:val="single" w:sz="4" w:space="0" w:color="auto"/>
              <w:bottom w:val="single" w:sz="4" w:space="0" w:color="auto"/>
              <w:right w:val="single" w:sz="4" w:space="0" w:color="auto"/>
            </w:tcBorders>
          </w:tcPr>
          <w:p w14:paraId="3A835D92" w14:textId="77777777" w:rsidR="002D3D46" w:rsidRPr="00005042" w:rsidRDefault="002D3D46" w:rsidP="00005042">
            <w:pPr>
              <w:spacing w:line="480" w:lineRule="auto"/>
              <w:ind w:right="43"/>
              <w:rPr>
                <w:rFonts w:ascii="Times New Roman" w:hAnsi="Times New Roman" w:cs="Times New Roman"/>
              </w:rPr>
            </w:pPr>
          </w:p>
        </w:tc>
        <w:tc>
          <w:tcPr>
            <w:tcW w:w="0" w:type="auto"/>
            <w:tcBorders>
              <w:top w:val="single" w:sz="3" w:space="0" w:color="000000"/>
              <w:left w:val="single" w:sz="4" w:space="0" w:color="auto"/>
              <w:bottom w:val="single" w:sz="3" w:space="0" w:color="000000"/>
              <w:right w:val="single" w:sz="3" w:space="0" w:color="000000"/>
            </w:tcBorders>
          </w:tcPr>
          <w:p w14:paraId="5CA984A0" w14:textId="77777777" w:rsidR="002D3D46" w:rsidRPr="00005042" w:rsidRDefault="002D3D46" w:rsidP="00005042">
            <w:pPr>
              <w:spacing w:line="480" w:lineRule="auto"/>
              <w:rPr>
                <w:rFonts w:ascii="Times New Roman" w:eastAsia="Arial" w:hAnsi="Times New Roman" w:cs="Times New Roman"/>
                <w:b/>
                <w:lang w:val="es-US"/>
              </w:rPr>
            </w:pPr>
          </w:p>
          <w:p w14:paraId="6E51DF1D" w14:textId="77777777" w:rsidR="002D3D46" w:rsidRPr="00005042" w:rsidRDefault="002D3D46" w:rsidP="00005042">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0" w:type="auto"/>
            <w:tcBorders>
              <w:top w:val="single" w:sz="3" w:space="0" w:color="000000"/>
              <w:left w:val="single" w:sz="3" w:space="0" w:color="000000"/>
              <w:bottom w:val="single" w:sz="3" w:space="0" w:color="000000"/>
              <w:right w:val="single" w:sz="4" w:space="0" w:color="000000"/>
            </w:tcBorders>
          </w:tcPr>
          <w:p w14:paraId="55E95871" w14:textId="77777777" w:rsidR="002D3D46" w:rsidRPr="00005042" w:rsidRDefault="002D3D46" w:rsidP="00005042">
            <w:pPr>
              <w:spacing w:line="480" w:lineRule="auto"/>
              <w:ind w:right="43"/>
              <w:rPr>
                <w:rFonts w:ascii="Times New Roman" w:hAnsi="Times New Roman" w:cs="Times New Roman"/>
                <w:lang w:val="es-US"/>
              </w:rPr>
            </w:pPr>
          </w:p>
          <w:p w14:paraId="73F2B918" w14:textId="3917827F" w:rsidR="002D3D46" w:rsidRPr="00005042" w:rsidRDefault="00973385" w:rsidP="00005042">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11 de 11</w:t>
            </w:r>
          </w:p>
        </w:tc>
      </w:tr>
    </w:tbl>
    <w:p w14:paraId="50347950" w14:textId="77777777" w:rsidR="00F41A22" w:rsidRDefault="00F41A22" w:rsidP="00100AA4">
      <w:pPr>
        <w:spacing w:after="200" w:line="480" w:lineRule="auto"/>
        <w:jc w:val="both"/>
        <w:rPr>
          <w:rFonts w:ascii="Times New Roman" w:hAnsi="Times New Roman" w:cs="Times New Roman"/>
          <w:b/>
          <w:color w:val="auto"/>
          <w:sz w:val="28"/>
        </w:rPr>
      </w:pPr>
    </w:p>
    <w:p w14:paraId="3080E305" w14:textId="5891108B" w:rsidR="002D3D46" w:rsidRPr="00005042" w:rsidRDefault="002D3D46" w:rsidP="00005042">
      <w:pPr>
        <w:spacing w:after="200" w:line="480" w:lineRule="auto"/>
        <w:rPr>
          <w:rFonts w:ascii="Times New Roman" w:hAnsi="Times New Roman" w:cs="Times New Roman"/>
          <w:b/>
          <w:color w:val="FF0000"/>
        </w:rPr>
      </w:pPr>
      <w:r w:rsidRPr="00005042">
        <w:rPr>
          <w:rFonts w:ascii="Times New Roman" w:hAnsi="Times New Roman" w:cs="Times New Roman"/>
          <w:b/>
          <w:color w:val="auto"/>
          <w:sz w:val="28"/>
        </w:rPr>
        <w:t>LAVADO DE MANOS</w:t>
      </w:r>
    </w:p>
    <w:tbl>
      <w:tblPr>
        <w:tblStyle w:val="Tablaconcuadrcula"/>
        <w:tblW w:w="9455" w:type="dxa"/>
        <w:jc w:val="center"/>
        <w:tblLook w:val="04A0" w:firstRow="1" w:lastRow="0" w:firstColumn="1" w:lastColumn="0" w:noHBand="0" w:noVBand="1"/>
      </w:tblPr>
      <w:tblGrid>
        <w:gridCol w:w="978"/>
        <w:gridCol w:w="1012"/>
        <w:gridCol w:w="2433"/>
        <w:gridCol w:w="1521"/>
        <w:gridCol w:w="1554"/>
        <w:gridCol w:w="1957"/>
      </w:tblGrid>
      <w:tr w:rsidR="002D3D46" w:rsidRPr="00005042" w14:paraId="24E14DEF" w14:textId="77777777" w:rsidTr="00100AA4">
        <w:trPr>
          <w:trHeight w:val="346"/>
          <w:jc w:val="center"/>
        </w:trPr>
        <w:tc>
          <w:tcPr>
            <w:tcW w:w="978" w:type="dxa"/>
            <w:vMerge w:val="restart"/>
          </w:tcPr>
          <w:p w14:paraId="0BA48514"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 xml:space="preserve">Hora </w:t>
            </w:r>
          </w:p>
        </w:tc>
        <w:tc>
          <w:tcPr>
            <w:tcW w:w="1012" w:type="dxa"/>
            <w:vMerge w:val="restart"/>
          </w:tcPr>
          <w:p w14:paraId="419219B2"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Fecha</w:t>
            </w:r>
          </w:p>
        </w:tc>
        <w:tc>
          <w:tcPr>
            <w:tcW w:w="2433" w:type="dxa"/>
            <w:vMerge w:val="restart"/>
          </w:tcPr>
          <w:p w14:paraId="1CF09BCE"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Nombre</w:t>
            </w:r>
          </w:p>
        </w:tc>
        <w:tc>
          <w:tcPr>
            <w:tcW w:w="3075" w:type="dxa"/>
            <w:gridSpan w:val="2"/>
          </w:tcPr>
          <w:p w14:paraId="5595F504"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Lavado de manos</w:t>
            </w:r>
          </w:p>
        </w:tc>
        <w:tc>
          <w:tcPr>
            <w:tcW w:w="1957" w:type="dxa"/>
            <w:vMerge w:val="restart"/>
          </w:tcPr>
          <w:p w14:paraId="74E589B8"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Observaciones</w:t>
            </w:r>
          </w:p>
        </w:tc>
      </w:tr>
      <w:tr w:rsidR="002D3D46" w:rsidRPr="00005042" w14:paraId="4CB34A19" w14:textId="77777777" w:rsidTr="00100AA4">
        <w:trPr>
          <w:trHeight w:val="346"/>
          <w:jc w:val="center"/>
        </w:trPr>
        <w:tc>
          <w:tcPr>
            <w:tcW w:w="978" w:type="dxa"/>
            <w:vMerge/>
          </w:tcPr>
          <w:p w14:paraId="7277877D"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012" w:type="dxa"/>
            <w:vMerge/>
          </w:tcPr>
          <w:p w14:paraId="6E95B30E"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2433" w:type="dxa"/>
            <w:vMerge/>
          </w:tcPr>
          <w:p w14:paraId="0003087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521" w:type="dxa"/>
          </w:tcPr>
          <w:p w14:paraId="0F6871C2"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Correcto</w:t>
            </w:r>
          </w:p>
        </w:tc>
        <w:tc>
          <w:tcPr>
            <w:tcW w:w="1554" w:type="dxa"/>
          </w:tcPr>
          <w:p w14:paraId="34E0DF9E"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r w:rsidRPr="00005042">
              <w:rPr>
                <w:rFonts w:ascii="Times New Roman" w:eastAsiaTheme="minorHAnsi" w:hAnsi="Times New Roman" w:cs="Times New Roman"/>
                <w:b/>
                <w:color w:val="auto"/>
                <w:szCs w:val="22"/>
                <w:lang w:eastAsia="en-US"/>
              </w:rPr>
              <w:t>Incorrecto</w:t>
            </w:r>
          </w:p>
        </w:tc>
        <w:tc>
          <w:tcPr>
            <w:tcW w:w="1957" w:type="dxa"/>
            <w:vMerge/>
          </w:tcPr>
          <w:p w14:paraId="31EF844D"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r>
      <w:tr w:rsidR="002D3D46" w:rsidRPr="00005042" w14:paraId="0C8AF48B" w14:textId="77777777" w:rsidTr="00100AA4">
        <w:trPr>
          <w:trHeight w:val="946"/>
          <w:jc w:val="center"/>
        </w:trPr>
        <w:tc>
          <w:tcPr>
            <w:tcW w:w="978" w:type="dxa"/>
          </w:tcPr>
          <w:p w14:paraId="152E8FE7"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012" w:type="dxa"/>
          </w:tcPr>
          <w:p w14:paraId="36535D32"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2433" w:type="dxa"/>
          </w:tcPr>
          <w:p w14:paraId="372B1D8F"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521" w:type="dxa"/>
          </w:tcPr>
          <w:p w14:paraId="0C19BAFD"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554" w:type="dxa"/>
          </w:tcPr>
          <w:p w14:paraId="52272CB0"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c>
          <w:tcPr>
            <w:tcW w:w="1957" w:type="dxa"/>
          </w:tcPr>
          <w:p w14:paraId="43EA3F4B" w14:textId="77777777" w:rsidR="002D3D46" w:rsidRPr="00005042" w:rsidRDefault="002D3D46" w:rsidP="00005042">
            <w:pPr>
              <w:spacing w:line="480" w:lineRule="auto"/>
              <w:rPr>
                <w:rFonts w:ascii="Times New Roman" w:eastAsiaTheme="minorHAnsi" w:hAnsi="Times New Roman" w:cs="Times New Roman"/>
                <w:b/>
                <w:color w:val="auto"/>
                <w:szCs w:val="22"/>
                <w:lang w:eastAsia="en-US"/>
              </w:rPr>
            </w:pPr>
          </w:p>
        </w:tc>
      </w:tr>
      <w:tr w:rsidR="002D3D46" w:rsidRPr="00005042" w14:paraId="22FB7EE7" w14:textId="77777777" w:rsidTr="00100AA4">
        <w:trPr>
          <w:trHeight w:val="989"/>
          <w:jc w:val="center"/>
        </w:trPr>
        <w:tc>
          <w:tcPr>
            <w:tcW w:w="978" w:type="dxa"/>
          </w:tcPr>
          <w:p w14:paraId="49D4393C"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12" w:type="dxa"/>
          </w:tcPr>
          <w:p w14:paraId="6DA48A3C"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2433" w:type="dxa"/>
          </w:tcPr>
          <w:p w14:paraId="5C581F0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21" w:type="dxa"/>
          </w:tcPr>
          <w:p w14:paraId="3BAB135B"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54" w:type="dxa"/>
          </w:tcPr>
          <w:p w14:paraId="2D124C4C"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957" w:type="dxa"/>
          </w:tcPr>
          <w:p w14:paraId="3205C8F7"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r w:rsidR="002D3D46" w:rsidRPr="00005042" w14:paraId="69571239" w14:textId="77777777" w:rsidTr="00100AA4">
        <w:trPr>
          <w:trHeight w:val="946"/>
          <w:jc w:val="center"/>
        </w:trPr>
        <w:tc>
          <w:tcPr>
            <w:tcW w:w="978" w:type="dxa"/>
          </w:tcPr>
          <w:p w14:paraId="25402F39"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12" w:type="dxa"/>
          </w:tcPr>
          <w:p w14:paraId="2A60663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2433" w:type="dxa"/>
          </w:tcPr>
          <w:p w14:paraId="4F3F056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21" w:type="dxa"/>
          </w:tcPr>
          <w:p w14:paraId="3FBF390E"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54" w:type="dxa"/>
          </w:tcPr>
          <w:p w14:paraId="25FC927F"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957" w:type="dxa"/>
          </w:tcPr>
          <w:p w14:paraId="658CE5C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r w:rsidR="002D3D46" w:rsidRPr="00005042" w14:paraId="1E4967A6" w14:textId="77777777" w:rsidTr="00100AA4">
        <w:trPr>
          <w:trHeight w:val="989"/>
          <w:jc w:val="center"/>
        </w:trPr>
        <w:tc>
          <w:tcPr>
            <w:tcW w:w="978" w:type="dxa"/>
          </w:tcPr>
          <w:p w14:paraId="4C63113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012" w:type="dxa"/>
          </w:tcPr>
          <w:p w14:paraId="0F9926A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2433" w:type="dxa"/>
          </w:tcPr>
          <w:p w14:paraId="016CB82D"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21" w:type="dxa"/>
          </w:tcPr>
          <w:p w14:paraId="42E25237"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554" w:type="dxa"/>
          </w:tcPr>
          <w:p w14:paraId="7F78E6D6"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c>
          <w:tcPr>
            <w:tcW w:w="1957" w:type="dxa"/>
          </w:tcPr>
          <w:p w14:paraId="5C3CA9C2"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tc>
      </w:tr>
    </w:tbl>
    <w:p w14:paraId="41F7FD0A" w14:textId="77777777" w:rsidR="002D3D46" w:rsidRPr="00005042" w:rsidRDefault="002D3D46" w:rsidP="00100AA4">
      <w:pPr>
        <w:spacing w:after="200" w:line="480" w:lineRule="auto"/>
        <w:jc w:val="both"/>
        <w:rPr>
          <w:rFonts w:ascii="Times New Roman" w:hAnsi="Times New Roman" w:cs="Times New Roman"/>
          <w:b/>
          <w:color w:val="FF0000"/>
        </w:rPr>
      </w:pPr>
    </w:p>
    <w:tbl>
      <w:tblPr>
        <w:tblStyle w:val="Tablaconcuadrcula"/>
        <w:tblW w:w="9174" w:type="dxa"/>
        <w:jc w:val="center"/>
        <w:tblLook w:val="04A0" w:firstRow="1" w:lastRow="0" w:firstColumn="1" w:lastColumn="0" w:noHBand="0" w:noVBand="1"/>
      </w:tblPr>
      <w:tblGrid>
        <w:gridCol w:w="4587"/>
        <w:gridCol w:w="4587"/>
      </w:tblGrid>
      <w:tr w:rsidR="002D3D46" w:rsidRPr="00005042" w14:paraId="4AEDB5BC" w14:textId="77777777" w:rsidTr="00071D6A">
        <w:trPr>
          <w:trHeight w:val="2060"/>
          <w:jc w:val="center"/>
        </w:trPr>
        <w:tc>
          <w:tcPr>
            <w:tcW w:w="4587" w:type="dxa"/>
          </w:tcPr>
          <w:p w14:paraId="61B345C4"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color w:val="auto"/>
                <w:lang w:eastAsia="en-US"/>
              </w:rPr>
              <w:br w:type="page"/>
            </w:r>
            <w:r w:rsidRPr="00005042">
              <w:rPr>
                <w:rFonts w:ascii="Times New Roman" w:eastAsiaTheme="minorHAnsi" w:hAnsi="Times New Roman" w:cs="Times New Roman"/>
                <w:b/>
                <w:color w:val="auto"/>
                <w:sz w:val="28"/>
                <w:szCs w:val="22"/>
                <w:lang w:eastAsia="en-US"/>
              </w:rPr>
              <w:t>Aprobado por:</w:t>
            </w:r>
          </w:p>
          <w:p w14:paraId="358867F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LEGAL</w:t>
            </w:r>
          </w:p>
          <w:p w14:paraId="4D08461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5174D8E2"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0AB146B9"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c>
          <w:tcPr>
            <w:tcW w:w="4587" w:type="dxa"/>
          </w:tcPr>
          <w:p w14:paraId="4DF2DAE8"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Revisado por:</w:t>
            </w:r>
          </w:p>
          <w:p w14:paraId="78C4DCDB"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TECNICO</w:t>
            </w:r>
          </w:p>
          <w:p w14:paraId="3359B0F3"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12E629A1"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p>
          <w:p w14:paraId="22D7C6AE" w14:textId="77777777" w:rsidR="002D3D46" w:rsidRPr="00005042" w:rsidRDefault="002D3D46"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bl>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76"/>
        <w:gridCol w:w="1132"/>
        <w:gridCol w:w="1484"/>
      </w:tblGrid>
      <w:tr w:rsidR="00973385" w:rsidRPr="00005042" w14:paraId="06A5BB86" w14:textId="77777777" w:rsidTr="00973385">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4FD698CB" w14:textId="77777777" w:rsidR="00973385" w:rsidRPr="00005042" w:rsidRDefault="0097338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81632" behindDoc="0" locked="0" layoutInCell="1" allowOverlap="1" wp14:anchorId="51FFEF4D" wp14:editId="628C4EDD">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45" name="Imagen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6" w:type="dxa"/>
            <w:vMerge w:val="restart"/>
            <w:tcBorders>
              <w:top w:val="single" w:sz="4" w:space="0" w:color="auto"/>
              <w:left w:val="single" w:sz="4" w:space="0" w:color="auto"/>
              <w:right w:val="single" w:sz="4" w:space="0" w:color="auto"/>
            </w:tcBorders>
          </w:tcPr>
          <w:p w14:paraId="76B08D51" w14:textId="77777777" w:rsidR="00973385" w:rsidRPr="00005042" w:rsidRDefault="00973385" w:rsidP="00F80CC0">
            <w:pPr>
              <w:spacing w:line="480" w:lineRule="auto"/>
              <w:ind w:right="43"/>
              <w:rPr>
                <w:rFonts w:ascii="Times New Roman" w:hAnsi="Times New Roman" w:cs="Times New Roman"/>
                <w:b/>
              </w:rPr>
            </w:pPr>
          </w:p>
          <w:p w14:paraId="6E2A5A01" w14:textId="0E4F0111" w:rsidR="00973385" w:rsidRPr="00005042" w:rsidRDefault="00973385" w:rsidP="00F80CC0">
            <w:pPr>
              <w:spacing w:line="480" w:lineRule="auto"/>
              <w:ind w:right="43"/>
              <w:rPr>
                <w:rFonts w:ascii="Times New Roman" w:eastAsia="Arial" w:hAnsi="Times New Roman" w:cs="Times New Roman"/>
                <w:b/>
              </w:rPr>
            </w:pPr>
            <w:r w:rsidRPr="00973385">
              <w:rPr>
                <w:rFonts w:ascii="Times New Roman" w:hAnsi="Times New Roman" w:cs="Times New Roman"/>
                <w:b/>
              </w:rPr>
              <w:t>POES - PROCEDIMIENTO OPERATIVO DE SANITIZACION LIMPIEZA Y DESINFECCION</w:t>
            </w:r>
          </w:p>
        </w:tc>
        <w:tc>
          <w:tcPr>
            <w:tcW w:w="1132" w:type="dxa"/>
            <w:tcBorders>
              <w:top w:val="single" w:sz="3" w:space="0" w:color="000000"/>
              <w:left w:val="single" w:sz="4" w:space="0" w:color="auto"/>
              <w:bottom w:val="single" w:sz="3" w:space="0" w:color="000000"/>
              <w:right w:val="single" w:sz="3" w:space="0" w:color="000000"/>
            </w:tcBorders>
          </w:tcPr>
          <w:p w14:paraId="69CBC2AF"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4" w:type="dxa"/>
            <w:tcBorders>
              <w:top w:val="single" w:sz="3" w:space="0" w:color="000000"/>
              <w:left w:val="single" w:sz="3" w:space="0" w:color="000000"/>
              <w:bottom w:val="single" w:sz="3" w:space="0" w:color="000000"/>
              <w:right w:val="single" w:sz="4" w:space="0" w:color="000000"/>
            </w:tcBorders>
          </w:tcPr>
          <w:p w14:paraId="48F8AA2F" w14:textId="69D11B32" w:rsidR="00973385" w:rsidRPr="00005042" w:rsidRDefault="00973385" w:rsidP="00F80CC0">
            <w:pPr>
              <w:spacing w:line="480" w:lineRule="auto"/>
              <w:jc w:val="both"/>
              <w:rPr>
                <w:rFonts w:ascii="Times New Roman" w:hAnsi="Times New Roman" w:cs="Times New Roman"/>
                <w:lang w:val="es-US"/>
              </w:rPr>
            </w:pPr>
            <w:r>
              <w:rPr>
                <w:rFonts w:ascii="Times New Roman" w:eastAsiaTheme="minorHAnsi" w:hAnsi="Times New Roman" w:cs="Times New Roman"/>
                <w:color w:val="auto"/>
                <w:lang w:val="es-US" w:eastAsia="en-US"/>
              </w:rPr>
              <w:t>POLD01</w:t>
            </w:r>
          </w:p>
        </w:tc>
      </w:tr>
      <w:tr w:rsidR="00973385" w:rsidRPr="00005042" w14:paraId="4E3132E8" w14:textId="77777777" w:rsidTr="00973385">
        <w:trPr>
          <w:trHeight w:val="577"/>
        </w:trPr>
        <w:tc>
          <w:tcPr>
            <w:tcW w:w="0" w:type="auto"/>
            <w:vMerge/>
            <w:tcBorders>
              <w:top w:val="nil"/>
              <w:left w:val="single" w:sz="4" w:space="0" w:color="auto"/>
              <w:bottom w:val="single" w:sz="4" w:space="0" w:color="000000"/>
              <w:right w:val="single" w:sz="4" w:space="0" w:color="auto"/>
            </w:tcBorders>
          </w:tcPr>
          <w:p w14:paraId="1F17AD1E" w14:textId="77777777" w:rsidR="00973385" w:rsidRPr="00005042" w:rsidRDefault="0097338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vAlign w:val="bottom"/>
          </w:tcPr>
          <w:p w14:paraId="6A591C88" w14:textId="77777777" w:rsidR="00973385" w:rsidRPr="00005042" w:rsidRDefault="0097338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77A875EE"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4" w:type="dxa"/>
            <w:tcBorders>
              <w:top w:val="single" w:sz="3" w:space="0" w:color="000000"/>
              <w:left w:val="single" w:sz="3" w:space="0" w:color="000000"/>
              <w:bottom w:val="single" w:sz="3" w:space="0" w:color="000000"/>
              <w:right w:val="single" w:sz="4" w:space="0" w:color="000000"/>
            </w:tcBorders>
          </w:tcPr>
          <w:p w14:paraId="14C11437" w14:textId="77777777" w:rsidR="00973385" w:rsidRPr="00005042" w:rsidRDefault="0097338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973385" w:rsidRPr="00005042" w14:paraId="511D7B80" w14:textId="77777777" w:rsidTr="00973385">
        <w:trPr>
          <w:trHeight w:val="621"/>
        </w:trPr>
        <w:tc>
          <w:tcPr>
            <w:tcW w:w="0" w:type="auto"/>
            <w:vMerge/>
            <w:tcBorders>
              <w:top w:val="nil"/>
              <w:left w:val="single" w:sz="4" w:space="0" w:color="auto"/>
              <w:bottom w:val="single" w:sz="4" w:space="0" w:color="000000"/>
              <w:right w:val="single" w:sz="4" w:space="0" w:color="auto"/>
            </w:tcBorders>
          </w:tcPr>
          <w:p w14:paraId="507ADF92" w14:textId="77777777" w:rsidR="00973385" w:rsidRPr="00005042" w:rsidRDefault="0097338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tcPr>
          <w:p w14:paraId="14DFD675" w14:textId="77777777" w:rsidR="00973385" w:rsidRPr="00005042" w:rsidRDefault="00973385" w:rsidP="00F80CC0">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6A3307FD"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4" w:type="dxa"/>
            <w:tcBorders>
              <w:top w:val="single" w:sz="3" w:space="0" w:color="000000"/>
              <w:left w:val="single" w:sz="3" w:space="0" w:color="000000"/>
              <w:bottom w:val="single" w:sz="3" w:space="0" w:color="000000"/>
              <w:right w:val="single" w:sz="4" w:space="0" w:color="000000"/>
            </w:tcBorders>
          </w:tcPr>
          <w:p w14:paraId="42C66BAC" w14:textId="77777777" w:rsidR="00973385" w:rsidRPr="00005042" w:rsidRDefault="0097338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973385" w:rsidRPr="00005042" w14:paraId="1F531957" w14:textId="77777777" w:rsidTr="00973385">
        <w:trPr>
          <w:trHeight w:val="392"/>
        </w:trPr>
        <w:tc>
          <w:tcPr>
            <w:tcW w:w="0" w:type="auto"/>
            <w:vMerge/>
            <w:tcBorders>
              <w:top w:val="nil"/>
              <w:left w:val="single" w:sz="4" w:space="0" w:color="auto"/>
              <w:bottom w:val="single" w:sz="4" w:space="0" w:color="000000"/>
              <w:right w:val="single" w:sz="4" w:space="0" w:color="auto"/>
            </w:tcBorders>
          </w:tcPr>
          <w:p w14:paraId="7317CB6B" w14:textId="77777777" w:rsidR="00973385" w:rsidRPr="00005042" w:rsidRDefault="00973385" w:rsidP="00F80CC0">
            <w:pPr>
              <w:spacing w:after="160" w:line="480" w:lineRule="auto"/>
              <w:rPr>
                <w:rFonts w:ascii="Times New Roman" w:hAnsi="Times New Roman" w:cs="Times New Roman"/>
              </w:rPr>
            </w:pPr>
          </w:p>
        </w:tc>
        <w:tc>
          <w:tcPr>
            <w:tcW w:w="4176" w:type="dxa"/>
            <w:vMerge/>
            <w:tcBorders>
              <w:left w:val="single" w:sz="4" w:space="0" w:color="auto"/>
              <w:bottom w:val="single" w:sz="4" w:space="0" w:color="auto"/>
              <w:right w:val="single" w:sz="4" w:space="0" w:color="auto"/>
            </w:tcBorders>
          </w:tcPr>
          <w:p w14:paraId="72E3B39D" w14:textId="77777777" w:rsidR="00973385" w:rsidRPr="00005042" w:rsidRDefault="0097338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246E95E2" w14:textId="77777777" w:rsidR="00973385" w:rsidRPr="00005042" w:rsidRDefault="00973385" w:rsidP="00F80CC0">
            <w:pPr>
              <w:spacing w:line="480" w:lineRule="auto"/>
              <w:rPr>
                <w:rFonts w:ascii="Times New Roman" w:eastAsia="Arial" w:hAnsi="Times New Roman" w:cs="Times New Roman"/>
                <w:b/>
                <w:lang w:val="es-US"/>
              </w:rPr>
            </w:pPr>
          </w:p>
          <w:p w14:paraId="4178BEB7" w14:textId="77777777" w:rsidR="00973385" w:rsidRPr="00005042" w:rsidRDefault="0097338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4" w:type="dxa"/>
            <w:tcBorders>
              <w:top w:val="single" w:sz="3" w:space="0" w:color="000000"/>
              <w:left w:val="single" w:sz="3" w:space="0" w:color="000000"/>
              <w:bottom w:val="single" w:sz="3" w:space="0" w:color="000000"/>
              <w:right w:val="single" w:sz="4" w:space="0" w:color="000000"/>
            </w:tcBorders>
          </w:tcPr>
          <w:p w14:paraId="5039547C" w14:textId="77777777" w:rsidR="00973385" w:rsidRPr="00005042" w:rsidRDefault="00973385" w:rsidP="00F80CC0">
            <w:pPr>
              <w:spacing w:line="480" w:lineRule="auto"/>
              <w:ind w:right="43"/>
              <w:rPr>
                <w:rFonts w:ascii="Times New Roman" w:hAnsi="Times New Roman" w:cs="Times New Roman"/>
                <w:lang w:val="es-US"/>
              </w:rPr>
            </w:pPr>
          </w:p>
          <w:p w14:paraId="426B095D" w14:textId="779DC4AF" w:rsidR="00973385" w:rsidRPr="00005042" w:rsidRDefault="00A83A9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1</w:t>
            </w:r>
            <w:r w:rsidR="00973385" w:rsidRPr="00005042">
              <w:rPr>
                <w:rFonts w:ascii="Times New Roman" w:eastAsia="Arial" w:hAnsi="Times New Roman" w:cs="Times New Roman"/>
                <w:lang w:val="es-US"/>
              </w:rPr>
              <w:t xml:space="preserve"> de </w:t>
            </w:r>
            <w:r>
              <w:rPr>
                <w:rFonts w:ascii="Times New Roman" w:eastAsia="Arial" w:hAnsi="Times New Roman" w:cs="Times New Roman"/>
                <w:lang w:val="es-US"/>
              </w:rPr>
              <w:t>5</w:t>
            </w:r>
          </w:p>
        </w:tc>
      </w:tr>
    </w:tbl>
    <w:p w14:paraId="07DA2773" w14:textId="77777777" w:rsidR="00973385" w:rsidRDefault="00973385" w:rsidP="00100AA4">
      <w:pPr>
        <w:spacing w:after="200" w:line="480" w:lineRule="auto"/>
        <w:rPr>
          <w:rFonts w:ascii="Times New Roman" w:hAnsi="Times New Roman" w:cs="Times New Roman"/>
          <w:b/>
          <w:color w:val="auto"/>
          <w:sz w:val="28"/>
        </w:rPr>
      </w:pPr>
    </w:p>
    <w:p w14:paraId="7F14810E" w14:textId="706261DA" w:rsidR="002D3D46" w:rsidRPr="00100AA4" w:rsidRDefault="00184F60" w:rsidP="00100AA4">
      <w:pPr>
        <w:spacing w:after="200" w:line="480" w:lineRule="auto"/>
        <w:rPr>
          <w:rFonts w:ascii="Times New Roman" w:hAnsi="Times New Roman" w:cs="Times New Roman"/>
          <w:b/>
          <w:color w:val="auto"/>
          <w:sz w:val="28"/>
        </w:rPr>
      </w:pPr>
      <w:r w:rsidRPr="00005042">
        <w:rPr>
          <w:rFonts w:ascii="Times New Roman" w:hAnsi="Times New Roman" w:cs="Times New Roman"/>
          <w:b/>
          <w:color w:val="auto"/>
          <w:sz w:val="28"/>
        </w:rPr>
        <w:t>LIMPIEZA Y DESINFECCION</w:t>
      </w:r>
    </w:p>
    <w:tbl>
      <w:tblPr>
        <w:tblStyle w:val="Tablaconcuadrcula"/>
        <w:tblW w:w="0" w:type="auto"/>
        <w:jc w:val="center"/>
        <w:tblLook w:val="04A0" w:firstRow="1" w:lastRow="0" w:firstColumn="1" w:lastColumn="0" w:noHBand="0" w:noVBand="1"/>
      </w:tblPr>
      <w:tblGrid>
        <w:gridCol w:w="2790"/>
        <w:gridCol w:w="2815"/>
        <w:gridCol w:w="2548"/>
      </w:tblGrid>
      <w:tr w:rsidR="002D3D46" w:rsidRPr="00005042" w14:paraId="3E8FF5C1" w14:textId="77777777" w:rsidTr="00071D6A">
        <w:trPr>
          <w:jc w:val="center"/>
        </w:trPr>
        <w:tc>
          <w:tcPr>
            <w:tcW w:w="2992" w:type="dxa"/>
          </w:tcPr>
          <w:p w14:paraId="55727422"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Revisión N° 001</w:t>
            </w:r>
          </w:p>
        </w:tc>
        <w:tc>
          <w:tcPr>
            <w:tcW w:w="5986" w:type="dxa"/>
            <w:gridSpan w:val="2"/>
          </w:tcPr>
          <w:p w14:paraId="22DE2075" w14:textId="386DA386"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 xml:space="preserve">Fecha de </w:t>
            </w:r>
            <w:r w:rsidR="00DC56C2" w:rsidRPr="00005042">
              <w:rPr>
                <w:rFonts w:ascii="Times New Roman" w:hAnsi="Times New Roman" w:cs="Times New Roman"/>
                <w:b/>
                <w:color w:val="000000" w:themeColor="text1"/>
              </w:rPr>
              <w:t>Emisión:</w:t>
            </w:r>
            <w:r w:rsidRPr="00005042">
              <w:rPr>
                <w:rFonts w:ascii="Times New Roman" w:hAnsi="Times New Roman" w:cs="Times New Roman"/>
                <w:b/>
                <w:color w:val="000000" w:themeColor="text1"/>
              </w:rPr>
              <w:t xml:space="preserve"> </w:t>
            </w:r>
          </w:p>
        </w:tc>
      </w:tr>
      <w:tr w:rsidR="002D3D46" w:rsidRPr="00005042" w14:paraId="5BE788C3" w14:textId="77777777" w:rsidTr="00071D6A">
        <w:trPr>
          <w:jc w:val="center"/>
        </w:trPr>
        <w:tc>
          <w:tcPr>
            <w:tcW w:w="2992" w:type="dxa"/>
          </w:tcPr>
          <w:p w14:paraId="33D3D15E"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Elaborado por: Tnlgo. Edison Sandoval</w:t>
            </w:r>
          </w:p>
        </w:tc>
        <w:tc>
          <w:tcPr>
            <w:tcW w:w="2993" w:type="dxa"/>
          </w:tcPr>
          <w:p w14:paraId="6013DE56"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75456540"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Coordinador de las BPM en la línea de producción.</w:t>
            </w:r>
          </w:p>
        </w:tc>
        <w:tc>
          <w:tcPr>
            <w:tcW w:w="2993" w:type="dxa"/>
          </w:tcPr>
          <w:p w14:paraId="024A4A8E" w14:textId="77777777" w:rsidR="002D3D46" w:rsidRPr="00005042" w:rsidRDefault="002D3D46" w:rsidP="00005042">
            <w:pPr>
              <w:spacing w:after="200" w:line="480" w:lineRule="auto"/>
              <w:jc w:val="both"/>
              <w:rPr>
                <w:rFonts w:ascii="Times New Roman" w:hAnsi="Times New Roman" w:cs="Times New Roman"/>
                <w:b/>
                <w:color w:val="000000" w:themeColor="text1"/>
              </w:rPr>
            </w:pPr>
          </w:p>
          <w:p w14:paraId="771AD843" w14:textId="77777777" w:rsidR="002D3D46" w:rsidRPr="00005042" w:rsidRDefault="002D3D46" w:rsidP="00005042">
            <w:pPr>
              <w:spacing w:after="200" w:line="480" w:lineRule="auto"/>
              <w:jc w:val="both"/>
              <w:rPr>
                <w:rFonts w:ascii="Times New Roman" w:hAnsi="Times New Roman" w:cs="Times New Roman"/>
                <w:b/>
                <w:color w:val="000000" w:themeColor="text1"/>
              </w:rPr>
            </w:pPr>
          </w:p>
        </w:tc>
      </w:tr>
      <w:tr w:rsidR="002D3D46" w:rsidRPr="00005042" w14:paraId="47ACFE03" w14:textId="77777777" w:rsidTr="00071D6A">
        <w:trPr>
          <w:jc w:val="center"/>
        </w:trPr>
        <w:tc>
          <w:tcPr>
            <w:tcW w:w="2992" w:type="dxa"/>
          </w:tcPr>
          <w:p w14:paraId="5C768C5C" w14:textId="77777777" w:rsidR="002D3D46" w:rsidRPr="00005042" w:rsidRDefault="002D3D46" w:rsidP="00005042">
            <w:pPr>
              <w:spacing w:after="200" w:line="480" w:lineRule="auto"/>
              <w:jc w:val="both"/>
              <w:rPr>
                <w:rFonts w:ascii="Times New Roman" w:hAnsi="Times New Roman" w:cs="Times New Roman"/>
                <w:b/>
                <w:color w:val="000000" w:themeColor="text1"/>
                <w:lang w:val="en-US"/>
              </w:rPr>
            </w:pPr>
            <w:r w:rsidRPr="00005042">
              <w:rPr>
                <w:rFonts w:ascii="Times New Roman" w:hAnsi="Times New Roman" w:cs="Times New Roman"/>
                <w:b/>
                <w:color w:val="000000" w:themeColor="text1"/>
                <w:lang w:val="en-US"/>
              </w:rPr>
              <w:t>Revisado por: Edison Sandoval</w:t>
            </w:r>
          </w:p>
        </w:tc>
        <w:tc>
          <w:tcPr>
            <w:tcW w:w="2993" w:type="dxa"/>
          </w:tcPr>
          <w:p w14:paraId="4AF3985D"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7E28F3AF"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Técnico</w:t>
            </w:r>
          </w:p>
        </w:tc>
        <w:tc>
          <w:tcPr>
            <w:tcW w:w="2993" w:type="dxa"/>
          </w:tcPr>
          <w:p w14:paraId="041980DB" w14:textId="77777777" w:rsidR="002D3D46" w:rsidRPr="00005042" w:rsidRDefault="002D3D46" w:rsidP="00005042">
            <w:pPr>
              <w:spacing w:after="200" w:line="480" w:lineRule="auto"/>
              <w:jc w:val="both"/>
              <w:rPr>
                <w:rFonts w:ascii="Times New Roman" w:hAnsi="Times New Roman" w:cs="Times New Roman"/>
                <w:b/>
                <w:color w:val="000000" w:themeColor="text1"/>
              </w:rPr>
            </w:pPr>
          </w:p>
          <w:p w14:paraId="617103D5" w14:textId="77777777" w:rsidR="002D3D46" w:rsidRPr="00005042" w:rsidRDefault="002D3D46" w:rsidP="00005042">
            <w:pPr>
              <w:spacing w:after="200" w:line="480" w:lineRule="auto"/>
              <w:jc w:val="both"/>
              <w:rPr>
                <w:rFonts w:ascii="Times New Roman" w:hAnsi="Times New Roman" w:cs="Times New Roman"/>
                <w:b/>
                <w:color w:val="000000" w:themeColor="text1"/>
              </w:rPr>
            </w:pPr>
          </w:p>
        </w:tc>
      </w:tr>
      <w:tr w:rsidR="002D3D46" w:rsidRPr="00005042" w14:paraId="63B12A51" w14:textId="77777777" w:rsidTr="00071D6A">
        <w:trPr>
          <w:jc w:val="center"/>
        </w:trPr>
        <w:tc>
          <w:tcPr>
            <w:tcW w:w="2992" w:type="dxa"/>
          </w:tcPr>
          <w:p w14:paraId="529987B0"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Aprobado por:</w:t>
            </w:r>
          </w:p>
          <w:p w14:paraId="66F75988"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Lcda. Ana Cachipuendo</w:t>
            </w:r>
          </w:p>
        </w:tc>
        <w:tc>
          <w:tcPr>
            <w:tcW w:w="2993" w:type="dxa"/>
          </w:tcPr>
          <w:p w14:paraId="3A329424"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Cargo:</w:t>
            </w:r>
          </w:p>
          <w:p w14:paraId="416A0BD5" w14:textId="77777777" w:rsidR="002D3D46" w:rsidRPr="00005042" w:rsidRDefault="002D3D46" w:rsidP="00005042">
            <w:pPr>
              <w:spacing w:after="200" w:line="480" w:lineRule="auto"/>
              <w:jc w:val="both"/>
              <w:rPr>
                <w:rFonts w:ascii="Times New Roman" w:hAnsi="Times New Roman" w:cs="Times New Roman"/>
                <w:b/>
                <w:color w:val="000000" w:themeColor="text1"/>
              </w:rPr>
            </w:pPr>
            <w:r w:rsidRPr="00005042">
              <w:rPr>
                <w:rFonts w:ascii="Times New Roman" w:hAnsi="Times New Roman" w:cs="Times New Roman"/>
                <w:b/>
                <w:color w:val="000000" w:themeColor="text1"/>
              </w:rPr>
              <w:t>Representante Legal</w:t>
            </w:r>
          </w:p>
        </w:tc>
        <w:tc>
          <w:tcPr>
            <w:tcW w:w="2993" w:type="dxa"/>
          </w:tcPr>
          <w:p w14:paraId="1C54D3A8" w14:textId="77777777" w:rsidR="002D3D46" w:rsidRPr="00005042" w:rsidRDefault="002D3D46" w:rsidP="00005042">
            <w:pPr>
              <w:spacing w:after="200" w:line="480" w:lineRule="auto"/>
              <w:jc w:val="both"/>
              <w:rPr>
                <w:rFonts w:ascii="Times New Roman" w:hAnsi="Times New Roman" w:cs="Times New Roman"/>
                <w:b/>
                <w:color w:val="000000" w:themeColor="text1"/>
              </w:rPr>
            </w:pPr>
          </w:p>
          <w:p w14:paraId="7D488F5F" w14:textId="77777777" w:rsidR="002D3D46" w:rsidRPr="00005042" w:rsidRDefault="002D3D46" w:rsidP="00005042">
            <w:pPr>
              <w:spacing w:after="200" w:line="480" w:lineRule="auto"/>
              <w:jc w:val="both"/>
              <w:rPr>
                <w:rFonts w:ascii="Times New Roman" w:hAnsi="Times New Roman" w:cs="Times New Roman"/>
                <w:b/>
                <w:color w:val="000000" w:themeColor="text1"/>
              </w:rPr>
            </w:pPr>
          </w:p>
        </w:tc>
      </w:tr>
    </w:tbl>
    <w:p w14:paraId="50A7EE6C" w14:textId="50EF7FB7" w:rsidR="00973385" w:rsidRDefault="00973385" w:rsidP="00005042">
      <w:pPr>
        <w:spacing w:after="200" w:line="480" w:lineRule="auto"/>
        <w:rPr>
          <w:rFonts w:ascii="Times New Roman" w:hAnsi="Times New Roman" w:cs="Times New Roman"/>
          <w:b/>
          <w:color w:val="FF0000"/>
        </w:rPr>
      </w:pPr>
    </w:p>
    <w:p w14:paraId="0F036307" w14:textId="77777777" w:rsidR="00973385" w:rsidRDefault="00973385">
      <w:pPr>
        <w:spacing w:after="200" w:line="276" w:lineRule="auto"/>
        <w:jc w:val="left"/>
        <w:rPr>
          <w:rFonts w:ascii="Times New Roman" w:hAnsi="Times New Roman" w:cs="Times New Roman"/>
          <w:b/>
          <w:color w:val="FF0000"/>
        </w:rPr>
      </w:pPr>
      <w:r>
        <w:rPr>
          <w:rFonts w:ascii="Times New Roman" w:hAnsi="Times New Roman" w:cs="Times New Roman"/>
          <w:b/>
          <w:color w:val="FF0000"/>
        </w:rPr>
        <w:br w:type="page"/>
      </w:r>
    </w:p>
    <w:p w14:paraId="1413A6B7" w14:textId="6E7468FB" w:rsidR="002D3D46" w:rsidRPr="00005042" w:rsidRDefault="002D3D46" w:rsidP="00005042">
      <w:pPr>
        <w:spacing w:after="200" w:line="480" w:lineRule="auto"/>
        <w:rPr>
          <w:rFonts w:ascii="Times New Roman" w:hAnsi="Times New Roman" w:cs="Times New Roman"/>
          <w:b/>
          <w:color w:val="FF0000"/>
        </w:rPr>
      </w:pPr>
    </w:p>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66"/>
        <w:gridCol w:w="1144"/>
        <w:gridCol w:w="1482"/>
      </w:tblGrid>
      <w:tr w:rsidR="00A83A95" w:rsidRPr="00005042" w14:paraId="1B1402C7" w14:textId="77777777" w:rsidTr="00F80CC0">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7A59AB65" w14:textId="77777777" w:rsidR="00A83A95" w:rsidRPr="00005042" w:rsidRDefault="00A83A9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83680" behindDoc="0" locked="0" layoutInCell="1" allowOverlap="1" wp14:anchorId="621DF31E" wp14:editId="3204BDEF">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46" name="Imagen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6" w:type="dxa"/>
            <w:vMerge w:val="restart"/>
            <w:tcBorders>
              <w:top w:val="single" w:sz="4" w:space="0" w:color="auto"/>
              <w:left w:val="single" w:sz="4" w:space="0" w:color="auto"/>
              <w:right w:val="single" w:sz="4" w:space="0" w:color="auto"/>
            </w:tcBorders>
          </w:tcPr>
          <w:p w14:paraId="5D113036" w14:textId="77777777" w:rsidR="00A83A95" w:rsidRPr="00005042" w:rsidRDefault="00A83A95" w:rsidP="00F80CC0">
            <w:pPr>
              <w:spacing w:line="480" w:lineRule="auto"/>
              <w:ind w:right="43"/>
              <w:rPr>
                <w:rFonts w:ascii="Times New Roman" w:hAnsi="Times New Roman" w:cs="Times New Roman"/>
                <w:b/>
              </w:rPr>
            </w:pPr>
          </w:p>
          <w:p w14:paraId="77735E75" w14:textId="77777777" w:rsidR="00A83A95" w:rsidRPr="00005042" w:rsidRDefault="00A83A95" w:rsidP="00F80CC0">
            <w:pPr>
              <w:spacing w:line="480" w:lineRule="auto"/>
              <w:ind w:right="43"/>
              <w:rPr>
                <w:rFonts w:ascii="Times New Roman" w:eastAsia="Arial" w:hAnsi="Times New Roman" w:cs="Times New Roman"/>
                <w:b/>
              </w:rPr>
            </w:pPr>
            <w:r w:rsidRPr="00973385">
              <w:rPr>
                <w:rFonts w:ascii="Times New Roman" w:hAnsi="Times New Roman" w:cs="Times New Roman"/>
                <w:b/>
              </w:rPr>
              <w:t>POES - PROCEDIMIENTO OPERATIVO DE SANITIZACION LIMPIEZA Y DESINFECCION</w:t>
            </w:r>
          </w:p>
        </w:tc>
        <w:tc>
          <w:tcPr>
            <w:tcW w:w="1132" w:type="dxa"/>
            <w:tcBorders>
              <w:top w:val="single" w:sz="3" w:space="0" w:color="000000"/>
              <w:left w:val="single" w:sz="4" w:space="0" w:color="auto"/>
              <w:bottom w:val="single" w:sz="3" w:space="0" w:color="000000"/>
              <w:right w:val="single" w:sz="3" w:space="0" w:color="000000"/>
            </w:tcBorders>
          </w:tcPr>
          <w:p w14:paraId="1FFB9C5A"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4" w:type="dxa"/>
            <w:tcBorders>
              <w:top w:val="single" w:sz="3" w:space="0" w:color="000000"/>
              <w:left w:val="single" w:sz="3" w:space="0" w:color="000000"/>
              <w:bottom w:val="single" w:sz="3" w:space="0" w:color="000000"/>
              <w:right w:val="single" w:sz="4" w:space="0" w:color="000000"/>
            </w:tcBorders>
          </w:tcPr>
          <w:p w14:paraId="12A9E71D" w14:textId="77777777" w:rsidR="00A83A95" w:rsidRPr="00005042" w:rsidRDefault="00A83A95" w:rsidP="00F80CC0">
            <w:pPr>
              <w:spacing w:line="480" w:lineRule="auto"/>
              <w:jc w:val="both"/>
              <w:rPr>
                <w:rFonts w:ascii="Times New Roman" w:hAnsi="Times New Roman" w:cs="Times New Roman"/>
                <w:lang w:val="es-US"/>
              </w:rPr>
            </w:pPr>
            <w:r>
              <w:rPr>
                <w:rFonts w:ascii="Times New Roman" w:eastAsiaTheme="minorHAnsi" w:hAnsi="Times New Roman" w:cs="Times New Roman"/>
                <w:color w:val="auto"/>
                <w:lang w:val="es-US" w:eastAsia="en-US"/>
              </w:rPr>
              <w:t>POLD01</w:t>
            </w:r>
          </w:p>
        </w:tc>
      </w:tr>
      <w:tr w:rsidR="00A83A95" w:rsidRPr="00005042" w14:paraId="25FEDF18" w14:textId="77777777" w:rsidTr="00F80CC0">
        <w:trPr>
          <w:trHeight w:val="577"/>
        </w:trPr>
        <w:tc>
          <w:tcPr>
            <w:tcW w:w="0" w:type="auto"/>
            <w:vMerge/>
            <w:tcBorders>
              <w:top w:val="nil"/>
              <w:left w:val="single" w:sz="4" w:space="0" w:color="auto"/>
              <w:bottom w:val="single" w:sz="4" w:space="0" w:color="000000"/>
              <w:right w:val="single" w:sz="4" w:space="0" w:color="auto"/>
            </w:tcBorders>
          </w:tcPr>
          <w:p w14:paraId="69BB4B75"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vAlign w:val="bottom"/>
          </w:tcPr>
          <w:p w14:paraId="514AA610"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37D1967E"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4" w:type="dxa"/>
            <w:tcBorders>
              <w:top w:val="single" w:sz="3" w:space="0" w:color="000000"/>
              <w:left w:val="single" w:sz="3" w:space="0" w:color="000000"/>
              <w:bottom w:val="single" w:sz="3" w:space="0" w:color="000000"/>
              <w:right w:val="single" w:sz="4" w:space="0" w:color="000000"/>
            </w:tcBorders>
          </w:tcPr>
          <w:p w14:paraId="7E874213" w14:textId="77777777" w:rsidR="00A83A95" w:rsidRPr="00005042" w:rsidRDefault="00A83A9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83A95" w:rsidRPr="00005042" w14:paraId="4B31E166" w14:textId="77777777" w:rsidTr="00F80CC0">
        <w:trPr>
          <w:trHeight w:val="621"/>
        </w:trPr>
        <w:tc>
          <w:tcPr>
            <w:tcW w:w="0" w:type="auto"/>
            <w:vMerge/>
            <w:tcBorders>
              <w:top w:val="nil"/>
              <w:left w:val="single" w:sz="4" w:space="0" w:color="auto"/>
              <w:bottom w:val="single" w:sz="4" w:space="0" w:color="000000"/>
              <w:right w:val="single" w:sz="4" w:space="0" w:color="auto"/>
            </w:tcBorders>
          </w:tcPr>
          <w:p w14:paraId="3DC16FDD"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tcPr>
          <w:p w14:paraId="40ED4A73" w14:textId="77777777" w:rsidR="00A83A95" w:rsidRPr="00005042" w:rsidRDefault="00A83A95" w:rsidP="00F80CC0">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6A4DFD75"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4" w:type="dxa"/>
            <w:tcBorders>
              <w:top w:val="single" w:sz="3" w:space="0" w:color="000000"/>
              <w:left w:val="single" w:sz="3" w:space="0" w:color="000000"/>
              <w:bottom w:val="single" w:sz="3" w:space="0" w:color="000000"/>
              <w:right w:val="single" w:sz="4" w:space="0" w:color="000000"/>
            </w:tcBorders>
          </w:tcPr>
          <w:p w14:paraId="4D016FFB" w14:textId="77777777" w:rsidR="00A83A95" w:rsidRPr="00005042" w:rsidRDefault="00A83A9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83A95" w:rsidRPr="00005042" w14:paraId="567859E8" w14:textId="77777777" w:rsidTr="00F80CC0">
        <w:trPr>
          <w:trHeight w:val="392"/>
        </w:trPr>
        <w:tc>
          <w:tcPr>
            <w:tcW w:w="0" w:type="auto"/>
            <w:vMerge/>
            <w:tcBorders>
              <w:top w:val="nil"/>
              <w:left w:val="single" w:sz="4" w:space="0" w:color="auto"/>
              <w:bottom w:val="single" w:sz="4" w:space="0" w:color="000000"/>
              <w:right w:val="single" w:sz="4" w:space="0" w:color="auto"/>
            </w:tcBorders>
          </w:tcPr>
          <w:p w14:paraId="53A0F180"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bottom w:val="single" w:sz="4" w:space="0" w:color="auto"/>
              <w:right w:val="single" w:sz="4" w:space="0" w:color="auto"/>
            </w:tcBorders>
          </w:tcPr>
          <w:p w14:paraId="605DA778"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03EE9CFC" w14:textId="77777777" w:rsidR="00A83A95" w:rsidRPr="00005042" w:rsidRDefault="00A83A95" w:rsidP="00F80CC0">
            <w:pPr>
              <w:spacing w:line="480" w:lineRule="auto"/>
              <w:rPr>
                <w:rFonts w:ascii="Times New Roman" w:eastAsia="Arial" w:hAnsi="Times New Roman" w:cs="Times New Roman"/>
                <w:b/>
                <w:lang w:val="es-US"/>
              </w:rPr>
            </w:pPr>
          </w:p>
          <w:p w14:paraId="740922B8"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4" w:type="dxa"/>
            <w:tcBorders>
              <w:top w:val="single" w:sz="3" w:space="0" w:color="000000"/>
              <w:left w:val="single" w:sz="3" w:space="0" w:color="000000"/>
              <w:bottom w:val="single" w:sz="3" w:space="0" w:color="000000"/>
              <w:right w:val="single" w:sz="4" w:space="0" w:color="000000"/>
            </w:tcBorders>
          </w:tcPr>
          <w:p w14:paraId="1D85EF5F" w14:textId="77777777" w:rsidR="00A83A95" w:rsidRPr="00005042" w:rsidRDefault="00A83A95" w:rsidP="00F80CC0">
            <w:pPr>
              <w:spacing w:line="480" w:lineRule="auto"/>
              <w:ind w:right="43"/>
              <w:rPr>
                <w:rFonts w:ascii="Times New Roman" w:hAnsi="Times New Roman" w:cs="Times New Roman"/>
                <w:lang w:val="es-US"/>
              </w:rPr>
            </w:pPr>
          </w:p>
          <w:p w14:paraId="363CD306" w14:textId="29212539" w:rsidR="00A83A95" w:rsidRPr="00005042" w:rsidRDefault="00A83A9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2</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5</w:t>
            </w:r>
          </w:p>
        </w:tc>
      </w:tr>
    </w:tbl>
    <w:p w14:paraId="3E0A89BD" w14:textId="6E328CC3" w:rsidR="00071D6A" w:rsidRPr="00DC56C2" w:rsidRDefault="00071D6A" w:rsidP="00DC56C2">
      <w:pPr>
        <w:pStyle w:val="Prrafodelista"/>
        <w:numPr>
          <w:ilvl w:val="2"/>
          <w:numId w:val="13"/>
        </w:numPr>
        <w:spacing w:line="480" w:lineRule="auto"/>
        <w:ind w:left="567"/>
        <w:jc w:val="both"/>
        <w:rPr>
          <w:rFonts w:ascii="Times New Roman" w:hAnsi="Times New Roman" w:cs="Times New Roman"/>
          <w:b/>
        </w:rPr>
      </w:pPr>
      <w:r w:rsidRPr="00DC56C2">
        <w:rPr>
          <w:rFonts w:ascii="Times New Roman" w:hAnsi="Times New Roman" w:cs="Times New Roman"/>
          <w:b/>
        </w:rPr>
        <w:t>OBJETIVO</w:t>
      </w:r>
    </w:p>
    <w:p w14:paraId="678AD7FA" w14:textId="77777777" w:rsidR="00071D6A" w:rsidRPr="00005042" w:rsidRDefault="00071D6A" w:rsidP="00005042">
      <w:pPr>
        <w:spacing w:line="480" w:lineRule="auto"/>
        <w:jc w:val="both"/>
        <w:rPr>
          <w:rFonts w:ascii="Times New Roman" w:hAnsi="Times New Roman" w:cs="Times New Roman"/>
        </w:rPr>
      </w:pPr>
      <w:r w:rsidRPr="00005042">
        <w:rPr>
          <w:rFonts w:ascii="Times New Roman" w:hAnsi="Times New Roman" w:cs="Times New Roman"/>
        </w:rPr>
        <w:t>Establecer los procedimientos operativos estandarizados de saneamiento, Limpieza y Desinfección para el área de producción, garantizando los procesos  con productos inocuos y de calidad, con el fin de reducir microorganismos que pueden causar contaminación.</w:t>
      </w:r>
    </w:p>
    <w:p w14:paraId="71DFF979" w14:textId="77777777" w:rsidR="00071D6A" w:rsidRPr="00005042" w:rsidRDefault="00071D6A" w:rsidP="00005042">
      <w:pPr>
        <w:spacing w:line="480" w:lineRule="auto"/>
        <w:jc w:val="both"/>
        <w:rPr>
          <w:rFonts w:ascii="Times New Roman" w:hAnsi="Times New Roman" w:cs="Times New Roman"/>
        </w:rPr>
      </w:pPr>
    </w:p>
    <w:p w14:paraId="6C10EC63" w14:textId="6A0B583A" w:rsidR="00071D6A" w:rsidRPr="00005042" w:rsidRDefault="00071D6A"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ALCANCE</w:t>
      </w:r>
    </w:p>
    <w:p w14:paraId="2A82DDE0" w14:textId="65798318" w:rsidR="00071D6A" w:rsidRPr="00005042" w:rsidRDefault="00071D6A" w:rsidP="00005042">
      <w:pPr>
        <w:spacing w:line="480" w:lineRule="auto"/>
        <w:jc w:val="both"/>
        <w:rPr>
          <w:rFonts w:ascii="Times New Roman" w:hAnsi="Times New Roman" w:cs="Times New Roman"/>
        </w:rPr>
      </w:pPr>
      <w:r w:rsidRPr="00005042">
        <w:rPr>
          <w:rFonts w:ascii="Times New Roman" w:hAnsi="Times New Roman" w:cs="Times New Roman"/>
        </w:rPr>
        <w:t>En la recepción de materia prima como en varios productos.</w:t>
      </w:r>
    </w:p>
    <w:p w14:paraId="594F62F6" w14:textId="77777777" w:rsidR="00071D6A" w:rsidRPr="00005042" w:rsidRDefault="00071D6A" w:rsidP="00005042">
      <w:pPr>
        <w:spacing w:line="480" w:lineRule="auto"/>
        <w:jc w:val="both"/>
        <w:rPr>
          <w:rFonts w:ascii="Times New Roman" w:hAnsi="Times New Roman" w:cs="Times New Roman"/>
        </w:rPr>
      </w:pPr>
    </w:p>
    <w:p w14:paraId="01A725CF" w14:textId="14B0830F" w:rsidR="00071D6A" w:rsidRPr="00005042" w:rsidRDefault="00071D6A"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RESPONSABLES</w:t>
      </w:r>
    </w:p>
    <w:p w14:paraId="32637F22" w14:textId="6B030E3A" w:rsidR="00071D6A"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t>El personal a cargo de la recepción de la materia prima.</w:t>
      </w:r>
    </w:p>
    <w:p w14:paraId="4CA9A16B" w14:textId="3BF97B15" w:rsidR="00FC5A09"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t>La persona encargada de la aprobación del manual.</w:t>
      </w:r>
    </w:p>
    <w:p w14:paraId="3CF6BE28" w14:textId="77777777" w:rsidR="009667F7" w:rsidRPr="00005042" w:rsidRDefault="009667F7" w:rsidP="00005042">
      <w:pPr>
        <w:spacing w:line="480" w:lineRule="auto"/>
        <w:jc w:val="both"/>
        <w:rPr>
          <w:rFonts w:ascii="Times New Roman" w:hAnsi="Times New Roman" w:cs="Times New Roman"/>
        </w:rPr>
      </w:pPr>
    </w:p>
    <w:p w14:paraId="7CA006F3" w14:textId="54F25FC6" w:rsidR="00FC5A09" w:rsidRPr="009667F7" w:rsidRDefault="00FC5A09"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DEFINICIONES</w:t>
      </w:r>
    </w:p>
    <w:p w14:paraId="4E71A18E" w14:textId="7A71A64B" w:rsidR="00FC5A09" w:rsidRDefault="00FC5A09" w:rsidP="00005042">
      <w:pPr>
        <w:spacing w:line="480" w:lineRule="auto"/>
        <w:jc w:val="both"/>
        <w:rPr>
          <w:rFonts w:ascii="Times New Roman" w:hAnsi="Times New Roman" w:cs="Times New Roman"/>
        </w:rPr>
      </w:pPr>
      <w:r w:rsidRPr="00005042">
        <w:rPr>
          <w:rFonts w:ascii="Times New Roman" w:hAnsi="Times New Roman" w:cs="Times New Roman"/>
        </w:rPr>
        <w:t>Definición Manual de Procedimientos Operativos Estandarizados de Saneamiento, limpieza y desinfección (POES): Ayudará a realizar una correcta limpieza y desinfección del área de producción del negocio Chocolates Asiry, incluyendo los utensilios utilizados en la elaboración del producto.</w:t>
      </w:r>
    </w:p>
    <w:p w14:paraId="7AF75336" w14:textId="7D403334" w:rsidR="00A83A95" w:rsidRDefault="00A83A95">
      <w:pPr>
        <w:spacing w:after="200" w:line="276" w:lineRule="auto"/>
        <w:jc w:val="left"/>
        <w:rPr>
          <w:rFonts w:ascii="Times New Roman" w:hAnsi="Times New Roman" w:cs="Times New Roman"/>
        </w:rPr>
      </w:pPr>
      <w:r>
        <w:rPr>
          <w:rFonts w:ascii="Times New Roman" w:hAnsi="Times New Roman" w:cs="Times New Roman"/>
        </w:rPr>
        <w:br w:type="page"/>
      </w:r>
    </w:p>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66"/>
        <w:gridCol w:w="1144"/>
        <w:gridCol w:w="1482"/>
      </w:tblGrid>
      <w:tr w:rsidR="00A83A95" w:rsidRPr="00005042" w14:paraId="39A329C1" w14:textId="77777777" w:rsidTr="00F80CC0">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3D06FD61" w14:textId="77777777" w:rsidR="00A83A95" w:rsidRPr="00005042" w:rsidRDefault="00A83A9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85728" behindDoc="0" locked="0" layoutInCell="1" allowOverlap="1" wp14:anchorId="556B1B24" wp14:editId="08FD26CC">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48" name="Imagen 2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6" w:type="dxa"/>
            <w:vMerge w:val="restart"/>
            <w:tcBorders>
              <w:top w:val="single" w:sz="4" w:space="0" w:color="auto"/>
              <w:left w:val="single" w:sz="4" w:space="0" w:color="auto"/>
              <w:right w:val="single" w:sz="4" w:space="0" w:color="auto"/>
            </w:tcBorders>
          </w:tcPr>
          <w:p w14:paraId="50334ACE" w14:textId="77777777" w:rsidR="00A83A95" w:rsidRPr="00005042" w:rsidRDefault="00A83A95" w:rsidP="00F80CC0">
            <w:pPr>
              <w:spacing w:line="480" w:lineRule="auto"/>
              <w:ind w:right="43"/>
              <w:rPr>
                <w:rFonts w:ascii="Times New Roman" w:hAnsi="Times New Roman" w:cs="Times New Roman"/>
                <w:b/>
              </w:rPr>
            </w:pPr>
          </w:p>
          <w:p w14:paraId="5AC98F22" w14:textId="77777777" w:rsidR="00A83A95" w:rsidRPr="00005042" w:rsidRDefault="00A83A95" w:rsidP="00F80CC0">
            <w:pPr>
              <w:spacing w:line="480" w:lineRule="auto"/>
              <w:ind w:right="43"/>
              <w:rPr>
                <w:rFonts w:ascii="Times New Roman" w:eastAsia="Arial" w:hAnsi="Times New Roman" w:cs="Times New Roman"/>
                <w:b/>
              </w:rPr>
            </w:pPr>
            <w:r w:rsidRPr="00973385">
              <w:rPr>
                <w:rFonts w:ascii="Times New Roman" w:hAnsi="Times New Roman" w:cs="Times New Roman"/>
                <w:b/>
              </w:rPr>
              <w:t>POES - PROCEDIMIENTO OPERATIVO DE SANITIZACION LIMPIEZA Y DESINFECCION</w:t>
            </w:r>
          </w:p>
        </w:tc>
        <w:tc>
          <w:tcPr>
            <w:tcW w:w="1132" w:type="dxa"/>
            <w:tcBorders>
              <w:top w:val="single" w:sz="3" w:space="0" w:color="000000"/>
              <w:left w:val="single" w:sz="4" w:space="0" w:color="auto"/>
              <w:bottom w:val="single" w:sz="3" w:space="0" w:color="000000"/>
              <w:right w:val="single" w:sz="3" w:space="0" w:color="000000"/>
            </w:tcBorders>
          </w:tcPr>
          <w:p w14:paraId="01850471"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4" w:type="dxa"/>
            <w:tcBorders>
              <w:top w:val="single" w:sz="3" w:space="0" w:color="000000"/>
              <w:left w:val="single" w:sz="3" w:space="0" w:color="000000"/>
              <w:bottom w:val="single" w:sz="3" w:space="0" w:color="000000"/>
              <w:right w:val="single" w:sz="4" w:space="0" w:color="000000"/>
            </w:tcBorders>
          </w:tcPr>
          <w:p w14:paraId="6708048B" w14:textId="77777777" w:rsidR="00A83A95" w:rsidRPr="00005042" w:rsidRDefault="00A83A95" w:rsidP="00F80CC0">
            <w:pPr>
              <w:spacing w:line="480" w:lineRule="auto"/>
              <w:jc w:val="both"/>
              <w:rPr>
                <w:rFonts w:ascii="Times New Roman" w:hAnsi="Times New Roman" w:cs="Times New Roman"/>
                <w:lang w:val="es-US"/>
              </w:rPr>
            </w:pPr>
            <w:r>
              <w:rPr>
                <w:rFonts w:ascii="Times New Roman" w:eastAsiaTheme="minorHAnsi" w:hAnsi="Times New Roman" w:cs="Times New Roman"/>
                <w:color w:val="auto"/>
                <w:lang w:val="es-US" w:eastAsia="en-US"/>
              </w:rPr>
              <w:t>POLD01</w:t>
            </w:r>
          </w:p>
        </w:tc>
      </w:tr>
      <w:tr w:rsidR="00A83A95" w:rsidRPr="00005042" w14:paraId="28BA7DE4" w14:textId="77777777" w:rsidTr="00F80CC0">
        <w:trPr>
          <w:trHeight w:val="577"/>
        </w:trPr>
        <w:tc>
          <w:tcPr>
            <w:tcW w:w="0" w:type="auto"/>
            <w:vMerge/>
            <w:tcBorders>
              <w:top w:val="nil"/>
              <w:left w:val="single" w:sz="4" w:space="0" w:color="auto"/>
              <w:bottom w:val="single" w:sz="4" w:space="0" w:color="000000"/>
              <w:right w:val="single" w:sz="4" w:space="0" w:color="auto"/>
            </w:tcBorders>
          </w:tcPr>
          <w:p w14:paraId="4385AD93"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vAlign w:val="bottom"/>
          </w:tcPr>
          <w:p w14:paraId="7A60BFC8"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6CAA649F"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4" w:type="dxa"/>
            <w:tcBorders>
              <w:top w:val="single" w:sz="3" w:space="0" w:color="000000"/>
              <w:left w:val="single" w:sz="3" w:space="0" w:color="000000"/>
              <w:bottom w:val="single" w:sz="3" w:space="0" w:color="000000"/>
              <w:right w:val="single" w:sz="4" w:space="0" w:color="000000"/>
            </w:tcBorders>
          </w:tcPr>
          <w:p w14:paraId="5FE32976" w14:textId="77777777" w:rsidR="00A83A95" w:rsidRPr="00005042" w:rsidRDefault="00A83A9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83A95" w:rsidRPr="00005042" w14:paraId="16D2E571" w14:textId="77777777" w:rsidTr="00F80CC0">
        <w:trPr>
          <w:trHeight w:val="621"/>
        </w:trPr>
        <w:tc>
          <w:tcPr>
            <w:tcW w:w="0" w:type="auto"/>
            <w:vMerge/>
            <w:tcBorders>
              <w:top w:val="nil"/>
              <w:left w:val="single" w:sz="4" w:space="0" w:color="auto"/>
              <w:bottom w:val="single" w:sz="4" w:space="0" w:color="000000"/>
              <w:right w:val="single" w:sz="4" w:space="0" w:color="auto"/>
            </w:tcBorders>
          </w:tcPr>
          <w:p w14:paraId="157C6E7F"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tcPr>
          <w:p w14:paraId="61A7A95E" w14:textId="77777777" w:rsidR="00A83A95" w:rsidRPr="00005042" w:rsidRDefault="00A83A95" w:rsidP="00F80CC0">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781973EE"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4" w:type="dxa"/>
            <w:tcBorders>
              <w:top w:val="single" w:sz="3" w:space="0" w:color="000000"/>
              <w:left w:val="single" w:sz="3" w:space="0" w:color="000000"/>
              <w:bottom w:val="single" w:sz="3" w:space="0" w:color="000000"/>
              <w:right w:val="single" w:sz="4" w:space="0" w:color="000000"/>
            </w:tcBorders>
          </w:tcPr>
          <w:p w14:paraId="03816A2D" w14:textId="77777777" w:rsidR="00A83A95" w:rsidRPr="00005042" w:rsidRDefault="00A83A9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83A95" w:rsidRPr="00005042" w14:paraId="2981035F" w14:textId="77777777" w:rsidTr="00F80CC0">
        <w:trPr>
          <w:trHeight w:val="392"/>
        </w:trPr>
        <w:tc>
          <w:tcPr>
            <w:tcW w:w="0" w:type="auto"/>
            <w:vMerge/>
            <w:tcBorders>
              <w:top w:val="nil"/>
              <w:left w:val="single" w:sz="4" w:space="0" w:color="auto"/>
              <w:bottom w:val="single" w:sz="4" w:space="0" w:color="000000"/>
              <w:right w:val="single" w:sz="4" w:space="0" w:color="auto"/>
            </w:tcBorders>
          </w:tcPr>
          <w:p w14:paraId="33B8D028"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bottom w:val="single" w:sz="4" w:space="0" w:color="auto"/>
              <w:right w:val="single" w:sz="4" w:space="0" w:color="auto"/>
            </w:tcBorders>
          </w:tcPr>
          <w:p w14:paraId="54165989"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7875AFC9" w14:textId="77777777" w:rsidR="00A83A95" w:rsidRPr="00005042" w:rsidRDefault="00A83A95" w:rsidP="00F80CC0">
            <w:pPr>
              <w:spacing w:line="480" w:lineRule="auto"/>
              <w:rPr>
                <w:rFonts w:ascii="Times New Roman" w:eastAsia="Arial" w:hAnsi="Times New Roman" w:cs="Times New Roman"/>
                <w:b/>
                <w:lang w:val="es-US"/>
              </w:rPr>
            </w:pPr>
          </w:p>
          <w:p w14:paraId="55E5BC1D"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4" w:type="dxa"/>
            <w:tcBorders>
              <w:top w:val="single" w:sz="3" w:space="0" w:color="000000"/>
              <w:left w:val="single" w:sz="3" w:space="0" w:color="000000"/>
              <w:bottom w:val="single" w:sz="3" w:space="0" w:color="000000"/>
              <w:right w:val="single" w:sz="4" w:space="0" w:color="000000"/>
            </w:tcBorders>
          </w:tcPr>
          <w:p w14:paraId="696E7561" w14:textId="77777777" w:rsidR="00A83A95" w:rsidRPr="00005042" w:rsidRDefault="00A83A95" w:rsidP="00F80CC0">
            <w:pPr>
              <w:spacing w:line="480" w:lineRule="auto"/>
              <w:ind w:right="43"/>
              <w:rPr>
                <w:rFonts w:ascii="Times New Roman" w:hAnsi="Times New Roman" w:cs="Times New Roman"/>
                <w:lang w:val="es-US"/>
              </w:rPr>
            </w:pPr>
          </w:p>
          <w:p w14:paraId="4D9A0A11" w14:textId="0113A7A5" w:rsidR="00A83A95" w:rsidRPr="00005042" w:rsidRDefault="00A83A95" w:rsidP="00F80CC0">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 xml:space="preserve"> 3 </w:t>
            </w:r>
            <w:r w:rsidRPr="00005042">
              <w:rPr>
                <w:rFonts w:ascii="Times New Roman" w:eastAsia="Arial" w:hAnsi="Times New Roman" w:cs="Times New Roman"/>
                <w:lang w:val="es-US"/>
              </w:rPr>
              <w:t xml:space="preserve">de </w:t>
            </w:r>
            <w:r>
              <w:rPr>
                <w:rFonts w:ascii="Times New Roman" w:eastAsia="Arial" w:hAnsi="Times New Roman" w:cs="Times New Roman"/>
                <w:lang w:val="es-US"/>
              </w:rPr>
              <w:t>5</w:t>
            </w:r>
          </w:p>
        </w:tc>
      </w:tr>
    </w:tbl>
    <w:p w14:paraId="669843E5" w14:textId="77777777" w:rsidR="00FC5A09" w:rsidRPr="00005042" w:rsidRDefault="00FC5A09" w:rsidP="00005042">
      <w:pPr>
        <w:spacing w:line="480" w:lineRule="auto"/>
        <w:jc w:val="both"/>
        <w:rPr>
          <w:rFonts w:ascii="Times New Roman" w:hAnsi="Times New Roman" w:cs="Times New Roman"/>
        </w:rPr>
      </w:pPr>
    </w:p>
    <w:p w14:paraId="5575E24D" w14:textId="51E5DD70" w:rsidR="00FC5A09" w:rsidRPr="00005042" w:rsidRDefault="00FC5A09"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FRECUENCIA</w:t>
      </w:r>
    </w:p>
    <w:p w14:paraId="2BF0666B" w14:textId="17B54B4E" w:rsidR="00FC5A09"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t>Realizar cada vez que se utilizan para realizar los diferentes productos, mantener una limpieza y desinfección para garantizar la inocuidad.</w:t>
      </w:r>
    </w:p>
    <w:p w14:paraId="0937EFD8" w14:textId="516C2827" w:rsidR="00DC56C2" w:rsidRPr="00005042" w:rsidRDefault="00DC56C2" w:rsidP="00973385">
      <w:pPr>
        <w:spacing w:after="200" w:line="480" w:lineRule="auto"/>
        <w:jc w:val="left"/>
        <w:rPr>
          <w:rFonts w:ascii="Times New Roman" w:hAnsi="Times New Roman" w:cs="Times New Roman"/>
        </w:rPr>
      </w:pPr>
    </w:p>
    <w:p w14:paraId="1A09BF10" w14:textId="4D701012" w:rsidR="00FC5A09" w:rsidRPr="00005042" w:rsidRDefault="00FC5A09"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PROCEDIMIENTO</w:t>
      </w:r>
    </w:p>
    <w:p w14:paraId="23D838E4" w14:textId="4FAA3EB4" w:rsidR="00F848AC" w:rsidRPr="00005042" w:rsidRDefault="00F848AC" w:rsidP="00005042">
      <w:pPr>
        <w:spacing w:line="480" w:lineRule="auto"/>
        <w:jc w:val="both"/>
        <w:rPr>
          <w:rFonts w:ascii="Times New Roman" w:hAnsi="Times New Roman" w:cs="Times New Roman"/>
        </w:rPr>
      </w:pPr>
      <w:r w:rsidRPr="00005042">
        <w:rPr>
          <w:rFonts w:ascii="Times New Roman" w:hAnsi="Times New Roman" w:cs="Times New Roman"/>
        </w:rPr>
        <w:t>Varios procesos de saneamiento en general de los utensilios e implementos que se utilizan para conservar una asepsia, higiene, sanitizacion para evitar contaminación de riegos físicos, químicos, biológicos.</w:t>
      </w:r>
    </w:p>
    <w:p w14:paraId="3BF0E6EF" w14:textId="77777777" w:rsidR="00F848AC" w:rsidRPr="00005042" w:rsidRDefault="00F848AC" w:rsidP="00005042">
      <w:pPr>
        <w:spacing w:line="480" w:lineRule="auto"/>
        <w:jc w:val="both"/>
        <w:rPr>
          <w:rFonts w:ascii="Times New Roman" w:hAnsi="Times New Roman" w:cs="Times New Roman"/>
        </w:rPr>
      </w:pPr>
    </w:p>
    <w:p w14:paraId="2F6E412B" w14:textId="71C4CC2F" w:rsidR="00F848AC" w:rsidRPr="00005042" w:rsidRDefault="00F848AC" w:rsidP="00005042">
      <w:pPr>
        <w:spacing w:line="480" w:lineRule="auto"/>
        <w:jc w:val="both"/>
        <w:rPr>
          <w:rFonts w:ascii="Times New Roman" w:hAnsi="Times New Roman" w:cs="Times New Roman"/>
        </w:rPr>
      </w:pPr>
      <w:r w:rsidRPr="00005042">
        <w:rPr>
          <w:rFonts w:ascii="Times New Roman" w:hAnsi="Times New Roman" w:cs="Times New Roman"/>
        </w:rPr>
        <w:t>Procedimientos de limpieza:</w:t>
      </w:r>
    </w:p>
    <w:p w14:paraId="498B607A" w14:textId="77777777" w:rsidR="00F848AC" w:rsidRPr="00005042" w:rsidRDefault="00F848AC" w:rsidP="00005042">
      <w:pPr>
        <w:spacing w:line="480" w:lineRule="auto"/>
        <w:jc w:val="both"/>
        <w:rPr>
          <w:rFonts w:ascii="Times New Roman" w:hAnsi="Times New Roman" w:cs="Times New Roman"/>
        </w:rPr>
      </w:pPr>
    </w:p>
    <w:p w14:paraId="50109CE0" w14:textId="6598AA29" w:rsidR="00F848AC"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w:t>
      </w:r>
      <w:r w:rsidR="00F848AC" w:rsidRPr="00005042">
        <w:rPr>
          <w:rFonts w:ascii="Times New Roman" w:hAnsi="Times New Roman" w:cs="Times New Roman"/>
        </w:rPr>
        <w:t>Limpieza de las áreas de trabajo</w:t>
      </w:r>
      <w:r w:rsidRPr="00005042">
        <w:rPr>
          <w:rFonts w:ascii="Times New Roman" w:hAnsi="Times New Roman" w:cs="Times New Roman"/>
        </w:rPr>
        <w:t xml:space="preserve">. </w:t>
      </w:r>
    </w:p>
    <w:p w14:paraId="61471EF4" w14:textId="21FD992F" w:rsidR="00F848AC"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Eliminar </w:t>
      </w:r>
      <w:r w:rsidR="00F848AC" w:rsidRPr="00005042">
        <w:rPr>
          <w:rFonts w:ascii="Times New Roman" w:hAnsi="Times New Roman" w:cs="Times New Roman"/>
        </w:rPr>
        <w:t>residuos de los productos a utilizar en la producción</w:t>
      </w:r>
      <w:r w:rsidRPr="00005042">
        <w:rPr>
          <w:rFonts w:ascii="Times New Roman" w:hAnsi="Times New Roman" w:cs="Times New Roman"/>
        </w:rPr>
        <w:t xml:space="preserve">. </w:t>
      </w:r>
    </w:p>
    <w:p w14:paraId="622D3095" w14:textId="6A1BDA1C" w:rsidR="00FC5A09" w:rsidRPr="00005042" w:rsidRDefault="00FC5A09"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Realizar un lavado a los productos y los </w:t>
      </w:r>
      <w:r w:rsidR="00F848AC" w:rsidRPr="00005042">
        <w:rPr>
          <w:rFonts w:ascii="Times New Roman" w:hAnsi="Times New Roman" w:cs="Times New Roman"/>
        </w:rPr>
        <w:t>utensilios.</w:t>
      </w:r>
    </w:p>
    <w:p w14:paraId="2B92DC11" w14:textId="54E3C31B" w:rsidR="00F848AC" w:rsidRPr="00005042" w:rsidRDefault="00F848AC"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Enjuagar con agua el agente utilizado para la eliminar la suciedad.</w:t>
      </w:r>
    </w:p>
    <w:p w14:paraId="347CDC42" w14:textId="77777777" w:rsidR="00F848AC" w:rsidRPr="00005042" w:rsidRDefault="00F848AC" w:rsidP="00005042">
      <w:pPr>
        <w:spacing w:line="480" w:lineRule="auto"/>
        <w:jc w:val="both"/>
        <w:rPr>
          <w:rFonts w:ascii="Times New Roman" w:hAnsi="Times New Roman" w:cs="Times New Roman"/>
        </w:rPr>
      </w:pPr>
    </w:p>
    <w:p w14:paraId="351AAD57" w14:textId="279393AC" w:rsidR="00F848AC" w:rsidRPr="00005042" w:rsidRDefault="00F848AC" w:rsidP="00005042">
      <w:pPr>
        <w:spacing w:line="480" w:lineRule="auto"/>
        <w:jc w:val="both"/>
        <w:rPr>
          <w:rFonts w:ascii="Times New Roman" w:hAnsi="Times New Roman" w:cs="Times New Roman"/>
        </w:rPr>
      </w:pPr>
      <w:r w:rsidRPr="00005042">
        <w:rPr>
          <w:rFonts w:ascii="Times New Roman" w:hAnsi="Times New Roman" w:cs="Times New Roman"/>
        </w:rPr>
        <w:t xml:space="preserve">Procedimiento de Desinfección: </w:t>
      </w:r>
    </w:p>
    <w:p w14:paraId="5217C8C5" w14:textId="3EA3DECE" w:rsidR="002240EF" w:rsidRPr="00005042" w:rsidRDefault="002240EF"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w:t>
      </w:r>
      <w:r w:rsidR="00F848AC" w:rsidRPr="00005042">
        <w:rPr>
          <w:rFonts w:ascii="Times New Roman" w:hAnsi="Times New Roman" w:cs="Times New Roman"/>
        </w:rPr>
        <w:t>Preparar l</w:t>
      </w:r>
      <w:r w:rsidRPr="00005042">
        <w:rPr>
          <w:rFonts w:ascii="Times New Roman" w:hAnsi="Times New Roman" w:cs="Times New Roman"/>
        </w:rPr>
        <w:t>a solución de desinfección acorde a lo establecido</w:t>
      </w:r>
      <w:r w:rsidR="00F848AC" w:rsidRPr="00005042">
        <w:rPr>
          <w:rFonts w:ascii="Times New Roman" w:hAnsi="Times New Roman" w:cs="Times New Roman"/>
        </w:rPr>
        <w:t xml:space="preserve">. </w:t>
      </w:r>
    </w:p>
    <w:p w14:paraId="018CB453" w14:textId="2FA7560F" w:rsidR="002240EF" w:rsidRDefault="00F848AC"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Aplicar a los productos</w:t>
      </w:r>
      <w:r w:rsidR="002240EF" w:rsidRPr="00005042">
        <w:rPr>
          <w:rFonts w:ascii="Times New Roman" w:hAnsi="Times New Roman" w:cs="Times New Roman"/>
        </w:rPr>
        <w:t xml:space="preserve"> dosificados</w:t>
      </w:r>
      <w:r w:rsidRPr="00005042">
        <w:rPr>
          <w:rFonts w:ascii="Times New Roman" w:hAnsi="Times New Roman" w:cs="Times New Roman"/>
        </w:rPr>
        <w:t xml:space="preserve">. </w:t>
      </w:r>
    </w:p>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66"/>
        <w:gridCol w:w="1144"/>
        <w:gridCol w:w="1482"/>
      </w:tblGrid>
      <w:tr w:rsidR="00A83A95" w:rsidRPr="00005042" w14:paraId="450EB140" w14:textId="77777777" w:rsidTr="00F80CC0">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7E0D97A2" w14:textId="77777777" w:rsidR="00A83A95" w:rsidRPr="00005042" w:rsidRDefault="00A83A9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87776" behindDoc="0" locked="0" layoutInCell="1" allowOverlap="1" wp14:anchorId="155A37B7" wp14:editId="411830C3">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49" name="Imagen 2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6" w:type="dxa"/>
            <w:vMerge w:val="restart"/>
            <w:tcBorders>
              <w:top w:val="single" w:sz="4" w:space="0" w:color="auto"/>
              <w:left w:val="single" w:sz="4" w:space="0" w:color="auto"/>
              <w:right w:val="single" w:sz="4" w:space="0" w:color="auto"/>
            </w:tcBorders>
          </w:tcPr>
          <w:p w14:paraId="6A7F1371" w14:textId="77777777" w:rsidR="00A83A95" w:rsidRPr="00005042" w:rsidRDefault="00A83A95" w:rsidP="00F80CC0">
            <w:pPr>
              <w:spacing w:line="480" w:lineRule="auto"/>
              <w:ind w:right="43"/>
              <w:rPr>
                <w:rFonts w:ascii="Times New Roman" w:hAnsi="Times New Roman" w:cs="Times New Roman"/>
                <w:b/>
              </w:rPr>
            </w:pPr>
          </w:p>
          <w:p w14:paraId="2819BDFA" w14:textId="77777777" w:rsidR="00A83A95" w:rsidRPr="00005042" w:rsidRDefault="00A83A95" w:rsidP="00F80CC0">
            <w:pPr>
              <w:spacing w:line="480" w:lineRule="auto"/>
              <w:ind w:right="43"/>
              <w:rPr>
                <w:rFonts w:ascii="Times New Roman" w:eastAsia="Arial" w:hAnsi="Times New Roman" w:cs="Times New Roman"/>
                <w:b/>
              </w:rPr>
            </w:pPr>
            <w:r w:rsidRPr="00973385">
              <w:rPr>
                <w:rFonts w:ascii="Times New Roman" w:hAnsi="Times New Roman" w:cs="Times New Roman"/>
                <w:b/>
              </w:rPr>
              <w:t>POES - PROCEDIMIENTO OPERATIVO DE SANITIZACION LIMPIEZA Y DESINFECCION</w:t>
            </w:r>
          </w:p>
        </w:tc>
        <w:tc>
          <w:tcPr>
            <w:tcW w:w="1132" w:type="dxa"/>
            <w:tcBorders>
              <w:top w:val="single" w:sz="3" w:space="0" w:color="000000"/>
              <w:left w:val="single" w:sz="4" w:space="0" w:color="auto"/>
              <w:bottom w:val="single" w:sz="3" w:space="0" w:color="000000"/>
              <w:right w:val="single" w:sz="3" w:space="0" w:color="000000"/>
            </w:tcBorders>
          </w:tcPr>
          <w:p w14:paraId="7E99F72F"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4" w:type="dxa"/>
            <w:tcBorders>
              <w:top w:val="single" w:sz="3" w:space="0" w:color="000000"/>
              <w:left w:val="single" w:sz="3" w:space="0" w:color="000000"/>
              <w:bottom w:val="single" w:sz="3" w:space="0" w:color="000000"/>
              <w:right w:val="single" w:sz="4" w:space="0" w:color="000000"/>
            </w:tcBorders>
          </w:tcPr>
          <w:p w14:paraId="73ACBE55" w14:textId="77777777" w:rsidR="00A83A95" w:rsidRPr="00005042" w:rsidRDefault="00A83A95" w:rsidP="00F80CC0">
            <w:pPr>
              <w:spacing w:line="480" w:lineRule="auto"/>
              <w:jc w:val="both"/>
              <w:rPr>
                <w:rFonts w:ascii="Times New Roman" w:hAnsi="Times New Roman" w:cs="Times New Roman"/>
                <w:lang w:val="es-US"/>
              </w:rPr>
            </w:pPr>
            <w:r>
              <w:rPr>
                <w:rFonts w:ascii="Times New Roman" w:eastAsiaTheme="minorHAnsi" w:hAnsi="Times New Roman" w:cs="Times New Roman"/>
                <w:color w:val="auto"/>
                <w:lang w:val="es-US" w:eastAsia="en-US"/>
              </w:rPr>
              <w:t>POLD01</w:t>
            </w:r>
          </w:p>
        </w:tc>
      </w:tr>
      <w:tr w:rsidR="00A83A95" w:rsidRPr="00005042" w14:paraId="481E9F15" w14:textId="77777777" w:rsidTr="00F80CC0">
        <w:trPr>
          <w:trHeight w:val="577"/>
        </w:trPr>
        <w:tc>
          <w:tcPr>
            <w:tcW w:w="0" w:type="auto"/>
            <w:vMerge/>
            <w:tcBorders>
              <w:top w:val="nil"/>
              <w:left w:val="single" w:sz="4" w:space="0" w:color="auto"/>
              <w:bottom w:val="single" w:sz="4" w:space="0" w:color="000000"/>
              <w:right w:val="single" w:sz="4" w:space="0" w:color="auto"/>
            </w:tcBorders>
          </w:tcPr>
          <w:p w14:paraId="5FB2AD27"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vAlign w:val="bottom"/>
          </w:tcPr>
          <w:p w14:paraId="64A9A741"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5B824CA4"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4" w:type="dxa"/>
            <w:tcBorders>
              <w:top w:val="single" w:sz="3" w:space="0" w:color="000000"/>
              <w:left w:val="single" w:sz="3" w:space="0" w:color="000000"/>
              <w:bottom w:val="single" w:sz="3" w:space="0" w:color="000000"/>
              <w:right w:val="single" w:sz="4" w:space="0" w:color="000000"/>
            </w:tcBorders>
          </w:tcPr>
          <w:p w14:paraId="30C31C3A" w14:textId="77777777" w:rsidR="00A83A95" w:rsidRPr="00005042" w:rsidRDefault="00A83A9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83A95" w:rsidRPr="00005042" w14:paraId="3C754A77" w14:textId="77777777" w:rsidTr="00F80CC0">
        <w:trPr>
          <w:trHeight w:val="621"/>
        </w:trPr>
        <w:tc>
          <w:tcPr>
            <w:tcW w:w="0" w:type="auto"/>
            <w:vMerge/>
            <w:tcBorders>
              <w:top w:val="nil"/>
              <w:left w:val="single" w:sz="4" w:space="0" w:color="auto"/>
              <w:bottom w:val="single" w:sz="4" w:space="0" w:color="000000"/>
              <w:right w:val="single" w:sz="4" w:space="0" w:color="auto"/>
            </w:tcBorders>
          </w:tcPr>
          <w:p w14:paraId="59C9C371"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tcPr>
          <w:p w14:paraId="2C5BA596" w14:textId="77777777" w:rsidR="00A83A95" w:rsidRPr="00005042" w:rsidRDefault="00A83A95" w:rsidP="00F80CC0">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52EC35AC"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4" w:type="dxa"/>
            <w:tcBorders>
              <w:top w:val="single" w:sz="3" w:space="0" w:color="000000"/>
              <w:left w:val="single" w:sz="3" w:space="0" w:color="000000"/>
              <w:bottom w:val="single" w:sz="3" w:space="0" w:color="000000"/>
              <w:right w:val="single" w:sz="4" w:space="0" w:color="000000"/>
            </w:tcBorders>
          </w:tcPr>
          <w:p w14:paraId="4AD3DA94" w14:textId="77777777" w:rsidR="00A83A95" w:rsidRPr="00005042" w:rsidRDefault="00A83A9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83A95" w:rsidRPr="00005042" w14:paraId="159BCED3" w14:textId="77777777" w:rsidTr="00F80CC0">
        <w:trPr>
          <w:trHeight w:val="392"/>
        </w:trPr>
        <w:tc>
          <w:tcPr>
            <w:tcW w:w="0" w:type="auto"/>
            <w:vMerge/>
            <w:tcBorders>
              <w:top w:val="nil"/>
              <w:left w:val="single" w:sz="4" w:space="0" w:color="auto"/>
              <w:bottom w:val="single" w:sz="4" w:space="0" w:color="000000"/>
              <w:right w:val="single" w:sz="4" w:space="0" w:color="auto"/>
            </w:tcBorders>
          </w:tcPr>
          <w:p w14:paraId="7AB683E1"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bottom w:val="single" w:sz="4" w:space="0" w:color="auto"/>
              <w:right w:val="single" w:sz="4" w:space="0" w:color="auto"/>
            </w:tcBorders>
          </w:tcPr>
          <w:p w14:paraId="46EE47F9"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3E4BF140" w14:textId="77777777" w:rsidR="00A83A95" w:rsidRPr="00005042" w:rsidRDefault="00A83A95" w:rsidP="00F80CC0">
            <w:pPr>
              <w:spacing w:line="480" w:lineRule="auto"/>
              <w:rPr>
                <w:rFonts w:ascii="Times New Roman" w:eastAsia="Arial" w:hAnsi="Times New Roman" w:cs="Times New Roman"/>
                <w:b/>
                <w:lang w:val="es-US"/>
              </w:rPr>
            </w:pPr>
          </w:p>
          <w:p w14:paraId="0272FD45"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4" w:type="dxa"/>
            <w:tcBorders>
              <w:top w:val="single" w:sz="3" w:space="0" w:color="000000"/>
              <w:left w:val="single" w:sz="3" w:space="0" w:color="000000"/>
              <w:bottom w:val="single" w:sz="3" w:space="0" w:color="000000"/>
              <w:right w:val="single" w:sz="4" w:space="0" w:color="000000"/>
            </w:tcBorders>
          </w:tcPr>
          <w:p w14:paraId="106AEB74" w14:textId="77777777" w:rsidR="00A83A95" w:rsidRPr="00005042" w:rsidRDefault="00A83A95" w:rsidP="00F80CC0">
            <w:pPr>
              <w:spacing w:line="480" w:lineRule="auto"/>
              <w:ind w:right="43"/>
              <w:rPr>
                <w:rFonts w:ascii="Times New Roman" w:hAnsi="Times New Roman" w:cs="Times New Roman"/>
                <w:lang w:val="es-US"/>
              </w:rPr>
            </w:pPr>
          </w:p>
          <w:p w14:paraId="70D77B23" w14:textId="7DB3D264" w:rsidR="00A83A95" w:rsidRPr="00005042" w:rsidRDefault="00A83A95" w:rsidP="00A83A95">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4</w:t>
            </w:r>
            <w:r w:rsidRPr="00005042">
              <w:rPr>
                <w:rFonts w:ascii="Times New Roman" w:eastAsia="Arial" w:hAnsi="Times New Roman" w:cs="Times New Roman"/>
                <w:lang w:val="es-US"/>
              </w:rPr>
              <w:t xml:space="preserve"> de</w:t>
            </w:r>
            <w:r>
              <w:rPr>
                <w:rFonts w:ascii="Times New Roman" w:eastAsia="Arial" w:hAnsi="Times New Roman" w:cs="Times New Roman"/>
                <w:lang w:val="es-US"/>
              </w:rPr>
              <w:t xml:space="preserve"> 5</w:t>
            </w:r>
            <w:r w:rsidRPr="00005042">
              <w:rPr>
                <w:rFonts w:ascii="Times New Roman" w:eastAsia="Arial" w:hAnsi="Times New Roman" w:cs="Times New Roman"/>
                <w:lang w:val="es-US"/>
              </w:rPr>
              <w:t xml:space="preserve"> </w:t>
            </w:r>
          </w:p>
        </w:tc>
      </w:tr>
    </w:tbl>
    <w:p w14:paraId="07C3CFF5" w14:textId="77777777" w:rsidR="00A83A95" w:rsidRPr="00005042" w:rsidRDefault="00A83A95" w:rsidP="00005042">
      <w:pPr>
        <w:spacing w:line="480" w:lineRule="auto"/>
        <w:jc w:val="both"/>
        <w:rPr>
          <w:rFonts w:ascii="Times New Roman" w:hAnsi="Times New Roman" w:cs="Times New Roman"/>
        </w:rPr>
      </w:pPr>
    </w:p>
    <w:p w14:paraId="1AD2DC9B" w14:textId="2EC66205" w:rsidR="002240EF" w:rsidRDefault="00F848AC" w:rsidP="00005042">
      <w:pPr>
        <w:spacing w:line="480" w:lineRule="auto"/>
        <w:jc w:val="both"/>
        <w:rPr>
          <w:rFonts w:ascii="Times New Roman" w:hAnsi="Times New Roman" w:cs="Times New Roman"/>
        </w:rPr>
      </w:pPr>
      <w:r w:rsidRPr="00005042">
        <w:rPr>
          <w:rFonts w:ascii="Times New Roman" w:hAnsi="Times New Roman" w:cs="Times New Roman"/>
        </w:rPr>
        <w:sym w:font="Symbol" w:char="F0B7"/>
      </w:r>
      <w:r w:rsidRPr="00005042">
        <w:rPr>
          <w:rFonts w:ascii="Times New Roman" w:hAnsi="Times New Roman" w:cs="Times New Roman"/>
        </w:rPr>
        <w:t xml:space="preserve"> Dejar actuar al desinfectante</w:t>
      </w:r>
      <w:r w:rsidR="002240EF" w:rsidRPr="00005042">
        <w:rPr>
          <w:rFonts w:ascii="Times New Roman" w:hAnsi="Times New Roman" w:cs="Times New Roman"/>
        </w:rPr>
        <w:t xml:space="preserve"> por un momento</w:t>
      </w:r>
      <w:r w:rsidRPr="00005042">
        <w:rPr>
          <w:rFonts w:ascii="Times New Roman" w:hAnsi="Times New Roman" w:cs="Times New Roman"/>
        </w:rPr>
        <w:t>.</w:t>
      </w:r>
    </w:p>
    <w:p w14:paraId="2ED9DF55" w14:textId="77777777" w:rsidR="00A83A95" w:rsidRPr="00005042" w:rsidRDefault="00A83A95" w:rsidP="00005042">
      <w:pPr>
        <w:spacing w:line="480" w:lineRule="auto"/>
        <w:jc w:val="both"/>
        <w:rPr>
          <w:rFonts w:ascii="Times New Roman" w:hAnsi="Times New Roman" w:cs="Times New Roman"/>
        </w:rPr>
      </w:pPr>
    </w:p>
    <w:p w14:paraId="4F806C7A" w14:textId="447BC670" w:rsidR="002240EF" w:rsidRPr="00005042" w:rsidRDefault="002240EF" w:rsidP="00005042">
      <w:pPr>
        <w:pStyle w:val="Prrafodelista"/>
        <w:numPr>
          <w:ilvl w:val="2"/>
          <w:numId w:val="13"/>
        </w:numPr>
        <w:spacing w:line="480" w:lineRule="auto"/>
        <w:ind w:left="567"/>
        <w:jc w:val="both"/>
        <w:rPr>
          <w:rFonts w:ascii="Times New Roman" w:hAnsi="Times New Roman" w:cs="Times New Roman"/>
          <w:b/>
        </w:rPr>
      </w:pPr>
      <w:r w:rsidRPr="00005042">
        <w:rPr>
          <w:rFonts w:ascii="Times New Roman" w:hAnsi="Times New Roman" w:cs="Times New Roman"/>
          <w:b/>
        </w:rPr>
        <w:t>REGISTRO</w:t>
      </w:r>
    </w:p>
    <w:p w14:paraId="18EA5B7F" w14:textId="51512899" w:rsidR="00973385" w:rsidRDefault="002240EF" w:rsidP="009667F7">
      <w:pPr>
        <w:spacing w:line="480" w:lineRule="auto"/>
        <w:jc w:val="both"/>
        <w:rPr>
          <w:rFonts w:ascii="Times New Roman" w:hAnsi="Times New Roman" w:cs="Times New Roman"/>
          <w:b/>
        </w:rPr>
      </w:pPr>
      <w:r w:rsidRPr="00005042">
        <w:rPr>
          <w:rFonts w:ascii="Times New Roman" w:hAnsi="Times New Roman" w:cs="Times New Roman"/>
          <w:b/>
        </w:rPr>
        <w:t>PODAT 01: Limpieza y desinfección área de trabajo</w:t>
      </w:r>
    </w:p>
    <w:p w14:paraId="318F5963" w14:textId="77777777" w:rsidR="00973385" w:rsidRDefault="00973385">
      <w:pPr>
        <w:spacing w:after="200" w:line="276" w:lineRule="auto"/>
        <w:jc w:val="left"/>
        <w:rPr>
          <w:rFonts w:ascii="Times New Roman" w:hAnsi="Times New Roman" w:cs="Times New Roman"/>
          <w:b/>
        </w:rPr>
      </w:pPr>
      <w:r>
        <w:rPr>
          <w:rFonts w:ascii="Times New Roman" w:hAnsi="Times New Roman" w:cs="Times New Roman"/>
          <w:b/>
        </w:rPr>
        <w:br w:type="page"/>
      </w:r>
    </w:p>
    <w:tbl>
      <w:tblPr>
        <w:tblStyle w:val="TableGrid"/>
        <w:tblpPr w:vertAnchor="page" w:horzAnchor="page" w:tblpX="1705" w:tblpY="712"/>
        <w:tblOverlap w:val="never"/>
        <w:tblW w:w="8955" w:type="dxa"/>
        <w:tblInd w:w="0" w:type="dxa"/>
        <w:tblCellMar>
          <w:top w:w="8" w:type="dxa"/>
          <w:left w:w="112" w:type="dxa"/>
          <w:right w:w="71" w:type="dxa"/>
        </w:tblCellMar>
        <w:tblLook w:val="04A0" w:firstRow="1" w:lastRow="0" w:firstColumn="1" w:lastColumn="0" w:noHBand="0" w:noVBand="1"/>
      </w:tblPr>
      <w:tblGrid>
        <w:gridCol w:w="2163"/>
        <w:gridCol w:w="4165"/>
        <w:gridCol w:w="1144"/>
        <w:gridCol w:w="1483"/>
      </w:tblGrid>
      <w:tr w:rsidR="00A83A95" w:rsidRPr="00005042" w14:paraId="3CED18E0" w14:textId="77777777" w:rsidTr="00F80CC0">
        <w:trPr>
          <w:trHeight w:val="96"/>
        </w:trPr>
        <w:tc>
          <w:tcPr>
            <w:tcW w:w="0" w:type="auto"/>
            <w:vMerge w:val="restart"/>
            <w:tcBorders>
              <w:top w:val="single" w:sz="4" w:space="0" w:color="000000"/>
              <w:left w:val="single" w:sz="4" w:space="0" w:color="auto"/>
              <w:bottom w:val="single" w:sz="4" w:space="0" w:color="000000"/>
              <w:right w:val="single" w:sz="4" w:space="0" w:color="auto"/>
            </w:tcBorders>
            <w:vAlign w:val="bottom"/>
          </w:tcPr>
          <w:p w14:paraId="2007D545" w14:textId="77777777" w:rsidR="00A83A95" w:rsidRPr="00005042" w:rsidRDefault="00A83A95" w:rsidP="00F80CC0">
            <w:pPr>
              <w:spacing w:line="480" w:lineRule="auto"/>
              <w:ind w:right="168"/>
              <w:rPr>
                <w:rFonts w:ascii="Times New Roman" w:hAnsi="Times New Roman" w:cs="Times New Roman"/>
                <w:noProof/>
              </w:rPr>
            </w:pPr>
            <w:r w:rsidRPr="00005042">
              <w:rPr>
                <w:rFonts w:ascii="Times New Roman" w:hAnsi="Times New Roman" w:cs="Times New Roman"/>
                <w:noProof/>
              </w:rPr>
              <w:drawing>
                <wp:anchor distT="0" distB="0" distL="114300" distR="114300" simplePos="0" relativeHeight="251789824" behindDoc="0" locked="0" layoutInCell="1" allowOverlap="1" wp14:anchorId="3FB8BCF5" wp14:editId="2D35DDE5">
                  <wp:simplePos x="1160780" y="739140"/>
                  <wp:positionH relativeFrom="margin">
                    <wp:posOffset>71120</wp:posOffset>
                  </wp:positionH>
                  <wp:positionV relativeFrom="margin">
                    <wp:posOffset>391160</wp:posOffset>
                  </wp:positionV>
                  <wp:extent cx="1049020" cy="935990"/>
                  <wp:effectExtent l="76200" t="76200" r="132080" b="130810"/>
                  <wp:wrapSquare wrapText="bothSides"/>
                  <wp:docPr id="2150" name="Imagen 2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4467" t="29787" r="42273" b="21986"/>
                          <a:stretch/>
                        </pic:blipFill>
                        <pic:spPr bwMode="auto">
                          <a:xfrm>
                            <a:off x="0" y="0"/>
                            <a:ext cx="1049020" cy="935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176" w:type="dxa"/>
            <w:vMerge w:val="restart"/>
            <w:tcBorders>
              <w:top w:val="single" w:sz="4" w:space="0" w:color="auto"/>
              <w:left w:val="single" w:sz="4" w:space="0" w:color="auto"/>
              <w:right w:val="single" w:sz="4" w:space="0" w:color="auto"/>
            </w:tcBorders>
          </w:tcPr>
          <w:p w14:paraId="678D7402" w14:textId="77777777" w:rsidR="00A83A95" w:rsidRPr="00005042" w:rsidRDefault="00A83A95" w:rsidP="00F80CC0">
            <w:pPr>
              <w:spacing w:line="480" w:lineRule="auto"/>
              <w:ind w:right="43"/>
              <w:rPr>
                <w:rFonts w:ascii="Times New Roman" w:hAnsi="Times New Roman" w:cs="Times New Roman"/>
                <w:b/>
              </w:rPr>
            </w:pPr>
          </w:p>
          <w:p w14:paraId="38A8568E" w14:textId="77777777" w:rsidR="00A83A95" w:rsidRPr="00005042" w:rsidRDefault="00A83A95" w:rsidP="00F80CC0">
            <w:pPr>
              <w:spacing w:line="480" w:lineRule="auto"/>
              <w:ind w:right="43"/>
              <w:rPr>
                <w:rFonts w:ascii="Times New Roman" w:eastAsia="Arial" w:hAnsi="Times New Roman" w:cs="Times New Roman"/>
                <w:b/>
              </w:rPr>
            </w:pPr>
            <w:r w:rsidRPr="00973385">
              <w:rPr>
                <w:rFonts w:ascii="Times New Roman" w:hAnsi="Times New Roman" w:cs="Times New Roman"/>
                <w:b/>
              </w:rPr>
              <w:t>POES - PROCEDIMIENTO OPERATIVO DE SANITIZACION LIMPIEZA Y DESINFECCION</w:t>
            </w:r>
          </w:p>
        </w:tc>
        <w:tc>
          <w:tcPr>
            <w:tcW w:w="1132" w:type="dxa"/>
            <w:tcBorders>
              <w:top w:val="single" w:sz="3" w:space="0" w:color="000000"/>
              <w:left w:val="single" w:sz="4" w:space="0" w:color="auto"/>
              <w:bottom w:val="single" w:sz="3" w:space="0" w:color="000000"/>
              <w:right w:val="single" w:sz="3" w:space="0" w:color="000000"/>
            </w:tcBorders>
          </w:tcPr>
          <w:p w14:paraId="2D0D59A8"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Código:  </w:t>
            </w:r>
          </w:p>
        </w:tc>
        <w:tc>
          <w:tcPr>
            <w:tcW w:w="1484" w:type="dxa"/>
            <w:tcBorders>
              <w:top w:val="single" w:sz="3" w:space="0" w:color="000000"/>
              <w:left w:val="single" w:sz="3" w:space="0" w:color="000000"/>
              <w:bottom w:val="single" w:sz="3" w:space="0" w:color="000000"/>
              <w:right w:val="single" w:sz="4" w:space="0" w:color="000000"/>
            </w:tcBorders>
          </w:tcPr>
          <w:p w14:paraId="7435543A" w14:textId="4D5D680C" w:rsidR="00A83A95" w:rsidRPr="00005042" w:rsidRDefault="00A83A95" w:rsidP="00F80CC0">
            <w:pPr>
              <w:spacing w:line="480" w:lineRule="auto"/>
              <w:jc w:val="both"/>
              <w:rPr>
                <w:rFonts w:ascii="Times New Roman" w:hAnsi="Times New Roman" w:cs="Times New Roman"/>
                <w:lang w:val="es-US"/>
              </w:rPr>
            </w:pPr>
            <w:r>
              <w:rPr>
                <w:rFonts w:ascii="Times New Roman" w:eastAsiaTheme="minorHAnsi" w:hAnsi="Times New Roman" w:cs="Times New Roman"/>
                <w:color w:val="auto"/>
                <w:lang w:val="es-US" w:eastAsia="en-US"/>
              </w:rPr>
              <w:t>PODAT01</w:t>
            </w:r>
          </w:p>
        </w:tc>
      </w:tr>
      <w:tr w:rsidR="00A83A95" w:rsidRPr="00005042" w14:paraId="4444A145" w14:textId="77777777" w:rsidTr="00F80CC0">
        <w:trPr>
          <w:trHeight w:val="577"/>
        </w:trPr>
        <w:tc>
          <w:tcPr>
            <w:tcW w:w="0" w:type="auto"/>
            <w:vMerge/>
            <w:tcBorders>
              <w:top w:val="nil"/>
              <w:left w:val="single" w:sz="4" w:space="0" w:color="auto"/>
              <w:bottom w:val="single" w:sz="4" w:space="0" w:color="000000"/>
              <w:right w:val="single" w:sz="4" w:space="0" w:color="auto"/>
            </w:tcBorders>
          </w:tcPr>
          <w:p w14:paraId="6EE0211D"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vAlign w:val="bottom"/>
          </w:tcPr>
          <w:p w14:paraId="27634A46"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2725391F"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Versión: </w:t>
            </w:r>
          </w:p>
        </w:tc>
        <w:tc>
          <w:tcPr>
            <w:tcW w:w="1484" w:type="dxa"/>
            <w:tcBorders>
              <w:top w:val="single" w:sz="3" w:space="0" w:color="000000"/>
              <w:left w:val="single" w:sz="3" w:space="0" w:color="000000"/>
              <w:bottom w:val="single" w:sz="3" w:space="0" w:color="000000"/>
              <w:right w:val="single" w:sz="4" w:space="0" w:color="000000"/>
            </w:tcBorders>
          </w:tcPr>
          <w:p w14:paraId="5A0D1DFF" w14:textId="77777777" w:rsidR="00A83A95" w:rsidRPr="00005042" w:rsidRDefault="00A83A95" w:rsidP="00F80CC0">
            <w:pPr>
              <w:spacing w:line="480" w:lineRule="auto"/>
              <w:ind w:right="43"/>
              <w:rPr>
                <w:rFonts w:ascii="Times New Roman" w:hAnsi="Times New Roman" w:cs="Times New Roman"/>
                <w:lang w:val="es-US"/>
              </w:rPr>
            </w:pPr>
            <w:r w:rsidRPr="00005042">
              <w:rPr>
                <w:rFonts w:ascii="Times New Roman" w:eastAsia="Arial" w:hAnsi="Times New Roman" w:cs="Times New Roman"/>
                <w:lang w:val="es-US"/>
              </w:rPr>
              <w:t xml:space="preserve">001 </w:t>
            </w:r>
          </w:p>
        </w:tc>
      </w:tr>
      <w:tr w:rsidR="00A83A95" w:rsidRPr="00005042" w14:paraId="260AD139" w14:textId="77777777" w:rsidTr="00F80CC0">
        <w:trPr>
          <w:trHeight w:val="621"/>
        </w:trPr>
        <w:tc>
          <w:tcPr>
            <w:tcW w:w="0" w:type="auto"/>
            <w:vMerge/>
            <w:tcBorders>
              <w:top w:val="nil"/>
              <w:left w:val="single" w:sz="4" w:space="0" w:color="auto"/>
              <w:bottom w:val="single" w:sz="4" w:space="0" w:color="000000"/>
              <w:right w:val="single" w:sz="4" w:space="0" w:color="auto"/>
            </w:tcBorders>
          </w:tcPr>
          <w:p w14:paraId="17EBA18C"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right w:val="single" w:sz="4" w:space="0" w:color="auto"/>
            </w:tcBorders>
          </w:tcPr>
          <w:p w14:paraId="45A1244B" w14:textId="77777777" w:rsidR="00A83A95" w:rsidRPr="00005042" w:rsidRDefault="00A83A95" w:rsidP="00F80CC0">
            <w:pPr>
              <w:spacing w:line="480" w:lineRule="auto"/>
              <w:ind w:right="43"/>
              <w:rPr>
                <w:rFonts w:ascii="Times New Roman" w:hAnsi="Times New Roman" w:cs="Times New Roman"/>
                <w:b/>
              </w:rPr>
            </w:pPr>
          </w:p>
        </w:tc>
        <w:tc>
          <w:tcPr>
            <w:tcW w:w="1132" w:type="dxa"/>
            <w:tcBorders>
              <w:top w:val="single" w:sz="3" w:space="0" w:color="000000"/>
              <w:left w:val="single" w:sz="4" w:space="0" w:color="auto"/>
              <w:bottom w:val="single" w:sz="3" w:space="0" w:color="000000"/>
              <w:right w:val="single" w:sz="3" w:space="0" w:color="000000"/>
            </w:tcBorders>
          </w:tcPr>
          <w:p w14:paraId="51FA2012"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Fecha: </w:t>
            </w:r>
          </w:p>
        </w:tc>
        <w:tc>
          <w:tcPr>
            <w:tcW w:w="1484" w:type="dxa"/>
            <w:tcBorders>
              <w:top w:val="single" w:sz="3" w:space="0" w:color="000000"/>
              <w:left w:val="single" w:sz="3" w:space="0" w:color="000000"/>
              <w:bottom w:val="single" w:sz="3" w:space="0" w:color="000000"/>
              <w:right w:val="single" w:sz="4" w:space="0" w:color="000000"/>
            </w:tcBorders>
          </w:tcPr>
          <w:p w14:paraId="03AD2FAE" w14:textId="77777777" w:rsidR="00A83A95" w:rsidRPr="00005042" w:rsidRDefault="00A83A95" w:rsidP="00F80CC0">
            <w:pPr>
              <w:spacing w:line="480" w:lineRule="auto"/>
              <w:ind w:right="48"/>
              <w:rPr>
                <w:rFonts w:ascii="Times New Roman" w:hAnsi="Times New Roman" w:cs="Times New Roman"/>
                <w:lang w:val="es-US"/>
              </w:rPr>
            </w:pPr>
            <w:r w:rsidRPr="00005042">
              <w:rPr>
                <w:rFonts w:ascii="Times New Roman" w:eastAsia="Arial" w:hAnsi="Times New Roman" w:cs="Times New Roman"/>
                <w:lang w:val="es-US"/>
              </w:rPr>
              <w:t xml:space="preserve">Abril 2022 </w:t>
            </w:r>
          </w:p>
        </w:tc>
      </w:tr>
      <w:tr w:rsidR="00A83A95" w:rsidRPr="00005042" w14:paraId="38160489" w14:textId="77777777" w:rsidTr="00F80CC0">
        <w:trPr>
          <w:trHeight w:val="392"/>
        </w:trPr>
        <w:tc>
          <w:tcPr>
            <w:tcW w:w="0" w:type="auto"/>
            <w:vMerge/>
            <w:tcBorders>
              <w:top w:val="nil"/>
              <w:left w:val="single" w:sz="4" w:space="0" w:color="auto"/>
              <w:bottom w:val="single" w:sz="4" w:space="0" w:color="000000"/>
              <w:right w:val="single" w:sz="4" w:space="0" w:color="auto"/>
            </w:tcBorders>
          </w:tcPr>
          <w:p w14:paraId="0809353A" w14:textId="77777777" w:rsidR="00A83A95" w:rsidRPr="00005042" w:rsidRDefault="00A83A95" w:rsidP="00F80CC0">
            <w:pPr>
              <w:spacing w:after="160" w:line="480" w:lineRule="auto"/>
              <w:rPr>
                <w:rFonts w:ascii="Times New Roman" w:hAnsi="Times New Roman" w:cs="Times New Roman"/>
              </w:rPr>
            </w:pPr>
          </w:p>
        </w:tc>
        <w:tc>
          <w:tcPr>
            <w:tcW w:w="4176" w:type="dxa"/>
            <w:vMerge/>
            <w:tcBorders>
              <w:left w:val="single" w:sz="4" w:space="0" w:color="auto"/>
              <w:bottom w:val="single" w:sz="4" w:space="0" w:color="auto"/>
              <w:right w:val="single" w:sz="4" w:space="0" w:color="auto"/>
            </w:tcBorders>
          </w:tcPr>
          <w:p w14:paraId="644BAA6A" w14:textId="77777777" w:rsidR="00A83A95" w:rsidRPr="00005042" w:rsidRDefault="00A83A95" w:rsidP="00F80CC0">
            <w:pPr>
              <w:spacing w:line="480" w:lineRule="auto"/>
              <w:ind w:right="43"/>
              <w:rPr>
                <w:rFonts w:ascii="Times New Roman" w:hAnsi="Times New Roman" w:cs="Times New Roman"/>
              </w:rPr>
            </w:pPr>
          </w:p>
        </w:tc>
        <w:tc>
          <w:tcPr>
            <w:tcW w:w="1132" w:type="dxa"/>
            <w:tcBorders>
              <w:top w:val="single" w:sz="3" w:space="0" w:color="000000"/>
              <w:left w:val="single" w:sz="4" w:space="0" w:color="auto"/>
              <w:bottom w:val="single" w:sz="3" w:space="0" w:color="000000"/>
              <w:right w:val="single" w:sz="3" w:space="0" w:color="000000"/>
            </w:tcBorders>
          </w:tcPr>
          <w:p w14:paraId="45D59520" w14:textId="77777777" w:rsidR="00A83A95" w:rsidRPr="00005042" w:rsidRDefault="00A83A95" w:rsidP="00F80CC0">
            <w:pPr>
              <w:spacing w:line="480" w:lineRule="auto"/>
              <w:rPr>
                <w:rFonts w:ascii="Times New Roman" w:eastAsia="Arial" w:hAnsi="Times New Roman" w:cs="Times New Roman"/>
                <w:b/>
                <w:lang w:val="es-US"/>
              </w:rPr>
            </w:pPr>
          </w:p>
          <w:p w14:paraId="2DC6C6B1" w14:textId="77777777" w:rsidR="00A83A95" w:rsidRPr="00005042" w:rsidRDefault="00A83A95" w:rsidP="00F80CC0">
            <w:pPr>
              <w:spacing w:line="480" w:lineRule="auto"/>
              <w:rPr>
                <w:rFonts w:ascii="Times New Roman" w:hAnsi="Times New Roman" w:cs="Times New Roman"/>
                <w:lang w:val="es-US"/>
              </w:rPr>
            </w:pPr>
            <w:r w:rsidRPr="00005042">
              <w:rPr>
                <w:rFonts w:ascii="Times New Roman" w:eastAsia="Arial" w:hAnsi="Times New Roman" w:cs="Times New Roman"/>
                <w:b/>
                <w:lang w:val="es-US"/>
              </w:rPr>
              <w:t xml:space="preserve">Página: </w:t>
            </w:r>
          </w:p>
        </w:tc>
        <w:tc>
          <w:tcPr>
            <w:tcW w:w="1484" w:type="dxa"/>
            <w:tcBorders>
              <w:top w:val="single" w:sz="3" w:space="0" w:color="000000"/>
              <w:left w:val="single" w:sz="3" w:space="0" w:color="000000"/>
              <w:bottom w:val="single" w:sz="3" w:space="0" w:color="000000"/>
              <w:right w:val="single" w:sz="4" w:space="0" w:color="000000"/>
            </w:tcBorders>
          </w:tcPr>
          <w:p w14:paraId="3DC13484" w14:textId="77777777" w:rsidR="00A83A95" w:rsidRPr="00005042" w:rsidRDefault="00A83A95" w:rsidP="00F80CC0">
            <w:pPr>
              <w:spacing w:line="480" w:lineRule="auto"/>
              <w:ind w:right="43"/>
              <w:rPr>
                <w:rFonts w:ascii="Times New Roman" w:hAnsi="Times New Roman" w:cs="Times New Roman"/>
                <w:lang w:val="es-US"/>
              </w:rPr>
            </w:pPr>
          </w:p>
          <w:p w14:paraId="380878FB" w14:textId="7C2DA22F" w:rsidR="00A83A95" w:rsidRPr="00005042" w:rsidRDefault="00A83A95" w:rsidP="00A83A95">
            <w:pPr>
              <w:spacing w:line="480" w:lineRule="auto"/>
              <w:ind w:right="43"/>
              <w:rPr>
                <w:rFonts w:ascii="Times New Roman" w:eastAsia="Arial" w:hAnsi="Times New Roman" w:cs="Times New Roman"/>
                <w:lang w:val="es-US"/>
              </w:rPr>
            </w:pPr>
            <w:r>
              <w:rPr>
                <w:rFonts w:ascii="Times New Roman" w:eastAsia="Arial" w:hAnsi="Times New Roman" w:cs="Times New Roman"/>
                <w:lang w:val="es-US"/>
              </w:rPr>
              <w:t>5</w:t>
            </w:r>
            <w:r w:rsidRPr="00005042">
              <w:rPr>
                <w:rFonts w:ascii="Times New Roman" w:eastAsia="Arial" w:hAnsi="Times New Roman" w:cs="Times New Roman"/>
                <w:lang w:val="es-US"/>
              </w:rPr>
              <w:t xml:space="preserve"> de </w:t>
            </w:r>
            <w:r>
              <w:rPr>
                <w:rFonts w:ascii="Times New Roman" w:eastAsia="Arial" w:hAnsi="Times New Roman" w:cs="Times New Roman"/>
                <w:lang w:val="es-US"/>
              </w:rPr>
              <w:t>5</w:t>
            </w:r>
          </w:p>
        </w:tc>
      </w:tr>
    </w:tbl>
    <w:p w14:paraId="384358E6" w14:textId="77777777" w:rsidR="00A83A95" w:rsidRPr="009667F7" w:rsidRDefault="00A83A95" w:rsidP="009667F7">
      <w:pPr>
        <w:spacing w:line="480" w:lineRule="auto"/>
        <w:jc w:val="both"/>
        <w:rPr>
          <w:rFonts w:ascii="Times New Roman" w:hAnsi="Times New Roman" w:cs="Times New Roman"/>
          <w:b/>
        </w:rPr>
      </w:pPr>
    </w:p>
    <w:p w14:paraId="53B11253" w14:textId="481CEA49" w:rsidR="002240EF" w:rsidRPr="00100AA4" w:rsidRDefault="002240EF" w:rsidP="00100AA4">
      <w:pPr>
        <w:spacing w:line="480" w:lineRule="auto"/>
        <w:rPr>
          <w:rFonts w:ascii="Times New Roman" w:hAnsi="Times New Roman" w:cs="Times New Roman"/>
          <w:b/>
          <w:sz w:val="32"/>
        </w:rPr>
      </w:pPr>
      <w:r w:rsidRPr="00005042">
        <w:rPr>
          <w:rFonts w:ascii="Times New Roman" w:hAnsi="Times New Roman" w:cs="Times New Roman"/>
          <w:b/>
          <w:sz w:val="32"/>
        </w:rPr>
        <w:t>LIMPIEZA Y DESINFECCIÓN ÁREA DE TRABAJO</w:t>
      </w:r>
    </w:p>
    <w:tbl>
      <w:tblPr>
        <w:tblStyle w:val="Tablaconcuadrcula"/>
        <w:tblW w:w="9266" w:type="dxa"/>
        <w:tblInd w:w="-461" w:type="dxa"/>
        <w:tblLook w:val="04A0" w:firstRow="1" w:lastRow="0" w:firstColumn="1" w:lastColumn="0" w:noHBand="0" w:noVBand="1"/>
      </w:tblPr>
      <w:tblGrid>
        <w:gridCol w:w="935"/>
        <w:gridCol w:w="983"/>
        <w:gridCol w:w="2239"/>
        <w:gridCol w:w="1462"/>
        <w:gridCol w:w="1710"/>
        <w:gridCol w:w="1937"/>
      </w:tblGrid>
      <w:tr w:rsidR="002240EF" w:rsidRPr="00005042" w14:paraId="129E93FF" w14:textId="77777777" w:rsidTr="009667F7">
        <w:trPr>
          <w:trHeight w:val="362"/>
        </w:trPr>
        <w:tc>
          <w:tcPr>
            <w:tcW w:w="959" w:type="dxa"/>
            <w:vMerge w:val="restart"/>
          </w:tcPr>
          <w:p w14:paraId="5DC68074" w14:textId="77777777" w:rsidR="002240EF" w:rsidRPr="00005042" w:rsidRDefault="002240EF" w:rsidP="00005042">
            <w:pPr>
              <w:spacing w:line="480" w:lineRule="auto"/>
              <w:jc w:val="both"/>
              <w:rPr>
                <w:rFonts w:ascii="Times New Roman" w:hAnsi="Times New Roman" w:cs="Times New Roman"/>
                <w:b/>
              </w:rPr>
            </w:pPr>
            <w:r w:rsidRPr="00005042">
              <w:rPr>
                <w:rFonts w:ascii="Times New Roman" w:hAnsi="Times New Roman" w:cs="Times New Roman"/>
                <w:b/>
              </w:rPr>
              <w:t xml:space="preserve">Hora </w:t>
            </w:r>
          </w:p>
        </w:tc>
        <w:tc>
          <w:tcPr>
            <w:tcW w:w="992" w:type="dxa"/>
            <w:vMerge w:val="restart"/>
          </w:tcPr>
          <w:p w14:paraId="233AD1C9" w14:textId="77777777" w:rsidR="002240EF" w:rsidRPr="00005042" w:rsidRDefault="002240EF" w:rsidP="00005042">
            <w:pPr>
              <w:spacing w:line="480" w:lineRule="auto"/>
              <w:jc w:val="both"/>
              <w:rPr>
                <w:rFonts w:ascii="Times New Roman" w:hAnsi="Times New Roman" w:cs="Times New Roman"/>
                <w:b/>
              </w:rPr>
            </w:pPr>
            <w:r w:rsidRPr="00005042">
              <w:rPr>
                <w:rFonts w:ascii="Times New Roman" w:hAnsi="Times New Roman" w:cs="Times New Roman"/>
                <w:b/>
              </w:rPr>
              <w:t>Fecha</w:t>
            </w:r>
          </w:p>
        </w:tc>
        <w:tc>
          <w:tcPr>
            <w:tcW w:w="2384" w:type="dxa"/>
            <w:vMerge w:val="restart"/>
          </w:tcPr>
          <w:p w14:paraId="228ED839" w14:textId="77777777" w:rsidR="002240EF" w:rsidRPr="00005042" w:rsidRDefault="002240EF" w:rsidP="00005042">
            <w:pPr>
              <w:spacing w:line="480" w:lineRule="auto"/>
              <w:jc w:val="both"/>
              <w:rPr>
                <w:rFonts w:ascii="Times New Roman" w:hAnsi="Times New Roman" w:cs="Times New Roman"/>
                <w:b/>
              </w:rPr>
            </w:pPr>
            <w:r w:rsidRPr="00005042">
              <w:rPr>
                <w:rFonts w:ascii="Times New Roman" w:hAnsi="Times New Roman" w:cs="Times New Roman"/>
                <w:b/>
              </w:rPr>
              <w:t>Nombre</w:t>
            </w:r>
          </w:p>
        </w:tc>
        <w:tc>
          <w:tcPr>
            <w:tcW w:w="3013" w:type="dxa"/>
            <w:gridSpan w:val="2"/>
          </w:tcPr>
          <w:p w14:paraId="5D09D221" w14:textId="7792E965" w:rsidR="002240EF" w:rsidRPr="00005042" w:rsidRDefault="002240EF" w:rsidP="00005042">
            <w:pPr>
              <w:spacing w:line="480" w:lineRule="auto"/>
              <w:rPr>
                <w:rFonts w:ascii="Times New Roman" w:hAnsi="Times New Roman" w:cs="Times New Roman"/>
                <w:b/>
              </w:rPr>
            </w:pPr>
            <w:r w:rsidRPr="00005042">
              <w:rPr>
                <w:rFonts w:ascii="Times New Roman" w:hAnsi="Times New Roman" w:cs="Times New Roman"/>
                <w:b/>
              </w:rPr>
              <w:t>AREA DE TRABAJO</w:t>
            </w:r>
          </w:p>
        </w:tc>
        <w:tc>
          <w:tcPr>
            <w:tcW w:w="1918" w:type="dxa"/>
            <w:vMerge w:val="restart"/>
          </w:tcPr>
          <w:p w14:paraId="5CCF2A82" w14:textId="77777777" w:rsidR="002240EF" w:rsidRPr="00005042" w:rsidRDefault="002240EF" w:rsidP="00005042">
            <w:pPr>
              <w:spacing w:line="480" w:lineRule="auto"/>
              <w:jc w:val="both"/>
              <w:rPr>
                <w:rFonts w:ascii="Times New Roman" w:hAnsi="Times New Roman" w:cs="Times New Roman"/>
                <w:b/>
              </w:rPr>
            </w:pPr>
            <w:r w:rsidRPr="00005042">
              <w:rPr>
                <w:rFonts w:ascii="Times New Roman" w:hAnsi="Times New Roman" w:cs="Times New Roman"/>
                <w:b/>
              </w:rPr>
              <w:t>Observaciones</w:t>
            </w:r>
          </w:p>
        </w:tc>
      </w:tr>
      <w:tr w:rsidR="002240EF" w:rsidRPr="00005042" w14:paraId="10DA6F3C" w14:textId="77777777" w:rsidTr="009667F7">
        <w:trPr>
          <w:trHeight w:val="362"/>
        </w:trPr>
        <w:tc>
          <w:tcPr>
            <w:tcW w:w="959" w:type="dxa"/>
            <w:vMerge/>
          </w:tcPr>
          <w:p w14:paraId="68A05E26" w14:textId="77777777" w:rsidR="002240EF" w:rsidRPr="00005042" w:rsidRDefault="002240EF" w:rsidP="00005042">
            <w:pPr>
              <w:spacing w:line="480" w:lineRule="auto"/>
              <w:jc w:val="both"/>
              <w:rPr>
                <w:rFonts w:ascii="Times New Roman" w:hAnsi="Times New Roman" w:cs="Times New Roman"/>
                <w:b/>
              </w:rPr>
            </w:pPr>
          </w:p>
        </w:tc>
        <w:tc>
          <w:tcPr>
            <w:tcW w:w="992" w:type="dxa"/>
            <w:vMerge/>
          </w:tcPr>
          <w:p w14:paraId="6B48C0B4" w14:textId="77777777" w:rsidR="002240EF" w:rsidRPr="00005042" w:rsidRDefault="002240EF" w:rsidP="00005042">
            <w:pPr>
              <w:spacing w:line="480" w:lineRule="auto"/>
              <w:jc w:val="both"/>
              <w:rPr>
                <w:rFonts w:ascii="Times New Roman" w:hAnsi="Times New Roman" w:cs="Times New Roman"/>
                <w:b/>
              </w:rPr>
            </w:pPr>
          </w:p>
        </w:tc>
        <w:tc>
          <w:tcPr>
            <w:tcW w:w="2384" w:type="dxa"/>
            <w:vMerge/>
          </w:tcPr>
          <w:p w14:paraId="61159E9E" w14:textId="77777777" w:rsidR="002240EF" w:rsidRPr="00005042" w:rsidRDefault="002240EF" w:rsidP="00005042">
            <w:pPr>
              <w:spacing w:line="480" w:lineRule="auto"/>
              <w:jc w:val="both"/>
              <w:rPr>
                <w:rFonts w:ascii="Times New Roman" w:hAnsi="Times New Roman" w:cs="Times New Roman"/>
                <w:b/>
              </w:rPr>
            </w:pPr>
          </w:p>
        </w:tc>
        <w:tc>
          <w:tcPr>
            <w:tcW w:w="1490" w:type="dxa"/>
          </w:tcPr>
          <w:p w14:paraId="1572FC87" w14:textId="50A64FCD" w:rsidR="002240EF" w:rsidRPr="00005042" w:rsidRDefault="002240EF" w:rsidP="00005042">
            <w:pPr>
              <w:spacing w:line="480" w:lineRule="auto"/>
              <w:jc w:val="both"/>
              <w:rPr>
                <w:rFonts w:ascii="Times New Roman" w:hAnsi="Times New Roman" w:cs="Times New Roman"/>
                <w:b/>
              </w:rPr>
            </w:pPr>
            <w:r w:rsidRPr="00005042">
              <w:rPr>
                <w:rFonts w:ascii="Times New Roman" w:hAnsi="Times New Roman" w:cs="Times New Roman"/>
                <w:b/>
              </w:rPr>
              <w:t>Limpieza</w:t>
            </w:r>
          </w:p>
        </w:tc>
        <w:tc>
          <w:tcPr>
            <w:tcW w:w="1523" w:type="dxa"/>
          </w:tcPr>
          <w:p w14:paraId="774E7472" w14:textId="40680E40" w:rsidR="002240EF" w:rsidRPr="00005042" w:rsidRDefault="00CB17DF" w:rsidP="00005042">
            <w:pPr>
              <w:spacing w:line="480" w:lineRule="auto"/>
              <w:jc w:val="both"/>
              <w:rPr>
                <w:rFonts w:ascii="Times New Roman" w:hAnsi="Times New Roman" w:cs="Times New Roman"/>
                <w:b/>
              </w:rPr>
            </w:pPr>
            <w:r w:rsidRPr="00005042">
              <w:rPr>
                <w:rFonts w:ascii="Times New Roman" w:hAnsi="Times New Roman" w:cs="Times New Roman"/>
                <w:b/>
              </w:rPr>
              <w:t>Desinfección</w:t>
            </w:r>
          </w:p>
        </w:tc>
        <w:tc>
          <w:tcPr>
            <w:tcW w:w="1918" w:type="dxa"/>
            <w:vMerge/>
          </w:tcPr>
          <w:p w14:paraId="17D63C77" w14:textId="77777777" w:rsidR="002240EF" w:rsidRPr="00005042" w:rsidRDefault="002240EF" w:rsidP="00005042">
            <w:pPr>
              <w:spacing w:line="480" w:lineRule="auto"/>
              <w:jc w:val="both"/>
              <w:rPr>
                <w:rFonts w:ascii="Times New Roman" w:hAnsi="Times New Roman" w:cs="Times New Roman"/>
                <w:b/>
              </w:rPr>
            </w:pPr>
          </w:p>
        </w:tc>
      </w:tr>
      <w:tr w:rsidR="002240EF" w:rsidRPr="00005042" w14:paraId="3F2A1A1B" w14:textId="77777777" w:rsidTr="009667F7">
        <w:trPr>
          <w:trHeight w:val="987"/>
        </w:trPr>
        <w:tc>
          <w:tcPr>
            <w:tcW w:w="959" w:type="dxa"/>
          </w:tcPr>
          <w:p w14:paraId="26EA07A5" w14:textId="77777777" w:rsidR="002240EF" w:rsidRPr="00005042" w:rsidRDefault="002240EF" w:rsidP="00005042">
            <w:pPr>
              <w:spacing w:line="480" w:lineRule="auto"/>
              <w:jc w:val="both"/>
              <w:rPr>
                <w:rFonts w:ascii="Times New Roman" w:hAnsi="Times New Roman" w:cs="Times New Roman"/>
                <w:b/>
              </w:rPr>
            </w:pPr>
          </w:p>
        </w:tc>
        <w:tc>
          <w:tcPr>
            <w:tcW w:w="992" w:type="dxa"/>
          </w:tcPr>
          <w:p w14:paraId="7B341D47" w14:textId="77777777" w:rsidR="002240EF" w:rsidRPr="00005042" w:rsidRDefault="002240EF" w:rsidP="00005042">
            <w:pPr>
              <w:spacing w:line="480" w:lineRule="auto"/>
              <w:jc w:val="both"/>
              <w:rPr>
                <w:rFonts w:ascii="Times New Roman" w:hAnsi="Times New Roman" w:cs="Times New Roman"/>
                <w:b/>
              </w:rPr>
            </w:pPr>
          </w:p>
        </w:tc>
        <w:tc>
          <w:tcPr>
            <w:tcW w:w="2384" w:type="dxa"/>
          </w:tcPr>
          <w:p w14:paraId="195432EB" w14:textId="77777777" w:rsidR="002240EF" w:rsidRPr="00005042" w:rsidRDefault="002240EF" w:rsidP="00005042">
            <w:pPr>
              <w:spacing w:line="480" w:lineRule="auto"/>
              <w:jc w:val="both"/>
              <w:rPr>
                <w:rFonts w:ascii="Times New Roman" w:hAnsi="Times New Roman" w:cs="Times New Roman"/>
                <w:b/>
              </w:rPr>
            </w:pPr>
          </w:p>
        </w:tc>
        <w:tc>
          <w:tcPr>
            <w:tcW w:w="1490" w:type="dxa"/>
          </w:tcPr>
          <w:p w14:paraId="4E321A17" w14:textId="77777777" w:rsidR="002240EF" w:rsidRPr="00005042" w:rsidRDefault="002240EF" w:rsidP="00005042">
            <w:pPr>
              <w:spacing w:line="480" w:lineRule="auto"/>
              <w:jc w:val="both"/>
              <w:rPr>
                <w:rFonts w:ascii="Times New Roman" w:hAnsi="Times New Roman" w:cs="Times New Roman"/>
                <w:b/>
              </w:rPr>
            </w:pPr>
          </w:p>
        </w:tc>
        <w:tc>
          <w:tcPr>
            <w:tcW w:w="1523" w:type="dxa"/>
          </w:tcPr>
          <w:p w14:paraId="731FD173" w14:textId="77777777" w:rsidR="002240EF" w:rsidRPr="00005042" w:rsidRDefault="002240EF" w:rsidP="00005042">
            <w:pPr>
              <w:spacing w:line="480" w:lineRule="auto"/>
              <w:jc w:val="both"/>
              <w:rPr>
                <w:rFonts w:ascii="Times New Roman" w:hAnsi="Times New Roman" w:cs="Times New Roman"/>
                <w:b/>
              </w:rPr>
            </w:pPr>
          </w:p>
        </w:tc>
        <w:tc>
          <w:tcPr>
            <w:tcW w:w="1918" w:type="dxa"/>
          </w:tcPr>
          <w:p w14:paraId="26B3149A" w14:textId="77777777" w:rsidR="002240EF" w:rsidRPr="00005042" w:rsidRDefault="002240EF" w:rsidP="00005042">
            <w:pPr>
              <w:spacing w:line="480" w:lineRule="auto"/>
              <w:jc w:val="both"/>
              <w:rPr>
                <w:rFonts w:ascii="Times New Roman" w:hAnsi="Times New Roman" w:cs="Times New Roman"/>
                <w:b/>
              </w:rPr>
            </w:pPr>
          </w:p>
        </w:tc>
      </w:tr>
      <w:tr w:rsidR="002240EF" w:rsidRPr="00005042" w14:paraId="6A331FF4" w14:textId="77777777" w:rsidTr="009667F7">
        <w:trPr>
          <w:trHeight w:val="1032"/>
        </w:trPr>
        <w:tc>
          <w:tcPr>
            <w:tcW w:w="959" w:type="dxa"/>
          </w:tcPr>
          <w:p w14:paraId="4D38668F" w14:textId="77777777" w:rsidR="002240EF" w:rsidRPr="00005042" w:rsidRDefault="002240EF" w:rsidP="00005042">
            <w:pPr>
              <w:spacing w:line="480" w:lineRule="auto"/>
              <w:jc w:val="both"/>
              <w:rPr>
                <w:rFonts w:ascii="Times New Roman" w:hAnsi="Times New Roman" w:cs="Times New Roman"/>
                <w:b/>
              </w:rPr>
            </w:pPr>
          </w:p>
        </w:tc>
        <w:tc>
          <w:tcPr>
            <w:tcW w:w="992" w:type="dxa"/>
          </w:tcPr>
          <w:p w14:paraId="07C3533F" w14:textId="77777777" w:rsidR="002240EF" w:rsidRPr="00005042" w:rsidRDefault="002240EF" w:rsidP="00005042">
            <w:pPr>
              <w:spacing w:line="480" w:lineRule="auto"/>
              <w:jc w:val="both"/>
              <w:rPr>
                <w:rFonts w:ascii="Times New Roman" w:hAnsi="Times New Roman" w:cs="Times New Roman"/>
                <w:b/>
              </w:rPr>
            </w:pPr>
          </w:p>
        </w:tc>
        <w:tc>
          <w:tcPr>
            <w:tcW w:w="2384" w:type="dxa"/>
          </w:tcPr>
          <w:p w14:paraId="6B5D3C73" w14:textId="77777777" w:rsidR="002240EF" w:rsidRPr="00005042" w:rsidRDefault="002240EF" w:rsidP="00005042">
            <w:pPr>
              <w:spacing w:line="480" w:lineRule="auto"/>
              <w:jc w:val="both"/>
              <w:rPr>
                <w:rFonts w:ascii="Times New Roman" w:hAnsi="Times New Roman" w:cs="Times New Roman"/>
                <w:b/>
              </w:rPr>
            </w:pPr>
          </w:p>
        </w:tc>
        <w:tc>
          <w:tcPr>
            <w:tcW w:w="1490" w:type="dxa"/>
          </w:tcPr>
          <w:p w14:paraId="72E4FA31" w14:textId="77777777" w:rsidR="002240EF" w:rsidRPr="00005042" w:rsidRDefault="002240EF" w:rsidP="00005042">
            <w:pPr>
              <w:spacing w:line="480" w:lineRule="auto"/>
              <w:jc w:val="both"/>
              <w:rPr>
                <w:rFonts w:ascii="Times New Roman" w:hAnsi="Times New Roman" w:cs="Times New Roman"/>
                <w:b/>
              </w:rPr>
            </w:pPr>
          </w:p>
        </w:tc>
        <w:tc>
          <w:tcPr>
            <w:tcW w:w="1523" w:type="dxa"/>
          </w:tcPr>
          <w:p w14:paraId="555F11BA" w14:textId="77777777" w:rsidR="002240EF" w:rsidRPr="00005042" w:rsidRDefault="002240EF" w:rsidP="00005042">
            <w:pPr>
              <w:spacing w:line="480" w:lineRule="auto"/>
              <w:jc w:val="both"/>
              <w:rPr>
                <w:rFonts w:ascii="Times New Roman" w:hAnsi="Times New Roman" w:cs="Times New Roman"/>
                <w:b/>
              </w:rPr>
            </w:pPr>
          </w:p>
        </w:tc>
        <w:tc>
          <w:tcPr>
            <w:tcW w:w="1918" w:type="dxa"/>
          </w:tcPr>
          <w:p w14:paraId="3B37E403" w14:textId="77777777" w:rsidR="002240EF" w:rsidRPr="00005042" w:rsidRDefault="002240EF" w:rsidP="00005042">
            <w:pPr>
              <w:spacing w:line="480" w:lineRule="auto"/>
              <w:jc w:val="both"/>
              <w:rPr>
                <w:rFonts w:ascii="Times New Roman" w:hAnsi="Times New Roman" w:cs="Times New Roman"/>
                <w:b/>
              </w:rPr>
            </w:pPr>
          </w:p>
        </w:tc>
      </w:tr>
      <w:tr w:rsidR="002240EF" w:rsidRPr="00005042" w14:paraId="1C826ACD" w14:textId="77777777" w:rsidTr="009667F7">
        <w:trPr>
          <w:trHeight w:val="987"/>
        </w:trPr>
        <w:tc>
          <w:tcPr>
            <w:tcW w:w="959" w:type="dxa"/>
          </w:tcPr>
          <w:p w14:paraId="465DBDD0" w14:textId="77777777" w:rsidR="002240EF" w:rsidRPr="00005042" w:rsidRDefault="002240EF" w:rsidP="00005042">
            <w:pPr>
              <w:spacing w:line="480" w:lineRule="auto"/>
              <w:jc w:val="both"/>
              <w:rPr>
                <w:rFonts w:ascii="Times New Roman" w:hAnsi="Times New Roman" w:cs="Times New Roman"/>
                <w:b/>
              </w:rPr>
            </w:pPr>
          </w:p>
        </w:tc>
        <w:tc>
          <w:tcPr>
            <w:tcW w:w="992" w:type="dxa"/>
          </w:tcPr>
          <w:p w14:paraId="1547BD2A" w14:textId="77777777" w:rsidR="002240EF" w:rsidRPr="00005042" w:rsidRDefault="002240EF" w:rsidP="00005042">
            <w:pPr>
              <w:spacing w:line="480" w:lineRule="auto"/>
              <w:jc w:val="both"/>
              <w:rPr>
                <w:rFonts w:ascii="Times New Roman" w:hAnsi="Times New Roman" w:cs="Times New Roman"/>
                <w:b/>
              </w:rPr>
            </w:pPr>
          </w:p>
        </w:tc>
        <w:tc>
          <w:tcPr>
            <w:tcW w:w="2384" w:type="dxa"/>
          </w:tcPr>
          <w:p w14:paraId="7C30BD9C" w14:textId="77777777" w:rsidR="002240EF" w:rsidRPr="00005042" w:rsidRDefault="002240EF" w:rsidP="00005042">
            <w:pPr>
              <w:spacing w:line="480" w:lineRule="auto"/>
              <w:jc w:val="both"/>
              <w:rPr>
                <w:rFonts w:ascii="Times New Roman" w:hAnsi="Times New Roman" w:cs="Times New Roman"/>
                <w:b/>
              </w:rPr>
            </w:pPr>
          </w:p>
        </w:tc>
        <w:tc>
          <w:tcPr>
            <w:tcW w:w="1490" w:type="dxa"/>
          </w:tcPr>
          <w:p w14:paraId="74E70334" w14:textId="77777777" w:rsidR="002240EF" w:rsidRPr="00005042" w:rsidRDefault="002240EF" w:rsidP="00005042">
            <w:pPr>
              <w:spacing w:line="480" w:lineRule="auto"/>
              <w:jc w:val="both"/>
              <w:rPr>
                <w:rFonts w:ascii="Times New Roman" w:hAnsi="Times New Roman" w:cs="Times New Roman"/>
                <w:b/>
              </w:rPr>
            </w:pPr>
          </w:p>
        </w:tc>
        <w:tc>
          <w:tcPr>
            <w:tcW w:w="1523" w:type="dxa"/>
          </w:tcPr>
          <w:p w14:paraId="5D72D38E" w14:textId="77777777" w:rsidR="002240EF" w:rsidRPr="00005042" w:rsidRDefault="002240EF" w:rsidP="00005042">
            <w:pPr>
              <w:spacing w:line="480" w:lineRule="auto"/>
              <w:jc w:val="both"/>
              <w:rPr>
                <w:rFonts w:ascii="Times New Roman" w:hAnsi="Times New Roman" w:cs="Times New Roman"/>
                <w:b/>
              </w:rPr>
            </w:pPr>
          </w:p>
        </w:tc>
        <w:tc>
          <w:tcPr>
            <w:tcW w:w="1918" w:type="dxa"/>
          </w:tcPr>
          <w:p w14:paraId="192ADD8F" w14:textId="77777777" w:rsidR="002240EF" w:rsidRPr="00005042" w:rsidRDefault="002240EF" w:rsidP="00005042">
            <w:pPr>
              <w:spacing w:line="480" w:lineRule="auto"/>
              <w:jc w:val="both"/>
              <w:rPr>
                <w:rFonts w:ascii="Times New Roman" w:hAnsi="Times New Roman" w:cs="Times New Roman"/>
                <w:b/>
              </w:rPr>
            </w:pPr>
          </w:p>
        </w:tc>
      </w:tr>
      <w:tr w:rsidR="002240EF" w:rsidRPr="00005042" w14:paraId="1248EBF7" w14:textId="77777777" w:rsidTr="009667F7">
        <w:trPr>
          <w:trHeight w:val="1032"/>
        </w:trPr>
        <w:tc>
          <w:tcPr>
            <w:tcW w:w="959" w:type="dxa"/>
          </w:tcPr>
          <w:p w14:paraId="5248089F" w14:textId="77777777" w:rsidR="002240EF" w:rsidRPr="00005042" w:rsidRDefault="002240EF" w:rsidP="00005042">
            <w:pPr>
              <w:spacing w:line="480" w:lineRule="auto"/>
              <w:jc w:val="both"/>
              <w:rPr>
                <w:rFonts w:ascii="Times New Roman" w:hAnsi="Times New Roman" w:cs="Times New Roman"/>
                <w:b/>
              </w:rPr>
            </w:pPr>
          </w:p>
        </w:tc>
        <w:tc>
          <w:tcPr>
            <w:tcW w:w="992" w:type="dxa"/>
          </w:tcPr>
          <w:p w14:paraId="307FA6E9" w14:textId="77777777" w:rsidR="002240EF" w:rsidRPr="00005042" w:rsidRDefault="002240EF" w:rsidP="00005042">
            <w:pPr>
              <w:spacing w:line="480" w:lineRule="auto"/>
              <w:jc w:val="both"/>
              <w:rPr>
                <w:rFonts w:ascii="Times New Roman" w:hAnsi="Times New Roman" w:cs="Times New Roman"/>
                <w:b/>
              </w:rPr>
            </w:pPr>
          </w:p>
        </w:tc>
        <w:tc>
          <w:tcPr>
            <w:tcW w:w="2384" w:type="dxa"/>
          </w:tcPr>
          <w:p w14:paraId="2C3308BF" w14:textId="77777777" w:rsidR="002240EF" w:rsidRPr="00005042" w:rsidRDefault="002240EF" w:rsidP="00005042">
            <w:pPr>
              <w:spacing w:line="480" w:lineRule="auto"/>
              <w:jc w:val="both"/>
              <w:rPr>
                <w:rFonts w:ascii="Times New Roman" w:hAnsi="Times New Roman" w:cs="Times New Roman"/>
                <w:b/>
              </w:rPr>
            </w:pPr>
          </w:p>
        </w:tc>
        <w:tc>
          <w:tcPr>
            <w:tcW w:w="1490" w:type="dxa"/>
          </w:tcPr>
          <w:p w14:paraId="3CE34188" w14:textId="77777777" w:rsidR="002240EF" w:rsidRPr="00005042" w:rsidRDefault="002240EF" w:rsidP="00005042">
            <w:pPr>
              <w:spacing w:line="480" w:lineRule="auto"/>
              <w:jc w:val="both"/>
              <w:rPr>
                <w:rFonts w:ascii="Times New Roman" w:hAnsi="Times New Roman" w:cs="Times New Roman"/>
                <w:b/>
              </w:rPr>
            </w:pPr>
          </w:p>
        </w:tc>
        <w:tc>
          <w:tcPr>
            <w:tcW w:w="1523" w:type="dxa"/>
          </w:tcPr>
          <w:p w14:paraId="7555D672" w14:textId="77777777" w:rsidR="002240EF" w:rsidRPr="00005042" w:rsidRDefault="002240EF" w:rsidP="00005042">
            <w:pPr>
              <w:spacing w:line="480" w:lineRule="auto"/>
              <w:jc w:val="both"/>
              <w:rPr>
                <w:rFonts w:ascii="Times New Roman" w:hAnsi="Times New Roman" w:cs="Times New Roman"/>
                <w:b/>
              </w:rPr>
            </w:pPr>
          </w:p>
        </w:tc>
        <w:tc>
          <w:tcPr>
            <w:tcW w:w="1918" w:type="dxa"/>
          </w:tcPr>
          <w:p w14:paraId="7910BDA9" w14:textId="77777777" w:rsidR="002240EF" w:rsidRPr="00005042" w:rsidRDefault="002240EF" w:rsidP="00005042">
            <w:pPr>
              <w:spacing w:line="480" w:lineRule="auto"/>
              <w:jc w:val="both"/>
              <w:rPr>
                <w:rFonts w:ascii="Times New Roman" w:hAnsi="Times New Roman" w:cs="Times New Roman"/>
                <w:b/>
              </w:rPr>
            </w:pPr>
          </w:p>
        </w:tc>
      </w:tr>
    </w:tbl>
    <w:p w14:paraId="130D3924" w14:textId="77777777" w:rsidR="002240EF" w:rsidRPr="00005042" w:rsidRDefault="002240EF" w:rsidP="00005042">
      <w:pPr>
        <w:spacing w:line="480" w:lineRule="auto"/>
        <w:jc w:val="both"/>
        <w:rPr>
          <w:rFonts w:ascii="Times New Roman" w:hAnsi="Times New Roman" w:cs="Times New Roman"/>
        </w:rPr>
      </w:pPr>
    </w:p>
    <w:tbl>
      <w:tblPr>
        <w:tblStyle w:val="Tablaconcuadrcula"/>
        <w:tblW w:w="9174" w:type="dxa"/>
        <w:jc w:val="center"/>
        <w:tblLook w:val="04A0" w:firstRow="1" w:lastRow="0" w:firstColumn="1" w:lastColumn="0" w:noHBand="0" w:noVBand="1"/>
      </w:tblPr>
      <w:tblGrid>
        <w:gridCol w:w="4587"/>
        <w:gridCol w:w="4587"/>
      </w:tblGrid>
      <w:tr w:rsidR="00CB17DF" w:rsidRPr="00005042" w14:paraId="133C267C" w14:textId="77777777" w:rsidTr="000C5DEA">
        <w:trPr>
          <w:trHeight w:val="2060"/>
          <w:jc w:val="center"/>
        </w:trPr>
        <w:tc>
          <w:tcPr>
            <w:tcW w:w="4587" w:type="dxa"/>
          </w:tcPr>
          <w:p w14:paraId="6FAAB456"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color w:val="auto"/>
                <w:lang w:eastAsia="en-US"/>
              </w:rPr>
              <w:br w:type="page"/>
            </w:r>
            <w:r w:rsidRPr="00005042">
              <w:rPr>
                <w:rFonts w:ascii="Times New Roman" w:eastAsiaTheme="minorHAnsi" w:hAnsi="Times New Roman" w:cs="Times New Roman"/>
                <w:b/>
                <w:color w:val="auto"/>
                <w:sz w:val="28"/>
                <w:szCs w:val="22"/>
                <w:lang w:eastAsia="en-US"/>
              </w:rPr>
              <w:t>Aprobado por:</w:t>
            </w:r>
          </w:p>
          <w:p w14:paraId="4B08D340" w14:textId="48A8953F" w:rsidR="00CB17DF" w:rsidRPr="00005042" w:rsidRDefault="00CB17DF" w:rsidP="009667F7">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LEGAL</w:t>
            </w:r>
          </w:p>
          <w:p w14:paraId="2C9D165F"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p>
          <w:p w14:paraId="216FF602"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c>
          <w:tcPr>
            <w:tcW w:w="4587" w:type="dxa"/>
          </w:tcPr>
          <w:p w14:paraId="5F3D66BE"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Revisado por:</w:t>
            </w:r>
          </w:p>
          <w:p w14:paraId="53B70F3D" w14:textId="067278D8" w:rsidR="00CB17DF" w:rsidRPr="00005042" w:rsidRDefault="00CB17DF" w:rsidP="009667F7">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REPRESENTANTE TECNICO</w:t>
            </w:r>
          </w:p>
          <w:p w14:paraId="30D069BB"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p>
          <w:p w14:paraId="46750B37" w14:textId="77777777" w:rsidR="00CB17DF" w:rsidRPr="00005042" w:rsidRDefault="00CB17DF" w:rsidP="00005042">
            <w:pPr>
              <w:spacing w:line="480" w:lineRule="auto"/>
              <w:rPr>
                <w:rFonts w:ascii="Times New Roman" w:eastAsiaTheme="minorHAnsi" w:hAnsi="Times New Roman" w:cs="Times New Roman"/>
                <w:b/>
                <w:color w:val="auto"/>
                <w:sz w:val="28"/>
                <w:szCs w:val="22"/>
                <w:lang w:eastAsia="en-US"/>
              </w:rPr>
            </w:pPr>
            <w:r w:rsidRPr="00005042">
              <w:rPr>
                <w:rFonts w:ascii="Times New Roman" w:eastAsiaTheme="minorHAnsi" w:hAnsi="Times New Roman" w:cs="Times New Roman"/>
                <w:b/>
                <w:color w:val="auto"/>
                <w:sz w:val="28"/>
                <w:szCs w:val="22"/>
                <w:lang w:eastAsia="en-US"/>
              </w:rPr>
              <w:t>Firma</w:t>
            </w:r>
          </w:p>
        </w:tc>
      </w:tr>
    </w:tbl>
    <w:p w14:paraId="4A90EF56" w14:textId="3E54ECE5" w:rsidR="009A7933" w:rsidRPr="00005042" w:rsidRDefault="00F856FE" w:rsidP="003E5ED2">
      <w:pPr>
        <w:pStyle w:val="Ttulo2"/>
        <w:numPr>
          <w:ilvl w:val="0"/>
          <w:numId w:val="0"/>
        </w:numPr>
      </w:pPr>
      <w:r w:rsidRPr="00005042">
        <w:br w:type="page"/>
      </w:r>
      <w:bookmarkStart w:id="56" w:name="_Toc105708957"/>
      <w:r w:rsidR="009B65B8" w:rsidRPr="00005042">
        <w:t xml:space="preserve">3.6. </w:t>
      </w:r>
      <w:r w:rsidR="009A7933" w:rsidRPr="00005042">
        <w:t>Síntesis del capítulo</w:t>
      </w:r>
      <w:bookmarkEnd w:id="56"/>
    </w:p>
    <w:p w14:paraId="24C16FC4" w14:textId="42E0BA80" w:rsidR="009B65B8" w:rsidRPr="00005042" w:rsidRDefault="00254EDE" w:rsidP="00005042">
      <w:pPr>
        <w:spacing w:line="480" w:lineRule="auto"/>
        <w:jc w:val="both"/>
        <w:rPr>
          <w:rFonts w:ascii="Times New Roman" w:hAnsi="Times New Roman" w:cs="Times New Roman"/>
          <w:color w:val="auto"/>
        </w:rPr>
      </w:pPr>
      <w:r w:rsidRPr="00005042">
        <w:rPr>
          <w:rFonts w:ascii="Times New Roman" w:hAnsi="Times New Roman" w:cs="Times New Roman"/>
          <w:color w:val="auto"/>
        </w:rPr>
        <w:t xml:space="preserve">Se realiza el manual de buenas prácticas de manufactura para el negocio Chocolates Asiry, en el cual se encuentra los requisitos básicos para cumplir con la inocuidad en los </w:t>
      </w:r>
      <w:r w:rsidR="0093703F" w:rsidRPr="00005042">
        <w:rPr>
          <w:rFonts w:ascii="Times New Roman" w:hAnsi="Times New Roman" w:cs="Times New Roman"/>
          <w:color w:val="auto"/>
        </w:rPr>
        <w:t xml:space="preserve">alimentos para los </w:t>
      </w:r>
      <w:r w:rsidRPr="00005042">
        <w:rPr>
          <w:rFonts w:ascii="Times New Roman" w:hAnsi="Times New Roman" w:cs="Times New Roman"/>
          <w:color w:val="auto"/>
        </w:rPr>
        <w:t xml:space="preserve">diferentes procesos, generando POE Y POES para un mejor </w:t>
      </w:r>
      <w:r w:rsidR="0093703F" w:rsidRPr="00005042">
        <w:rPr>
          <w:rFonts w:ascii="Times New Roman" w:hAnsi="Times New Roman" w:cs="Times New Roman"/>
          <w:color w:val="auto"/>
        </w:rPr>
        <w:t>manejo y entendimiento.</w:t>
      </w:r>
    </w:p>
    <w:p w14:paraId="512257AD" w14:textId="580EE93C" w:rsidR="00DC56C2" w:rsidRDefault="00195639" w:rsidP="00005042">
      <w:pPr>
        <w:spacing w:line="480" w:lineRule="auto"/>
        <w:jc w:val="both"/>
        <w:rPr>
          <w:rFonts w:ascii="Times New Roman" w:hAnsi="Times New Roman" w:cs="Times New Roman"/>
          <w:b/>
          <w:color w:val="auto"/>
          <w:sz w:val="28"/>
        </w:rPr>
      </w:pPr>
      <w:r w:rsidRPr="00005042">
        <w:rPr>
          <w:rFonts w:ascii="Times New Roman" w:hAnsi="Times New Roman" w:cs="Times New Roman"/>
          <w:color w:val="auto"/>
        </w:rPr>
        <w:t xml:space="preserve">A la vez se </w:t>
      </w:r>
      <w:r w:rsidR="00FE143B" w:rsidRPr="00005042">
        <w:rPr>
          <w:rFonts w:ascii="Times New Roman" w:hAnsi="Times New Roman" w:cs="Times New Roman"/>
          <w:color w:val="auto"/>
        </w:rPr>
        <w:t>organizó</w:t>
      </w:r>
      <w:r w:rsidRPr="00005042">
        <w:rPr>
          <w:rFonts w:ascii="Times New Roman" w:hAnsi="Times New Roman" w:cs="Times New Roman"/>
          <w:color w:val="auto"/>
        </w:rPr>
        <w:t xml:space="preserve"> hojas de registros de control para mejorar varios aspectos.</w:t>
      </w:r>
    </w:p>
    <w:p w14:paraId="5D3BBEAD" w14:textId="2CACCB68" w:rsidR="00B10034" w:rsidRPr="00DC56C2" w:rsidRDefault="00DC56C2" w:rsidP="00DC56C2">
      <w:pPr>
        <w:spacing w:after="200" w:line="276" w:lineRule="auto"/>
        <w:jc w:val="left"/>
        <w:rPr>
          <w:rFonts w:ascii="Times New Roman" w:hAnsi="Times New Roman" w:cs="Times New Roman"/>
          <w:b/>
          <w:color w:val="auto"/>
          <w:sz w:val="28"/>
        </w:rPr>
      </w:pPr>
      <w:r>
        <w:rPr>
          <w:rFonts w:ascii="Times New Roman" w:hAnsi="Times New Roman" w:cs="Times New Roman"/>
          <w:b/>
          <w:color w:val="auto"/>
          <w:sz w:val="28"/>
        </w:rPr>
        <w:br w:type="page"/>
      </w:r>
    </w:p>
    <w:p w14:paraId="2D35D3EC" w14:textId="27A66896" w:rsidR="0052756F" w:rsidRPr="00005042" w:rsidRDefault="009A7933" w:rsidP="003E5ED2">
      <w:pPr>
        <w:pStyle w:val="Ttulo1"/>
      </w:pPr>
      <w:bookmarkStart w:id="57" w:name="_Toc105708958"/>
      <w:r w:rsidRPr="00005042">
        <w:t>CONCLUSIONES</w:t>
      </w:r>
      <w:bookmarkEnd w:id="57"/>
    </w:p>
    <w:p w14:paraId="34FAC3E6" w14:textId="4C709EF3" w:rsidR="00FE143B" w:rsidRPr="00005042" w:rsidRDefault="00FE143B"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 xml:space="preserve">Al obtener detalles de la </w:t>
      </w:r>
      <w:r w:rsidR="00E402C5" w:rsidRPr="00005042">
        <w:rPr>
          <w:rFonts w:ascii="Times New Roman" w:hAnsi="Times New Roman" w:cs="Times New Roman"/>
        </w:rPr>
        <w:t>elaboración</w:t>
      </w:r>
      <w:r w:rsidRPr="00005042">
        <w:rPr>
          <w:rFonts w:ascii="Times New Roman" w:hAnsi="Times New Roman" w:cs="Times New Roman"/>
        </w:rPr>
        <w:t xml:space="preserve"> de</w:t>
      </w:r>
      <w:r w:rsidR="00E402C5" w:rsidRPr="00005042">
        <w:rPr>
          <w:rFonts w:ascii="Times New Roman" w:hAnsi="Times New Roman" w:cs="Times New Roman"/>
        </w:rPr>
        <w:t xml:space="preserve"> las fresas cubiertas con choco</w:t>
      </w:r>
      <w:r w:rsidRPr="00005042">
        <w:rPr>
          <w:rFonts w:ascii="Times New Roman" w:hAnsi="Times New Roman" w:cs="Times New Roman"/>
        </w:rPr>
        <w:t>l</w:t>
      </w:r>
      <w:r w:rsidR="00E402C5" w:rsidRPr="00005042">
        <w:rPr>
          <w:rFonts w:ascii="Times New Roman" w:hAnsi="Times New Roman" w:cs="Times New Roman"/>
        </w:rPr>
        <w:t>a</w:t>
      </w:r>
      <w:r w:rsidRPr="00005042">
        <w:rPr>
          <w:rFonts w:ascii="Times New Roman" w:hAnsi="Times New Roman" w:cs="Times New Roman"/>
        </w:rPr>
        <w:t>te</w:t>
      </w:r>
      <w:r w:rsidR="00E402C5" w:rsidRPr="00005042">
        <w:rPr>
          <w:rFonts w:ascii="Times New Roman" w:hAnsi="Times New Roman" w:cs="Times New Roman"/>
        </w:rPr>
        <w:t>, existe un mejoramiento desde la selección de la fruta hasta el producto final, con los diferentes lineamientos de procesos estandarizados.</w:t>
      </w:r>
    </w:p>
    <w:p w14:paraId="792C59CA" w14:textId="77777777" w:rsidR="0052756F" w:rsidRPr="00005042" w:rsidRDefault="0052756F" w:rsidP="00125733">
      <w:pPr>
        <w:spacing w:line="480" w:lineRule="auto"/>
        <w:jc w:val="both"/>
        <w:rPr>
          <w:rFonts w:ascii="Times New Roman" w:hAnsi="Times New Roman" w:cs="Times New Roman"/>
        </w:rPr>
      </w:pPr>
    </w:p>
    <w:p w14:paraId="49ED7052" w14:textId="25BA9F0B" w:rsidR="00FE143B" w:rsidRPr="00005042" w:rsidRDefault="00E402C5"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 xml:space="preserve">Con los registros </w:t>
      </w:r>
      <w:r w:rsidR="0052756F" w:rsidRPr="00005042">
        <w:rPr>
          <w:rFonts w:ascii="Times New Roman" w:hAnsi="Times New Roman" w:cs="Times New Roman"/>
        </w:rPr>
        <w:t>generados por el POE Y POES</w:t>
      </w:r>
      <w:r w:rsidRPr="00005042">
        <w:rPr>
          <w:rFonts w:ascii="Times New Roman" w:hAnsi="Times New Roman" w:cs="Times New Roman"/>
        </w:rPr>
        <w:t>,</w:t>
      </w:r>
      <w:r w:rsidR="0052756F" w:rsidRPr="00005042">
        <w:rPr>
          <w:rFonts w:ascii="Times New Roman" w:hAnsi="Times New Roman" w:cs="Times New Roman"/>
        </w:rPr>
        <w:t xml:space="preserve"> </w:t>
      </w:r>
      <w:r w:rsidRPr="00005042">
        <w:rPr>
          <w:rFonts w:ascii="Times New Roman" w:hAnsi="Times New Roman" w:cs="Times New Roman"/>
        </w:rPr>
        <w:t xml:space="preserve">el personal es </w:t>
      </w:r>
      <w:r w:rsidR="0052756F" w:rsidRPr="00005042">
        <w:rPr>
          <w:rFonts w:ascii="Times New Roman" w:hAnsi="Times New Roman" w:cs="Times New Roman"/>
        </w:rPr>
        <w:t>más responsable</w:t>
      </w:r>
      <w:r w:rsidRPr="00005042">
        <w:rPr>
          <w:rFonts w:ascii="Times New Roman" w:hAnsi="Times New Roman" w:cs="Times New Roman"/>
        </w:rPr>
        <w:t xml:space="preserve">, meticuloso, con su higiene personal, uniforme, conducta personal, estos factores son muy importantes al momento de realizar </w:t>
      </w:r>
      <w:r w:rsidR="0052756F" w:rsidRPr="00005042">
        <w:rPr>
          <w:rFonts w:ascii="Times New Roman" w:hAnsi="Times New Roman" w:cs="Times New Roman"/>
        </w:rPr>
        <w:t>la producción y manejo de utensilios.</w:t>
      </w:r>
    </w:p>
    <w:p w14:paraId="5D67307C" w14:textId="77777777" w:rsidR="0052756F" w:rsidRPr="00005042" w:rsidRDefault="0052756F" w:rsidP="00125733">
      <w:pPr>
        <w:pStyle w:val="Prrafodelista"/>
        <w:spacing w:line="480" w:lineRule="auto"/>
        <w:jc w:val="both"/>
        <w:rPr>
          <w:rFonts w:ascii="Times New Roman" w:hAnsi="Times New Roman" w:cs="Times New Roman"/>
        </w:rPr>
      </w:pPr>
    </w:p>
    <w:p w14:paraId="1A522BCE" w14:textId="2CB00BF7" w:rsidR="0052756F" w:rsidRPr="00005042" w:rsidRDefault="0052756F"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 xml:space="preserve">La capacitación sobre el manejo del manual de buenas </w:t>
      </w:r>
      <w:r w:rsidR="00DC56C2" w:rsidRPr="00005042">
        <w:rPr>
          <w:rFonts w:ascii="Times New Roman" w:hAnsi="Times New Roman" w:cs="Times New Roman"/>
        </w:rPr>
        <w:t>prácticas</w:t>
      </w:r>
      <w:r w:rsidRPr="00005042">
        <w:rPr>
          <w:rFonts w:ascii="Times New Roman" w:hAnsi="Times New Roman" w:cs="Times New Roman"/>
        </w:rPr>
        <w:t xml:space="preserve"> de manufactura por el personal, los clientes, compradores, consumidores obtendrán un mejor alimento.</w:t>
      </w:r>
    </w:p>
    <w:p w14:paraId="54024B86" w14:textId="77777777" w:rsidR="0052756F" w:rsidRPr="00005042" w:rsidRDefault="0052756F" w:rsidP="00125733">
      <w:pPr>
        <w:pStyle w:val="Prrafodelista"/>
        <w:spacing w:line="480" w:lineRule="auto"/>
        <w:jc w:val="both"/>
        <w:rPr>
          <w:rFonts w:ascii="Times New Roman" w:hAnsi="Times New Roman" w:cs="Times New Roman"/>
        </w:rPr>
      </w:pPr>
    </w:p>
    <w:p w14:paraId="6EBCC761" w14:textId="17D3BCAF" w:rsidR="0052756F" w:rsidRPr="00005042" w:rsidRDefault="0052756F" w:rsidP="003E5ED2">
      <w:pPr>
        <w:pStyle w:val="Ttulo1"/>
      </w:pPr>
      <w:bookmarkStart w:id="58" w:name="_Toc105708959"/>
      <w:r w:rsidRPr="00005042">
        <w:t>RECOMENDACIONES</w:t>
      </w:r>
      <w:bookmarkEnd w:id="58"/>
    </w:p>
    <w:p w14:paraId="4CD79F34" w14:textId="5132474C" w:rsidR="0052756F" w:rsidRPr="00005042" w:rsidRDefault="0052756F"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 xml:space="preserve">Hacer cumplir </w:t>
      </w:r>
      <w:r w:rsidR="00DC56C2" w:rsidRPr="00005042">
        <w:rPr>
          <w:rFonts w:ascii="Times New Roman" w:hAnsi="Times New Roman" w:cs="Times New Roman"/>
        </w:rPr>
        <w:t>todos los procedimientos</w:t>
      </w:r>
      <w:r w:rsidRPr="00005042">
        <w:rPr>
          <w:rFonts w:ascii="Times New Roman" w:hAnsi="Times New Roman" w:cs="Times New Roman"/>
        </w:rPr>
        <w:t xml:space="preserve"> del manual por el encargado principal del negocio.</w:t>
      </w:r>
    </w:p>
    <w:p w14:paraId="6DD343A4" w14:textId="77777777" w:rsidR="00A46CF4" w:rsidRPr="00005042" w:rsidRDefault="00A46CF4" w:rsidP="00125733">
      <w:pPr>
        <w:spacing w:line="480" w:lineRule="auto"/>
        <w:jc w:val="both"/>
        <w:rPr>
          <w:rFonts w:ascii="Times New Roman" w:hAnsi="Times New Roman" w:cs="Times New Roman"/>
        </w:rPr>
      </w:pPr>
    </w:p>
    <w:p w14:paraId="44F8513C" w14:textId="49D95453" w:rsidR="0052756F" w:rsidRPr="00005042" w:rsidRDefault="0052756F"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Actualizarse sie</w:t>
      </w:r>
      <w:r w:rsidR="00A46CF4" w:rsidRPr="00005042">
        <w:rPr>
          <w:rFonts w:ascii="Times New Roman" w:hAnsi="Times New Roman" w:cs="Times New Roman"/>
        </w:rPr>
        <w:t>m</w:t>
      </w:r>
      <w:r w:rsidRPr="00005042">
        <w:rPr>
          <w:rFonts w:ascii="Times New Roman" w:hAnsi="Times New Roman" w:cs="Times New Roman"/>
        </w:rPr>
        <w:t>pre con cur</w:t>
      </w:r>
      <w:r w:rsidR="00A46CF4" w:rsidRPr="00005042">
        <w:rPr>
          <w:rFonts w:ascii="Times New Roman" w:hAnsi="Times New Roman" w:cs="Times New Roman"/>
        </w:rPr>
        <w:t>s</w:t>
      </w:r>
      <w:r w:rsidRPr="00005042">
        <w:rPr>
          <w:rFonts w:ascii="Times New Roman" w:hAnsi="Times New Roman" w:cs="Times New Roman"/>
        </w:rPr>
        <w:t>os de Segurida</w:t>
      </w:r>
      <w:r w:rsidR="00A46CF4" w:rsidRPr="00005042">
        <w:rPr>
          <w:rFonts w:ascii="Times New Roman" w:hAnsi="Times New Roman" w:cs="Times New Roman"/>
        </w:rPr>
        <w:t>d Alimentaria</w:t>
      </w:r>
      <w:r w:rsidRPr="00005042">
        <w:rPr>
          <w:rFonts w:ascii="Times New Roman" w:hAnsi="Times New Roman" w:cs="Times New Roman"/>
        </w:rPr>
        <w:t xml:space="preserve"> todo lo que </w:t>
      </w:r>
      <w:r w:rsidR="00A46CF4" w:rsidRPr="00005042">
        <w:rPr>
          <w:rFonts w:ascii="Times New Roman" w:hAnsi="Times New Roman" w:cs="Times New Roman"/>
        </w:rPr>
        <w:t xml:space="preserve">se relacione y </w:t>
      </w:r>
      <w:r w:rsidRPr="00005042">
        <w:rPr>
          <w:rFonts w:ascii="Times New Roman" w:hAnsi="Times New Roman" w:cs="Times New Roman"/>
        </w:rPr>
        <w:t>aporte</w:t>
      </w:r>
      <w:r w:rsidR="00A46CF4" w:rsidRPr="00005042">
        <w:rPr>
          <w:rFonts w:ascii="Times New Roman" w:hAnsi="Times New Roman" w:cs="Times New Roman"/>
        </w:rPr>
        <w:t xml:space="preserve"> para el bienestar de los consumidores e inocuidad de los alimentos.</w:t>
      </w:r>
    </w:p>
    <w:p w14:paraId="190EE754" w14:textId="77777777" w:rsidR="00A46CF4" w:rsidRPr="00005042" w:rsidRDefault="00A46CF4" w:rsidP="00125733">
      <w:pPr>
        <w:spacing w:line="480" w:lineRule="auto"/>
        <w:jc w:val="both"/>
        <w:rPr>
          <w:rFonts w:ascii="Times New Roman" w:hAnsi="Times New Roman" w:cs="Times New Roman"/>
        </w:rPr>
      </w:pPr>
    </w:p>
    <w:p w14:paraId="0E0A0396" w14:textId="5E4B74AE" w:rsidR="003F520A" w:rsidRPr="00125733" w:rsidRDefault="00A46CF4" w:rsidP="00125733">
      <w:pPr>
        <w:pStyle w:val="Prrafodelista"/>
        <w:numPr>
          <w:ilvl w:val="0"/>
          <w:numId w:val="34"/>
        </w:numPr>
        <w:spacing w:line="480" w:lineRule="auto"/>
        <w:jc w:val="both"/>
        <w:rPr>
          <w:rFonts w:ascii="Times New Roman" w:hAnsi="Times New Roman" w:cs="Times New Roman"/>
        </w:rPr>
      </w:pPr>
      <w:r w:rsidRPr="00005042">
        <w:rPr>
          <w:rFonts w:ascii="Times New Roman" w:hAnsi="Times New Roman" w:cs="Times New Roman"/>
        </w:rPr>
        <w:t>Considerar las necesidades que vayan surgiendo en el crecimiento y desarrollo del negocio Chocolates Asiry.</w:t>
      </w:r>
    </w:p>
    <w:p w14:paraId="5721D0D3" w14:textId="49582386" w:rsidR="009A7933" w:rsidRPr="00005042" w:rsidRDefault="009A7933" w:rsidP="003E5ED2">
      <w:pPr>
        <w:pStyle w:val="Ttulo1"/>
      </w:pPr>
      <w:bookmarkStart w:id="59" w:name="_Toc105708960"/>
      <w:r w:rsidRPr="00005042">
        <w:t>VALIDACIÓN DE INSTRUMENTOS</w:t>
      </w:r>
      <w:bookmarkEnd w:id="59"/>
    </w:p>
    <w:p w14:paraId="47550412" w14:textId="77777777" w:rsidR="009B65B8" w:rsidRPr="00005042" w:rsidRDefault="009B65B8" w:rsidP="00005042">
      <w:pPr>
        <w:spacing w:line="480" w:lineRule="auto"/>
        <w:jc w:val="both"/>
        <w:rPr>
          <w:rFonts w:ascii="Times New Roman" w:hAnsi="Times New Roman" w:cs="Times New Roman"/>
          <w:b/>
          <w:sz w:val="28"/>
        </w:rPr>
      </w:pPr>
    </w:p>
    <w:p w14:paraId="00A4D642" w14:textId="339896D7" w:rsidR="009B65B8" w:rsidRPr="00005042" w:rsidRDefault="009B0C45" w:rsidP="00005042">
      <w:pPr>
        <w:spacing w:line="480" w:lineRule="auto"/>
        <w:rPr>
          <w:rFonts w:ascii="Times New Roman" w:hAnsi="Times New Roman" w:cs="Times New Roman"/>
          <w:b/>
          <w:sz w:val="28"/>
        </w:rPr>
      </w:pPr>
      <w:r w:rsidRPr="00005042">
        <w:rPr>
          <w:rFonts w:ascii="Times New Roman" w:hAnsi="Times New Roman" w:cs="Times New Roman"/>
          <w:noProof/>
        </w:rPr>
        <w:drawing>
          <wp:inline distT="0" distB="0" distL="0" distR="0" wp14:anchorId="7FDF8A65" wp14:editId="3DCD5228">
            <wp:extent cx="2667635" cy="796290"/>
            <wp:effectExtent l="0" t="0" r="0" b="0"/>
            <wp:docPr id="24" name="Imagen 24" descr="Marketing Info - ITI Tecnológico Internacional Universi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Info - ITI Tecnológico Internacional Universitar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635" cy="796290"/>
                    </a:xfrm>
                    <a:prstGeom prst="rect">
                      <a:avLst/>
                    </a:prstGeom>
                    <a:noFill/>
                    <a:ln>
                      <a:noFill/>
                    </a:ln>
                  </pic:spPr>
                </pic:pic>
              </a:graphicData>
            </a:graphic>
          </wp:inline>
        </w:drawing>
      </w:r>
    </w:p>
    <w:p w14:paraId="08D59FFA" w14:textId="3584EFF7" w:rsidR="009B0C45" w:rsidRPr="00005042" w:rsidRDefault="009B0C45" w:rsidP="003E5ED2">
      <w:pPr>
        <w:pStyle w:val="Ttulo2"/>
        <w:numPr>
          <w:ilvl w:val="0"/>
          <w:numId w:val="0"/>
        </w:numPr>
      </w:pPr>
      <w:bookmarkStart w:id="60" w:name="_Toc105708961"/>
      <w:r w:rsidRPr="00005042">
        <w:t>ENCUESTA</w:t>
      </w:r>
      <w:bookmarkEnd w:id="60"/>
    </w:p>
    <w:p w14:paraId="7682CA37" w14:textId="77777777" w:rsidR="00EA1F11" w:rsidRPr="00005042" w:rsidRDefault="00EA1F11" w:rsidP="00005042">
      <w:pPr>
        <w:spacing w:line="480" w:lineRule="auto"/>
        <w:rPr>
          <w:rFonts w:ascii="Times New Roman" w:hAnsi="Times New Roman" w:cs="Times New Roman"/>
          <w:b/>
          <w:sz w:val="28"/>
        </w:rPr>
      </w:pPr>
    </w:p>
    <w:p w14:paraId="0666EC53" w14:textId="234444CA" w:rsidR="009B0C45" w:rsidRPr="00005042" w:rsidRDefault="009B0C45" w:rsidP="00005042">
      <w:pPr>
        <w:spacing w:line="480" w:lineRule="auto"/>
        <w:jc w:val="both"/>
        <w:rPr>
          <w:rFonts w:ascii="Times New Roman" w:hAnsi="Times New Roman" w:cs="Times New Roman"/>
        </w:rPr>
      </w:pPr>
      <w:r w:rsidRPr="00005042">
        <w:rPr>
          <w:rFonts w:ascii="Times New Roman" w:hAnsi="Times New Roman" w:cs="Times New Roman"/>
        </w:rPr>
        <w:t>Buenos días/tardes, soy estudiante de Gastronomía,</w:t>
      </w:r>
      <w:r w:rsidR="00EA1F11" w:rsidRPr="00005042">
        <w:rPr>
          <w:rFonts w:ascii="Times New Roman" w:hAnsi="Times New Roman" w:cs="Times New Roman"/>
        </w:rPr>
        <w:t xml:space="preserve"> se le realizara </w:t>
      </w:r>
      <w:r w:rsidR="00DC56C2" w:rsidRPr="00005042">
        <w:rPr>
          <w:rFonts w:ascii="Times New Roman" w:hAnsi="Times New Roman" w:cs="Times New Roman"/>
        </w:rPr>
        <w:t>una encuesta</w:t>
      </w:r>
      <w:r w:rsidRPr="00005042">
        <w:rPr>
          <w:rFonts w:ascii="Times New Roman" w:hAnsi="Times New Roman" w:cs="Times New Roman"/>
        </w:rPr>
        <w:t xml:space="preserve"> con fines académicos, para la Implementación de un manual de buenas </w:t>
      </w:r>
      <w:r w:rsidR="00EA1F11" w:rsidRPr="00005042">
        <w:rPr>
          <w:rFonts w:ascii="Times New Roman" w:hAnsi="Times New Roman" w:cs="Times New Roman"/>
        </w:rPr>
        <w:t>prácticas</w:t>
      </w:r>
      <w:r w:rsidRPr="00005042">
        <w:rPr>
          <w:rFonts w:ascii="Times New Roman" w:hAnsi="Times New Roman" w:cs="Times New Roman"/>
        </w:rPr>
        <w:t xml:space="preserve"> de manufactura en el negocio Chocolates Asiry. </w:t>
      </w:r>
    </w:p>
    <w:p w14:paraId="7A0C5708" w14:textId="0A29A038" w:rsidR="00EA1F11" w:rsidRPr="00005042" w:rsidRDefault="00EA1F11" w:rsidP="00005042">
      <w:pPr>
        <w:spacing w:line="480" w:lineRule="auto"/>
        <w:jc w:val="both"/>
        <w:rPr>
          <w:rFonts w:ascii="Times New Roman" w:hAnsi="Times New Roman" w:cs="Times New Roman"/>
        </w:rPr>
      </w:pPr>
      <w:r w:rsidRPr="00005042">
        <w:rPr>
          <w:rFonts w:ascii="Times New Roman" w:hAnsi="Times New Roman" w:cs="Times New Roman"/>
        </w:rPr>
        <w:t>Marque con una X la respuesta.</w:t>
      </w:r>
    </w:p>
    <w:p w14:paraId="62E289C5" w14:textId="557A4BBA" w:rsidR="00EA1F11" w:rsidRPr="00005042" w:rsidRDefault="00EA1F11" w:rsidP="00005042">
      <w:pPr>
        <w:spacing w:line="480" w:lineRule="auto"/>
        <w:rPr>
          <w:rFonts w:ascii="Times New Roman" w:hAnsi="Times New Roman" w:cs="Times New Roman"/>
          <w:b/>
          <w:i/>
        </w:rPr>
      </w:pPr>
      <w:r w:rsidRPr="00005042">
        <w:rPr>
          <w:rFonts w:ascii="Times New Roman" w:hAnsi="Times New Roman" w:cs="Times New Roman"/>
          <w:b/>
          <w:i/>
        </w:rPr>
        <w:t>ENCUESTA EN EL NEGOCIO CHOCOLATES ASIRY</w:t>
      </w:r>
    </w:p>
    <w:p w14:paraId="4FB7F1BD" w14:textId="5EC1D153" w:rsidR="00EA1F11" w:rsidRPr="00005042" w:rsidRDefault="00EA1F11" w:rsidP="00005042">
      <w:pPr>
        <w:spacing w:line="480" w:lineRule="auto"/>
        <w:jc w:val="left"/>
        <w:rPr>
          <w:rFonts w:ascii="Times New Roman" w:hAnsi="Times New Roman" w:cs="Times New Roman"/>
          <w:b/>
          <w:i/>
        </w:rPr>
      </w:pPr>
      <w:r w:rsidRPr="00005042">
        <w:rPr>
          <w:rFonts w:ascii="Times New Roman" w:hAnsi="Times New Roman" w:cs="Times New Roman"/>
          <w:b/>
          <w:i/>
        </w:rPr>
        <w:t>Preguntas</w:t>
      </w:r>
    </w:p>
    <w:p w14:paraId="12949E9D" w14:textId="01AC8C5F" w:rsidR="00EA1F11" w:rsidRPr="00005042" w:rsidRDefault="00EA1F11"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¿Usted conoce sobre las BPM?</w:t>
      </w:r>
    </w:p>
    <w:p w14:paraId="4C884C0C" w14:textId="02BD57D4" w:rsidR="00EA1F11" w:rsidRPr="00005042" w:rsidRDefault="00EA1F11" w:rsidP="00005042">
      <w:pPr>
        <w:spacing w:line="480" w:lineRule="auto"/>
        <w:ind w:left="851"/>
        <w:jc w:val="both"/>
        <w:rPr>
          <w:rFonts w:ascii="Times New Roman" w:hAnsi="Times New Roman" w:cs="Times New Roman"/>
        </w:rPr>
      </w:pPr>
      <w:r w:rsidRPr="00005042">
        <w:rPr>
          <w:rFonts w:ascii="Times New Roman" w:hAnsi="Times New Roman" w:cs="Times New Roman"/>
        </w:rPr>
        <w:t>SI_                                NO_</w:t>
      </w:r>
    </w:p>
    <w:p w14:paraId="786B5E88" w14:textId="77777777" w:rsidR="001A5ED6" w:rsidRPr="00005042" w:rsidRDefault="001A5ED6" w:rsidP="00005042">
      <w:pPr>
        <w:spacing w:line="480" w:lineRule="auto"/>
        <w:ind w:left="851"/>
        <w:jc w:val="both"/>
        <w:rPr>
          <w:rFonts w:ascii="Times New Roman" w:hAnsi="Times New Roman" w:cs="Times New Roman"/>
        </w:rPr>
      </w:pPr>
    </w:p>
    <w:p w14:paraId="6263A217" w14:textId="5C4CDE59" w:rsidR="00EA1F11" w:rsidRPr="00005042" w:rsidRDefault="00EA1F11"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¿Cree usted que implementando un manual de BPM se obtendrá mejores resultados en la manipulación, higiene y sanitizacion?</w:t>
      </w:r>
    </w:p>
    <w:p w14:paraId="741704AD" w14:textId="77777777" w:rsidR="00EA1F11" w:rsidRPr="00005042" w:rsidRDefault="00EA1F11" w:rsidP="00005042">
      <w:pPr>
        <w:spacing w:line="480" w:lineRule="auto"/>
        <w:ind w:left="851"/>
        <w:jc w:val="both"/>
        <w:rPr>
          <w:rFonts w:ascii="Times New Roman" w:hAnsi="Times New Roman" w:cs="Times New Roman"/>
        </w:rPr>
      </w:pPr>
      <w:r w:rsidRPr="00005042">
        <w:rPr>
          <w:rFonts w:ascii="Times New Roman" w:hAnsi="Times New Roman" w:cs="Times New Roman"/>
        </w:rPr>
        <w:t>SI_                                NO_</w:t>
      </w:r>
    </w:p>
    <w:p w14:paraId="35938BEA" w14:textId="77777777" w:rsidR="001A5ED6" w:rsidRPr="00005042" w:rsidRDefault="001A5ED6" w:rsidP="00005042">
      <w:pPr>
        <w:spacing w:line="480" w:lineRule="auto"/>
        <w:ind w:left="851"/>
        <w:jc w:val="both"/>
        <w:rPr>
          <w:rFonts w:ascii="Times New Roman" w:hAnsi="Times New Roman" w:cs="Times New Roman"/>
        </w:rPr>
      </w:pPr>
    </w:p>
    <w:p w14:paraId="310E269F" w14:textId="41A21D68" w:rsidR="001A5ED6" w:rsidRPr="00005042" w:rsidRDefault="001A5ED6"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¿Sabe sobre que es un alimento inocuo?</w:t>
      </w:r>
    </w:p>
    <w:p w14:paraId="0CAA6E0C" w14:textId="77777777" w:rsidR="001A5ED6" w:rsidRPr="00005042" w:rsidRDefault="001A5ED6" w:rsidP="00005042">
      <w:pPr>
        <w:spacing w:line="480" w:lineRule="auto"/>
        <w:ind w:left="851"/>
        <w:jc w:val="both"/>
        <w:rPr>
          <w:rFonts w:ascii="Times New Roman" w:hAnsi="Times New Roman" w:cs="Times New Roman"/>
        </w:rPr>
      </w:pPr>
      <w:r w:rsidRPr="00005042">
        <w:rPr>
          <w:rFonts w:ascii="Times New Roman" w:hAnsi="Times New Roman" w:cs="Times New Roman"/>
        </w:rPr>
        <w:t xml:space="preserve"> SI_                                NO_</w:t>
      </w:r>
    </w:p>
    <w:p w14:paraId="11744BFB" w14:textId="77777777" w:rsidR="001A5ED6" w:rsidRPr="00005042" w:rsidRDefault="001A5ED6" w:rsidP="00005042">
      <w:pPr>
        <w:spacing w:line="480" w:lineRule="auto"/>
        <w:ind w:left="851"/>
        <w:jc w:val="both"/>
        <w:rPr>
          <w:rFonts w:ascii="Times New Roman" w:hAnsi="Times New Roman" w:cs="Times New Roman"/>
        </w:rPr>
      </w:pPr>
    </w:p>
    <w:p w14:paraId="014C7B16" w14:textId="69A3452A" w:rsidR="001A5ED6" w:rsidRPr="00005042" w:rsidRDefault="001A5ED6"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¿Conoce sobre que procesos se llevar a cabo en cada fase de producción desde la selección de la materia prima hasta el producto final?</w:t>
      </w:r>
    </w:p>
    <w:p w14:paraId="7F6D625A" w14:textId="77777777" w:rsidR="001A5ED6" w:rsidRPr="00005042" w:rsidRDefault="001A5ED6" w:rsidP="00005042">
      <w:pPr>
        <w:spacing w:line="480" w:lineRule="auto"/>
        <w:ind w:left="851"/>
        <w:jc w:val="both"/>
        <w:rPr>
          <w:rFonts w:ascii="Times New Roman" w:hAnsi="Times New Roman" w:cs="Times New Roman"/>
        </w:rPr>
      </w:pPr>
      <w:r w:rsidRPr="00005042">
        <w:rPr>
          <w:rFonts w:ascii="Times New Roman" w:hAnsi="Times New Roman" w:cs="Times New Roman"/>
        </w:rPr>
        <w:t>SI_                                NO_</w:t>
      </w:r>
    </w:p>
    <w:p w14:paraId="62F5F992" w14:textId="77777777" w:rsidR="001A5ED6" w:rsidRPr="00005042" w:rsidRDefault="001A5ED6" w:rsidP="00005042">
      <w:pPr>
        <w:spacing w:line="480" w:lineRule="auto"/>
        <w:ind w:left="851"/>
        <w:jc w:val="both"/>
        <w:rPr>
          <w:rFonts w:ascii="Times New Roman" w:hAnsi="Times New Roman" w:cs="Times New Roman"/>
        </w:rPr>
      </w:pPr>
    </w:p>
    <w:p w14:paraId="4E8C2610" w14:textId="0B66E36F" w:rsidR="001A5ED6" w:rsidRPr="00005042" w:rsidRDefault="001A5ED6"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¿Considera</w:t>
      </w:r>
      <w:r w:rsidR="00BA2A37" w:rsidRPr="00005042">
        <w:rPr>
          <w:rFonts w:ascii="Times New Roman" w:hAnsi="Times New Roman" w:cs="Times New Roman"/>
        </w:rPr>
        <w:t xml:space="preserve"> que se debería</w:t>
      </w:r>
      <w:r w:rsidRPr="00005042">
        <w:rPr>
          <w:rFonts w:ascii="Times New Roman" w:hAnsi="Times New Roman" w:cs="Times New Roman"/>
        </w:rPr>
        <w:t xml:space="preserve"> llevar un registro en cada procedimiento,</w:t>
      </w:r>
      <w:r w:rsidR="00BA2A37" w:rsidRPr="00005042">
        <w:rPr>
          <w:rFonts w:ascii="Times New Roman" w:hAnsi="Times New Roman" w:cs="Times New Roman"/>
        </w:rPr>
        <w:t xml:space="preserve"> para controlar</w:t>
      </w:r>
      <w:r w:rsidRPr="00005042">
        <w:rPr>
          <w:rFonts w:ascii="Times New Roman" w:hAnsi="Times New Roman" w:cs="Times New Roman"/>
        </w:rPr>
        <w:t xml:space="preserve"> los puntos críticos de control en la producción?</w:t>
      </w:r>
    </w:p>
    <w:p w14:paraId="40C4C0E5" w14:textId="77777777" w:rsidR="001A5ED6" w:rsidRPr="00005042" w:rsidRDefault="001A5ED6" w:rsidP="00005042">
      <w:pPr>
        <w:spacing w:line="480" w:lineRule="auto"/>
        <w:ind w:left="851"/>
        <w:jc w:val="both"/>
        <w:rPr>
          <w:rFonts w:ascii="Times New Roman" w:hAnsi="Times New Roman" w:cs="Times New Roman"/>
        </w:rPr>
      </w:pPr>
      <w:r w:rsidRPr="00005042">
        <w:rPr>
          <w:rFonts w:ascii="Times New Roman" w:hAnsi="Times New Roman" w:cs="Times New Roman"/>
        </w:rPr>
        <w:t>SI_                                NO_</w:t>
      </w:r>
    </w:p>
    <w:p w14:paraId="5728DBE5" w14:textId="77777777" w:rsidR="001A5ED6" w:rsidRPr="00005042" w:rsidRDefault="001A5ED6" w:rsidP="00005042">
      <w:pPr>
        <w:spacing w:line="480" w:lineRule="auto"/>
        <w:ind w:left="851"/>
        <w:jc w:val="both"/>
        <w:rPr>
          <w:rFonts w:ascii="Times New Roman" w:hAnsi="Times New Roman" w:cs="Times New Roman"/>
        </w:rPr>
      </w:pPr>
    </w:p>
    <w:p w14:paraId="5588BDB3" w14:textId="186008A9" w:rsidR="001A5ED6" w:rsidRPr="00005042" w:rsidRDefault="001A5ED6"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 xml:space="preserve">¿Tiene conocimiento </w:t>
      </w:r>
      <w:r w:rsidR="00BA2A37" w:rsidRPr="00005042">
        <w:rPr>
          <w:rFonts w:ascii="Times New Roman" w:hAnsi="Times New Roman" w:cs="Times New Roman"/>
        </w:rPr>
        <w:t>como</w:t>
      </w:r>
      <w:r w:rsidRPr="00005042">
        <w:rPr>
          <w:rFonts w:ascii="Times New Roman" w:hAnsi="Times New Roman" w:cs="Times New Roman"/>
        </w:rPr>
        <w:t xml:space="preserve"> se emplea un POE?</w:t>
      </w:r>
    </w:p>
    <w:p w14:paraId="4A166F08" w14:textId="77777777" w:rsidR="001A5ED6" w:rsidRPr="00005042" w:rsidRDefault="001A5ED6" w:rsidP="00005042">
      <w:pPr>
        <w:spacing w:line="480" w:lineRule="auto"/>
        <w:jc w:val="both"/>
        <w:rPr>
          <w:rFonts w:ascii="Times New Roman" w:hAnsi="Times New Roman" w:cs="Times New Roman"/>
        </w:rPr>
      </w:pPr>
    </w:p>
    <w:p w14:paraId="7AA1A293" w14:textId="77777777" w:rsidR="001A5ED6" w:rsidRPr="00005042" w:rsidRDefault="001A5ED6" w:rsidP="00005042">
      <w:pPr>
        <w:spacing w:line="480" w:lineRule="auto"/>
        <w:ind w:left="851"/>
        <w:jc w:val="both"/>
        <w:rPr>
          <w:rFonts w:ascii="Times New Roman" w:hAnsi="Times New Roman" w:cs="Times New Roman"/>
        </w:rPr>
      </w:pPr>
      <w:r w:rsidRPr="00005042">
        <w:rPr>
          <w:rFonts w:ascii="Times New Roman" w:hAnsi="Times New Roman" w:cs="Times New Roman"/>
        </w:rPr>
        <w:t>SI_                                NO_</w:t>
      </w:r>
    </w:p>
    <w:p w14:paraId="0DA58833" w14:textId="77777777" w:rsidR="001A5ED6" w:rsidRPr="00005042" w:rsidRDefault="001A5ED6" w:rsidP="00005042">
      <w:pPr>
        <w:spacing w:line="480" w:lineRule="auto"/>
        <w:ind w:left="851"/>
        <w:jc w:val="both"/>
        <w:rPr>
          <w:rFonts w:ascii="Times New Roman" w:hAnsi="Times New Roman" w:cs="Times New Roman"/>
        </w:rPr>
      </w:pPr>
    </w:p>
    <w:p w14:paraId="271615B6" w14:textId="210AD1D6" w:rsidR="001A5ED6" w:rsidRPr="00005042" w:rsidRDefault="001A5ED6" w:rsidP="00005042">
      <w:pPr>
        <w:pStyle w:val="Prrafodelista"/>
        <w:numPr>
          <w:ilvl w:val="0"/>
          <w:numId w:val="17"/>
        </w:numPr>
        <w:spacing w:line="480" w:lineRule="auto"/>
        <w:jc w:val="both"/>
        <w:rPr>
          <w:rFonts w:ascii="Times New Roman" w:hAnsi="Times New Roman" w:cs="Times New Roman"/>
        </w:rPr>
      </w:pPr>
      <w:r w:rsidRPr="00005042">
        <w:rPr>
          <w:rFonts w:ascii="Times New Roman" w:hAnsi="Times New Roman" w:cs="Times New Roman"/>
        </w:rPr>
        <w:t xml:space="preserve">¿Tiene conocimiento </w:t>
      </w:r>
      <w:r w:rsidR="00BA2A37" w:rsidRPr="00005042">
        <w:rPr>
          <w:rFonts w:ascii="Times New Roman" w:hAnsi="Times New Roman" w:cs="Times New Roman"/>
        </w:rPr>
        <w:t>como</w:t>
      </w:r>
      <w:r w:rsidRPr="00005042">
        <w:rPr>
          <w:rFonts w:ascii="Times New Roman" w:hAnsi="Times New Roman" w:cs="Times New Roman"/>
        </w:rPr>
        <w:t xml:space="preserve"> se emplea un POES?</w:t>
      </w:r>
    </w:p>
    <w:p w14:paraId="79F2CF02" w14:textId="77777777" w:rsidR="001A5ED6" w:rsidRPr="00005042" w:rsidRDefault="001A5ED6" w:rsidP="00005042">
      <w:pPr>
        <w:spacing w:line="480" w:lineRule="auto"/>
        <w:jc w:val="both"/>
        <w:rPr>
          <w:rFonts w:ascii="Times New Roman" w:hAnsi="Times New Roman" w:cs="Times New Roman"/>
        </w:rPr>
      </w:pPr>
    </w:p>
    <w:p w14:paraId="073F2BCA" w14:textId="77777777" w:rsidR="001A5ED6" w:rsidRPr="00005042" w:rsidRDefault="001A5ED6" w:rsidP="00005042">
      <w:pPr>
        <w:spacing w:line="480" w:lineRule="auto"/>
        <w:ind w:left="851"/>
        <w:jc w:val="both"/>
        <w:rPr>
          <w:rFonts w:ascii="Times New Roman" w:hAnsi="Times New Roman" w:cs="Times New Roman"/>
        </w:rPr>
      </w:pPr>
      <w:r w:rsidRPr="00005042">
        <w:rPr>
          <w:rFonts w:ascii="Times New Roman" w:hAnsi="Times New Roman" w:cs="Times New Roman"/>
        </w:rPr>
        <w:t xml:space="preserve"> SI_                                NO_</w:t>
      </w:r>
    </w:p>
    <w:p w14:paraId="7CBD10F0" w14:textId="06DEC2A6" w:rsidR="00AD5AED" w:rsidRDefault="00AD5AED">
      <w:pPr>
        <w:spacing w:after="200" w:line="276" w:lineRule="auto"/>
        <w:jc w:val="left"/>
        <w:rPr>
          <w:rFonts w:ascii="Times New Roman" w:hAnsi="Times New Roman" w:cs="Times New Roman"/>
          <w:b/>
          <w:sz w:val="28"/>
        </w:rPr>
      </w:pPr>
      <w:r>
        <w:rPr>
          <w:rFonts w:ascii="Times New Roman" w:hAnsi="Times New Roman" w:cs="Times New Roman"/>
          <w:b/>
          <w:sz w:val="28"/>
        </w:rPr>
        <w:br w:type="page"/>
      </w:r>
    </w:p>
    <w:p w14:paraId="2ADE09BC" w14:textId="14DE4E89" w:rsidR="00753F03" w:rsidRDefault="00FC2838" w:rsidP="003E72C9">
      <w:pPr>
        <w:pStyle w:val="Ttulo1"/>
      </w:pPr>
      <w:bookmarkStart w:id="61" w:name="_Toc105708962"/>
      <w:r>
        <w:t>REFERENCIAS</w:t>
      </w:r>
      <w:bookmarkEnd w:id="61"/>
    </w:p>
    <w:p w14:paraId="504D2DD0" w14:textId="77777777" w:rsidR="00177775" w:rsidRDefault="00177775" w:rsidP="00005042">
      <w:pPr>
        <w:spacing w:line="480" w:lineRule="auto"/>
        <w:jc w:val="left"/>
        <w:rPr>
          <w:rFonts w:ascii="Times New Roman" w:hAnsi="Times New Roman" w:cs="Times New Roman"/>
          <w:b/>
          <w:sz w:val="28"/>
        </w:rPr>
      </w:pPr>
    </w:p>
    <w:p w14:paraId="4D6CEFDB" w14:textId="77777777" w:rsidR="00177775" w:rsidRPr="00FC2838" w:rsidRDefault="00177775" w:rsidP="00177775">
      <w:pPr>
        <w:spacing w:line="480" w:lineRule="auto"/>
        <w:jc w:val="left"/>
        <w:rPr>
          <w:rFonts w:ascii="Times New Roman" w:hAnsi="Times New Roman" w:cs="Times New Roman"/>
          <w:color w:val="auto"/>
        </w:rPr>
      </w:pPr>
      <w:r w:rsidRPr="00FC2838">
        <w:rPr>
          <w:rFonts w:ascii="Times New Roman" w:hAnsi="Times New Roman" w:cs="Times New Roman"/>
          <w:color w:val="auto"/>
        </w:rPr>
        <w:t xml:space="preserve">Registro Oficial del Ecuador. (2015, Julio, 30). </w:t>
      </w:r>
      <w:r w:rsidRPr="00FC2838">
        <w:rPr>
          <w:rFonts w:ascii="Times New Roman" w:hAnsi="Times New Roman" w:cs="Times New Roman"/>
          <w:i/>
          <w:color w:val="auto"/>
        </w:rPr>
        <w:t xml:space="preserve">Agencia nacional de regulación, control y vigilancia sanitaria – ARCSA. </w:t>
      </w:r>
      <w:hyperlink r:id="rId23" w:history="1">
        <w:r w:rsidRPr="00FC2838">
          <w:rPr>
            <w:rStyle w:val="Hipervnculo"/>
            <w:rFonts w:ascii="Times New Roman" w:hAnsi="Times New Roman" w:cs="Times New Roman"/>
            <w:color w:val="auto"/>
          </w:rPr>
          <w:t>https://www.controlsanitario.gob.ec/wp-content/uploads/downloads/2015/08/Registro-Oficial-Res-042-BPM-Alimentos.pdf</w:t>
        </w:r>
      </w:hyperlink>
    </w:p>
    <w:p w14:paraId="12DED661" w14:textId="77777777" w:rsidR="00177775" w:rsidRPr="00FC2838" w:rsidRDefault="00177775" w:rsidP="00005042">
      <w:pPr>
        <w:spacing w:line="480" w:lineRule="auto"/>
        <w:jc w:val="left"/>
        <w:rPr>
          <w:rFonts w:ascii="Times New Roman" w:hAnsi="Times New Roman" w:cs="Times New Roman"/>
          <w:color w:val="auto"/>
        </w:rPr>
      </w:pPr>
    </w:p>
    <w:p w14:paraId="73460A7C" w14:textId="2D225776" w:rsidR="003E72C9" w:rsidRDefault="00177775" w:rsidP="00177775">
      <w:pPr>
        <w:spacing w:line="480" w:lineRule="auto"/>
        <w:jc w:val="left"/>
        <w:rPr>
          <w:rStyle w:val="Hipervnculo"/>
          <w:rFonts w:ascii="Times New Roman" w:hAnsi="Times New Roman" w:cs="Times New Roman"/>
          <w:color w:val="auto"/>
        </w:rPr>
      </w:pPr>
      <w:r w:rsidRPr="00FC2838">
        <w:rPr>
          <w:rFonts w:ascii="Times New Roman" w:hAnsi="Times New Roman" w:cs="Times New Roman"/>
          <w:color w:val="auto"/>
        </w:rPr>
        <w:t xml:space="preserve">Organismo de certificación global. (2021). </w:t>
      </w:r>
      <w:r w:rsidRPr="00FC2838">
        <w:rPr>
          <w:rFonts w:ascii="Times New Roman" w:hAnsi="Times New Roman" w:cs="Times New Roman"/>
          <w:i/>
          <w:color w:val="auto"/>
        </w:rPr>
        <w:t>Gestión de la Seguridad Alimentaria</w:t>
      </w:r>
      <w:r w:rsidRPr="00FC2838">
        <w:rPr>
          <w:rFonts w:ascii="Times New Roman" w:hAnsi="Times New Roman" w:cs="Times New Roman"/>
          <w:color w:val="auto"/>
        </w:rPr>
        <w:t xml:space="preserve">. </w:t>
      </w:r>
      <w:hyperlink r:id="rId24" w:history="1">
        <w:r w:rsidRPr="00FC2838">
          <w:rPr>
            <w:rStyle w:val="Hipervnculo"/>
            <w:rFonts w:ascii="Times New Roman" w:hAnsi="Times New Roman" w:cs="Times New Roman"/>
            <w:color w:val="auto"/>
          </w:rPr>
          <w:t>https://www.nqa.com/es-es/certification/standards/gmp</w:t>
        </w:r>
      </w:hyperlink>
    </w:p>
    <w:p w14:paraId="3E039004" w14:textId="304D4C2D" w:rsidR="003E72C9" w:rsidRPr="003E72C9" w:rsidRDefault="003E72C9" w:rsidP="003E72C9">
      <w:pPr>
        <w:spacing w:after="200" w:line="276" w:lineRule="auto"/>
        <w:jc w:val="left"/>
        <w:rPr>
          <w:rFonts w:ascii="Times New Roman" w:hAnsi="Times New Roman" w:cs="Times New Roman"/>
          <w:color w:val="auto"/>
          <w:u w:val="single"/>
        </w:rPr>
      </w:pPr>
      <w:r>
        <w:rPr>
          <w:rStyle w:val="Hipervnculo"/>
          <w:rFonts w:ascii="Times New Roman" w:hAnsi="Times New Roman" w:cs="Times New Roman"/>
          <w:color w:val="auto"/>
        </w:rPr>
        <w:br w:type="page"/>
      </w:r>
    </w:p>
    <w:p w14:paraId="2F77A002" w14:textId="50F02B57" w:rsidR="00FC2838" w:rsidRPr="003E72C9" w:rsidRDefault="00FC2838" w:rsidP="003E72C9">
      <w:pPr>
        <w:pStyle w:val="Ttulo1"/>
      </w:pPr>
      <w:bookmarkStart w:id="62" w:name="_Toc105708963"/>
      <w:r w:rsidRPr="00FC2838">
        <w:t>BIBLIOGRAFIA</w:t>
      </w:r>
      <w:bookmarkEnd w:id="62"/>
    </w:p>
    <w:sdt>
      <w:sdtPr>
        <w:rPr>
          <w:rFonts w:ascii="Arial Unicode MS" w:hAnsi="Arial Unicode MS" w:cs="Arial Unicode MS"/>
          <w:b w:val="0"/>
          <w:sz w:val="24"/>
          <w:szCs w:val="24"/>
          <w:lang w:val="es-ES"/>
        </w:rPr>
        <w:id w:val="1350306142"/>
        <w:docPartObj>
          <w:docPartGallery w:val="Bibliographies"/>
          <w:docPartUnique/>
        </w:docPartObj>
      </w:sdtPr>
      <w:sdtEndPr>
        <w:rPr>
          <w:lang w:val="es-EC"/>
        </w:rPr>
      </w:sdtEndPr>
      <w:sdtContent>
        <w:p w14:paraId="0C3B2CE7" w14:textId="206EE97F" w:rsidR="00FC2838" w:rsidRPr="003E72C9" w:rsidRDefault="00FC2838" w:rsidP="003E72C9">
          <w:pPr>
            <w:pStyle w:val="Ttulo1"/>
            <w:spacing w:line="480" w:lineRule="auto"/>
            <w:jc w:val="both"/>
          </w:pPr>
        </w:p>
        <w:sdt>
          <w:sdtPr>
            <w:rPr>
              <w:rFonts w:ascii="Times New Roman" w:hAnsi="Times New Roman" w:cs="Times New Roman"/>
            </w:rPr>
            <w:id w:val="111145805"/>
            <w:bibliography/>
          </w:sdtPr>
          <w:sdtEndPr/>
          <w:sdtContent>
            <w:p w14:paraId="25D70218" w14:textId="77777777" w:rsidR="00FC2838" w:rsidRPr="003E72C9" w:rsidRDefault="00FC2838" w:rsidP="003E72C9">
              <w:pPr>
                <w:pStyle w:val="Bibliografa"/>
                <w:spacing w:line="480" w:lineRule="auto"/>
                <w:ind w:left="720" w:hanging="720"/>
                <w:jc w:val="both"/>
                <w:rPr>
                  <w:rFonts w:ascii="Times New Roman" w:hAnsi="Times New Roman" w:cs="Times New Roman"/>
                  <w:noProof/>
                </w:rPr>
              </w:pPr>
              <w:r w:rsidRPr="003E72C9">
                <w:rPr>
                  <w:rFonts w:ascii="Times New Roman" w:hAnsi="Times New Roman" w:cs="Times New Roman"/>
                </w:rPr>
                <w:fldChar w:fldCharType="begin"/>
              </w:r>
              <w:r w:rsidRPr="003E72C9">
                <w:rPr>
                  <w:rFonts w:ascii="Times New Roman" w:hAnsi="Times New Roman" w:cs="Times New Roman"/>
                </w:rPr>
                <w:instrText>BIBLIOGRAPHY</w:instrText>
              </w:r>
              <w:r w:rsidRPr="003E72C9">
                <w:rPr>
                  <w:rFonts w:ascii="Times New Roman" w:hAnsi="Times New Roman" w:cs="Times New Roman"/>
                </w:rPr>
                <w:fldChar w:fldCharType="separate"/>
              </w:r>
              <w:r w:rsidRPr="003E72C9">
                <w:rPr>
                  <w:rFonts w:ascii="Times New Roman" w:hAnsi="Times New Roman" w:cs="Times New Roman"/>
                  <w:i/>
                  <w:iCs/>
                  <w:noProof/>
                </w:rPr>
                <w:t>CODEX ALIMENTARIUS</w:t>
              </w:r>
              <w:r w:rsidRPr="003E72C9">
                <w:rPr>
                  <w:rFonts w:ascii="Times New Roman" w:hAnsi="Times New Roman" w:cs="Times New Roman"/>
                  <w:noProof/>
                </w:rPr>
                <w:t>. (2011). Obtenido de https://www.fao.org/fao-who-codexalimentarius/sh-proxy/es/?lnk=1&amp;url=https%253A%252F%252Fworkspace.fao.org%252Fsites%252Fcodex%252FStandards%252FCXC%2B1-1969%252FCXC_001s.pdf</w:t>
              </w:r>
            </w:p>
            <w:p w14:paraId="447828E3"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i/>
                  <w:iCs/>
                  <w:noProof/>
                  <w:lang w:val="es-ES"/>
                </w:rPr>
                <w:t>lidefer</w:t>
              </w:r>
              <w:r w:rsidRPr="003E72C9">
                <w:rPr>
                  <w:rFonts w:ascii="Times New Roman" w:hAnsi="Times New Roman" w:cs="Times New Roman"/>
                  <w:noProof/>
                  <w:lang w:val="es-ES"/>
                </w:rPr>
                <w:t>. (27 de 08 de 2020). Obtenido de lidefer: https://www.lifeder.com/investigacion-descriptiva/</w:t>
              </w:r>
            </w:p>
            <w:p w14:paraId="50C561F5"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i/>
                  <w:iCs/>
                  <w:noProof/>
                  <w:lang w:val="es-ES"/>
                </w:rPr>
                <w:t>Permisos Quito</w:t>
              </w:r>
              <w:r w:rsidRPr="003E72C9">
                <w:rPr>
                  <w:rFonts w:ascii="Times New Roman" w:hAnsi="Times New Roman" w:cs="Times New Roman"/>
                  <w:noProof/>
                  <w:lang w:val="es-ES"/>
                </w:rPr>
                <w:t>. (2022). Obtenido de Permisos Quito: https://permisosquito.com/permisos-funcionamiento-restaurantes-ventas-de-comidas-quito/</w:t>
              </w:r>
            </w:p>
            <w:p w14:paraId="3F4BD782"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i/>
                  <w:iCs/>
                  <w:noProof/>
                  <w:lang w:val="es-ES"/>
                </w:rPr>
                <w:t>QUESTION PRO</w:t>
              </w:r>
              <w:r w:rsidRPr="003E72C9">
                <w:rPr>
                  <w:rFonts w:ascii="Times New Roman" w:hAnsi="Times New Roman" w:cs="Times New Roman"/>
                  <w:noProof/>
                  <w:lang w:val="es-ES"/>
                </w:rPr>
                <w:t>. (2022). Obtenido de QUESTION PRO: https://www.questionpro.com/blog/es/investigacion-exploratoria/</w:t>
              </w:r>
            </w:p>
            <w:p w14:paraId="5B977875"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i/>
                  <w:iCs/>
                  <w:noProof/>
                  <w:lang w:val="es-ES"/>
                </w:rPr>
                <w:t>Servicio de Rentas Internas</w:t>
              </w:r>
              <w:r w:rsidRPr="003E72C9">
                <w:rPr>
                  <w:rFonts w:ascii="Times New Roman" w:hAnsi="Times New Roman" w:cs="Times New Roman"/>
                  <w:noProof/>
                  <w:lang w:val="es-ES"/>
                </w:rPr>
                <w:t>. (2022). Obtenido de Servicio de Rentas Internas: https://www.sri.gob.ec/requisitos-personas-naturales</w:t>
              </w:r>
            </w:p>
            <w:p w14:paraId="5CF4FF5D"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noProof/>
                  <w:lang w:val="es-ES"/>
                </w:rPr>
                <w:t xml:space="preserve">Hernandez Sampieri , R., Fernandez Collado, C., &amp; Baptista Lucio, M. (2010). </w:t>
              </w:r>
              <w:r w:rsidRPr="003E72C9">
                <w:rPr>
                  <w:rFonts w:ascii="Times New Roman" w:hAnsi="Times New Roman" w:cs="Times New Roman"/>
                  <w:i/>
                  <w:iCs/>
                  <w:noProof/>
                  <w:lang w:val="es-ES"/>
                </w:rPr>
                <w:t>Metodologia de la Investigacion.</w:t>
              </w:r>
              <w:r w:rsidRPr="003E72C9">
                <w:rPr>
                  <w:rFonts w:ascii="Times New Roman" w:hAnsi="Times New Roman" w:cs="Times New Roman"/>
                  <w:noProof/>
                  <w:lang w:val="es-ES"/>
                </w:rPr>
                <w:t xml:space="preserve"> Mexico: Delegacion Alvaro Obregon.</w:t>
              </w:r>
            </w:p>
            <w:p w14:paraId="3DF56AFA"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noProof/>
                  <w:lang w:val="es-ES"/>
                </w:rPr>
                <w:t xml:space="preserve">https://www.ecured.cu/Archivo:Pichincha_mapa.gif. (29 de 08 de 2014). </w:t>
              </w:r>
              <w:r w:rsidRPr="003E72C9">
                <w:rPr>
                  <w:rFonts w:ascii="Times New Roman" w:hAnsi="Times New Roman" w:cs="Times New Roman"/>
                  <w:i/>
                  <w:iCs/>
                  <w:noProof/>
                  <w:lang w:val="es-ES"/>
                </w:rPr>
                <w:t>ECURED</w:t>
              </w:r>
              <w:r w:rsidRPr="003E72C9">
                <w:rPr>
                  <w:rFonts w:ascii="Times New Roman" w:hAnsi="Times New Roman" w:cs="Times New Roman"/>
                  <w:noProof/>
                  <w:lang w:val="es-ES"/>
                </w:rPr>
                <w:t>. Obtenido de https://www.ecured.cu/Archivo:Pichincha_mapa.gif: https://www.ecured.cu/Archivo:Pichincha_mapa.gif</w:t>
              </w:r>
            </w:p>
            <w:p w14:paraId="0B15CAA5"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noProof/>
                  <w:lang w:val="es-ES"/>
                </w:rPr>
                <w:t xml:space="preserve">https://www.google.com/maps/@-0.1290968, -7.-4. (2022). </w:t>
              </w:r>
              <w:r w:rsidRPr="003E72C9">
                <w:rPr>
                  <w:rFonts w:ascii="Times New Roman" w:hAnsi="Times New Roman" w:cs="Times New Roman"/>
                  <w:i/>
                  <w:iCs/>
                  <w:noProof/>
                  <w:lang w:val="es-ES"/>
                </w:rPr>
                <w:t>Google Maps</w:t>
              </w:r>
              <w:r w:rsidRPr="003E72C9">
                <w:rPr>
                  <w:rFonts w:ascii="Times New Roman" w:hAnsi="Times New Roman" w:cs="Times New Roman"/>
                  <w:noProof/>
                  <w:lang w:val="es-ES"/>
                </w:rPr>
                <w:t>. Obtenido de https://www.google.com/maps/@-0.1290968,-78.4525659,174m/data=!3m1!1e3?hl=es-419</w:t>
              </w:r>
            </w:p>
            <w:p w14:paraId="5E0BDCE7"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noProof/>
                  <w:lang w:val="es-ES"/>
                </w:rPr>
                <w:t xml:space="preserve">Mendez, R., Sandoval, F., &amp; Alma del Cid. (2011). </w:t>
              </w:r>
              <w:r w:rsidRPr="003E72C9">
                <w:rPr>
                  <w:rFonts w:ascii="Times New Roman" w:hAnsi="Times New Roman" w:cs="Times New Roman"/>
                  <w:i/>
                  <w:iCs/>
                  <w:noProof/>
                  <w:lang w:val="es-ES"/>
                </w:rPr>
                <w:t>Investigacion. Fundamentos y metodologia.</w:t>
              </w:r>
              <w:r w:rsidRPr="003E72C9">
                <w:rPr>
                  <w:rFonts w:ascii="Times New Roman" w:hAnsi="Times New Roman" w:cs="Times New Roman"/>
                  <w:noProof/>
                  <w:lang w:val="es-ES"/>
                </w:rPr>
                <w:t xml:space="preserve"> Mexico: PEARSON EDUCACION.</w:t>
              </w:r>
            </w:p>
            <w:p w14:paraId="08267645"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i/>
                  <w:iCs/>
                  <w:noProof/>
                  <w:lang w:val="es-ES"/>
                </w:rPr>
                <w:t>TIJUANA, BAJA CALIFORNIA</w:t>
              </w:r>
              <w:r w:rsidRPr="003E72C9">
                <w:rPr>
                  <w:rFonts w:ascii="Times New Roman" w:hAnsi="Times New Roman" w:cs="Times New Roman"/>
                  <w:noProof/>
                  <w:lang w:val="es-ES"/>
                </w:rPr>
                <w:t>. (s.f.). Obtenido de TIJUANA, BAJA CALIFORNIA: https://sites.google.com/site/fundamentosdelainvestigacion1a/unidad-2-la-investigacion-como-un-proceso-de-construccion-social/2-3-tipos-de-metodos-inductivo-deductivo-analitico-sintetico-comparativo-dialectico-entre-otros</w:t>
              </w:r>
            </w:p>
            <w:p w14:paraId="4693DB34" w14:textId="77777777" w:rsidR="00FC2838" w:rsidRPr="003E72C9" w:rsidRDefault="00FC2838" w:rsidP="003E72C9">
              <w:pPr>
                <w:pStyle w:val="Bibliografa"/>
                <w:spacing w:line="480" w:lineRule="auto"/>
                <w:ind w:left="720" w:hanging="720"/>
                <w:jc w:val="both"/>
                <w:rPr>
                  <w:rFonts w:ascii="Times New Roman" w:hAnsi="Times New Roman" w:cs="Times New Roman"/>
                  <w:noProof/>
                  <w:lang w:val="es-ES"/>
                </w:rPr>
              </w:pPr>
              <w:r w:rsidRPr="003E72C9">
                <w:rPr>
                  <w:rFonts w:ascii="Times New Roman" w:hAnsi="Times New Roman" w:cs="Times New Roman"/>
                  <w:noProof/>
                  <w:lang w:val="es-ES"/>
                </w:rPr>
                <w:t xml:space="preserve">Ynoub, R. C. (2011). </w:t>
              </w:r>
              <w:r w:rsidRPr="003E72C9">
                <w:rPr>
                  <w:rFonts w:ascii="Times New Roman" w:hAnsi="Times New Roman" w:cs="Times New Roman"/>
                  <w:i/>
                  <w:iCs/>
                  <w:noProof/>
                  <w:lang w:val="es-ES"/>
                </w:rPr>
                <w:t>El proyecto y metodologia de la investigacion.</w:t>
              </w:r>
              <w:r w:rsidRPr="003E72C9">
                <w:rPr>
                  <w:rFonts w:ascii="Times New Roman" w:hAnsi="Times New Roman" w:cs="Times New Roman"/>
                  <w:noProof/>
                  <w:lang w:val="es-ES"/>
                </w:rPr>
                <w:t xml:space="preserve"> Buenos Aires : Cengage Learning Argentina.</w:t>
              </w:r>
            </w:p>
            <w:p w14:paraId="0387293F" w14:textId="149CA562" w:rsidR="00177775" w:rsidRPr="003E72C9" w:rsidRDefault="00FC2838" w:rsidP="003E72C9">
              <w:pPr>
                <w:spacing w:line="480" w:lineRule="auto"/>
                <w:jc w:val="both"/>
              </w:pPr>
              <w:r w:rsidRPr="003E72C9">
                <w:rPr>
                  <w:rFonts w:ascii="Times New Roman" w:hAnsi="Times New Roman" w:cs="Times New Roman"/>
                  <w:b/>
                  <w:bCs/>
                </w:rPr>
                <w:fldChar w:fldCharType="end"/>
              </w:r>
            </w:p>
          </w:sdtContent>
        </w:sdt>
      </w:sdtContent>
    </w:sdt>
    <w:sectPr w:rsidR="00177775" w:rsidRPr="003E72C9" w:rsidSect="00005042">
      <w:headerReference w:type="default" r:id="rId25"/>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A06C8" w14:textId="77777777" w:rsidR="00AB0B22" w:rsidRDefault="00AB0B22" w:rsidP="000F735C">
      <w:pPr>
        <w:spacing w:line="240" w:lineRule="auto"/>
      </w:pPr>
      <w:r>
        <w:separator/>
      </w:r>
    </w:p>
  </w:endnote>
  <w:endnote w:type="continuationSeparator" w:id="0">
    <w:p w14:paraId="5F9ABCD7" w14:textId="77777777" w:rsidR="00AB0B22" w:rsidRDefault="00AB0B22" w:rsidP="000F7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Noto Sans CJK JP"/>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50760" w14:textId="77777777" w:rsidR="00AB0B22" w:rsidRDefault="00AB0B22" w:rsidP="000F735C">
      <w:pPr>
        <w:spacing w:line="240" w:lineRule="auto"/>
      </w:pPr>
      <w:r>
        <w:separator/>
      </w:r>
    </w:p>
  </w:footnote>
  <w:footnote w:type="continuationSeparator" w:id="0">
    <w:p w14:paraId="218AECB4" w14:textId="77777777" w:rsidR="00AB0B22" w:rsidRDefault="00AB0B22" w:rsidP="000F735C">
      <w:pPr>
        <w:spacing w:line="240" w:lineRule="auto"/>
      </w:pPr>
      <w:r>
        <w:continuationSeparator/>
      </w:r>
    </w:p>
  </w:footnote>
  <w:footnote w:id="1">
    <w:p w14:paraId="57AD4B38" w14:textId="5C51F504" w:rsidR="00A55A60" w:rsidRDefault="00A55A60">
      <w:pPr>
        <w:pStyle w:val="Textonotapie"/>
      </w:pPr>
      <w:r>
        <w:rPr>
          <w:rStyle w:val="Refdenotaalpie"/>
        </w:rPr>
        <w:footnoteRef/>
      </w:r>
      <w:r>
        <w:t xml:space="preserve"> POE: procedimientos operativos estandarizados.</w:t>
      </w:r>
    </w:p>
    <w:p w14:paraId="6FEC6E57" w14:textId="77777777" w:rsidR="00A55A60" w:rsidRDefault="00A55A60">
      <w:pPr>
        <w:pStyle w:val="Textonotapie"/>
      </w:pPr>
    </w:p>
  </w:footnote>
  <w:footnote w:id="2">
    <w:p w14:paraId="3AEA8904" w14:textId="47EF007C" w:rsidR="00A55A60" w:rsidRDefault="00A55A60">
      <w:pPr>
        <w:pStyle w:val="Textonotapie"/>
      </w:pPr>
      <w:r>
        <w:rPr>
          <w:rStyle w:val="Refdenotaalpie"/>
        </w:rPr>
        <w:footnoteRef/>
      </w:r>
      <w:r>
        <w:t xml:space="preserve"> POES: procedimientos operativos estandarizados de sanitizacion.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477973"/>
      <w:docPartObj>
        <w:docPartGallery w:val="Page Numbers (Top of Page)"/>
        <w:docPartUnique/>
      </w:docPartObj>
    </w:sdtPr>
    <w:sdtEndPr>
      <w:rPr>
        <w:rFonts w:ascii="Times New Roman" w:hAnsi="Times New Roman" w:cs="Times New Roman"/>
        <w:sz w:val="22"/>
        <w:szCs w:val="22"/>
      </w:rPr>
    </w:sdtEndPr>
    <w:sdtContent>
      <w:p w14:paraId="54AB3B0B" w14:textId="67657EFA" w:rsidR="003E72C9" w:rsidRPr="009F6CAE" w:rsidRDefault="003E72C9">
        <w:pPr>
          <w:pStyle w:val="Encabezado"/>
          <w:jc w:val="right"/>
          <w:rPr>
            <w:rFonts w:ascii="Times New Roman" w:hAnsi="Times New Roman" w:cs="Times New Roman"/>
            <w:sz w:val="22"/>
            <w:szCs w:val="22"/>
          </w:rPr>
        </w:pPr>
        <w:r w:rsidRPr="009F6CAE">
          <w:rPr>
            <w:rFonts w:ascii="Times New Roman" w:hAnsi="Times New Roman" w:cs="Times New Roman"/>
            <w:sz w:val="22"/>
            <w:szCs w:val="22"/>
          </w:rPr>
          <w:fldChar w:fldCharType="begin"/>
        </w:r>
        <w:r w:rsidRPr="009F6CAE">
          <w:rPr>
            <w:rFonts w:ascii="Times New Roman" w:hAnsi="Times New Roman" w:cs="Times New Roman"/>
            <w:sz w:val="22"/>
            <w:szCs w:val="22"/>
          </w:rPr>
          <w:instrText>PAGE   \* MERGEFORMAT</w:instrText>
        </w:r>
        <w:r w:rsidRPr="009F6CAE">
          <w:rPr>
            <w:rFonts w:ascii="Times New Roman" w:hAnsi="Times New Roman" w:cs="Times New Roman"/>
            <w:sz w:val="22"/>
            <w:szCs w:val="22"/>
          </w:rPr>
          <w:fldChar w:fldCharType="separate"/>
        </w:r>
        <w:r w:rsidR="00667907" w:rsidRPr="00667907">
          <w:rPr>
            <w:rFonts w:ascii="Times New Roman" w:hAnsi="Times New Roman" w:cs="Times New Roman"/>
            <w:noProof/>
            <w:sz w:val="22"/>
            <w:szCs w:val="22"/>
            <w:lang w:val="es-ES"/>
          </w:rPr>
          <w:t>1</w:t>
        </w:r>
        <w:r w:rsidRPr="009F6CAE">
          <w:rPr>
            <w:rFonts w:ascii="Times New Roman" w:hAnsi="Times New Roman" w:cs="Times New Roman"/>
            <w:sz w:val="22"/>
            <w:szCs w:val="22"/>
          </w:rPr>
          <w:fldChar w:fldCharType="end"/>
        </w:r>
      </w:p>
    </w:sdtContent>
  </w:sdt>
  <w:p w14:paraId="7DE342A1" w14:textId="77777777" w:rsidR="003E72C9" w:rsidRDefault="003E72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15F"/>
    <w:multiLevelType w:val="multilevel"/>
    <w:tmpl w:val="C0F065E8"/>
    <w:lvl w:ilvl="0">
      <w:start w:val="10"/>
      <w:numFmt w:val="decimal"/>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EC6D31"/>
    <w:multiLevelType w:val="hybridMultilevel"/>
    <w:tmpl w:val="971232F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435F81"/>
    <w:multiLevelType w:val="hybridMultilevel"/>
    <w:tmpl w:val="6214F634"/>
    <w:lvl w:ilvl="0" w:tplc="300A0019">
      <w:start w:val="1"/>
      <w:numFmt w:val="lowerLetter"/>
      <w:lvlText w:val="%1."/>
      <w:lvlJc w:val="left"/>
      <w:pPr>
        <w:ind w:left="720" w:hanging="360"/>
      </w:pPr>
    </w:lvl>
    <w:lvl w:ilvl="1" w:tplc="F39AEA7C">
      <w:start w:val="1"/>
      <w:numFmt w:val="lowerLetter"/>
      <w:lvlText w:val="%2)"/>
      <w:lvlJc w:val="left"/>
      <w:pPr>
        <w:ind w:left="1440" w:hanging="360"/>
      </w:pPr>
      <w:rPr>
        <w:rFonts w:hint="default"/>
      </w:rPr>
    </w:lvl>
    <w:lvl w:ilvl="2" w:tplc="300A0017">
      <w:start w:val="1"/>
      <w:numFmt w:val="lowerLetter"/>
      <w:lvlText w:val="%3)"/>
      <w:lvlJc w:val="left"/>
      <w:pPr>
        <w:ind w:left="2340" w:hanging="360"/>
      </w:pPr>
      <w:rPr>
        <w:rFonts w:hint="default"/>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C8E46C4"/>
    <w:multiLevelType w:val="hybridMultilevel"/>
    <w:tmpl w:val="F1143788"/>
    <w:lvl w:ilvl="0" w:tplc="B33A3152">
      <w:start w:val="1"/>
      <w:numFmt w:val="decimal"/>
      <w:lvlText w:val="%1."/>
      <w:lvlJc w:val="left"/>
      <w:pPr>
        <w:ind w:left="720" w:hanging="360"/>
      </w:pPr>
      <w:rPr>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33934D0"/>
    <w:multiLevelType w:val="hybridMultilevel"/>
    <w:tmpl w:val="0E0652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149971E2"/>
    <w:multiLevelType w:val="hybridMultilevel"/>
    <w:tmpl w:val="2A962C38"/>
    <w:lvl w:ilvl="0" w:tplc="0C66F05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190A43CD"/>
    <w:multiLevelType w:val="hybridMultilevel"/>
    <w:tmpl w:val="CB4EE462"/>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7" w15:restartNumberingAfterBreak="0">
    <w:nsid w:val="19807443"/>
    <w:multiLevelType w:val="multilevel"/>
    <w:tmpl w:val="59EAD262"/>
    <w:lvl w:ilvl="0">
      <w:start w:val="1"/>
      <w:numFmt w:val="decimal"/>
      <w:lvlText w:val="%1."/>
      <w:lvlJc w:val="left"/>
      <w:pPr>
        <w:ind w:left="720" w:hanging="360"/>
      </w:pPr>
      <w:rPr>
        <w:rFonts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D77619"/>
    <w:multiLevelType w:val="hybridMultilevel"/>
    <w:tmpl w:val="DA685F7E"/>
    <w:lvl w:ilvl="0" w:tplc="A9F24740">
      <w:start w:val="5"/>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A241700"/>
    <w:multiLevelType w:val="hybridMultilevel"/>
    <w:tmpl w:val="F1143788"/>
    <w:lvl w:ilvl="0" w:tplc="B33A3152">
      <w:start w:val="1"/>
      <w:numFmt w:val="decimal"/>
      <w:lvlText w:val="%1."/>
      <w:lvlJc w:val="left"/>
      <w:pPr>
        <w:ind w:left="720" w:hanging="360"/>
      </w:pPr>
      <w:rPr>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1D0A3728"/>
    <w:multiLevelType w:val="hybridMultilevel"/>
    <w:tmpl w:val="66F43F14"/>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1" w15:restartNumberingAfterBreak="0">
    <w:nsid w:val="204941FE"/>
    <w:multiLevelType w:val="hybridMultilevel"/>
    <w:tmpl w:val="F14EF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93A5EA7"/>
    <w:multiLevelType w:val="hybridMultilevel"/>
    <w:tmpl w:val="D5B886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C3E73CB"/>
    <w:multiLevelType w:val="hybridMultilevel"/>
    <w:tmpl w:val="D0C0DE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2C75481E"/>
    <w:multiLevelType w:val="hybridMultilevel"/>
    <w:tmpl w:val="BD700E0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D5D174F"/>
    <w:multiLevelType w:val="hybridMultilevel"/>
    <w:tmpl w:val="AC7A7100"/>
    <w:lvl w:ilvl="0" w:tplc="3288D3D2">
      <w:start w:val="4"/>
      <w:numFmt w:val="bullet"/>
      <w:lvlText w:val="-"/>
      <w:lvlJc w:val="left"/>
      <w:pPr>
        <w:ind w:left="1440" w:hanging="360"/>
      </w:pPr>
      <w:rPr>
        <w:rFonts w:ascii="Times New Roman" w:eastAsia="Calibri" w:hAnsi="Times New Roman"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30EB5F58"/>
    <w:multiLevelType w:val="hybridMultilevel"/>
    <w:tmpl w:val="0510A126"/>
    <w:lvl w:ilvl="0" w:tplc="300A0019">
      <w:start w:val="1"/>
      <w:numFmt w:val="lowerLetter"/>
      <w:lvlText w:val="%1."/>
      <w:lvlJc w:val="left"/>
      <w:pPr>
        <w:ind w:left="720" w:hanging="360"/>
      </w:pPr>
    </w:lvl>
    <w:lvl w:ilvl="1" w:tplc="F39AEA7C">
      <w:start w:val="1"/>
      <w:numFmt w:val="lowerLetter"/>
      <w:lvlText w:val="%2)"/>
      <w:lvlJc w:val="left"/>
      <w:pPr>
        <w:ind w:left="1440" w:hanging="360"/>
      </w:pPr>
      <w:rPr>
        <w:rFonts w:hint="default"/>
      </w:rPr>
    </w:lvl>
    <w:lvl w:ilvl="2" w:tplc="AF5CE3B4">
      <w:start w:val="1"/>
      <w:numFmt w:val="decimal"/>
      <w:lvlText w:val="%3."/>
      <w:lvlJc w:val="left"/>
      <w:pPr>
        <w:ind w:left="2340" w:hanging="360"/>
      </w:pPr>
      <w:rPr>
        <w:rFonts w:hint="default"/>
      </w:r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34FB41E5"/>
    <w:multiLevelType w:val="hybridMultilevel"/>
    <w:tmpl w:val="A9BAEDEA"/>
    <w:lvl w:ilvl="0" w:tplc="C5F03E08">
      <w:start w:val="1"/>
      <w:numFmt w:val="lowerLetter"/>
      <w:lvlText w:val="%1)"/>
      <w:lvlJc w:val="left"/>
      <w:pPr>
        <w:ind w:left="720" w:hanging="360"/>
      </w:pPr>
      <w:rPr>
        <w:color w:val="000000" w:themeColor="text1"/>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3CC64621"/>
    <w:multiLevelType w:val="hybridMultilevel"/>
    <w:tmpl w:val="493A8D8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9" w15:restartNumberingAfterBreak="0">
    <w:nsid w:val="3CFC3E4F"/>
    <w:multiLevelType w:val="hybridMultilevel"/>
    <w:tmpl w:val="35A203F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08C6ABC"/>
    <w:multiLevelType w:val="hybridMultilevel"/>
    <w:tmpl w:val="D87CB720"/>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21" w15:restartNumberingAfterBreak="0">
    <w:nsid w:val="46294DF0"/>
    <w:multiLevelType w:val="hybridMultilevel"/>
    <w:tmpl w:val="8264CEE6"/>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469348EF"/>
    <w:multiLevelType w:val="hybridMultilevel"/>
    <w:tmpl w:val="4D0E83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1E6828"/>
    <w:multiLevelType w:val="hybridMultilevel"/>
    <w:tmpl w:val="4DE48C5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4" w15:restartNumberingAfterBreak="0">
    <w:nsid w:val="50D826A8"/>
    <w:multiLevelType w:val="hybridMultilevel"/>
    <w:tmpl w:val="31723D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6CE55D0"/>
    <w:multiLevelType w:val="hybridMultilevel"/>
    <w:tmpl w:val="A5BC887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C2259FB"/>
    <w:multiLevelType w:val="hybridMultilevel"/>
    <w:tmpl w:val="8AA8B058"/>
    <w:lvl w:ilvl="0" w:tplc="3288D3D2">
      <w:start w:val="4"/>
      <w:numFmt w:val="bullet"/>
      <w:lvlText w:val="-"/>
      <w:lvlJc w:val="left"/>
      <w:pPr>
        <w:ind w:left="1200" w:hanging="360"/>
      </w:pPr>
      <w:rPr>
        <w:rFonts w:ascii="Times New Roman" w:eastAsia="Calibri" w:hAnsi="Times New Roman" w:cs="Times New Roman" w:hint="default"/>
      </w:rPr>
    </w:lvl>
    <w:lvl w:ilvl="1" w:tplc="300A0003" w:tentative="1">
      <w:start w:val="1"/>
      <w:numFmt w:val="bullet"/>
      <w:lvlText w:val="o"/>
      <w:lvlJc w:val="left"/>
      <w:pPr>
        <w:ind w:left="1920" w:hanging="360"/>
      </w:pPr>
      <w:rPr>
        <w:rFonts w:ascii="Courier New" w:hAnsi="Courier New" w:cs="Courier New" w:hint="default"/>
      </w:rPr>
    </w:lvl>
    <w:lvl w:ilvl="2" w:tplc="300A0005" w:tentative="1">
      <w:start w:val="1"/>
      <w:numFmt w:val="bullet"/>
      <w:lvlText w:val=""/>
      <w:lvlJc w:val="left"/>
      <w:pPr>
        <w:ind w:left="2640" w:hanging="360"/>
      </w:pPr>
      <w:rPr>
        <w:rFonts w:ascii="Wingdings" w:hAnsi="Wingdings" w:hint="default"/>
      </w:rPr>
    </w:lvl>
    <w:lvl w:ilvl="3" w:tplc="300A0001" w:tentative="1">
      <w:start w:val="1"/>
      <w:numFmt w:val="bullet"/>
      <w:lvlText w:val=""/>
      <w:lvlJc w:val="left"/>
      <w:pPr>
        <w:ind w:left="3360" w:hanging="360"/>
      </w:pPr>
      <w:rPr>
        <w:rFonts w:ascii="Symbol" w:hAnsi="Symbol" w:hint="default"/>
      </w:rPr>
    </w:lvl>
    <w:lvl w:ilvl="4" w:tplc="300A0003" w:tentative="1">
      <w:start w:val="1"/>
      <w:numFmt w:val="bullet"/>
      <w:lvlText w:val="o"/>
      <w:lvlJc w:val="left"/>
      <w:pPr>
        <w:ind w:left="4080" w:hanging="360"/>
      </w:pPr>
      <w:rPr>
        <w:rFonts w:ascii="Courier New" w:hAnsi="Courier New" w:cs="Courier New" w:hint="default"/>
      </w:rPr>
    </w:lvl>
    <w:lvl w:ilvl="5" w:tplc="300A0005" w:tentative="1">
      <w:start w:val="1"/>
      <w:numFmt w:val="bullet"/>
      <w:lvlText w:val=""/>
      <w:lvlJc w:val="left"/>
      <w:pPr>
        <w:ind w:left="4800" w:hanging="360"/>
      </w:pPr>
      <w:rPr>
        <w:rFonts w:ascii="Wingdings" w:hAnsi="Wingdings" w:hint="default"/>
      </w:rPr>
    </w:lvl>
    <w:lvl w:ilvl="6" w:tplc="300A0001" w:tentative="1">
      <w:start w:val="1"/>
      <w:numFmt w:val="bullet"/>
      <w:lvlText w:val=""/>
      <w:lvlJc w:val="left"/>
      <w:pPr>
        <w:ind w:left="5520" w:hanging="360"/>
      </w:pPr>
      <w:rPr>
        <w:rFonts w:ascii="Symbol" w:hAnsi="Symbol" w:hint="default"/>
      </w:rPr>
    </w:lvl>
    <w:lvl w:ilvl="7" w:tplc="300A0003" w:tentative="1">
      <w:start w:val="1"/>
      <w:numFmt w:val="bullet"/>
      <w:lvlText w:val="o"/>
      <w:lvlJc w:val="left"/>
      <w:pPr>
        <w:ind w:left="6240" w:hanging="360"/>
      </w:pPr>
      <w:rPr>
        <w:rFonts w:ascii="Courier New" w:hAnsi="Courier New" w:cs="Courier New" w:hint="default"/>
      </w:rPr>
    </w:lvl>
    <w:lvl w:ilvl="8" w:tplc="300A0005" w:tentative="1">
      <w:start w:val="1"/>
      <w:numFmt w:val="bullet"/>
      <w:lvlText w:val=""/>
      <w:lvlJc w:val="left"/>
      <w:pPr>
        <w:ind w:left="6960" w:hanging="360"/>
      </w:pPr>
      <w:rPr>
        <w:rFonts w:ascii="Wingdings" w:hAnsi="Wingdings" w:hint="default"/>
      </w:rPr>
    </w:lvl>
  </w:abstractNum>
  <w:abstractNum w:abstractNumId="27" w15:restartNumberingAfterBreak="0">
    <w:nsid w:val="5E523068"/>
    <w:multiLevelType w:val="hybridMultilevel"/>
    <w:tmpl w:val="BF083AC2"/>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15:restartNumberingAfterBreak="0">
    <w:nsid w:val="63E066A9"/>
    <w:multiLevelType w:val="hybridMultilevel"/>
    <w:tmpl w:val="D0C0DE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15:restartNumberingAfterBreak="0">
    <w:nsid w:val="665C336D"/>
    <w:multiLevelType w:val="hybridMultilevel"/>
    <w:tmpl w:val="39109BF6"/>
    <w:lvl w:ilvl="0" w:tplc="0C0A0001">
      <w:start w:val="1"/>
      <w:numFmt w:val="bullet"/>
      <w:lvlText w:val=""/>
      <w:lvlJc w:val="left"/>
      <w:pPr>
        <w:ind w:left="2850" w:hanging="360"/>
      </w:pPr>
      <w:rPr>
        <w:rFonts w:ascii="Symbol" w:hAnsi="Symbol" w:hint="default"/>
      </w:rPr>
    </w:lvl>
    <w:lvl w:ilvl="1" w:tplc="0C0A0003" w:tentative="1">
      <w:start w:val="1"/>
      <w:numFmt w:val="bullet"/>
      <w:lvlText w:val="o"/>
      <w:lvlJc w:val="left"/>
      <w:pPr>
        <w:ind w:left="3570" w:hanging="360"/>
      </w:pPr>
      <w:rPr>
        <w:rFonts w:ascii="Courier New" w:hAnsi="Courier New" w:cs="Courier New" w:hint="default"/>
      </w:rPr>
    </w:lvl>
    <w:lvl w:ilvl="2" w:tplc="0C0A0005" w:tentative="1">
      <w:start w:val="1"/>
      <w:numFmt w:val="bullet"/>
      <w:lvlText w:val=""/>
      <w:lvlJc w:val="left"/>
      <w:pPr>
        <w:ind w:left="4290" w:hanging="360"/>
      </w:pPr>
      <w:rPr>
        <w:rFonts w:ascii="Wingdings" w:hAnsi="Wingdings" w:hint="default"/>
      </w:rPr>
    </w:lvl>
    <w:lvl w:ilvl="3" w:tplc="0C0A0001" w:tentative="1">
      <w:start w:val="1"/>
      <w:numFmt w:val="bullet"/>
      <w:lvlText w:val=""/>
      <w:lvlJc w:val="left"/>
      <w:pPr>
        <w:ind w:left="5010" w:hanging="360"/>
      </w:pPr>
      <w:rPr>
        <w:rFonts w:ascii="Symbol" w:hAnsi="Symbol" w:hint="default"/>
      </w:rPr>
    </w:lvl>
    <w:lvl w:ilvl="4" w:tplc="0C0A0003" w:tentative="1">
      <w:start w:val="1"/>
      <w:numFmt w:val="bullet"/>
      <w:lvlText w:val="o"/>
      <w:lvlJc w:val="left"/>
      <w:pPr>
        <w:ind w:left="5730" w:hanging="360"/>
      </w:pPr>
      <w:rPr>
        <w:rFonts w:ascii="Courier New" w:hAnsi="Courier New" w:cs="Courier New" w:hint="default"/>
      </w:rPr>
    </w:lvl>
    <w:lvl w:ilvl="5" w:tplc="0C0A0005" w:tentative="1">
      <w:start w:val="1"/>
      <w:numFmt w:val="bullet"/>
      <w:lvlText w:val=""/>
      <w:lvlJc w:val="left"/>
      <w:pPr>
        <w:ind w:left="6450" w:hanging="360"/>
      </w:pPr>
      <w:rPr>
        <w:rFonts w:ascii="Wingdings" w:hAnsi="Wingdings" w:hint="default"/>
      </w:rPr>
    </w:lvl>
    <w:lvl w:ilvl="6" w:tplc="0C0A0001" w:tentative="1">
      <w:start w:val="1"/>
      <w:numFmt w:val="bullet"/>
      <w:lvlText w:val=""/>
      <w:lvlJc w:val="left"/>
      <w:pPr>
        <w:ind w:left="7170" w:hanging="360"/>
      </w:pPr>
      <w:rPr>
        <w:rFonts w:ascii="Symbol" w:hAnsi="Symbol" w:hint="default"/>
      </w:rPr>
    </w:lvl>
    <w:lvl w:ilvl="7" w:tplc="0C0A0003" w:tentative="1">
      <w:start w:val="1"/>
      <w:numFmt w:val="bullet"/>
      <w:lvlText w:val="o"/>
      <w:lvlJc w:val="left"/>
      <w:pPr>
        <w:ind w:left="7890" w:hanging="360"/>
      </w:pPr>
      <w:rPr>
        <w:rFonts w:ascii="Courier New" w:hAnsi="Courier New" w:cs="Courier New" w:hint="default"/>
      </w:rPr>
    </w:lvl>
    <w:lvl w:ilvl="8" w:tplc="0C0A0005" w:tentative="1">
      <w:start w:val="1"/>
      <w:numFmt w:val="bullet"/>
      <w:lvlText w:val=""/>
      <w:lvlJc w:val="left"/>
      <w:pPr>
        <w:ind w:left="8610" w:hanging="360"/>
      </w:pPr>
      <w:rPr>
        <w:rFonts w:ascii="Wingdings" w:hAnsi="Wingdings" w:hint="default"/>
      </w:rPr>
    </w:lvl>
  </w:abstractNum>
  <w:abstractNum w:abstractNumId="30" w15:restartNumberingAfterBreak="0">
    <w:nsid w:val="68BA748D"/>
    <w:multiLevelType w:val="hybridMultilevel"/>
    <w:tmpl w:val="732E231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1" w15:restartNumberingAfterBreak="0">
    <w:nsid w:val="69D55BE0"/>
    <w:multiLevelType w:val="multilevel"/>
    <w:tmpl w:val="7D989982"/>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5B321AD"/>
    <w:multiLevelType w:val="hybridMultilevel"/>
    <w:tmpl w:val="1FA0C422"/>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33" w15:restartNumberingAfterBreak="0">
    <w:nsid w:val="7FC928E5"/>
    <w:multiLevelType w:val="hybridMultilevel"/>
    <w:tmpl w:val="2E14384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16cid:durableId="2080981939">
    <w:abstractNumId w:val="22"/>
  </w:num>
  <w:num w:numId="2" w16cid:durableId="199440672">
    <w:abstractNumId w:val="24"/>
  </w:num>
  <w:num w:numId="3" w16cid:durableId="1713190243">
    <w:abstractNumId w:val="1"/>
  </w:num>
  <w:num w:numId="4" w16cid:durableId="1432552828">
    <w:abstractNumId w:val="15"/>
  </w:num>
  <w:num w:numId="5" w16cid:durableId="1750495595">
    <w:abstractNumId w:val="29"/>
  </w:num>
  <w:num w:numId="6" w16cid:durableId="152331738">
    <w:abstractNumId w:val="31"/>
  </w:num>
  <w:num w:numId="7" w16cid:durableId="1770153178">
    <w:abstractNumId w:val="30"/>
  </w:num>
  <w:num w:numId="8" w16cid:durableId="1789468154">
    <w:abstractNumId w:val="33"/>
  </w:num>
  <w:num w:numId="9" w16cid:durableId="773327700">
    <w:abstractNumId w:val="18"/>
  </w:num>
  <w:num w:numId="10" w16cid:durableId="739720360">
    <w:abstractNumId w:val="20"/>
  </w:num>
  <w:num w:numId="11" w16cid:durableId="653684838">
    <w:abstractNumId w:val="19"/>
  </w:num>
  <w:num w:numId="12" w16cid:durableId="1815637629">
    <w:abstractNumId w:val="10"/>
  </w:num>
  <w:num w:numId="13" w16cid:durableId="1442189178">
    <w:abstractNumId w:val="16"/>
  </w:num>
  <w:num w:numId="14" w16cid:durableId="2033189844">
    <w:abstractNumId w:val="23"/>
  </w:num>
  <w:num w:numId="15" w16cid:durableId="1102342684">
    <w:abstractNumId w:val="6"/>
  </w:num>
  <w:num w:numId="16" w16cid:durableId="853029781">
    <w:abstractNumId w:val="32"/>
  </w:num>
  <w:num w:numId="17" w16cid:durableId="21253832">
    <w:abstractNumId w:val="5"/>
  </w:num>
  <w:num w:numId="18" w16cid:durableId="939683346">
    <w:abstractNumId w:val="26"/>
  </w:num>
  <w:num w:numId="19" w16cid:durableId="1351645249">
    <w:abstractNumId w:val="14"/>
  </w:num>
  <w:num w:numId="20" w16cid:durableId="855390621">
    <w:abstractNumId w:val="7"/>
  </w:num>
  <w:num w:numId="21" w16cid:durableId="443572192">
    <w:abstractNumId w:val="0"/>
  </w:num>
  <w:num w:numId="22" w16cid:durableId="1091464361">
    <w:abstractNumId w:val="27"/>
  </w:num>
  <w:num w:numId="23" w16cid:durableId="138231515">
    <w:abstractNumId w:val="21"/>
  </w:num>
  <w:num w:numId="24" w16cid:durableId="1380280975">
    <w:abstractNumId w:val="2"/>
  </w:num>
  <w:num w:numId="25" w16cid:durableId="1731687227">
    <w:abstractNumId w:val="17"/>
  </w:num>
  <w:num w:numId="26" w16cid:durableId="249243596">
    <w:abstractNumId w:val="9"/>
  </w:num>
  <w:num w:numId="27" w16cid:durableId="50006248">
    <w:abstractNumId w:val="25"/>
  </w:num>
  <w:num w:numId="28" w16cid:durableId="1182359727">
    <w:abstractNumId w:val="12"/>
  </w:num>
  <w:num w:numId="29" w16cid:durableId="1368872716">
    <w:abstractNumId w:val="3"/>
  </w:num>
  <w:num w:numId="30" w16cid:durableId="2011978329">
    <w:abstractNumId w:val="13"/>
  </w:num>
  <w:num w:numId="31" w16cid:durableId="1733389885">
    <w:abstractNumId w:val="28"/>
  </w:num>
  <w:num w:numId="32" w16cid:durableId="1419401717">
    <w:abstractNumId w:val="8"/>
  </w:num>
  <w:num w:numId="33" w16cid:durableId="409346973">
    <w:abstractNumId w:val="11"/>
  </w:num>
  <w:num w:numId="34" w16cid:durableId="520241332">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933"/>
    <w:rsid w:val="00005042"/>
    <w:rsid w:val="0000571E"/>
    <w:rsid w:val="000341E7"/>
    <w:rsid w:val="00037482"/>
    <w:rsid w:val="00037941"/>
    <w:rsid w:val="00042B17"/>
    <w:rsid w:val="000473FB"/>
    <w:rsid w:val="00065715"/>
    <w:rsid w:val="00071D6A"/>
    <w:rsid w:val="000922D3"/>
    <w:rsid w:val="000931E1"/>
    <w:rsid w:val="00096E6D"/>
    <w:rsid w:val="0009708C"/>
    <w:rsid w:val="000973C1"/>
    <w:rsid w:val="000A1F51"/>
    <w:rsid w:val="000B1DF8"/>
    <w:rsid w:val="000C5DEA"/>
    <w:rsid w:val="000E262D"/>
    <w:rsid w:val="000E3CFB"/>
    <w:rsid w:val="000E6B94"/>
    <w:rsid w:val="000E7F91"/>
    <w:rsid w:val="000F2049"/>
    <w:rsid w:val="000F3FBD"/>
    <w:rsid w:val="000F735C"/>
    <w:rsid w:val="00100AA4"/>
    <w:rsid w:val="0010461D"/>
    <w:rsid w:val="00107721"/>
    <w:rsid w:val="00125733"/>
    <w:rsid w:val="00130C82"/>
    <w:rsid w:val="001369C7"/>
    <w:rsid w:val="00141910"/>
    <w:rsid w:val="00142950"/>
    <w:rsid w:val="00146AE9"/>
    <w:rsid w:val="001531C7"/>
    <w:rsid w:val="001551CA"/>
    <w:rsid w:val="00163741"/>
    <w:rsid w:val="00163AD7"/>
    <w:rsid w:val="00171E52"/>
    <w:rsid w:val="00177775"/>
    <w:rsid w:val="00184F60"/>
    <w:rsid w:val="00195639"/>
    <w:rsid w:val="001A4F72"/>
    <w:rsid w:val="001A5ED6"/>
    <w:rsid w:val="001B03BB"/>
    <w:rsid w:val="001C2220"/>
    <w:rsid w:val="002240EF"/>
    <w:rsid w:val="0022494C"/>
    <w:rsid w:val="00234A55"/>
    <w:rsid w:val="00241E68"/>
    <w:rsid w:val="00254EDE"/>
    <w:rsid w:val="002550B9"/>
    <w:rsid w:val="002734AD"/>
    <w:rsid w:val="002826D5"/>
    <w:rsid w:val="002876F0"/>
    <w:rsid w:val="00297A0C"/>
    <w:rsid w:val="00297F89"/>
    <w:rsid w:val="002A4CD0"/>
    <w:rsid w:val="002B2B6D"/>
    <w:rsid w:val="002B642F"/>
    <w:rsid w:val="002D3D46"/>
    <w:rsid w:val="002D3D4B"/>
    <w:rsid w:val="002D7DA0"/>
    <w:rsid w:val="002F30A4"/>
    <w:rsid w:val="003172F0"/>
    <w:rsid w:val="0031763E"/>
    <w:rsid w:val="00320C55"/>
    <w:rsid w:val="00321F1D"/>
    <w:rsid w:val="003517DF"/>
    <w:rsid w:val="00352D44"/>
    <w:rsid w:val="00357C57"/>
    <w:rsid w:val="00390117"/>
    <w:rsid w:val="003936D5"/>
    <w:rsid w:val="003A1FE3"/>
    <w:rsid w:val="003B4F7F"/>
    <w:rsid w:val="003B7D00"/>
    <w:rsid w:val="003D542B"/>
    <w:rsid w:val="003E5ED2"/>
    <w:rsid w:val="003E72C9"/>
    <w:rsid w:val="003F520A"/>
    <w:rsid w:val="00421E25"/>
    <w:rsid w:val="0042325D"/>
    <w:rsid w:val="004235A0"/>
    <w:rsid w:val="00430679"/>
    <w:rsid w:val="00444FC0"/>
    <w:rsid w:val="00470B12"/>
    <w:rsid w:val="00471FA4"/>
    <w:rsid w:val="004A2392"/>
    <w:rsid w:val="004A316B"/>
    <w:rsid w:val="004B397E"/>
    <w:rsid w:val="004E0115"/>
    <w:rsid w:val="004E6FB9"/>
    <w:rsid w:val="004F6142"/>
    <w:rsid w:val="004F62F8"/>
    <w:rsid w:val="005031E7"/>
    <w:rsid w:val="00520DE3"/>
    <w:rsid w:val="00527501"/>
    <w:rsid w:val="0052756F"/>
    <w:rsid w:val="0053138C"/>
    <w:rsid w:val="00543109"/>
    <w:rsid w:val="005464B7"/>
    <w:rsid w:val="005465A8"/>
    <w:rsid w:val="00551418"/>
    <w:rsid w:val="005527FC"/>
    <w:rsid w:val="00553AD2"/>
    <w:rsid w:val="0056322F"/>
    <w:rsid w:val="005670B3"/>
    <w:rsid w:val="00577AB8"/>
    <w:rsid w:val="00585D9B"/>
    <w:rsid w:val="005A5839"/>
    <w:rsid w:val="005D428F"/>
    <w:rsid w:val="005D73DF"/>
    <w:rsid w:val="005E4EDD"/>
    <w:rsid w:val="006116E0"/>
    <w:rsid w:val="00620820"/>
    <w:rsid w:val="00620DB7"/>
    <w:rsid w:val="006249AA"/>
    <w:rsid w:val="006438E8"/>
    <w:rsid w:val="00646E86"/>
    <w:rsid w:val="00663D4B"/>
    <w:rsid w:val="00667907"/>
    <w:rsid w:val="00677A1A"/>
    <w:rsid w:val="00677C15"/>
    <w:rsid w:val="00682CD4"/>
    <w:rsid w:val="00695034"/>
    <w:rsid w:val="006A51F1"/>
    <w:rsid w:val="006A78B3"/>
    <w:rsid w:val="006B0E22"/>
    <w:rsid w:val="006C09B4"/>
    <w:rsid w:val="006D4668"/>
    <w:rsid w:val="006F0FAE"/>
    <w:rsid w:val="007178A1"/>
    <w:rsid w:val="007209DD"/>
    <w:rsid w:val="0074455B"/>
    <w:rsid w:val="00753F03"/>
    <w:rsid w:val="00763C0A"/>
    <w:rsid w:val="00770165"/>
    <w:rsid w:val="007750B6"/>
    <w:rsid w:val="00782783"/>
    <w:rsid w:val="00794E96"/>
    <w:rsid w:val="007A1950"/>
    <w:rsid w:val="007A1A54"/>
    <w:rsid w:val="007A1C2F"/>
    <w:rsid w:val="007A28D7"/>
    <w:rsid w:val="007B5A10"/>
    <w:rsid w:val="007B67E3"/>
    <w:rsid w:val="007D6649"/>
    <w:rsid w:val="007E4EBE"/>
    <w:rsid w:val="007F55A0"/>
    <w:rsid w:val="00803BDC"/>
    <w:rsid w:val="008060FD"/>
    <w:rsid w:val="00821915"/>
    <w:rsid w:val="00824522"/>
    <w:rsid w:val="00857664"/>
    <w:rsid w:val="008677E4"/>
    <w:rsid w:val="0087035D"/>
    <w:rsid w:val="0089702D"/>
    <w:rsid w:val="008A09C5"/>
    <w:rsid w:val="008A26DC"/>
    <w:rsid w:val="008A4769"/>
    <w:rsid w:val="008B58FF"/>
    <w:rsid w:val="008C3EB3"/>
    <w:rsid w:val="008D09C9"/>
    <w:rsid w:val="008F7184"/>
    <w:rsid w:val="00920288"/>
    <w:rsid w:val="00922545"/>
    <w:rsid w:val="0093703F"/>
    <w:rsid w:val="00951309"/>
    <w:rsid w:val="00964221"/>
    <w:rsid w:val="009667F7"/>
    <w:rsid w:val="00970A4D"/>
    <w:rsid w:val="00972065"/>
    <w:rsid w:val="00972A62"/>
    <w:rsid w:val="00973385"/>
    <w:rsid w:val="00975852"/>
    <w:rsid w:val="009814F3"/>
    <w:rsid w:val="009823AA"/>
    <w:rsid w:val="00984230"/>
    <w:rsid w:val="00984348"/>
    <w:rsid w:val="0098589A"/>
    <w:rsid w:val="00990EBA"/>
    <w:rsid w:val="009A39A8"/>
    <w:rsid w:val="009A7933"/>
    <w:rsid w:val="009B0C45"/>
    <w:rsid w:val="009B21AA"/>
    <w:rsid w:val="009B342F"/>
    <w:rsid w:val="009B65B8"/>
    <w:rsid w:val="009D631E"/>
    <w:rsid w:val="009D7BA9"/>
    <w:rsid w:val="009E11CA"/>
    <w:rsid w:val="009F09A9"/>
    <w:rsid w:val="009F286A"/>
    <w:rsid w:val="009F6CAE"/>
    <w:rsid w:val="00A14AAE"/>
    <w:rsid w:val="00A15A8D"/>
    <w:rsid w:val="00A2375A"/>
    <w:rsid w:val="00A237C0"/>
    <w:rsid w:val="00A42304"/>
    <w:rsid w:val="00A46CF4"/>
    <w:rsid w:val="00A55A60"/>
    <w:rsid w:val="00A7072E"/>
    <w:rsid w:val="00A752D9"/>
    <w:rsid w:val="00A7706F"/>
    <w:rsid w:val="00A8308F"/>
    <w:rsid w:val="00A83A95"/>
    <w:rsid w:val="00A90AC9"/>
    <w:rsid w:val="00A97FA6"/>
    <w:rsid w:val="00AA57EA"/>
    <w:rsid w:val="00AB0B22"/>
    <w:rsid w:val="00AB256A"/>
    <w:rsid w:val="00AB3BE7"/>
    <w:rsid w:val="00AB5B91"/>
    <w:rsid w:val="00AC3BE9"/>
    <w:rsid w:val="00AD3116"/>
    <w:rsid w:val="00AD5AED"/>
    <w:rsid w:val="00AE05E8"/>
    <w:rsid w:val="00AE2F78"/>
    <w:rsid w:val="00B10034"/>
    <w:rsid w:val="00B16627"/>
    <w:rsid w:val="00B3519A"/>
    <w:rsid w:val="00B61346"/>
    <w:rsid w:val="00B63FE3"/>
    <w:rsid w:val="00B837D0"/>
    <w:rsid w:val="00B8485A"/>
    <w:rsid w:val="00BA2A37"/>
    <w:rsid w:val="00BA4EF0"/>
    <w:rsid w:val="00BB399D"/>
    <w:rsid w:val="00BC232F"/>
    <w:rsid w:val="00BC6AC2"/>
    <w:rsid w:val="00BD0395"/>
    <w:rsid w:val="00BD6C7B"/>
    <w:rsid w:val="00BE2F00"/>
    <w:rsid w:val="00BE79DF"/>
    <w:rsid w:val="00C11558"/>
    <w:rsid w:val="00C12A37"/>
    <w:rsid w:val="00C25EA5"/>
    <w:rsid w:val="00C34D76"/>
    <w:rsid w:val="00C45AD2"/>
    <w:rsid w:val="00C5424B"/>
    <w:rsid w:val="00C602F9"/>
    <w:rsid w:val="00C63AB0"/>
    <w:rsid w:val="00C641AF"/>
    <w:rsid w:val="00C8591F"/>
    <w:rsid w:val="00CA3F1C"/>
    <w:rsid w:val="00CB0478"/>
    <w:rsid w:val="00CB17DF"/>
    <w:rsid w:val="00CC7D51"/>
    <w:rsid w:val="00CD21B7"/>
    <w:rsid w:val="00CF3C21"/>
    <w:rsid w:val="00D01A74"/>
    <w:rsid w:val="00D02286"/>
    <w:rsid w:val="00D22453"/>
    <w:rsid w:val="00D44173"/>
    <w:rsid w:val="00D618E9"/>
    <w:rsid w:val="00D77110"/>
    <w:rsid w:val="00D83186"/>
    <w:rsid w:val="00D86CDF"/>
    <w:rsid w:val="00DA73A3"/>
    <w:rsid w:val="00DC56C2"/>
    <w:rsid w:val="00DE193F"/>
    <w:rsid w:val="00DF31EB"/>
    <w:rsid w:val="00DF3FE0"/>
    <w:rsid w:val="00DF5FA1"/>
    <w:rsid w:val="00E020C0"/>
    <w:rsid w:val="00E15081"/>
    <w:rsid w:val="00E402C5"/>
    <w:rsid w:val="00E40DFB"/>
    <w:rsid w:val="00E42DD6"/>
    <w:rsid w:val="00E4477D"/>
    <w:rsid w:val="00E5292D"/>
    <w:rsid w:val="00E6035A"/>
    <w:rsid w:val="00E61349"/>
    <w:rsid w:val="00E70665"/>
    <w:rsid w:val="00E809F0"/>
    <w:rsid w:val="00E81FEB"/>
    <w:rsid w:val="00EA1F11"/>
    <w:rsid w:val="00EA24EA"/>
    <w:rsid w:val="00EA3F13"/>
    <w:rsid w:val="00EB4774"/>
    <w:rsid w:val="00EB55B1"/>
    <w:rsid w:val="00EC42F8"/>
    <w:rsid w:val="00ED404F"/>
    <w:rsid w:val="00ED7582"/>
    <w:rsid w:val="00EF1389"/>
    <w:rsid w:val="00EF4705"/>
    <w:rsid w:val="00F12BD4"/>
    <w:rsid w:val="00F17EB4"/>
    <w:rsid w:val="00F21974"/>
    <w:rsid w:val="00F2582E"/>
    <w:rsid w:val="00F3525E"/>
    <w:rsid w:val="00F37AF1"/>
    <w:rsid w:val="00F41A22"/>
    <w:rsid w:val="00F748C8"/>
    <w:rsid w:val="00F82048"/>
    <w:rsid w:val="00F848AC"/>
    <w:rsid w:val="00F856FE"/>
    <w:rsid w:val="00F86539"/>
    <w:rsid w:val="00F93438"/>
    <w:rsid w:val="00FB55EC"/>
    <w:rsid w:val="00FC2838"/>
    <w:rsid w:val="00FC2A62"/>
    <w:rsid w:val="00FC5A09"/>
    <w:rsid w:val="00FC6585"/>
    <w:rsid w:val="00FE143B"/>
    <w:rsid w:val="00FF04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A0EF2F"/>
  <w15:docId w15:val="{3CDEF138-B93B-174E-883D-76ED0C3F2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7933"/>
    <w:pPr>
      <w:spacing w:after="0" w:line="360" w:lineRule="auto"/>
      <w:jc w:val="center"/>
    </w:pPr>
    <w:rPr>
      <w:rFonts w:ascii="Arial Unicode MS" w:eastAsia="Arial Unicode MS" w:hAnsi="Arial Unicode MS" w:cs="Arial Unicode MS"/>
      <w:color w:val="000000"/>
      <w:sz w:val="24"/>
      <w:szCs w:val="24"/>
      <w:lang w:val="es-EC" w:eastAsia="es-EC"/>
    </w:rPr>
  </w:style>
  <w:style w:type="paragraph" w:styleId="Ttulo1">
    <w:name w:val="heading 1"/>
    <w:basedOn w:val="Normal"/>
    <w:next w:val="Normal"/>
    <w:link w:val="Ttulo1Car"/>
    <w:uiPriority w:val="9"/>
    <w:qFormat/>
    <w:rsid w:val="0074455B"/>
    <w:pPr>
      <w:outlineLvl w:val="0"/>
    </w:pPr>
    <w:rPr>
      <w:rFonts w:ascii="Times New Roman" w:hAnsi="Times New Roman" w:cs="Times New Roman"/>
      <w:b/>
      <w:sz w:val="28"/>
      <w:szCs w:val="28"/>
    </w:rPr>
  </w:style>
  <w:style w:type="paragraph" w:styleId="Ttulo2">
    <w:name w:val="heading 2"/>
    <w:basedOn w:val="Prrafodelista"/>
    <w:next w:val="Normal"/>
    <w:link w:val="Ttulo2Car"/>
    <w:uiPriority w:val="9"/>
    <w:unhideWhenUsed/>
    <w:qFormat/>
    <w:rsid w:val="006438E8"/>
    <w:pPr>
      <w:numPr>
        <w:ilvl w:val="1"/>
        <w:numId w:val="6"/>
      </w:numPr>
      <w:spacing w:line="480" w:lineRule="auto"/>
      <w:jc w:val="both"/>
      <w:outlineLvl w:val="1"/>
    </w:pPr>
    <w:rPr>
      <w:rFonts w:ascii="Times New Roman" w:hAnsi="Times New Roman" w:cs="Times New Roman"/>
      <w:b/>
      <w:bCs/>
      <w:color w:val="auto"/>
    </w:rPr>
  </w:style>
  <w:style w:type="paragraph" w:styleId="Ttulo3">
    <w:name w:val="heading 3"/>
    <w:basedOn w:val="Normal"/>
    <w:next w:val="Normal"/>
    <w:link w:val="Ttulo3Car"/>
    <w:uiPriority w:val="9"/>
    <w:unhideWhenUsed/>
    <w:qFormat/>
    <w:rsid w:val="006438E8"/>
    <w:pPr>
      <w:spacing w:line="480" w:lineRule="auto"/>
      <w:jc w:val="both"/>
      <w:outlineLvl w:val="2"/>
    </w:pPr>
    <w:rPr>
      <w:rFonts w:ascii="Times New Roman" w:hAnsi="Times New Roman" w:cs="Times New Roman"/>
      <w:b/>
      <w:bCs/>
      <w:i/>
      <w:iCs/>
      <w:color w:val="auto"/>
    </w:rPr>
  </w:style>
  <w:style w:type="paragraph" w:styleId="Ttulo4">
    <w:name w:val="heading 4"/>
    <w:aliases w:val="Tablas"/>
    <w:basedOn w:val="Descripcin"/>
    <w:next w:val="Normal"/>
    <w:link w:val="Ttulo4Car"/>
    <w:uiPriority w:val="9"/>
    <w:unhideWhenUsed/>
    <w:qFormat/>
    <w:rsid w:val="00C8591F"/>
    <w:pPr>
      <w:keepNext/>
      <w:spacing w:line="480" w:lineRule="auto"/>
      <w:outlineLvl w:val="3"/>
    </w:pPr>
    <w:rPr>
      <w:rFonts w:ascii="Times New Roman" w:hAnsi="Times New Roman" w:cs="Times New Roman"/>
      <w:color w:val="auto"/>
    </w:rPr>
  </w:style>
  <w:style w:type="paragraph" w:styleId="Ttulo5">
    <w:name w:val="heading 5"/>
    <w:aliases w:val="Gráficos"/>
    <w:basedOn w:val="Descripcin"/>
    <w:next w:val="Normal"/>
    <w:link w:val="Ttulo5Car"/>
    <w:uiPriority w:val="9"/>
    <w:unhideWhenUsed/>
    <w:qFormat/>
    <w:rsid w:val="00C8591F"/>
    <w:pPr>
      <w:keepNext/>
      <w:spacing w:line="480" w:lineRule="auto"/>
      <w:outlineLvl w:val="4"/>
    </w:pPr>
    <w:rPr>
      <w:rFonts w:ascii="Times New Roman" w:hAnsi="Times New Roman" w:cs="Times New Roman"/>
      <w:color w:val="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A7933"/>
    <w:pPr>
      <w:ind w:left="720"/>
      <w:contextualSpacing/>
    </w:pPr>
  </w:style>
  <w:style w:type="paragraph" w:styleId="Textodeglobo">
    <w:name w:val="Balloon Text"/>
    <w:basedOn w:val="Normal"/>
    <w:link w:val="TextodegloboCar"/>
    <w:uiPriority w:val="99"/>
    <w:semiHidden/>
    <w:unhideWhenUsed/>
    <w:rsid w:val="009A7933"/>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7933"/>
    <w:rPr>
      <w:rFonts w:ascii="Tahoma" w:eastAsia="Arial Unicode MS" w:hAnsi="Tahoma" w:cs="Tahoma"/>
      <w:color w:val="000000"/>
      <w:sz w:val="16"/>
      <w:szCs w:val="16"/>
      <w:lang w:val="es-EC" w:eastAsia="es-EC"/>
    </w:rPr>
  </w:style>
  <w:style w:type="character" w:customStyle="1" w:styleId="Cuerpodeltexto">
    <w:name w:val="Cuerpo del texto_"/>
    <w:basedOn w:val="Fuentedeprrafopredeter"/>
    <w:link w:val="Cuerpodeltexto0"/>
    <w:rsid w:val="005D73DF"/>
    <w:rPr>
      <w:rFonts w:ascii="Times New Roman" w:eastAsia="Times New Roman" w:hAnsi="Times New Roman" w:cs="Times New Roman"/>
      <w:sz w:val="17"/>
      <w:szCs w:val="17"/>
      <w:shd w:val="clear" w:color="auto" w:fill="FFFFFF"/>
    </w:rPr>
  </w:style>
  <w:style w:type="paragraph" w:customStyle="1" w:styleId="Cuerpodeltexto0">
    <w:name w:val="Cuerpo del texto"/>
    <w:basedOn w:val="Normal"/>
    <w:link w:val="Cuerpodeltexto"/>
    <w:rsid w:val="005D73DF"/>
    <w:pPr>
      <w:shd w:val="clear" w:color="auto" w:fill="FFFFFF"/>
      <w:spacing w:before="240" w:after="240" w:line="0" w:lineRule="atLeast"/>
      <w:ind w:hanging="360"/>
    </w:pPr>
    <w:rPr>
      <w:rFonts w:ascii="Times New Roman" w:eastAsia="Times New Roman" w:hAnsi="Times New Roman" w:cs="Times New Roman"/>
      <w:color w:val="auto"/>
      <w:sz w:val="17"/>
      <w:szCs w:val="17"/>
      <w:lang w:val="es-ES" w:eastAsia="en-US"/>
    </w:rPr>
  </w:style>
  <w:style w:type="character" w:customStyle="1" w:styleId="Ttulo2Car">
    <w:name w:val="Título 2 Car"/>
    <w:basedOn w:val="Fuentedeprrafopredeter"/>
    <w:link w:val="Ttulo2"/>
    <w:uiPriority w:val="9"/>
    <w:rsid w:val="006438E8"/>
    <w:rPr>
      <w:rFonts w:ascii="Times New Roman" w:eastAsia="Arial Unicode MS" w:hAnsi="Times New Roman" w:cs="Times New Roman"/>
      <w:b/>
      <w:bCs/>
      <w:sz w:val="24"/>
      <w:szCs w:val="24"/>
      <w:lang w:val="es-EC" w:eastAsia="es-EC"/>
    </w:rPr>
  </w:style>
  <w:style w:type="paragraph" w:styleId="NormalWeb">
    <w:name w:val="Normal (Web)"/>
    <w:basedOn w:val="Normal"/>
    <w:uiPriority w:val="99"/>
    <w:unhideWhenUsed/>
    <w:rsid w:val="005527FC"/>
    <w:pPr>
      <w:spacing w:before="100" w:beforeAutospacing="1" w:after="100" w:afterAutospacing="1" w:line="240" w:lineRule="auto"/>
      <w:jc w:val="left"/>
    </w:pPr>
    <w:rPr>
      <w:rFonts w:ascii="Times New Roman" w:eastAsia="Times New Roman" w:hAnsi="Times New Roman" w:cs="Times New Roman"/>
      <w:color w:val="auto"/>
    </w:rPr>
  </w:style>
  <w:style w:type="table" w:styleId="Tablaconcuadrcula">
    <w:name w:val="Table Grid"/>
    <w:basedOn w:val="Tablanormal"/>
    <w:uiPriority w:val="59"/>
    <w:rsid w:val="005527FC"/>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0">
    <w:name w:val="Título #1_"/>
    <w:basedOn w:val="Fuentedeprrafopredeter"/>
    <w:link w:val="Ttulo11"/>
    <w:rsid w:val="005527FC"/>
    <w:rPr>
      <w:rFonts w:ascii="Times New Roman" w:eastAsia="Times New Roman" w:hAnsi="Times New Roman" w:cs="Times New Roman"/>
      <w:shd w:val="clear" w:color="auto" w:fill="FFFFFF"/>
    </w:rPr>
  </w:style>
  <w:style w:type="paragraph" w:customStyle="1" w:styleId="Ttulo11">
    <w:name w:val="Título #1"/>
    <w:basedOn w:val="Normal"/>
    <w:link w:val="Ttulo10"/>
    <w:rsid w:val="005527FC"/>
    <w:pPr>
      <w:shd w:val="clear" w:color="auto" w:fill="FFFFFF"/>
      <w:spacing w:after="180" w:line="269" w:lineRule="exact"/>
      <w:jc w:val="both"/>
      <w:outlineLvl w:val="0"/>
    </w:pPr>
    <w:rPr>
      <w:rFonts w:ascii="Times New Roman" w:eastAsia="Times New Roman" w:hAnsi="Times New Roman" w:cs="Times New Roman"/>
      <w:color w:val="auto"/>
      <w:sz w:val="22"/>
      <w:szCs w:val="22"/>
      <w:lang w:val="es-ES" w:eastAsia="en-US"/>
    </w:rPr>
  </w:style>
  <w:style w:type="character" w:customStyle="1" w:styleId="Ttulo30">
    <w:name w:val="Título #3_"/>
    <w:basedOn w:val="Fuentedeprrafopredeter"/>
    <w:link w:val="Ttulo31"/>
    <w:rsid w:val="00F2582E"/>
    <w:rPr>
      <w:rFonts w:ascii="Times New Roman" w:eastAsia="Times New Roman" w:hAnsi="Times New Roman" w:cs="Times New Roman"/>
      <w:sz w:val="17"/>
      <w:szCs w:val="17"/>
      <w:shd w:val="clear" w:color="auto" w:fill="FFFFFF"/>
    </w:rPr>
  </w:style>
  <w:style w:type="paragraph" w:customStyle="1" w:styleId="Ttulo31">
    <w:name w:val="Título #3"/>
    <w:basedOn w:val="Normal"/>
    <w:link w:val="Ttulo30"/>
    <w:rsid w:val="00F2582E"/>
    <w:pPr>
      <w:shd w:val="clear" w:color="auto" w:fill="FFFFFF"/>
      <w:spacing w:after="240" w:line="0" w:lineRule="atLeast"/>
      <w:outlineLvl w:val="2"/>
    </w:pPr>
    <w:rPr>
      <w:rFonts w:ascii="Times New Roman" w:eastAsia="Times New Roman" w:hAnsi="Times New Roman" w:cs="Times New Roman"/>
      <w:color w:val="auto"/>
      <w:sz w:val="17"/>
      <w:szCs w:val="17"/>
      <w:lang w:val="es-ES" w:eastAsia="en-US"/>
    </w:rPr>
  </w:style>
  <w:style w:type="character" w:styleId="Hipervnculo">
    <w:name w:val="Hyperlink"/>
    <w:basedOn w:val="Fuentedeprrafopredeter"/>
    <w:uiPriority w:val="99"/>
    <w:rsid w:val="009B65B8"/>
    <w:rPr>
      <w:color w:val="0066CC"/>
      <w:u w:val="single"/>
    </w:rPr>
  </w:style>
  <w:style w:type="character" w:customStyle="1" w:styleId="Ttulo1Car">
    <w:name w:val="Título 1 Car"/>
    <w:basedOn w:val="Fuentedeprrafopredeter"/>
    <w:link w:val="Ttulo1"/>
    <w:uiPriority w:val="9"/>
    <w:rsid w:val="0074455B"/>
    <w:rPr>
      <w:rFonts w:ascii="Times New Roman" w:eastAsia="Arial Unicode MS" w:hAnsi="Times New Roman" w:cs="Times New Roman"/>
      <w:b/>
      <w:color w:val="000000"/>
      <w:sz w:val="28"/>
      <w:szCs w:val="28"/>
      <w:lang w:val="es-EC" w:eastAsia="es-EC"/>
    </w:rPr>
  </w:style>
  <w:style w:type="paragraph" w:styleId="TtuloTDC">
    <w:name w:val="TOC Heading"/>
    <w:basedOn w:val="Ttulo1"/>
    <w:next w:val="Normal"/>
    <w:uiPriority w:val="39"/>
    <w:unhideWhenUsed/>
    <w:qFormat/>
    <w:rsid w:val="005E4EDD"/>
    <w:pPr>
      <w:spacing w:line="259" w:lineRule="auto"/>
      <w:jc w:val="left"/>
      <w:outlineLvl w:val="9"/>
    </w:pPr>
    <w:rPr>
      <w:rFonts w:asciiTheme="majorHAnsi" w:hAnsiTheme="majorHAnsi"/>
      <w:color w:val="365F91" w:themeColor="accent1" w:themeShade="BF"/>
      <w:sz w:val="32"/>
    </w:rPr>
  </w:style>
  <w:style w:type="paragraph" w:styleId="TDC1">
    <w:name w:val="toc 1"/>
    <w:basedOn w:val="Normal"/>
    <w:next w:val="Normal"/>
    <w:autoRedefine/>
    <w:uiPriority w:val="39"/>
    <w:unhideWhenUsed/>
    <w:rsid w:val="009F6CAE"/>
    <w:pPr>
      <w:tabs>
        <w:tab w:val="right" w:leader="dot" w:pos="7927"/>
      </w:tabs>
      <w:spacing w:before="360"/>
    </w:pPr>
    <w:rPr>
      <w:rFonts w:ascii="Times New Roman" w:hAnsi="Times New Roman" w:cs="Times New Roman"/>
      <w:b/>
      <w:caps/>
      <w:color w:val="auto"/>
    </w:rPr>
  </w:style>
  <w:style w:type="paragraph" w:styleId="TDC3">
    <w:name w:val="toc 3"/>
    <w:basedOn w:val="Normal"/>
    <w:next w:val="Normal"/>
    <w:autoRedefine/>
    <w:uiPriority w:val="39"/>
    <w:unhideWhenUsed/>
    <w:rsid w:val="005E4EDD"/>
    <w:pPr>
      <w:ind w:left="240"/>
      <w:jc w:val="left"/>
    </w:pPr>
    <w:rPr>
      <w:rFonts w:asciiTheme="minorHAnsi" w:hAnsiTheme="minorHAnsi" w:cstheme="minorHAnsi"/>
      <w:sz w:val="20"/>
      <w:szCs w:val="20"/>
    </w:rPr>
  </w:style>
  <w:style w:type="paragraph" w:styleId="Textoindependiente">
    <w:name w:val="Body Text"/>
    <w:basedOn w:val="Normal"/>
    <w:link w:val="TextoindependienteCar"/>
    <w:rsid w:val="006A78B3"/>
    <w:pPr>
      <w:tabs>
        <w:tab w:val="left" w:pos="284"/>
        <w:tab w:val="left" w:pos="567"/>
        <w:tab w:val="left" w:pos="851"/>
        <w:tab w:val="left" w:pos="1134"/>
        <w:tab w:val="left" w:pos="2268"/>
        <w:tab w:val="left" w:pos="3402"/>
        <w:tab w:val="left" w:pos="4536"/>
      </w:tabs>
      <w:spacing w:line="240" w:lineRule="auto"/>
    </w:pPr>
    <w:rPr>
      <w:rFonts w:ascii="Times New Roman" w:eastAsia="Times New Roman" w:hAnsi="Times New Roman" w:cs="Times New Roman"/>
      <w:b/>
      <w:snapToGrid w:val="0"/>
      <w:color w:val="auto"/>
      <w:szCs w:val="20"/>
      <w:u w:val="single"/>
      <w:lang w:val="es-ES_tradnl" w:eastAsia="es-ES"/>
    </w:rPr>
  </w:style>
  <w:style w:type="character" w:customStyle="1" w:styleId="TextoindependienteCar">
    <w:name w:val="Texto independiente Car"/>
    <w:basedOn w:val="Fuentedeprrafopredeter"/>
    <w:link w:val="Textoindependiente"/>
    <w:rsid w:val="006A78B3"/>
    <w:rPr>
      <w:rFonts w:ascii="Times New Roman" w:eastAsia="Times New Roman" w:hAnsi="Times New Roman" w:cs="Times New Roman"/>
      <w:b/>
      <w:snapToGrid w:val="0"/>
      <w:sz w:val="24"/>
      <w:szCs w:val="20"/>
      <w:u w:val="single"/>
      <w:lang w:val="es-ES_tradnl" w:eastAsia="es-ES"/>
    </w:rPr>
  </w:style>
  <w:style w:type="paragraph" w:styleId="Encabezado">
    <w:name w:val="header"/>
    <w:basedOn w:val="Normal"/>
    <w:link w:val="EncabezadoCar"/>
    <w:uiPriority w:val="99"/>
    <w:unhideWhenUsed/>
    <w:rsid w:val="000F735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0F735C"/>
    <w:rPr>
      <w:rFonts w:ascii="Arial Unicode MS" w:eastAsia="Arial Unicode MS" w:hAnsi="Arial Unicode MS" w:cs="Arial Unicode MS"/>
      <w:color w:val="000000"/>
      <w:sz w:val="24"/>
      <w:szCs w:val="24"/>
      <w:lang w:val="es-EC" w:eastAsia="es-EC"/>
    </w:rPr>
  </w:style>
  <w:style w:type="paragraph" w:styleId="Piedepgina">
    <w:name w:val="footer"/>
    <w:basedOn w:val="Normal"/>
    <w:link w:val="PiedepginaCar"/>
    <w:uiPriority w:val="99"/>
    <w:unhideWhenUsed/>
    <w:rsid w:val="000F735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F735C"/>
    <w:rPr>
      <w:rFonts w:ascii="Arial Unicode MS" w:eastAsia="Arial Unicode MS" w:hAnsi="Arial Unicode MS" w:cs="Arial Unicode MS"/>
      <w:color w:val="000000"/>
      <w:sz w:val="24"/>
      <w:szCs w:val="24"/>
      <w:lang w:val="es-EC" w:eastAsia="es-EC"/>
    </w:rPr>
  </w:style>
  <w:style w:type="character" w:styleId="Refdecomentario">
    <w:name w:val="annotation reference"/>
    <w:basedOn w:val="Fuentedeprrafopredeter"/>
    <w:uiPriority w:val="99"/>
    <w:semiHidden/>
    <w:unhideWhenUsed/>
    <w:rsid w:val="004A316B"/>
    <w:rPr>
      <w:sz w:val="16"/>
      <w:szCs w:val="16"/>
    </w:rPr>
  </w:style>
  <w:style w:type="paragraph" w:styleId="Textocomentario">
    <w:name w:val="annotation text"/>
    <w:basedOn w:val="Normal"/>
    <w:link w:val="TextocomentarioCar"/>
    <w:uiPriority w:val="99"/>
    <w:semiHidden/>
    <w:unhideWhenUsed/>
    <w:rsid w:val="004A31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316B"/>
    <w:rPr>
      <w:rFonts w:ascii="Arial Unicode MS" w:eastAsia="Arial Unicode MS" w:hAnsi="Arial Unicode MS" w:cs="Arial Unicode MS"/>
      <w:color w:val="000000"/>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4A316B"/>
    <w:rPr>
      <w:b/>
      <w:bCs/>
    </w:rPr>
  </w:style>
  <w:style w:type="character" w:customStyle="1" w:styleId="AsuntodelcomentarioCar">
    <w:name w:val="Asunto del comentario Car"/>
    <w:basedOn w:val="TextocomentarioCar"/>
    <w:link w:val="Asuntodelcomentario"/>
    <w:uiPriority w:val="99"/>
    <w:semiHidden/>
    <w:rsid w:val="004A316B"/>
    <w:rPr>
      <w:rFonts w:ascii="Arial Unicode MS" w:eastAsia="Arial Unicode MS" w:hAnsi="Arial Unicode MS" w:cs="Arial Unicode MS"/>
      <w:b/>
      <w:bCs/>
      <w:color w:val="000000"/>
      <w:sz w:val="20"/>
      <w:szCs w:val="20"/>
      <w:lang w:val="es-EC" w:eastAsia="es-EC"/>
    </w:rPr>
  </w:style>
  <w:style w:type="paragraph" w:styleId="Textonotapie">
    <w:name w:val="footnote text"/>
    <w:basedOn w:val="Normal"/>
    <w:link w:val="TextonotapieCar"/>
    <w:uiPriority w:val="99"/>
    <w:semiHidden/>
    <w:unhideWhenUsed/>
    <w:rsid w:val="007B67E3"/>
    <w:pPr>
      <w:spacing w:line="240" w:lineRule="auto"/>
    </w:pPr>
    <w:rPr>
      <w:sz w:val="20"/>
      <w:szCs w:val="20"/>
    </w:rPr>
  </w:style>
  <w:style w:type="character" w:customStyle="1" w:styleId="TextonotapieCar">
    <w:name w:val="Texto nota pie Car"/>
    <w:basedOn w:val="Fuentedeprrafopredeter"/>
    <w:link w:val="Textonotapie"/>
    <w:uiPriority w:val="99"/>
    <w:semiHidden/>
    <w:rsid w:val="007B67E3"/>
    <w:rPr>
      <w:rFonts w:ascii="Arial Unicode MS" w:eastAsia="Arial Unicode MS" w:hAnsi="Arial Unicode MS" w:cs="Arial Unicode MS"/>
      <w:color w:val="000000"/>
      <w:sz w:val="20"/>
      <w:szCs w:val="20"/>
      <w:lang w:val="es-EC" w:eastAsia="es-EC"/>
    </w:rPr>
  </w:style>
  <w:style w:type="character" w:styleId="Refdenotaalpie">
    <w:name w:val="footnote reference"/>
    <w:basedOn w:val="Fuentedeprrafopredeter"/>
    <w:uiPriority w:val="99"/>
    <w:semiHidden/>
    <w:unhideWhenUsed/>
    <w:rsid w:val="007B67E3"/>
    <w:rPr>
      <w:vertAlign w:val="superscript"/>
    </w:rPr>
  </w:style>
  <w:style w:type="paragraph" w:styleId="Descripcin">
    <w:name w:val="caption"/>
    <w:basedOn w:val="Normal"/>
    <w:next w:val="Normal"/>
    <w:uiPriority w:val="35"/>
    <w:unhideWhenUsed/>
    <w:qFormat/>
    <w:rsid w:val="00421E25"/>
    <w:pPr>
      <w:spacing w:after="200" w:line="240" w:lineRule="auto"/>
    </w:pPr>
    <w:rPr>
      <w:b/>
      <w:bCs/>
      <w:color w:val="4F81BD" w:themeColor="accent1"/>
      <w:sz w:val="18"/>
      <w:szCs w:val="18"/>
    </w:rPr>
  </w:style>
  <w:style w:type="table" w:styleId="Sombreadoclaro-nfasis4">
    <w:name w:val="Light Shading Accent 4"/>
    <w:basedOn w:val="Tablanormal"/>
    <w:uiPriority w:val="60"/>
    <w:rsid w:val="0003794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
    <w:name w:val="TableGrid"/>
    <w:rsid w:val="00857664"/>
    <w:pPr>
      <w:spacing w:after="0" w:line="240" w:lineRule="auto"/>
    </w:pPr>
    <w:rPr>
      <w:rFonts w:eastAsiaTheme="minorEastAsia"/>
      <w:lang w:val="en-US"/>
    </w:rPr>
    <w:tblPr>
      <w:tblCellMar>
        <w:top w:w="0" w:type="dxa"/>
        <w:left w:w="0" w:type="dxa"/>
        <w:bottom w:w="0" w:type="dxa"/>
        <w:right w:w="0" w:type="dxa"/>
      </w:tblCellMar>
    </w:tblPr>
  </w:style>
  <w:style w:type="character" w:customStyle="1" w:styleId="Ttulo3Car">
    <w:name w:val="Título 3 Car"/>
    <w:basedOn w:val="Fuentedeprrafopredeter"/>
    <w:link w:val="Ttulo3"/>
    <w:uiPriority w:val="9"/>
    <w:rsid w:val="006438E8"/>
    <w:rPr>
      <w:rFonts w:ascii="Times New Roman" w:eastAsia="Arial Unicode MS" w:hAnsi="Times New Roman" w:cs="Times New Roman"/>
      <w:b/>
      <w:bCs/>
      <w:i/>
      <w:iCs/>
      <w:sz w:val="24"/>
      <w:szCs w:val="24"/>
      <w:lang w:val="es-EC" w:eastAsia="es-EC"/>
    </w:rPr>
  </w:style>
  <w:style w:type="character" w:customStyle="1" w:styleId="Ttulo4Car">
    <w:name w:val="Título 4 Car"/>
    <w:aliases w:val="Tablas Car"/>
    <w:basedOn w:val="Fuentedeprrafopredeter"/>
    <w:link w:val="Ttulo4"/>
    <w:uiPriority w:val="9"/>
    <w:rsid w:val="00C8591F"/>
    <w:rPr>
      <w:rFonts w:ascii="Times New Roman" w:eastAsia="Arial Unicode MS" w:hAnsi="Times New Roman" w:cs="Times New Roman"/>
      <w:b/>
      <w:bCs/>
      <w:sz w:val="18"/>
      <w:szCs w:val="18"/>
      <w:lang w:val="es-EC" w:eastAsia="es-EC"/>
    </w:rPr>
  </w:style>
  <w:style w:type="character" w:customStyle="1" w:styleId="Ttulo5Car">
    <w:name w:val="Título 5 Car"/>
    <w:aliases w:val="Gráficos Car"/>
    <w:basedOn w:val="Fuentedeprrafopredeter"/>
    <w:link w:val="Ttulo5"/>
    <w:uiPriority w:val="9"/>
    <w:rsid w:val="00C8591F"/>
    <w:rPr>
      <w:rFonts w:ascii="Times New Roman" w:eastAsia="Arial Unicode MS" w:hAnsi="Times New Roman" w:cs="Times New Roman"/>
      <w:b/>
      <w:bCs/>
      <w:sz w:val="18"/>
      <w:szCs w:val="18"/>
      <w:lang w:val="es-EC" w:eastAsia="es-EC"/>
    </w:rPr>
  </w:style>
  <w:style w:type="paragraph" w:styleId="TDC2">
    <w:name w:val="toc 2"/>
    <w:basedOn w:val="Normal"/>
    <w:next w:val="Normal"/>
    <w:autoRedefine/>
    <w:uiPriority w:val="39"/>
    <w:unhideWhenUsed/>
    <w:rsid w:val="006116E0"/>
    <w:pPr>
      <w:spacing w:before="240"/>
      <w:jc w:val="left"/>
    </w:pPr>
    <w:rPr>
      <w:rFonts w:asciiTheme="minorHAnsi" w:hAnsiTheme="minorHAnsi" w:cstheme="minorHAnsi"/>
      <w:b/>
      <w:bCs/>
      <w:sz w:val="20"/>
      <w:szCs w:val="20"/>
    </w:rPr>
  </w:style>
  <w:style w:type="paragraph" w:styleId="Sinespaciado">
    <w:name w:val="No Spacing"/>
    <w:uiPriority w:val="1"/>
    <w:qFormat/>
    <w:rsid w:val="009D631E"/>
    <w:pPr>
      <w:spacing w:after="0" w:line="240" w:lineRule="auto"/>
      <w:jc w:val="center"/>
    </w:pPr>
    <w:rPr>
      <w:rFonts w:ascii="Arial Unicode MS" w:eastAsia="Arial Unicode MS" w:hAnsi="Arial Unicode MS" w:cs="Arial Unicode MS"/>
      <w:color w:val="000000"/>
      <w:sz w:val="24"/>
      <w:szCs w:val="24"/>
      <w:lang w:val="es-EC" w:eastAsia="es-EC"/>
    </w:rPr>
  </w:style>
  <w:style w:type="paragraph" w:styleId="TDC4">
    <w:name w:val="toc 4"/>
    <w:basedOn w:val="Normal"/>
    <w:next w:val="Normal"/>
    <w:autoRedefine/>
    <w:uiPriority w:val="39"/>
    <w:unhideWhenUsed/>
    <w:rsid w:val="0000571E"/>
    <w:pPr>
      <w:ind w:left="48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00571E"/>
    <w:pPr>
      <w:ind w:left="72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00571E"/>
    <w:pPr>
      <w:ind w:left="96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00571E"/>
    <w:pPr>
      <w:ind w:left="120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00571E"/>
    <w:pPr>
      <w:ind w:left="144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00571E"/>
    <w:pPr>
      <w:ind w:left="1680"/>
      <w:jc w:val="left"/>
    </w:pPr>
    <w:rPr>
      <w:rFonts w:asciiTheme="minorHAnsi" w:hAnsiTheme="minorHAnsi" w:cstheme="minorHAnsi"/>
      <w:sz w:val="20"/>
      <w:szCs w:val="20"/>
    </w:rPr>
  </w:style>
  <w:style w:type="paragraph" w:styleId="Bibliografa">
    <w:name w:val="Bibliography"/>
    <w:basedOn w:val="Normal"/>
    <w:next w:val="Normal"/>
    <w:uiPriority w:val="37"/>
    <w:unhideWhenUsed/>
    <w:rsid w:val="00177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8903">
      <w:bodyDiv w:val="1"/>
      <w:marLeft w:val="0"/>
      <w:marRight w:val="0"/>
      <w:marTop w:val="0"/>
      <w:marBottom w:val="0"/>
      <w:divBdr>
        <w:top w:val="none" w:sz="0" w:space="0" w:color="auto"/>
        <w:left w:val="none" w:sz="0" w:space="0" w:color="auto"/>
        <w:bottom w:val="none" w:sz="0" w:space="0" w:color="auto"/>
        <w:right w:val="none" w:sz="0" w:space="0" w:color="auto"/>
      </w:divBdr>
    </w:div>
    <w:div w:id="155075867">
      <w:bodyDiv w:val="1"/>
      <w:marLeft w:val="0"/>
      <w:marRight w:val="0"/>
      <w:marTop w:val="0"/>
      <w:marBottom w:val="0"/>
      <w:divBdr>
        <w:top w:val="none" w:sz="0" w:space="0" w:color="auto"/>
        <w:left w:val="none" w:sz="0" w:space="0" w:color="auto"/>
        <w:bottom w:val="none" w:sz="0" w:space="0" w:color="auto"/>
        <w:right w:val="none" w:sz="0" w:space="0" w:color="auto"/>
      </w:divBdr>
    </w:div>
    <w:div w:id="193348808">
      <w:bodyDiv w:val="1"/>
      <w:marLeft w:val="0"/>
      <w:marRight w:val="0"/>
      <w:marTop w:val="0"/>
      <w:marBottom w:val="0"/>
      <w:divBdr>
        <w:top w:val="none" w:sz="0" w:space="0" w:color="auto"/>
        <w:left w:val="none" w:sz="0" w:space="0" w:color="auto"/>
        <w:bottom w:val="none" w:sz="0" w:space="0" w:color="auto"/>
        <w:right w:val="none" w:sz="0" w:space="0" w:color="auto"/>
      </w:divBdr>
    </w:div>
    <w:div w:id="1375959213">
      <w:bodyDiv w:val="1"/>
      <w:marLeft w:val="0"/>
      <w:marRight w:val="0"/>
      <w:marTop w:val="0"/>
      <w:marBottom w:val="0"/>
      <w:divBdr>
        <w:top w:val="none" w:sz="0" w:space="0" w:color="auto"/>
        <w:left w:val="none" w:sz="0" w:space="0" w:color="auto"/>
        <w:bottom w:val="none" w:sz="0" w:space="0" w:color="auto"/>
        <w:right w:val="none" w:sz="0" w:space="0" w:color="auto"/>
      </w:divBdr>
    </w:div>
    <w:div w:id="1784034721">
      <w:bodyDiv w:val="1"/>
      <w:marLeft w:val="0"/>
      <w:marRight w:val="0"/>
      <w:marTop w:val="0"/>
      <w:marBottom w:val="0"/>
      <w:divBdr>
        <w:top w:val="none" w:sz="0" w:space="0" w:color="auto"/>
        <w:left w:val="none" w:sz="0" w:space="0" w:color="auto"/>
        <w:bottom w:val="none" w:sz="0" w:space="0" w:color="auto"/>
        <w:right w:val="none" w:sz="0" w:space="0" w:color="auto"/>
      </w:divBdr>
    </w:div>
    <w:div w:id="1946762510">
      <w:bodyDiv w:val="1"/>
      <w:marLeft w:val="0"/>
      <w:marRight w:val="0"/>
      <w:marTop w:val="0"/>
      <w:marBottom w:val="0"/>
      <w:divBdr>
        <w:top w:val="none" w:sz="0" w:space="0" w:color="auto"/>
        <w:left w:val="none" w:sz="0" w:space="0" w:color="auto"/>
        <w:bottom w:val="none" w:sz="0" w:space="0" w:color="auto"/>
        <w:right w:val="none" w:sz="0" w:space="0" w:color="auto"/>
      </w:divBdr>
    </w:div>
    <w:div w:id="20345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chart" Target="charts/chart5.xml" /><Relationship Id="rId18" Type="http://schemas.openxmlformats.org/officeDocument/2006/relationships/image" Target="media/image4.png"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hyperlink" Target="http://www.fao.org/fao-who-codexalimentarius/es/" TargetMode="External" /><Relationship Id="rId7" Type="http://schemas.openxmlformats.org/officeDocument/2006/relationships/endnotes" Target="endnotes.xml" /><Relationship Id="rId12" Type="http://schemas.openxmlformats.org/officeDocument/2006/relationships/chart" Target="charts/chart4.xml" /><Relationship Id="rId17" Type="http://schemas.openxmlformats.org/officeDocument/2006/relationships/image" Target="media/image3.png" /><Relationship Id="rId25" Type="http://schemas.openxmlformats.org/officeDocument/2006/relationships/header" Target="header1.xml" /><Relationship Id="rId2" Type="http://schemas.openxmlformats.org/officeDocument/2006/relationships/numbering" Target="numbering.xml" /><Relationship Id="rId16" Type="http://schemas.openxmlformats.org/officeDocument/2006/relationships/image" Target="media/image2.gif" /><Relationship Id="rId20" Type="http://schemas.openxmlformats.org/officeDocument/2006/relationships/hyperlink" Target="https://www.controlsanitario.gob.ec/wp-content/uploads/downloads/2015/08/Registro-Oficial-Res-042-BPM-Alimentos.pdf"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3.xml" /><Relationship Id="rId24" Type="http://schemas.openxmlformats.org/officeDocument/2006/relationships/hyperlink" Target="https://www.nqa.com/es-es/certification/standards/gmp" TargetMode="External" /><Relationship Id="rId5" Type="http://schemas.openxmlformats.org/officeDocument/2006/relationships/webSettings" Target="webSettings.xml" /><Relationship Id="rId15" Type="http://schemas.openxmlformats.org/officeDocument/2006/relationships/chart" Target="charts/chart7.xml" /><Relationship Id="rId23" Type="http://schemas.openxmlformats.org/officeDocument/2006/relationships/hyperlink" Target="https://www.controlsanitario.gob.ec/wp-content/uploads/downloads/2015/08/Registro-Oficial-Res-042-BPM-Alimentos.pdf" TargetMode="External" /><Relationship Id="rId10" Type="http://schemas.openxmlformats.org/officeDocument/2006/relationships/chart" Target="charts/chart2.xml" /><Relationship Id="rId19" Type="http://schemas.openxmlformats.org/officeDocument/2006/relationships/image" Target="media/image5.png" /><Relationship Id="rId4" Type="http://schemas.openxmlformats.org/officeDocument/2006/relationships/settings" Target="settings.xml" /><Relationship Id="rId9" Type="http://schemas.openxmlformats.org/officeDocument/2006/relationships/chart" Target="charts/chart1.xml" /><Relationship Id="rId14" Type="http://schemas.openxmlformats.org/officeDocument/2006/relationships/chart" Target="charts/chart6.xml" /><Relationship Id="rId22" Type="http://schemas.openxmlformats.org/officeDocument/2006/relationships/image" Target="media/image6.png" /><Relationship Id="rId27" Type="http://schemas.openxmlformats.org/officeDocument/2006/relationships/theme" Target="theme/theme1.xml" /></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_rels/chart7.xml.rels><?xml version="1.0" encoding="UTF-8" standalone="yes"?>
<Relationships xmlns="http://schemas.openxmlformats.org/package/2006/relationships"><Relationship Id="rId1" Type="http://schemas.openxmlformats.org/officeDocument/2006/relationships/oleObject" Target="Libro1"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CONOCE</a:t>
            </a:r>
            <a:r>
              <a:rPr lang="es-EC" baseline="0"/>
              <a:t> USTED SOBRE BPM</a:t>
            </a:r>
            <a:endParaRPr lang="es-EC"/>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1"/>
            <c:bubble3D val="0"/>
            <c:explosion val="27"/>
            <c:extLst>
              <c:ext xmlns:c16="http://schemas.microsoft.com/office/drawing/2014/chart" uri="{C3380CC4-5D6E-409C-BE32-E72D297353CC}">
                <c16:uniqueId val="{00000000-46B7-4FA1-A4DF-94AF4A9BAFD2}"/>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Hoja1!$A$11:$A$12</c:f>
              <c:strCache>
                <c:ptCount val="2"/>
                <c:pt idx="0">
                  <c:v>SI</c:v>
                </c:pt>
                <c:pt idx="1">
                  <c:v>NO</c:v>
                </c:pt>
              </c:strCache>
            </c:strRef>
          </c:cat>
          <c:val>
            <c:numRef>
              <c:f>Hoja1!$B$11:$B$12</c:f>
              <c:numCache>
                <c:formatCode>General</c:formatCode>
                <c:ptCount val="2"/>
                <c:pt idx="0">
                  <c:v>1</c:v>
                </c:pt>
                <c:pt idx="1">
                  <c:v>2</c:v>
                </c:pt>
              </c:numCache>
            </c:numRef>
          </c:val>
          <c:extLst>
            <c:ext xmlns:c16="http://schemas.microsoft.com/office/drawing/2014/chart" uri="{C3380CC4-5D6E-409C-BE32-E72D297353CC}">
              <c16:uniqueId val="{00000001-46B7-4FA1-A4DF-94AF4A9BAFD2}"/>
            </c:ext>
          </c:extLst>
        </c:ser>
        <c:ser>
          <c:idx val="1"/>
          <c:order val="1"/>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Hoja1!$A$11:$A$12</c:f>
              <c:strCache>
                <c:ptCount val="2"/>
                <c:pt idx="0">
                  <c:v>SI</c:v>
                </c:pt>
                <c:pt idx="1">
                  <c:v>NO</c:v>
                </c:pt>
              </c:strCache>
            </c:strRef>
          </c:cat>
          <c:val>
            <c:numRef>
              <c:f>Hoja1!$C$11:$C$12</c:f>
              <c:numCache>
                <c:formatCode>0.00</c:formatCode>
                <c:ptCount val="2"/>
                <c:pt idx="0">
                  <c:v>33.333333333333336</c:v>
                </c:pt>
                <c:pt idx="1">
                  <c:v>66.666666666666671</c:v>
                </c:pt>
              </c:numCache>
            </c:numRef>
          </c:val>
          <c:extLst>
            <c:ext xmlns:c16="http://schemas.microsoft.com/office/drawing/2014/chart" uri="{C3380CC4-5D6E-409C-BE32-E72D297353CC}">
              <c16:uniqueId val="{00000002-46B7-4FA1-A4DF-94AF4A9BAFD2}"/>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spPr>
    <a:ln cap="rnd">
      <a:beve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MEJORAR</a:t>
            </a:r>
            <a:r>
              <a:rPr lang="es-EC" baseline="0"/>
              <a:t> PROCEDIMIENTOS</a:t>
            </a:r>
            <a:endParaRPr lang="es-EC"/>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Hoja2!$A$3:$A$4</c:f>
              <c:strCache>
                <c:ptCount val="2"/>
                <c:pt idx="0">
                  <c:v>SI</c:v>
                </c:pt>
                <c:pt idx="1">
                  <c:v>NO</c:v>
                </c:pt>
              </c:strCache>
            </c:strRef>
          </c:cat>
          <c:val>
            <c:numRef>
              <c:f>Hoja2!$B$3:$B$4</c:f>
              <c:numCache>
                <c:formatCode>General</c:formatCode>
                <c:ptCount val="2"/>
                <c:pt idx="0">
                  <c:v>3</c:v>
                </c:pt>
                <c:pt idx="1">
                  <c:v>0</c:v>
                </c:pt>
              </c:numCache>
            </c:numRef>
          </c:val>
          <c:extLst>
            <c:ext xmlns:c16="http://schemas.microsoft.com/office/drawing/2014/chart" uri="{C3380CC4-5D6E-409C-BE32-E72D297353CC}">
              <c16:uniqueId val="{00000000-8F4A-4CCD-9EB0-6A5DFD8279AB}"/>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INOCUIDAD</a:t>
            </a:r>
            <a:r>
              <a:rPr lang="es-EC" baseline="0"/>
              <a:t> DE LOS ALIMENTOS</a:t>
            </a:r>
            <a:endParaRPr lang="es-EC"/>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Hoja3!$A$3:$A$4</c:f>
              <c:strCache>
                <c:ptCount val="2"/>
                <c:pt idx="0">
                  <c:v>SI</c:v>
                </c:pt>
                <c:pt idx="1">
                  <c:v>NO</c:v>
                </c:pt>
              </c:strCache>
            </c:strRef>
          </c:cat>
          <c:val>
            <c:numRef>
              <c:f>Hoja3!$B$3:$B$4</c:f>
              <c:numCache>
                <c:formatCode>General</c:formatCode>
                <c:ptCount val="2"/>
                <c:pt idx="0">
                  <c:v>1</c:v>
                </c:pt>
                <c:pt idx="1">
                  <c:v>2</c:v>
                </c:pt>
              </c:numCache>
            </c:numRef>
          </c:val>
          <c:extLst>
            <c:ext xmlns:c16="http://schemas.microsoft.com/office/drawing/2014/chart" uri="{C3380CC4-5D6E-409C-BE32-E72D297353CC}">
              <c16:uniqueId val="{00000000-2C09-4F36-977B-BE2C925AD60A}"/>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PROCEDIMIENTOS ESTANDARIZADOS EN CADA FASE DE PRODUCCION</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Hoja4!$A$3:$A$4</c:f>
              <c:strCache>
                <c:ptCount val="2"/>
                <c:pt idx="0">
                  <c:v>SI</c:v>
                </c:pt>
                <c:pt idx="1">
                  <c:v>NO</c:v>
                </c:pt>
              </c:strCache>
            </c:strRef>
          </c:cat>
          <c:val>
            <c:numRef>
              <c:f>Hoja4!$B$3:$B$4</c:f>
              <c:numCache>
                <c:formatCode>General</c:formatCode>
                <c:ptCount val="2"/>
                <c:pt idx="0">
                  <c:v>0</c:v>
                </c:pt>
                <c:pt idx="1">
                  <c:v>3</c:v>
                </c:pt>
              </c:numCache>
            </c:numRef>
          </c:val>
          <c:extLst>
            <c:ext xmlns:c16="http://schemas.microsoft.com/office/drawing/2014/chart" uri="{C3380CC4-5D6E-409C-BE32-E72D297353CC}">
              <c16:uniqueId val="{00000000-FF9C-4277-8778-31492852808C}"/>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REGISTRO</a:t>
            </a:r>
            <a:r>
              <a:rPr lang="es-EC" baseline="0"/>
              <a:t> DE PUNTOS CRITICOS DE CONTROL</a:t>
            </a:r>
            <a:endParaRPr lang="es-EC"/>
          </a:p>
        </c:rich>
      </c:tx>
      <c:overlay val="0"/>
      <c:spPr>
        <a:ln cap="rnd">
          <a:bevel/>
        </a:ln>
      </c:spPr>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Hoja5!$A$3:$A$4</c:f>
              <c:strCache>
                <c:ptCount val="2"/>
                <c:pt idx="0">
                  <c:v>SI</c:v>
                </c:pt>
                <c:pt idx="1">
                  <c:v>NO</c:v>
                </c:pt>
              </c:strCache>
            </c:strRef>
          </c:cat>
          <c:val>
            <c:numRef>
              <c:f>Hoja5!$B$3:$B$4</c:f>
              <c:numCache>
                <c:formatCode>General</c:formatCode>
                <c:ptCount val="2"/>
                <c:pt idx="0">
                  <c:v>3</c:v>
                </c:pt>
                <c:pt idx="1">
                  <c:v>0</c:v>
                </c:pt>
              </c:numCache>
            </c:numRef>
          </c:val>
          <c:extLst>
            <c:ext xmlns:c16="http://schemas.microsoft.com/office/drawing/2014/chart" uri="{C3380CC4-5D6E-409C-BE32-E72D297353CC}">
              <c16:uniqueId val="{00000000-BA9F-4C89-945D-0BD952DD300A}"/>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EJECUCION</a:t>
            </a:r>
            <a:r>
              <a:rPr lang="es-EC" baseline="0"/>
              <a:t>  DEL </a:t>
            </a:r>
            <a:r>
              <a:rPr lang="es-EC"/>
              <a:t>POE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Hoja6!$A$3:$A$4</c:f>
              <c:strCache>
                <c:ptCount val="2"/>
                <c:pt idx="0">
                  <c:v>SI</c:v>
                </c:pt>
                <c:pt idx="1">
                  <c:v>NO</c:v>
                </c:pt>
              </c:strCache>
            </c:strRef>
          </c:cat>
          <c:val>
            <c:numRef>
              <c:f>Hoja6!$B$3:$B$4</c:f>
              <c:numCache>
                <c:formatCode>General</c:formatCode>
                <c:ptCount val="2"/>
                <c:pt idx="0">
                  <c:v>1</c:v>
                </c:pt>
                <c:pt idx="1">
                  <c:v>2</c:v>
                </c:pt>
              </c:numCache>
            </c:numRef>
          </c:val>
          <c:extLst>
            <c:ext xmlns:c16="http://schemas.microsoft.com/office/drawing/2014/chart" uri="{C3380CC4-5D6E-409C-BE32-E72D297353CC}">
              <c16:uniqueId val="{00000000-AB7F-460D-9E36-F92177FF1A67}"/>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EJECUCION</a:t>
            </a:r>
            <a:r>
              <a:rPr lang="es-EC" baseline="0"/>
              <a:t>  DEL </a:t>
            </a:r>
            <a:r>
              <a:rPr lang="es-EC"/>
              <a:t>POES</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Hoja6!$A$3:$A$4</c:f>
              <c:strCache>
                <c:ptCount val="2"/>
                <c:pt idx="0">
                  <c:v>SI</c:v>
                </c:pt>
                <c:pt idx="1">
                  <c:v>NO</c:v>
                </c:pt>
              </c:strCache>
            </c:strRef>
          </c:cat>
          <c:val>
            <c:numRef>
              <c:f>Hoja6!$B$3:$B$4</c:f>
              <c:numCache>
                <c:formatCode>General</c:formatCode>
                <c:ptCount val="2"/>
                <c:pt idx="0">
                  <c:v>1</c:v>
                </c:pt>
                <c:pt idx="1">
                  <c:v>2</c:v>
                </c:pt>
              </c:numCache>
            </c:numRef>
          </c:val>
          <c:extLst>
            <c:ext xmlns:c16="http://schemas.microsoft.com/office/drawing/2014/chart" uri="{C3380CC4-5D6E-409C-BE32-E72D297353CC}">
              <c16:uniqueId val="{00000000-0B39-413F-9E79-413721FABBB2}"/>
            </c:ext>
          </c:extLst>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Version="6">
  <b:Source>
    <b:Tag>COD11</b:Tag>
    <b:SourceType>InternetSite</b:SourceType>
    <b:Guid>{F2C78C21-B354-4889-A0A2-9856DED55229}</b:Guid>
    <b:Title>CODEX ALIMENTARIUS</b:Title>
    <b:Year>2011</b:Year>
    <b:URL>https://www.fao.org/fao-who-codexalimentarius/sh-proxy/es/?lnk=1&amp;url=https%253A%252F%252Fworkspace.fao.org%252Fsites%252Fcodex%252FStandards%252FCXC%2B1-1969%252FCXC_001s.pdf</b:URL>
    <b:LCID>es-EC</b:LCID>
    <b:RefOrder>3</b:RefOrder>
  </b:Source>
  <b:Source>
    <b:Tag>QUE22</b:Tag>
    <b:SourceType>InternetSite</b:SourceType>
    <b:Guid>{476CEC0E-EB16-4679-AA3E-BA3F51F997C9}</b:Guid>
    <b:Title>QUESTION PRO</b:Title>
    <b:InternetSiteTitle>QUESTION PRO</b:InternetSiteTitle>
    <b:Year>2022</b:Year>
    <b:URL>https://www.questionpro.com/blog/es/investigacion-exploratoria/</b:URL>
    <b:RefOrder>9</b:RefOrder>
  </b:Source>
  <b:Source>
    <b:Tag>Tat</b:Tag>
    <b:SourceType>InternetSite</b:SourceType>
    <b:Guid>{48FDD443-5017-425F-B6F0-4803FC3213B4}</b:Guid>
    <b:Title>lidefer</b:Title>
    <b:InternetSiteTitle>lidefer</b:InternetSiteTitle>
    <b:URL>https://www.lifeder.com/investigacion-descriptiva/</b:URL>
    <b:Year>2020</b:Year>
    <b:Month>08</b:Month>
    <b:Day>27</b:Day>
    <b:RefOrder>10</b:RefOrder>
  </b:Source>
  <b:Source>
    <b:Tag>TIJ</b:Tag>
    <b:SourceType>InternetSite</b:SourceType>
    <b:Guid>{365E37F4-4A2A-46AF-AADB-97673C72A799}</b:Guid>
    <b:Title>TIJUANA, BAJA CALIFORNIA</b:Title>
    <b:InternetSiteTitle>TIJUANA, BAJA CALIFORNIA</b:InternetSiteTitle>
    <b:URL>https://sites.google.com/site/fundamentosdelainvestigacion1a/unidad-2-la-investigacion-como-un-proceso-de-construccion-social/2-3-tipos-de-metodos-inductivo-deductivo-analitico-sintetico-comparativo-dialectico-entre-otros</b:URL>
    <b:RefOrder>11</b:RefOrder>
  </b:Source>
  <b:Source>
    <b:Tag>Per22</b:Tag>
    <b:SourceType>InternetSite</b:SourceType>
    <b:Guid>{5185E317-4B5A-482A-9316-1836FE539A3A}</b:Guid>
    <b:Title>Permisos Quito</b:Title>
    <b:InternetSiteTitle>Permisos Quito</b:InternetSiteTitle>
    <b:Year>2022</b:Year>
    <b:URL>https://permisosquito.com/permisos-funcionamiento-restaurantes-ventas-de-comidas-quito/</b:URL>
    <b:RefOrder>1</b:RefOrder>
  </b:Source>
  <b:Source>
    <b:Tag>Ser22</b:Tag>
    <b:SourceType>InternetSite</b:SourceType>
    <b:Guid>{7F912EB7-A67C-4E2F-B353-4C7065D362F8}</b:Guid>
    <b:Title>Servicio de Rentas Internas</b:Title>
    <b:InternetSiteTitle>Servicio de Rentas Internas</b:InternetSiteTitle>
    <b:Year>2022</b:Year>
    <b:URL>https://www.sri.gob.ec/requisitos-personas-naturales</b:URL>
    <b:RefOrder>2</b:RefOrder>
  </b:Source>
  <b:Source>
    <b:Tag>Her10</b:Tag>
    <b:SourceType>Book</b:SourceType>
    <b:Guid>{4620FCE1-1DD5-49BC-9397-0828E727F752}</b:Guid>
    <b:Title>Metodologia de la Investigacion</b:Title>
    <b:Year>2010</b:Year>
    <b:City>Mexico</b:City>
    <b:Publisher>Delegacion Alvaro Obregon</b:Publisher>
    <b:Author>
      <b:Author>
        <b:NameList>
          <b:Person>
            <b:Last>Hernandez Sampieri </b:Last>
            <b:First>Roberto</b:First>
          </b:Person>
          <b:Person>
            <b:Last>Fernandez Collado</b:Last>
            <b:First>Carlos</b:First>
          </b:Person>
          <b:Person>
            <b:Last>Baptista Lucio</b:Last>
            <b:First>Maria del Pilar</b:First>
          </b:Person>
        </b:NameList>
      </b:Author>
    </b:Author>
    <b:RefOrder>4</b:RefOrder>
  </b:Source>
  <b:Source>
    <b:Tag>Rox11</b:Tag>
    <b:SourceType>Book</b:SourceType>
    <b:Guid>{EC9D0FBA-A4F7-4C11-B01A-3B076FBC0E50}</b:Guid>
    <b:Author>
      <b:Author>
        <b:NameList>
          <b:Person>
            <b:Last>Ynoub</b:Last>
            <b:First>Roxana</b:First>
            <b:Middle>Cecilia</b:Middle>
          </b:Person>
        </b:NameList>
      </b:Author>
    </b:Author>
    <b:Title>El proyecto y metodologia de la investigacion.</b:Title>
    <b:Year>2011</b:Year>
    <b:City>Buenos Aires </b:City>
    <b:Publisher>Cengage Learning Argentina</b:Publisher>
    <b:RefOrder>6</b:RefOrder>
  </b:Source>
  <b:Source>
    <b:Tag>del11</b:Tag>
    <b:SourceType>Book</b:SourceType>
    <b:Guid>{EE1BD6A0-5161-426F-8A06-3527665A3C83}</b:Guid>
    <b:Title>Investigacion. Fundamentos y metodologia.</b:Title>
    <b:Year>2011</b:Year>
    <b:City>Mexico</b:City>
    <b:Publisher>PEARSON EDUCACION</b:Publisher>
    <b:Author>
      <b:Author>
        <b:NameList>
          <b:Person>
            <b:Last>Mendez</b:Last>
            <b:First>Rosemary</b:First>
          </b:Person>
          <b:Person>
            <b:Last>Sandoval</b:Last>
            <b:First>Franco</b:First>
          </b:Person>
          <b:Person>
            <b:Last>Alma del Cid</b:Last>
          </b:Person>
        </b:NameList>
      </b:Author>
    </b:Author>
    <b:RefOrder>5</b:RefOrder>
  </b:Source>
  <b:Source>
    <b:Tag>Yan14</b:Tag>
    <b:SourceType>InternetSite</b:SourceType>
    <b:Guid>{BBA14EEB-4950-43C4-B1D6-1AB8A68C0F2E}</b:Guid>
    <b:Title>ECURED</b:Title>
    <b:Year>2014</b:Year>
    <b:Author>
      <b:Author>
        <b:NameList>
          <b:Person>
            <b:Last>https://www.ecured.cu/Archivo:Pichincha_mapa.gif</b:Last>
          </b:Person>
        </b:NameList>
      </b:Author>
    </b:Author>
    <b:Month>08</b:Month>
    <b:Day>29</b:Day>
    <b:URL>https://www.ecured.cu/Archivo:Pichincha_mapa.gif</b:URL>
    <b:InternetSiteTitle>https://www.ecured.cu/Archivo:Pichincha_mapa.gif</b:InternetSiteTitle>
    <b:RefOrder>7</b:RefOrder>
  </b:Source>
  <b:Source>
    <b:Tag>htt22</b:Tag>
    <b:SourceType>InternetSite</b:SourceType>
    <b:Guid>{A203D9A7-BF37-4F50-B45A-CD0B16B74256}</b:Guid>
    <b:Title>Google Maps</b:Title>
    <b:Year>2022</b:Year>
    <b:URL>https://www.google.com/maps/@-0.1290968,-78.4525659,174m/data=!3m1!1e3?hl=es-419</b:URL>
    <b:Author>
      <b:Author>
        <b:NameList>
          <b:Person>
            <b:Last>https://www.google.com/maps/@-0.1290968</b:Last>
            <b:First>-78.4525659,174m/data=!3m1!1e3?hl=es-419</b:First>
          </b:Person>
        </b:NameList>
      </b:Author>
    </b:Author>
    <b:RefOrder>8</b:RefOrder>
  </b:Source>
</b:Sources>
</file>

<file path=customXml/itemProps1.xml><?xml version="1.0" encoding="utf-8"?>
<ds:datastoreItem xmlns:ds="http://schemas.openxmlformats.org/officeDocument/2006/customXml" ds:itemID="{16384E86-1FE2-4F7A-AB7F-0002FC5AFFA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11931</Words>
  <Characters>65624</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EDISON PATRICIO SANDOVAL TABANGO</cp:lastModifiedBy>
  <cp:revision>2</cp:revision>
  <cp:lastPrinted>2022-06-07T17:23:00Z</cp:lastPrinted>
  <dcterms:created xsi:type="dcterms:W3CDTF">2022-09-04T20:43:00Z</dcterms:created>
  <dcterms:modified xsi:type="dcterms:W3CDTF">2022-09-04T20:43:00Z</dcterms:modified>
</cp:coreProperties>
</file>